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4B6" w:rsidRDefault="00C76D7F" w:rsidP="00C76D7F">
      <w:r>
        <w:t xml:space="preserve">                                                                </w:t>
      </w:r>
    </w:p>
    <w:p w:rsidR="00E724B6" w:rsidRDefault="00E724B6" w:rsidP="00C76D7F"/>
    <w:p w:rsidR="00E724B6" w:rsidRPr="00DD4485" w:rsidRDefault="00E724B6" w:rsidP="00E724B6">
      <w:pPr>
        <w:ind w:firstLine="720"/>
        <w:jc w:val="both"/>
        <w:rPr>
          <w:sz w:val="28"/>
          <w:szCs w:val="28"/>
        </w:rPr>
      </w:pPr>
      <w:r>
        <w:rPr>
          <w:b/>
          <w:sz w:val="28"/>
          <w:szCs w:val="28"/>
        </w:rPr>
        <w:t xml:space="preserve">                                                                  </w:t>
      </w:r>
      <w:r w:rsidRPr="00704A1F">
        <w:rPr>
          <w:b/>
          <w:sz w:val="28"/>
          <w:szCs w:val="28"/>
        </w:rPr>
        <w:t>Постановление главы</w:t>
      </w:r>
    </w:p>
    <w:p w:rsidR="00E724B6" w:rsidRPr="00704A1F" w:rsidRDefault="00E724B6" w:rsidP="00E724B6">
      <w:pPr>
        <w:ind w:firstLine="720"/>
        <w:jc w:val="both"/>
        <w:rPr>
          <w:b/>
          <w:sz w:val="28"/>
          <w:szCs w:val="28"/>
        </w:rPr>
      </w:pPr>
      <w:r w:rsidRPr="00704A1F">
        <w:rPr>
          <w:b/>
          <w:sz w:val="28"/>
          <w:szCs w:val="28"/>
        </w:rPr>
        <w:t xml:space="preserve">                                                                   </w:t>
      </w:r>
      <w:r>
        <w:rPr>
          <w:b/>
          <w:sz w:val="28"/>
          <w:szCs w:val="28"/>
        </w:rPr>
        <w:t xml:space="preserve">    </w:t>
      </w:r>
      <w:r w:rsidRPr="00704A1F">
        <w:rPr>
          <w:b/>
          <w:sz w:val="28"/>
          <w:szCs w:val="28"/>
        </w:rPr>
        <w:t>администрации Бейсугского</w:t>
      </w:r>
    </w:p>
    <w:p w:rsidR="00E724B6" w:rsidRPr="00704A1F" w:rsidRDefault="00E724B6" w:rsidP="00E724B6">
      <w:pPr>
        <w:ind w:firstLine="720"/>
        <w:jc w:val="both"/>
        <w:rPr>
          <w:b/>
          <w:sz w:val="28"/>
          <w:szCs w:val="28"/>
        </w:rPr>
      </w:pPr>
      <w:r w:rsidRPr="00704A1F">
        <w:rPr>
          <w:b/>
          <w:sz w:val="28"/>
          <w:szCs w:val="28"/>
        </w:rPr>
        <w:t xml:space="preserve">                                                                  сельского поселения</w:t>
      </w:r>
    </w:p>
    <w:p w:rsidR="00E724B6" w:rsidRPr="00704A1F" w:rsidRDefault="00E724B6" w:rsidP="00E724B6">
      <w:pPr>
        <w:ind w:firstLine="720"/>
        <w:jc w:val="both"/>
        <w:rPr>
          <w:b/>
          <w:sz w:val="28"/>
          <w:szCs w:val="28"/>
        </w:rPr>
      </w:pPr>
      <w:r w:rsidRPr="00704A1F">
        <w:rPr>
          <w:b/>
          <w:sz w:val="28"/>
          <w:szCs w:val="28"/>
        </w:rPr>
        <w:t xml:space="preserve">                                   </w:t>
      </w:r>
      <w:r>
        <w:rPr>
          <w:b/>
          <w:sz w:val="28"/>
          <w:szCs w:val="28"/>
        </w:rPr>
        <w:t xml:space="preserve">                               </w:t>
      </w:r>
      <w:proofErr w:type="spellStart"/>
      <w:r w:rsidRPr="00704A1F">
        <w:rPr>
          <w:b/>
          <w:sz w:val="28"/>
          <w:szCs w:val="28"/>
        </w:rPr>
        <w:t>Выселсковского</w:t>
      </w:r>
      <w:proofErr w:type="spellEnd"/>
      <w:r w:rsidRPr="00704A1F">
        <w:rPr>
          <w:b/>
          <w:sz w:val="28"/>
          <w:szCs w:val="28"/>
        </w:rPr>
        <w:t xml:space="preserve"> района</w:t>
      </w:r>
    </w:p>
    <w:p w:rsidR="00E724B6" w:rsidRPr="00704A1F" w:rsidRDefault="00E724B6" w:rsidP="00E724B6">
      <w:pPr>
        <w:ind w:firstLine="720"/>
        <w:jc w:val="both"/>
        <w:rPr>
          <w:b/>
          <w:sz w:val="28"/>
          <w:szCs w:val="28"/>
        </w:rPr>
      </w:pPr>
      <w:r w:rsidRPr="00704A1F">
        <w:rPr>
          <w:b/>
          <w:sz w:val="28"/>
          <w:szCs w:val="28"/>
        </w:rPr>
        <w:t xml:space="preserve">                                                                  От</w:t>
      </w:r>
      <w:r>
        <w:rPr>
          <w:b/>
          <w:sz w:val="28"/>
          <w:szCs w:val="28"/>
        </w:rPr>
        <w:t>08.09.</w:t>
      </w:r>
      <w:r w:rsidRPr="00704A1F">
        <w:rPr>
          <w:b/>
          <w:sz w:val="28"/>
          <w:szCs w:val="28"/>
        </w:rPr>
        <w:t>2011 года</w:t>
      </w:r>
      <w:r>
        <w:rPr>
          <w:b/>
          <w:sz w:val="28"/>
          <w:szCs w:val="28"/>
        </w:rPr>
        <w:t xml:space="preserve"> № 83</w:t>
      </w:r>
    </w:p>
    <w:p w:rsidR="00E724B6" w:rsidRPr="00704A1F" w:rsidRDefault="00E724B6" w:rsidP="00E724B6">
      <w:pPr>
        <w:ind w:firstLine="720"/>
        <w:jc w:val="both"/>
        <w:rPr>
          <w:b/>
          <w:sz w:val="28"/>
          <w:szCs w:val="28"/>
        </w:rPr>
      </w:pPr>
    </w:p>
    <w:p w:rsidR="00E724B6" w:rsidRDefault="00E724B6" w:rsidP="00E724B6">
      <w:pPr>
        <w:ind w:firstLine="720"/>
        <w:jc w:val="both"/>
        <w:rPr>
          <w:sz w:val="28"/>
          <w:szCs w:val="28"/>
        </w:rPr>
      </w:pPr>
    </w:p>
    <w:p w:rsidR="00E724B6" w:rsidRDefault="00E724B6" w:rsidP="00E724B6">
      <w:pPr>
        <w:ind w:firstLine="720"/>
        <w:jc w:val="both"/>
        <w:rPr>
          <w:sz w:val="28"/>
          <w:szCs w:val="28"/>
        </w:rPr>
      </w:pPr>
    </w:p>
    <w:p w:rsidR="00E724B6" w:rsidRDefault="00E724B6" w:rsidP="00E724B6">
      <w:pPr>
        <w:ind w:firstLine="720"/>
        <w:jc w:val="both"/>
        <w:rPr>
          <w:sz w:val="28"/>
          <w:szCs w:val="28"/>
        </w:rPr>
      </w:pPr>
    </w:p>
    <w:p w:rsidR="00E724B6" w:rsidRDefault="00E724B6" w:rsidP="00E724B6">
      <w:pPr>
        <w:ind w:firstLine="720"/>
        <w:jc w:val="both"/>
        <w:rPr>
          <w:sz w:val="28"/>
          <w:szCs w:val="28"/>
        </w:rPr>
      </w:pPr>
    </w:p>
    <w:p w:rsidR="00E724B6" w:rsidRDefault="00E724B6" w:rsidP="00E724B6">
      <w:pPr>
        <w:ind w:firstLine="720"/>
        <w:jc w:val="both"/>
        <w:rPr>
          <w:sz w:val="28"/>
          <w:szCs w:val="28"/>
        </w:rPr>
      </w:pPr>
    </w:p>
    <w:p w:rsidR="00E724B6" w:rsidRDefault="00E724B6" w:rsidP="00E724B6">
      <w:pPr>
        <w:ind w:firstLine="720"/>
        <w:jc w:val="both"/>
        <w:rPr>
          <w:sz w:val="28"/>
          <w:szCs w:val="28"/>
        </w:rPr>
      </w:pPr>
    </w:p>
    <w:p w:rsidR="00E724B6" w:rsidRPr="00704A1F" w:rsidRDefault="00E724B6" w:rsidP="00E724B6">
      <w:pPr>
        <w:ind w:firstLine="720"/>
        <w:jc w:val="both"/>
        <w:rPr>
          <w:sz w:val="96"/>
          <w:szCs w:val="96"/>
        </w:rPr>
      </w:pPr>
      <w:r w:rsidRPr="00704A1F">
        <w:rPr>
          <w:sz w:val="96"/>
          <w:szCs w:val="96"/>
        </w:rPr>
        <w:t xml:space="preserve">                       </w:t>
      </w:r>
      <w:r>
        <w:rPr>
          <w:sz w:val="96"/>
          <w:szCs w:val="96"/>
        </w:rPr>
        <w:t xml:space="preserve">                                        </w:t>
      </w:r>
    </w:p>
    <w:p w:rsidR="00E724B6" w:rsidRDefault="00E724B6" w:rsidP="00E724B6">
      <w:pPr>
        <w:ind w:firstLine="720"/>
        <w:jc w:val="both"/>
        <w:rPr>
          <w:sz w:val="28"/>
          <w:szCs w:val="28"/>
        </w:rPr>
      </w:pPr>
    </w:p>
    <w:p w:rsidR="00E724B6" w:rsidRDefault="00E724B6" w:rsidP="00E724B6">
      <w:pPr>
        <w:ind w:firstLine="720"/>
        <w:jc w:val="both"/>
        <w:rPr>
          <w:sz w:val="28"/>
          <w:szCs w:val="28"/>
        </w:rPr>
      </w:pPr>
    </w:p>
    <w:p w:rsidR="00E724B6" w:rsidRDefault="00E724B6" w:rsidP="00E724B6">
      <w:pPr>
        <w:ind w:firstLine="720"/>
        <w:jc w:val="both"/>
        <w:rPr>
          <w:sz w:val="96"/>
          <w:szCs w:val="96"/>
        </w:rPr>
      </w:pPr>
      <w:r>
        <w:rPr>
          <w:sz w:val="28"/>
          <w:szCs w:val="28"/>
        </w:rPr>
        <w:t xml:space="preserve">                      </w:t>
      </w:r>
      <w:r>
        <w:rPr>
          <w:sz w:val="96"/>
          <w:szCs w:val="96"/>
        </w:rPr>
        <w:t>УСТАВ</w:t>
      </w:r>
    </w:p>
    <w:p w:rsidR="00E724B6" w:rsidRDefault="00E724B6" w:rsidP="00E724B6">
      <w:pPr>
        <w:rPr>
          <w:b/>
          <w:sz w:val="32"/>
          <w:szCs w:val="32"/>
        </w:rPr>
      </w:pPr>
    </w:p>
    <w:p w:rsidR="00E724B6" w:rsidRPr="00704A1F" w:rsidRDefault="00E724B6" w:rsidP="00E724B6">
      <w:pPr>
        <w:rPr>
          <w:b/>
          <w:sz w:val="36"/>
          <w:szCs w:val="36"/>
        </w:rPr>
      </w:pPr>
      <w:r>
        <w:rPr>
          <w:b/>
          <w:sz w:val="36"/>
          <w:szCs w:val="36"/>
        </w:rPr>
        <w:t xml:space="preserve"> </w:t>
      </w:r>
      <w:r w:rsidRPr="00704A1F">
        <w:rPr>
          <w:b/>
          <w:sz w:val="36"/>
          <w:szCs w:val="36"/>
        </w:rPr>
        <w:t>Муниципального бюджетного учреждения культуры</w:t>
      </w:r>
    </w:p>
    <w:p w:rsidR="00E724B6" w:rsidRDefault="00E724B6" w:rsidP="00E724B6">
      <w:pPr>
        <w:rPr>
          <w:b/>
          <w:sz w:val="32"/>
          <w:szCs w:val="32"/>
        </w:rPr>
      </w:pPr>
    </w:p>
    <w:p w:rsidR="00E724B6" w:rsidRPr="00704A1F" w:rsidRDefault="00E724B6" w:rsidP="00E724B6">
      <w:pPr>
        <w:ind w:left="-709"/>
        <w:rPr>
          <w:b/>
          <w:sz w:val="32"/>
          <w:szCs w:val="32"/>
        </w:rPr>
      </w:pPr>
      <w:r w:rsidRPr="00704A1F">
        <w:rPr>
          <w:b/>
          <w:sz w:val="32"/>
          <w:szCs w:val="32"/>
        </w:rPr>
        <w:t>«БИБЛИОТЕКА БЕЙСУГСКОГО СЕЛЬСКОГО     ПОСЕЛЕНИЯ»</w:t>
      </w:r>
    </w:p>
    <w:p w:rsidR="00E724B6" w:rsidRPr="00704A1F" w:rsidRDefault="00E724B6" w:rsidP="00E724B6">
      <w:pPr>
        <w:ind w:firstLine="720"/>
        <w:jc w:val="both"/>
        <w:rPr>
          <w:sz w:val="32"/>
          <w:szCs w:val="32"/>
        </w:rPr>
      </w:pPr>
    </w:p>
    <w:p w:rsidR="00E724B6" w:rsidRDefault="00E724B6" w:rsidP="00E724B6">
      <w:pPr>
        <w:ind w:firstLine="720"/>
        <w:jc w:val="both"/>
        <w:rPr>
          <w:sz w:val="28"/>
          <w:szCs w:val="28"/>
        </w:rPr>
      </w:pPr>
    </w:p>
    <w:p w:rsidR="00E724B6" w:rsidRDefault="00E724B6" w:rsidP="00E724B6">
      <w:pPr>
        <w:ind w:firstLine="720"/>
        <w:jc w:val="both"/>
        <w:rPr>
          <w:sz w:val="28"/>
          <w:szCs w:val="28"/>
        </w:rPr>
      </w:pPr>
    </w:p>
    <w:p w:rsidR="00E724B6" w:rsidRDefault="00E724B6" w:rsidP="00E724B6">
      <w:pPr>
        <w:ind w:firstLine="720"/>
        <w:jc w:val="both"/>
        <w:rPr>
          <w:sz w:val="28"/>
          <w:szCs w:val="28"/>
        </w:rPr>
      </w:pPr>
    </w:p>
    <w:p w:rsidR="00E724B6" w:rsidRDefault="00E724B6" w:rsidP="00E724B6">
      <w:r>
        <w:t xml:space="preserve">                          </w:t>
      </w:r>
    </w:p>
    <w:p w:rsidR="00E724B6" w:rsidRDefault="00E724B6" w:rsidP="00E724B6"/>
    <w:p w:rsidR="00E724B6" w:rsidRDefault="00E724B6" w:rsidP="00E724B6"/>
    <w:p w:rsidR="00E724B6" w:rsidRDefault="00E724B6" w:rsidP="00E724B6"/>
    <w:p w:rsidR="00E724B6" w:rsidRDefault="00E724B6" w:rsidP="00E724B6"/>
    <w:p w:rsidR="00E724B6" w:rsidRDefault="00E724B6" w:rsidP="00E724B6"/>
    <w:p w:rsidR="00E724B6" w:rsidRDefault="00E724B6" w:rsidP="00E724B6"/>
    <w:p w:rsidR="00E724B6" w:rsidRDefault="00E724B6" w:rsidP="00E724B6"/>
    <w:p w:rsidR="00E724B6" w:rsidRDefault="00E724B6" w:rsidP="00E724B6"/>
    <w:p w:rsidR="00E724B6" w:rsidRDefault="00E724B6" w:rsidP="00E724B6"/>
    <w:p w:rsidR="00E724B6" w:rsidRDefault="00E724B6" w:rsidP="00E724B6"/>
    <w:p w:rsidR="00E724B6" w:rsidRDefault="00E724B6" w:rsidP="00E724B6"/>
    <w:p w:rsidR="00E724B6" w:rsidRDefault="00E724B6" w:rsidP="00E724B6">
      <w:pPr>
        <w:rPr>
          <w:sz w:val="32"/>
          <w:szCs w:val="32"/>
        </w:rPr>
      </w:pPr>
      <w:r w:rsidRPr="00704A1F">
        <w:rPr>
          <w:sz w:val="32"/>
          <w:szCs w:val="32"/>
        </w:rPr>
        <w:t xml:space="preserve">                                          пос. </w:t>
      </w:r>
      <w:proofErr w:type="spellStart"/>
      <w:r w:rsidRPr="00704A1F">
        <w:rPr>
          <w:sz w:val="32"/>
          <w:szCs w:val="32"/>
        </w:rPr>
        <w:t>Бейсу</w:t>
      </w:r>
      <w:r>
        <w:rPr>
          <w:sz w:val="32"/>
          <w:szCs w:val="32"/>
        </w:rPr>
        <w:t>г</w:t>
      </w:r>
      <w:proofErr w:type="spellEnd"/>
    </w:p>
    <w:p w:rsidR="00E724B6" w:rsidRPr="00704A1F" w:rsidRDefault="00E724B6" w:rsidP="00E724B6">
      <w:pPr>
        <w:rPr>
          <w:sz w:val="32"/>
          <w:szCs w:val="32"/>
        </w:rPr>
      </w:pPr>
      <w:r>
        <w:rPr>
          <w:sz w:val="32"/>
          <w:szCs w:val="32"/>
        </w:rPr>
        <w:t xml:space="preserve">                                            2011 год</w:t>
      </w:r>
    </w:p>
    <w:p w:rsidR="00E724B6" w:rsidRDefault="00E724B6" w:rsidP="00C76D7F"/>
    <w:p w:rsidR="00E724B6" w:rsidRDefault="00E724B6" w:rsidP="00C76D7F"/>
    <w:p w:rsidR="00E724B6" w:rsidRDefault="00E724B6" w:rsidP="00C76D7F"/>
    <w:p w:rsidR="00E724B6" w:rsidRDefault="00E724B6" w:rsidP="00C76D7F"/>
    <w:p w:rsidR="004E6628" w:rsidRDefault="00E724B6" w:rsidP="00C76D7F">
      <w:r>
        <w:lastRenderedPageBreak/>
        <w:t xml:space="preserve">                                                                   </w:t>
      </w:r>
      <w:r w:rsidR="00C76D7F">
        <w:t>1</w:t>
      </w:r>
    </w:p>
    <w:p w:rsidR="00E724B6" w:rsidRDefault="00E724B6" w:rsidP="004E6628">
      <w:pPr>
        <w:jc w:val="both"/>
        <w:rPr>
          <w:b/>
          <w:sz w:val="28"/>
          <w:szCs w:val="28"/>
        </w:rPr>
      </w:pPr>
    </w:p>
    <w:p w:rsidR="004E6628" w:rsidRPr="00355ECB" w:rsidRDefault="00704A1F" w:rsidP="00704A1F">
      <w:pPr>
        <w:pStyle w:val="1"/>
        <w:rPr>
          <w:b/>
          <w:color w:val="000000"/>
          <w:szCs w:val="28"/>
        </w:rPr>
      </w:pPr>
      <w:bookmarkStart w:id="0" w:name="sub_1100"/>
      <w:r>
        <w:rPr>
          <w:b/>
          <w:color w:val="000000"/>
          <w:szCs w:val="28"/>
        </w:rPr>
        <w:t xml:space="preserve">                                                  </w:t>
      </w:r>
      <w:r w:rsidR="004E6628" w:rsidRPr="00355ECB">
        <w:rPr>
          <w:b/>
          <w:color w:val="000000"/>
          <w:szCs w:val="28"/>
        </w:rPr>
        <w:t>Раздел I</w:t>
      </w:r>
      <w:r w:rsidR="004E6628" w:rsidRPr="00355ECB">
        <w:rPr>
          <w:b/>
          <w:color w:val="000000"/>
          <w:szCs w:val="28"/>
        </w:rPr>
        <w:br/>
      </w:r>
      <w:r>
        <w:rPr>
          <w:b/>
          <w:color w:val="000000"/>
          <w:szCs w:val="28"/>
        </w:rPr>
        <w:t xml:space="preserve">                                        </w:t>
      </w:r>
      <w:r w:rsidR="004E6628" w:rsidRPr="00355ECB">
        <w:rPr>
          <w:b/>
          <w:color w:val="000000"/>
          <w:szCs w:val="28"/>
        </w:rPr>
        <w:t>Общие положения</w:t>
      </w:r>
    </w:p>
    <w:bookmarkEnd w:id="0"/>
    <w:p w:rsidR="004E6628" w:rsidRPr="00355ECB" w:rsidRDefault="004E6628" w:rsidP="004E6628">
      <w:pPr>
        <w:ind w:firstLine="720"/>
        <w:jc w:val="both"/>
        <w:rPr>
          <w:color w:val="000000"/>
          <w:sz w:val="28"/>
          <w:szCs w:val="28"/>
        </w:rPr>
      </w:pPr>
    </w:p>
    <w:p w:rsidR="008D3C19" w:rsidRDefault="004E6628" w:rsidP="008D3C19">
      <w:pPr>
        <w:ind w:firstLine="720"/>
        <w:jc w:val="both"/>
        <w:rPr>
          <w:color w:val="000000"/>
          <w:sz w:val="28"/>
          <w:szCs w:val="28"/>
        </w:rPr>
      </w:pPr>
      <w:bookmarkStart w:id="1" w:name="sub_1001"/>
      <w:r w:rsidRPr="00355ECB">
        <w:rPr>
          <w:color w:val="000000"/>
          <w:sz w:val="28"/>
          <w:szCs w:val="28"/>
        </w:rPr>
        <w:t>1.</w:t>
      </w:r>
      <w:r w:rsidR="000F7E54">
        <w:rPr>
          <w:color w:val="000000"/>
          <w:sz w:val="28"/>
          <w:szCs w:val="28"/>
        </w:rPr>
        <w:t>1</w:t>
      </w:r>
      <w:r w:rsidRPr="00355ECB">
        <w:rPr>
          <w:color w:val="000000"/>
          <w:sz w:val="28"/>
          <w:szCs w:val="28"/>
        </w:rPr>
        <w:t xml:space="preserve"> Муниципальное бюджетное учреждение</w:t>
      </w:r>
      <w:r w:rsidR="008D3C19">
        <w:rPr>
          <w:color w:val="000000"/>
          <w:sz w:val="28"/>
          <w:szCs w:val="28"/>
        </w:rPr>
        <w:t xml:space="preserve"> культуры </w:t>
      </w:r>
      <w:r w:rsidRPr="00355ECB">
        <w:rPr>
          <w:color w:val="000000"/>
          <w:sz w:val="28"/>
          <w:szCs w:val="28"/>
        </w:rPr>
        <w:t xml:space="preserve"> </w:t>
      </w:r>
      <w:bookmarkStart w:id="2" w:name="OLE_LINK1"/>
      <w:bookmarkStart w:id="3" w:name="OLE_LINK2"/>
      <w:r w:rsidR="008D3C19">
        <w:rPr>
          <w:color w:val="000000"/>
          <w:sz w:val="28"/>
          <w:szCs w:val="28"/>
        </w:rPr>
        <w:t>«Библиотека Бейсугского сельского поселения»</w:t>
      </w:r>
      <w:bookmarkEnd w:id="1"/>
      <w:bookmarkEnd w:id="2"/>
      <w:bookmarkEnd w:id="3"/>
      <w:r w:rsidR="008D3C19">
        <w:rPr>
          <w:color w:val="000000"/>
          <w:sz w:val="28"/>
          <w:szCs w:val="28"/>
        </w:rPr>
        <w:t xml:space="preserve">, </w:t>
      </w:r>
      <w:r w:rsidRPr="00355ECB">
        <w:rPr>
          <w:color w:val="000000"/>
          <w:sz w:val="28"/>
          <w:szCs w:val="28"/>
        </w:rPr>
        <w:t>именуемое в дальнейшем</w:t>
      </w:r>
      <w:r w:rsidR="008D3C19">
        <w:rPr>
          <w:color w:val="000000"/>
          <w:sz w:val="28"/>
          <w:szCs w:val="28"/>
        </w:rPr>
        <w:t xml:space="preserve"> «</w:t>
      </w:r>
      <w:proofErr w:type="spellStart"/>
      <w:r w:rsidR="008D3C19">
        <w:rPr>
          <w:color w:val="000000"/>
          <w:sz w:val="28"/>
          <w:szCs w:val="28"/>
        </w:rPr>
        <w:t>Б</w:t>
      </w:r>
      <w:r w:rsidR="00052468">
        <w:rPr>
          <w:color w:val="000000"/>
          <w:sz w:val="28"/>
          <w:szCs w:val="28"/>
        </w:rPr>
        <w:t>юджнтное</w:t>
      </w:r>
      <w:proofErr w:type="spellEnd"/>
      <w:r w:rsidR="00052468">
        <w:rPr>
          <w:color w:val="000000"/>
          <w:sz w:val="28"/>
          <w:szCs w:val="28"/>
        </w:rPr>
        <w:t xml:space="preserve"> учреждение</w:t>
      </w:r>
      <w:r w:rsidR="008D3C19">
        <w:rPr>
          <w:color w:val="000000"/>
          <w:sz w:val="28"/>
          <w:szCs w:val="28"/>
        </w:rPr>
        <w:t>»</w:t>
      </w:r>
      <w:r w:rsidRPr="00355ECB">
        <w:rPr>
          <w:color w:val="000000"/>
          <w:sz w:val="28"/>
          <w:szCs w:val="28"/>
        </w:rPr>
        <w:t xml:space="preserve">,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администрации </w:t>
      </w:r>
      <w:r>
        <w:rPr>
          <w:color w:val="000000"/>
          <w:sz w:val="28"/>
          <w:szCs w:val="28"/>
        </w:rPr>
        <w:t xml:space="preserve">Бейсугского сельского поселения </w:t>
      </w:r>
      <w:proofErr w:type="spellStart"/>
      <w:r>
        <w:rPr>
          <w:color w:val="000000"/>
          <w:sz w:val="28"/>
          <w:szCs w:val="28"/>
        </w:rPr>
        <w:t>Выселковского</w:t>
      </w:r>
      <w:proofErr w:type="spellEnd"/>
      <w:r>
        <w:rPr>
          <w:color w:val="000000"/>
          <w:sz w:val="28"/>
          <w:szCs w:val="28"/>
        </w:rPr>
        <w:t xml:space="preserve"> района </w:t>
      </w:r>
      <w:r w:rsidRPr="00355ECB">
        <w:rPr>
          <w:color w:val="000000"/>
          <w:sz w:val="28"/>
          <w:szCs w:val="28"/>
        </w:rPr>
        <w:t xml:space="preserve">в сферах </w:t>
      </w:r>
      <w:r>
        <w:rPr>
          <w:color w:val="000000"/>
          <w:sz w:val="28"/>
          <w:szCs w:val="28"/>
        </w:rPr>
        <w:t xml:space="preserve"> </w:t>
      </w:r>
      <w:r w:rsidRPr="00355ECB">
        <w:rPr>
          <w:color w:val="000000"/>
          <w:sz w:val="28"/>
          <w:szCs w:val="28"/>
        </w:rPr>
        <w:t>культуры</w:t>
      </w:r>
      <w:bookmarkStart w:id="4" w:name="sub_1002"/>
      <w:r w:rsidR="008D3C19">
        <w:rPr>
          <w:color w:val="000000"/>
          <w:sz w:val="28"/>
          <w:szCs w:val="28"/>
        </w:rPr>
        <w:t>.</w:t>
      </w:r>
    </w:p>
    <w:p w:rsidR="004E6628" w:rsidRPr="00355ECB" w:rsidRDefault="000F7E54" w:rsidP="004E6628">
      <w:pPr>
        <w:ind w:firstLine="720"/>
        <w:jc w:val="both"/>
        <w:rPr>
          <w:color w:val="000000"/>
          <w:sz w:val="28"/>
          <w:szCs w:val="28"/>
        </w:rPr>
      </w:pPr>
      <w:r>
        <w:rPr>
          <w:color w:val="000000"/>
          <w:sz w:val="28"/>
          <w:szCs w:val="28"/>
        </w:rPr>
        <w:t>1.</w:t>
      </w:r>
      <w:r w:rsidR="004E6628" w:rsidRPr="00355ECB">
        <w:rPr>
          <w:color w:val="000000"/>
          <w:sz w:val="28"/>
          <w:szCs w:val="28"/>
        </w:rPr>
        <w:t>2. Бюджетное учреждение создано в соответствии с</w:t>
      </w:r>
      <w:r w:rsidR="009A008B">
        <w:rPr>
          <w:color w:val="000000"/>
          <w:sz w:val="28"/>
          <w:szCs w:val="28"/>
        </w:rPr>
        <w:t xml:space="preserve"> постановлением главы Бейс</w:t>
      </w:r>
      <w:r w:rsidR="00B81E3B">
        <w:rPr>
          <w:color w:val="000000"/>
          <w:sz w:val="28"/>
          <w:szCs w:val="28"/>
        </w:rPr>
        <w:t>угского сельского поселения № 83</w:t>
      </w:r>
      <w:r w:rsidR="009A008B">
        <w:rPr>
          <w:color w:val="000000"/>
          <w:sz w:val="28"/>
          <w:szCs w:val="28"/>
        </w:rPr>
        <w:t xml:space="preserve"> от</w:t>
      </w:r>
      <w:r w:rsidR="00E724B6">
        <w:rPr>
          <w:color w:val="000000"/>
          <w:sz w:val="28"/>
          <w:szCs w:val="28"/>
        </w:rPr>
        <w:t xml:space="preserve"> </w:t>
      </w:r>
      <w:r w:rsidR="00B81E3B">
        <w:rPr>
          <w:color w:val="000000"/>
          <w:sz w:val="28"/>
          <w:szCs w:val="28"/>
        </w:rPr>
        <w:t>08.09.2011 года.</w:t>
      </w:r>
    </w:p>
    <w:p w:rsidR="004E6628" w:rsidRPr="00355ECB" w:rsidRDefault="000F7E54" w:rsidP="004E6628">
      <w:pPr>
        <w:ind w:firstLine="720"/>
        <w:jc w:val="both"/>
        <w:rPr>
          <w:color w:val="000000"/>
          <w:sz w:val="28"/>
          <w:szCs w:val="28"/>
        </w:rPr>
      </w:pPr>
      <w:bookmarkStart w:id="5" w:name="sub_1003"/>
      <w:bookmarkEnd w:id="4"/>
      <w:r>
        <w:rPr>
          <w:color w:val="000000"/>
          <w:sz w:val="28"/>
          <w:szCs w:val="28"/>
        </w:rPr>
        <w:t>1.</w:t>
      </w:r>
      <w:r w:rsidR="004E6628" w:rsidRPr="00355ECB">
        <w:rPr>
          <w:color w:val="000000"/>
          <w:sz w:val="28"/>
          <w:szCs w:val="28"/>
        </w:rPr>
        <w:t>3. Наименование Бюджетного учреждения:</w:t>
      </w:r>
    </w:p>
    <w:bookmarkEnd w:id="5"/>
    <w:p w:rsidR="004E6628" w:rsidRPr="00355ECB" w:rsidRDefault="004E6628" w:rsidP="004E6628">
      <w:pPr>
        <w:ind w:firstLine="720"/>
        <w:jc w:val="both"/>
        <w:rPr>
          <w:color w:val="000000"/>
          <w:sz w:val="28"/>
          <w:szCs w:val="28"/>
        </w:rPr>
      </w:pPr>
      <w:r w:rsidRPr="00355ECB">
        <w:rPr>
          <w:color w:val="000000"/>
          <w:sz w:val="28"/>
          <w:szCs w:val="28"/>
        </w:rPr>
        <w:t>полное - муниципальное бюджетное учреждение</w:t>
      </w:r>
      <w:r w:rsidR="008D3C19">
        <w:rPr>
          <w:color w:val="000000"/>
          <w:sz w:val="28"/>
          <w:szCs w:val="28"/>
        </w:rPr>
        <w:t xml:space="preserve"> культуры </w:t>
      </w:r>
      <w:r w:rsidRPr="00355ECB">
        <w:rPr>
          <w:color w:val="000000"/>
          <w:sz w:val="28"/>
          <w:szCs w:val="28"/>
        </w:rPr>
        <w:t xml:space="preserve"> </w:t>
      </w:r>
      <w:r w:rsidR="008D3C19">
        <w:rPr>
          <w:color w:val="000000"/>
          <w:sz w:val="28"/>
          <w:szCs w:val="28"/>
        </w:rPr>
        <w:t xml:space="preserve">«Библиотека Бейсугского </w:t>
      </w:r>
      <w:r>
        <w:rPr>
          <w:color w:val="000000"/>
          <w:sz w:val="28"/>
          <w:szCs w:val="28"/>
        </w:rPr>
        <w:t xml:space="preserve"> сельского поселения</w:t>
      </w:r>
      <w:r w:rsidR="008D3C19">
        <w:rPr>
          <w:color w:val="000000"/>
          <w:sz w:val="28"/>
          <w:szCs w:val="28"/>
        </w:rPr>
        <w:t>»</w:t>
      </w:r>
      <w:r w:rsidR="000F7E54">
        <w:rPr>
          <w:color w:val="000000"/>
          <w:sz w:val="28"/>
          <w:szCs w:val="28"/>
        </w:rPr>
        <w:t>;</w:t>
      </w:r>
      <w:r>
        <w:rPr>
          <w:color w:val="000000"/>
          <w:sz w:val="28"/>
          <w:szCs w:val="28"/>
        </w:rPr>
        <w:t xml:space="preserve"> </w:t>
      </w:r>
    </w:p>
    <w:p w:rsidR="004E6628" w:rsidRPr="00355ECB" w:rsidRDefault="004E6628" w:rsidP="004E6628">
      <w:pPr>
        <w:ind w:firstLine="720"/>
        <w:jc w:val="both"/>
        <w:rPr>
          <w:color w:val="000000"/>
          <w:sz w:val="28"/>
          <w:szCs w:val="28"/>
        </w:rPr>
      </w:pPr>
      <w:proofErr w:type="gramStart"/>
      <w:r w:rsidRPr="00355ECB">
        <w:rPr>
          <w:color w:val="000000"/>
          <w:sz w:val="28"/>
          <w:szCs w:val="28"/>
        </w:rPr>
        <w:t>сокращённое</w:t>
      </w:r>
      <w:proofErr w:type="gramEnd"/>
      <w:r w:rsidRPr="00355ECB">
        <w:rPr>
          <w:color w:val="000000"/>
          <w:sz w:val="28"/>
          <w:szCs w:val="28"/>
        </w:rPr>
        <w:t xml:space="preserve"> </w:t>
      </w:r>
      <w:r w:rsidR="008D3C19">
        <w:rPr>
          <w:color w:val="000000"/>
          <w:sz w:val="28"/>
          <w:szCs w:val="28"/>
        </w:rPr>
        <w:t>– МБУК «Библиотека Бейсугского сельского поселения»</w:t>
      </w:r>
    </w:p>
    <w:p w:rsidR="004E6628" w:rsidRPr="00355ECB" w:rsidRDefault="00052468" w:rsidP="00052468">
      <w:pPr>
        <w:jc w:val="both"/>
        <w:rPr>
          <w:color w:val="000000"/>
          <w:sz w:val="28"/>
          <w:szCs w:val="28"/>
        </w:rPr>
      </w:pPr>
      <w:bookmarkStart w:id="6" w:name="sub_1004"/>
      <w:r>
        <w:rPr>
          <w:color w:val="000000"/>
          <w:sz w:val="28"/>
          <w:szCs w:val="28"/>
        </w:rPr>
        <w:t xml:space="preserve">          </w:t>
      </w:r>
      <w:r w:rsidR="000F7E54">
        <w:rPr>
          <w:color w:val="000000"/>
          <w:sz w:val="28"/>
          <w:szCs w:val="28"/>
        </w:rPr>
        <w:t>1.</w:t>
      </w:r>
      <w:r w:rsidR="004E6628" w:rsidRPr="00355ECB">
        <w:rPr>
          <w:color w:val="000000"/>
          <w:sz w:val="28"/>
          <w:szCs w:val="28"/>
        </w:rPr>
        <w:t xml:space="preserve">4. </w:t>
      </w:r>
      <w:r w:rsidR="000F7E54">
        <w:rPr>
          <w:color w:val="000000"/>
          <w:sz w:val="28"/>
          <w:szCs w:val="28"/>
        </w:rPr>
        <w:t xml:space="preserve">«Библиотека» </w:t>
      </w:r>
      <w:r w:rsidR="004E6628" w:rsidRPr="00355ECB">
        <w:rPr>
          <w:color w:val="000000"/>
          <w:sz w:val="28"/>
          <w:szCs w:val="28"/>
        </w:rPr>
        <w:t>является некоммерческой организацией, учредителем и собственником имущества</w:t>
      </w:r>
      <w:r w:rsidR="004E6628">
        <w:rPr>
          <w:color w:val="000000"/>
          <w:sz w:val="28"/>
          <w:szCs w:val="28"/>
        </w:rPr>
        <w:t>,</w:t>
      </w:r>
      <w:r w:rsidR="004E6628" w:rsidRPr="00355ECB">
        <w:rPr>
          <w:color w:val="000000"/>
          <w:sz w:val="28"/>
          <w:szCs w:val="28"/>
        </w:rPr>
        <w:t xml:space="preserve"> которой является </w:t>
      </w:r>
      <w:bookmarkStart w:id="7" w:name="sub_1005"/>
      <w:bookmarkEnd w:id="6"/>
      <w:r w:rsidR="000F7E54">
        <w:rPr>
          <w:color w:val="000000"/>
          <w:sz w:val="28"/>
          <w:szCs w:val="28"/>
        </w:rPr>
        <w:t>Бейсугское сельское поселение</w:t>
      </w:r>
      <w:r w:rsidR="004E6628">
        <w:rPr>
          <w:color w:val="000000"/>
          <w:sz w:val="28"/>
          <w:szCs w:val="28"/>
        </w:rPr>
        <w:t xml:space="preserve"> </w:t>
      </w:r>
      <w:proofErr w:type="spellStart"/>
      <w:r w:rsidR="004E6628">
        <w:rPr>
          <w:color w:val="000000"/>
          <w:sz w:val="28"/>
          <w:szCs w:val="28"/>
        </w:rPr>
        <w:t>Выселковского</w:t>
      </w:r>
      <w:proofErr w:type="spellEnd"/>
      <w:r w:rsidR="004E6628">
        <w:rPr>
          <w:color w:val="000000"/>
          <w:sz w:val="28"/>
          <w:szCs w:val="28"/>
        </w:rPr>
        <w:t xml:space="preserve"> района.</w:t>
      </w:r>
    </w:p>
    <w:p w:rsidR="004E6628" w:rsidRPr="00355ECB" w:rsidRDefault="000F7E54" w:rsidP="004E6628">
      <w:pPr>
        <w:ind w:firstLine="720"/>
        <w:jc w:val="both"/>
        <w:rPr>
          <w:color w:val="000000"/>
          <w:sz w:val="28"/>
          <w:szCs w:val="28"/>
        </w:rPr>
      </w:pPr>
      <w:r>
        <w:rPr>
          <w:color w:val="000000"/>
          <w:sz w:val="28"/>
          <w:szCs w:val="28"/>
        </w:rPr>
        <w:t>1.</w:t>
      </w:r>
      <w:r w:rsidR="004E6628" w:rsidRPr="00355ECB">
        <w:rPr>
          <w:color w:val="000000"/>
          <w:sz w:val="28"/>
          <w:szCs w:val="28"/>
        </w:rPr>
        <w:t xml:space="preserve">5. Функции и полномочия учредителя в отношении </w:t>
      </w:r>
      <w:r>
        <w:rPr>
          <w:color w:val="000000"/>
          <w:sz w:val="28"/>
          <w:szCs w:val="28"/>
        </w:rPr>
        <w:t xml:space="preserve">«Библиотеки» </w:t>
      </w:r>
      <w:r w:rsidR="004E6628" w:rsidRPr="00355ECB">
        <w:rPr>
          <w:color w:val="000000"/>
          <w:sz w:val="28"/>
          <w:szCs w:val="28"/>
        </w:rPr>
        <w:t xml:space="preserve">осуществляются администрацией </w:t>
      </w:r>
      <w:bookmarkStart w:id="8" w:name="sub_1006"/>
      <w:bookmarkEnd w:id="7"/>
      <w:r w:rsidR="004E6628">
        <w:rPr>
          <w:color w:val="000000"/>
          <w:sz w:val="28"/>
          <w:szCs w:val="28"/>
        </w:rPr>
        <w:t xml:space="preserve">Бейсугского сельского поселения </w:t>
      </w:r>
      <w:proofErr w:type="spellStart"/>
      <w:r w:rsidR="004E6628">
        <w:rPr>
          <w:color w:val="000000"/>
          <w:sz w:val="28"/>
          <w:szCs w:val="28"/>
        </w:rPr>
        <w:t>Выселковского</w:t>
      </w:r>
      <w:proofErr w:type="spellEnd"/>
      <w:r w:rsidR="004E6628">
        <w:rPr>
          <w:color w:val="000000"/>
          <w:sz w:val="28"/>
          <w:szCs w:val="28"/>
        </w:rPr>
        <w:t xml:space="preserve"> района.</w:t>
      </w:r>
    </w:p>
    <w:p w:rsidR="004E6628" w:rsidRPr="00355ECB" w:rsidRDefault="000F7E54" w:rsidP="004E6628">
      <w:pPr>
        <w:ind w:firstLine="720"/>
        <w:jc w:val="both"/>
        <w:rPr>
          <w:color w:val="000000"/>
          <w:sz w:val="28"/>
          <w:szCs w:val="28"/>
        </w:rPr>
      </w:pPr>
      <w:r>
        <w:rPr>
          <w:color w:val="000000"/>
          <w:sz w:val="28"/>
          <w:szCs w:val="28"/>
        </w:rPr>
        <w:t>1.</w:t>
      </w:r>
      <w:r w:rsidR="004E6628" w:rsidRPr="00355ECB">
        <w:rPr>
          <w:color w:val="000000"/>
          <w:sz w:val="28"/>
          <w:szCs w:val="28"/>
        </w:rPr>
        <w:t>6. Бюджетное учреждение является юридическим лицом, находящимся в ведении</w:t>
      </w:r>
      <w:r>
        <w:rPr>
          <w:color w:val="000000"/>
          <w:sz w:val="28"/>
          <w:szCs w:val="28"/>
        </w:rPr>
        <w:t xml:space="preserve"> муниципального образования  Бейсугское сельское поселение </w:t>
      </w:r>
      <w:proofErr w:type="spellStart"/>
      <w:r>
        <w:rPr>
          <w:color w:val="000000"/>
          <w:sz w:val="28"/>
          <w:szCs w:val="28"/>
        </w:rPr>
        <w:t>Выселсковский</w:t>
      </w:r>
      <w:proofErr w:type="spellEnd"/>
      <w:r>
        <w:rPr>
          <w:color w:val="000000"/>
          <w:sz w:val="28"/>
          <w:szCs w:val="28"/>
        </w:rPr>
        <w:t xml:space="preserve"> район.</w:t>
      </w:r>
    </w:p>
    <w:bookmarkEnd w:id="8"/>
    <w:tbl>
      <w:tblPr>
        <w:tblW w:w="95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520"/>
      </w:tblGrid>
      <w:tr w:rsidR="004E6628" w:rsidRPr="00355ECB" w:rsidTr="000F7E54">
        <w:tc>
          <w:tcPr>
            <w:tcW w:w="9520" w:type="dxa"/>
            <w:tcBorders>
              <w:top w:val="nil"/>
              <w:left w:val="nil"/>
              <w:bottom w:val="nil"/>
              <w:right w:val="nil"/>
            </w:tcBorders>
          </w:tcPr>
          <w:p w:rsidR="000F7E54" w:rsidRDefault="000F7E54" w:rsidP="001545DA">
            <w:pPr>
              <w:ind w:firstLine="720"/>
              <w:jc w:val="both"/>
            </w:pPr>
          </w:p>
          <w:p w:rsidR="004E6628" w:rsidRPr="00F5471A" w:rsidRDefault="004E6628" w:rsidP="001545DA">
            <w:pPr>
              <w:ind w:firstLine="720"/>
              <w:jc w:val="both"/>
              <w:rPr>
                <w:color w:val="000000"/>
                <w:szCs w:val="28"/>
              </w:rPr>
            </w:pPr>
          </w:p>
        </w:tc>
      </w:tr>
    </w:tbl>
    <w:p w:rsidR="004E6628" w:rsidRPr="00355ECB" w:rsidRDefault="00052468" w:rsidP="004E6628">
      <w:pPr>
        <w:ind w:firstLine="720"/>
        <w:jc w:val="both"/>
        <w:rPr>
          <w:color w:val="000000"/>
          <w:sz w:val="28"/>
          <w:szCs w:val="28"/>
        </w:rPr>
      </w:pPr>
      <w:bookmarkStart w:id="9" w:name="sub_1007"/>
      <w:r>
        <w:rPr>
          <w:color w:val="000000"/>
          <w:sz w:val="28"/>
          <w:szCs w:val="28"/>
        </w:rPr>
        <w:t>1.</w:t>
      </w:r>
      <w:r w:rsidR="004E6628" w:rsidRPr="00355ECB">
        <w:rPr>
          <w:color w:val="000000"/>
          <w:sz w:val="28"/>
          <w:szCs w:val="28"/>
        </w:rPr>
        <w:t xml:space="preserve">7. </w:t>
      </w:r>
      <w:proofErr w:type="gramStart"/>
      <w:r w:rsidR="004E6628" w:rsidRPr="00355ECB">
        <w:rPr>
          <w:color w:val="000000"/>
          <w:sz w:val="28"/>
          <w:szCs w:val="28"/>
        </w:rPr>
        <w:t>Место</w:t>
      </w:r>
      <w:r w:rsidR="008C20CC">
        <w:rPr>
          <w:color w:val="000000"/>
          <w:sz w:val="28"/>
          <w:szCs w:val="28"/>
        </w:rPr>
        <w:t xml:space="preserve"> </w:t>
      </w:r>
      <w:r w:rsidR="004E6628" w:rsidRPr="00355ECB">
        <w:rPr>
          <w:color w:val="000000"/>
          <w:sz w:val="28"/>
          <w:szCs w:val="28"/>
        </w:rPr>
        <w:t>нахождение</w:t>
      </w:r>
      <w:proofErr w:type="gramEnd"/>
      <w:r w:rsidR="004E6628" w:rsidRPr="00355ECB">
        <w:rPr>
          <w:color w:val="000000"/>
          <w:sz w:val="28"/>
          <w:szCs w:val="28"/>
        </w:rPr>
        <w:t xml:space="preserve"> </w:t>
      </w:r>
      <w:r w:rsidR="008C20CC">
        <w:rPr>
          <w:color w:val="000000"/>
          <w:sz w:val="28"/>
          <w:szCs w:val="28"/>
        </w:rPr>
        <w:t xml:space="preserve">и почтовый адрес </w:t>
      </w:r>
      <w:r w:rsidR="004E6628" w:rsidRPr="00355ECB">
        <w:rPr>
          <w:color w:val="000000"/>
          <w:sz w:val="28"/>
          <w:szCs w:val="28"/>
        </w:rPr>
        <w:t>Бюджетного учреждения:</w:t>
      </w:r>
    </w:p>
    <w:bookmarkEnd w:id="9"/>
    <w:p w:rsidR="004E6628" w:rsidRDefault="008C20CC" w:rsidP="004E6628">
      <w:pPr>
        <w:ind w:firstLine="720"/>
        <w:jc w:val="both"/>
        <w:rPr>
          <w:color w:val="000000"/>
          <w:sz w:val="28"/>
          <w:szCs w:val="28"/>
        </w:rPr>
      </w:pPr>
      <w:r>
        <w:rPr>
          <w:color w:val="000000"/>
          <w:sz w:val="28"/>
          <w:szCs w:val="28"/>
        </w:rPr>
        <w:t>353120, Российская Федерация, Краснодарский край, Выселковский район, пос. Бейсуг</w:t>
      </w:r>
      <w:r w:rsidR="0074145B">
        <w:rPr>
          <w:color w:val="000000"/>
          <w:sz w:val="28"/>
          <w:szCs w:val="28"/>
        </w:rPr>
        <w:t>, ул. Ленина, 2а, ДК.</w:t>
      </w:r>
    </w:p>
    <w:p w:rsidR="0074145B" w:rsidRPr="00355ECB" w:rsidRDefault="0074145B" w:rsidP="004E6628">
      <w:pPr>
        <w:ind w:firstLine="720"/>
        <w:jc w:val="both"/>
        <w:rPr>
          <w:color w:val="000000"/>
          <w:sz w:val="28"/>
          <w:szCs w:val="28"/>
        </w:rPr>
      </w:pPr>
      <w:proofErr w:type="gramStart"/>
      <w:r>
        <w:rPr>
          <w:color w:val="000000"/>
          <w:sz w:val="28"/>
          <w:szCs w:val="28"/>
        </w:rPr>
        <w:t>Юридический адрес:</w:t>
      </w:r>
      <w:r w:rsidR="00052468">
        <w:rPr>
          <w:color w:val="000000"/>
          <w:sz w:val="28"/>
          <w:szCs w:val="28"/>
        </w:rPr>
        <w:t xml:space="preserve"> 353120, Российская Федерация, Краснодарский край, </w:t>
      </w:r>
      <w:proofErr w:type="spellStart"/>
      <w:r w:rsidR="00052468">
        <w:rPr>
          <w:color w:val="000000"/>
          <w:sz w:val="28"/>
          <w:szCs w:val="28"/>
        </w:rPr>
        <w:t>Выселсковский</w:t>
      </w:r>
      <w:proofErr w:type="spellEnd"/>
      <w:r w:rsidR="00052468">
        <w:rPr>
          <w:color w:val="000000"/>
          <w:sz w:val="28"/>
          <w:szCs w:val="28"/>
        </w:rPr>
        <w:t xml:space="preserve"> район, пос. Бейсуг, ул. Ленина, 2а, ДК.</w:t>
      </w:r>
      <w:proofErr w:type="gramEnd"/>
    </w:p>
    <w:p w:rsidR="004E6628" w:rsidRPr="00355ECB" w:rsidRDefault="00052468" w:rsidP="004E6628">
      <w:pPr>
        <w:ind w:firstLine="720"/>
        <w:jc w:val="both"/>
        <w:rPr>
          <w:color w:val="000000"/>
          <w:sz w:val="28"/>
          <w:szCs w:val="28"/>
        </w:rPr>
      </w:pPr>
      <w:bookmarkStart w:id="10" w:name="sub_1008"/>
      <w:r>
        <w:rPr>
          <w:color w:val="000000"/>
          <w:sz w:val="28"/>
          <w:szCs w:val="28"/>
        </w:rPr>
        <w:t>1.</w:t>
      </w:r>
      <w:r w:rsidR="004E6628" w:rsidRPr="00355ECB">
        <w:rPr>
          <w:color w:val="000000"/>
          <w:sz w:val="28"/>
          <w:szCs w:val="28"/>
        </w:rPr>
        <w:t xml:space="preserve">8. </w:t>
      </w:r>
      <w:proofErr w:type="gramStart"/>
      <w:r w:rsidR="004E6628" w:rsidRPr="00355ECB">
        <w:rPr>
          <w:color w:val="000000"/>
          <w:sz w:val="28"/>
          <w:szCs w:val="28"/>
        </w:rPr>
        <w:t>Бюджетное учреждение отвечает по своим обязательствам всем, находящимся у него на праве оперативного управления имуществом, как закреплённым за Бюджетным учреждением собственником имущества, так и приобретённым за счёт доходов, полученных от приносящей доход деятельности, за исключением особо ценного движимого имущества, закреплённого за Бюджетным учреждением собственником имущества или приобретённого Бюджетным учреждением за счёт выделенных собственником имущества Бюджетного учреждения средств, а также недвижимого</w:t>
      </w:r>
      <w:proofErr w:type="gramEnd"/>
      <w:r w:rsidR="004E6628" w:rsidRPr="00355ECB">
        <w:rPr>
          <w:color w:val="000000"/>
          <w:sz w:val="28"/>
          <w:szCs w:val="28"/>
        </w:rPr>
        <w:t xml:space="preserve"> имущества.</w:t>
      </w:r>
    </w:p>
    <w:bookmarkEnd w:id="10"/>
    <w:p w:rsidR="004E6628" w:rsidRPr="00355ECB" w:rsidRDefault="004E6628" w:rsidP="004E6628">
      <w:pPr>
        <w:ind w:firstLine="720"/>
        <w:jc w:val="both"/>
        <w:rPr>
          <w:color w:val="000000"/>
          <w:sz w:val="28"/>
          <w:szCs w:val="28"/>
        </w:rPr>
      </w:pPr>
      <w:r w:rsidRPr="00355ECB">
        <w:rPr>
          <w:color w:val="000000"/>
          <w:sz w:val="28"/>
          <w:szCs w:val="28"/>
        </w:rPr>
        <w:t>Собственник имущества Бюджетного учреждения не несёт ответственности по обязательствам Бюджетного учреждения.</w:t>
      </w:r>
    </w:p>
    <w:p w:rsidR="00C76D7F" w:rsidRDefault="00C76D7F" w:rsidP="004E6628">
      <w:pPr>
        <w:ind w:firstLine="720"/>
        <w:jc w:val="both"/>
        <w:rPr>
          <w:color w:val="000000"/>
          <w:sz w:val="28"/>
          <w:szCs w:val="28"/>
        </w:rPr>
      </w:pPr>
      <w:bookmarkStart w:id="11" w:name="sub_1009"/>
      <w:r>
        <w:rPr>
          <w:color w:val="000000"/>
          <w:sz w:val="28"/>
          <w:szCs w:val="28"/>
        </w:rPr>
        <w:t xml:space="preserve">          </w:t>
      </w:r>
      <w:r w:rsidR="00DD4485">
        <w:rPr>
          <w:color w:val="000000"/>
          <w:sz w:val="28"/>
          <w:szCs w:val="28"/>
        </w:rPr>
        <w:t xml:space="preserve">                               </w:t>
      </w:r>
    </w:p>
    <w:p w:rsidR="00DD4485" w:rsidRDefault="00DD4485" w:rsidP="004E6628">
      <w:pPr>
        <w:ind w:firstLine="720"/>
        <w:jc w:val="both"/>
        <w:rPr>
          <w:color w:val="000000"/>
          <w:sz w:val="28"/>
          <w:szCs w:val="28"/>
        </w:rPr>
      </w:pPr>
    </w:p>
    <w:p w:rsidR="00DD4485" w:rsidRDefault="00264784" w:rsidP="004E6628">
      <w:pPr>
        <w:ind w:firstLine="720"/>
        <w:jc w:val="both"/>
        <w:rPr>
          <w:color w:val="000000"/>
          <w:sz w:val="28"/>
          <w:szCs w:val="28"/>
        </w:rPr>
      </w:pPr>
      <w:r>
        <w:rPr>
          <w:color w:val="000000"/>
          <w:sz w:val="28"/>
          <w:szCs w:val="28"/>
        </w:rPr>
        <w:lastRenderedPageBreak/>
        <w:t xml:space="preserve">                                            2</w:t>
      </w:r>
    </w:p>
    <w:p w:rsidR="00DD4485" w:rsidRDefault="00DD4485" w:rsidP="004E6628">
      <w:pPr>
        <w:ind w:firstLine="720"/>
        <w:jc w:val="both"/>
        <w:rPr>
          <w:color w:val="000000"/>
          <w:sz w:val="28"/>
          <w:szCs w:val="28"/>
        </w:rPr>
      </w:pPr>
    </w:p>
    <w:p w:rsidR="004E6628" w:rsidRPr="00355ECB" w:rsidRDefault="009A008B" w:rsidP="004E6628">
      <w:pPr>
        <w:ind w:firstLine="720"/>
        <w:jc w:val="both"/>
        <w:rPr>
          <w:color w:val="000000"/>
          <w:sz w:val="28"/>
          <w:szCs w:val="28"/>
        </w:rPr>
      </w:pPr>
      <w:r>
        <w:rPr>
          <w:color w:val="000000"/>
          <w:sz w:val="28"/>
          <w:szCs w:val="28"/>
        </w:rPr>
        <w:t>1.</w:t>
      </w:r>
      <w:r w:rsidR="004E6628" w:rsidRPr="00355ECB">
        <w:rPr>
          <w:color w:val="000000"/>
          <w:sz w:val="28"/>
          <w:szCs w:val="28"/>
        </w:rPr>
        <w:t xml:space="preserve">9. Бюджетное учреждение может от своего имени приобретать гражданские права, соответствующие предмету и целям его деятельности, предусмотренные настоящим Уставом, и </w:t>
      </w:r>
      <w:proofErr w:type="gramStart"/>
      <w:r w:rsidR="004E6628" w:rsidRPr="00355ECB">
        <w:rPr>
          <w:color w:val="000000"/>
          <w:sz w:val="28"/>
          <w:szCs w:val="28"/>
        </w:rPr>
        <w:t>нести обязанности</w:t>
      </w:r>
      <w:proofErr w:type="gramEnd"/>
      <w:r w:rsidR="004E6628" w:rsidRPr="00355ECB">
        <w:rPr>
          <w:color w:val="000000"/>
          <w:sz w:val="28"/>
          <w:szCs w:val="28"/>
        </w:rPr>
        <w:t>, выступать в судах в соответствии с действующим законодательством Российской Федерации.</w:t>
      </w:r>
    </w:p>
    <w:p w:rsidR="004E6628" w:rsidRPr="00355ECB" w:rsidRDefault="009A008B" w:rsidP="004E6628">
      <w:pPr>
        <w:ind w:firstLine="720"/>
        <w:jc w:val="both"/>
        <w:rPr>
          <w:color w:val="000000"/>
          <w:sz w:val="28"/>
          <w:szCs w:val="28"/>
        </w:rPr>
      </w:pPr>
      <w:bookmarkStart w:id="12" w:name="sub_1010"/>
      <w:bookmarkEnd w:id="11"/>
      <w:r>
        <w:rPr>
          <w:color w:val="000000"/>
          <w:sz w:val="28"/>
          <w:szCs w:val="28"/>
        </w:rPr>
        <w:t>1.</w:t>
      </w:r>
      <w:r w:rsidR="004E6628" w:rsidRPr="00355ECB">
        <w:rPr>
          <w:color w:val="000000"/>
          <w:sz w:val="28"/>
          <w:szCs w:val="28"/>
        </w:rPr>
        <w:t xml:space="preserve">10. Бюджетное учреждение имеет самостоятельный баланс, обособленное имущество, лицевые счета в </w:t>
      </w:r>
      <w:r w:rsidR="004E6628">
        <w:rPr>
          <w:color w:val="000000"/>
          <w:sz w:val="28"/>
          <w:szCs w:val="28"/>
        </w:rPr>
        <w:t xml:space="preserve"> финансовом управлении</w:t>
      </w:r>
      <w:r w:rsidR="004E6628" w:rsidRPr="00355ECB">
        <w:rPr>
          <w:color w:val="000000"/>
          <w:sz w:val="28"/>
          <w:szCs w:val="28"/>
        </w:rPr>
        <w:t xml:space="preserve"> администрации </w:t>
      </w:r>
      <w:r w:rsidR="004E6628">
        <w:rPr>
          <w:color w:val="000000"/>
          <w:sz w:val="28"/>
          <w:szCs w:val="28"/>
        </w:rPr>
        <w:t xml:space="preserve">Бейсугского сельского поселения </w:t>
      </w:r>
      <w:proofErr w:type="spellStart"/>
      <w:r w:rsidR="004E6628">
        <w:rPr>
          <w:color w:val="000000"/>
          <w:sz w:val="28"/>
          <w:szCs w:val="28"/>
        </w:rPr>
        <w:t>Выселковского</w:t>
      </w:r>
      <w:proofErr w:type="spellEnd"/>
      <w:r w:rsidR="004E6628">
        <w:rPr>
          <w:color w:val="000000"/>
          <w:sz w:val="28"/>
          <w:szCs w:val="28"/>
        </w:rPr>
        <w:t xml:space="preserve"> района по</w:t>
      </w:r>
      <w:r w:rsidR="004E6628" w:rsidRPr="00355ECB">
        <w:rPr>
          <w:color w:val="000000"/>
          <w:sz w:val="28"/>
          <w:szCs w:val="28"/>
        </w:rPr>
        <w:t xml:space="preserve"> бюджетным и внебюджетным средствам, печать со своим полным наименованием (в случаях, предусмотренных законодательством, - печать с изображением Государственного герба Российской Федерации).</w:t>
      </w:r>
    </w:p>
    <w:bookmarkEnd w:id="12"/>
    <w:p w:rsidR="004E6628" w:rsidRPr="00355ECB" w:rsidRDefault="004E6628" w:rsidP="004E6628">
      <w:pPr>
        <w:ind w:firstLine="720"/>
        <w:jc w:val="both"/>
        <w:rPr>
          <w:color w:val="000000"/>
          <w:sz w:val="28"/>
          <w:szCs w:val="28"/>
        </w:rPr>
      </w:pPr>
      <w:r w:rsidRPr="00355ECB">
        <w:rPr>
          <w:color w:val="000000"/>
          <w:sz w:val="28"/>
          <w:szCs w:val="28"/>
        </w:rPr>
        <w:t>Бюджетное учреждение вправе иметь штампы и бланки со своим наименованием, зарегистрированную в установленном порядке эмблему и другие средства индивидуализации.</w:t>
      </w:r>
    </w:p>
    <w:p w:rsidR="004E6628" w:rsidRPr="00355ECB" w:rsidRDefault="009A008B" w:rsidP="004E6628">
      <w:pPr>
        <w:ind w:firstLine="720"/>
        <w:jc w:val="both"/>
        <w:rPr>
          <w:color w:val="000000"/>
          <w:sz w:val="28"/>
          <w:szCs w:val="28"/>
        </w:rPr>
      </w:pPr>
      <w:bookmarkStart w:id="13" w:name="sub_1011"/>
      <w:r>
        <w:rPr>
          <w:color w:val="000000"/>
          <w:sz w:val="28"/>
          <w:szCs w:val="28"/>
        </w:rPr>
        <w:t>1.</w:t>
      </w:r>
      <w:r w:rsidR="004E6628" w:rsidRPr="00355ECB">
        <w:rPr>
          <w:color w:val="000000"/>
          <w:sz w:val="28"/>
          <w:szCs w:val="28"/>
        </w:rPr>
        <w:t>11. Бюджетное учреждение считается созданным со дня внесения в установленном порядке соответствующей записи в Единый государственный реестр юридических лиц.</w:t>
      </w:r>
    </w:p>
    <w:p w:rsidR="004E6628" w:rsidRDefault="009A008B" w:rsidP="004E6628">
      <w:pPr>
        <w:ind w:firstLine="720"/>
        <w:jc w:val="both"/>
        <w:rPr>
          <w:color w:val="000000"/>
          <w:sz w:val="28"/>
          <w:szCs w:val="28"/>
        </w:rPr>
      </w:pPr>
      <w:bookmarkStart w:id="14" w:name="sub_1012"/>
      <w:bookmarkEnd w:id="13"/>
      <w:r>
        <w:rPr>
          <w:color w:val="000000"/>
          <w:sz w:val="28"/>
          <w:szCs w:val="28"/>
        </w:rPr>
        <w:t>1.</w:t>
      </w:r>
      <w:r w:rsidR="004E6628" w:rsidRPr="00355ECB">
        <w:rPr>
          <w:color w:val="000000"/>
          <w:sz w:val="28"/>
          <w:szCs w:val="28"/>
        </w:rPr>
        <w:t>12. Бюджетное учреждение имеет</w:t>
      </w:r>
      <w:r w:rsidR="00052468">
        <w:rPr>
          <w:color w:val="000000"/>
          <w:sz w:val="28"/>
          <w:szCs w:val="28"/>
        </w:rPr>
        <w:t xml:space="preserve"> филиалы</w:t>
      </w:r>
      <w:r w:rsidR="004E6628" w:rsidRPr="00355ECB">
        <w:rPr>
          <w:color w:val="000000"/>
          <w:sz w:val="28"/>
          <w:szCs w:val="28"/>
        </w:rPr>
        <w:t>:</w:t>
      </w:r>
    </w:p>
    <w:p w:rsidR="00052468" w:rsidRDefault="00052468" w:rsidP="004E6628">
      <w:pPr>
        <w:ind w:firstLine="720"/>
        <w:jc w:val="both"/>
        <w:rPr>
          <w:color w:val="000000"/>
          <w:sz w:val="28"/>
          <w:szCs w:val="28"/>
        </w:rPr>
      </w:pPr>
      <w:proofErr w:type="gramStart"/>
      <w:r>
        <w:rPr>
          <w:color w:val="000000"/>
          <w:sz w:val="28"/>
          <w:szCs w:val="28"/>
        </w:rPr>
        <w:t xml:space="preserve">- Новодонецкая библиотека, филиал №1,353123, Краснодарский край, </w:t>
      </w:r>
      <w:proofErr w:type="spellStart"/>
      <w:r>
        <w:rPr>
          <w:color w:val="000000"/>
          <w:sz w:val="28"/>
          <w:szCs w:val="28"/>
        </w:rPr>
        <w:t>Выселсковский</w:t>
      </w:r>
      <w:proofErr w:type="spellEnd"/>
      <w:r>
        <w:rPr>
          <w:color w:val="000000"/>
          <w:sz w:val="28"/>
          <w:szCs w:val="28"/>
        </w:rPr>
        <w:t xml:space="preserve"> район, ст. Новодонецкая, ул. Советская,35, ДК.</w:t>
      </w:r>
      <w:proofErr w:type="gramEnd"/>
    </w:p>
    <w:p w:rsidR="00052468" w:rsidRPr="00355ECB" w:rsidRDefault="00052468" w:rsidP="004E6628">
      <w:pPr>
        <w:ind w:firstLine="720"/>
        <w:jc w:val="both"/>
        <w:rPr>
          <w:color w:val="000000"/>
          <w:sz w:val="28"/>
          <w:szCs w:val="28"/>
        </w:rPr>
      </w:pPr>
      <w:r>
        <w:rPr>
          <w:color w:val="000000"/>
          <w:sz w:val="28"/>
          <w:szCs w:val="28"/>
        </w:rPr>
        <w:t xml:space="preserve">- Александроневская библиотека, филиал №2, 353125, Краснодарский край, </w:t>
      </w:r>
      <w:proofErr w:type="spellStart"/>
      <w:r>
        <w:rPr>
          <w:color w:val="000000"/>
          <w:sz w:val="28"/>
          <w:szCs w:val="28"/>
        </w:rPr>
        <w:t>Выселсковский</w:t>
      </w:r>
      <w:proofErr w:type="spellEnd"/>
      <w:r>
        <w:rPr>
          <w:color w:val="000000"/>
          <w:sz w:val="28"/>
          <w:szCs w:val="28"/>
        </w:rPr>
        <w:t xml:space="preserve"> район</w:t>
      </w:r>
      <w:r w:rsidR="009A008B">
        <w:rPr>
          <w:color w:val="000000"/>
          <w:sz w:val="28"/>
          <w:szCs w:val="28"/>
        </w:rPr>
        <w:t>, ст. Александро – Невская, ул. Красная,35, ДК.</w:t>
      </w:r>
    </w:p>
    <w:bookmarkEnd w:id="14"/>
    <w:p w:rsidR="004E6628" w:rsidRPr="00355ECB" w:rsidRDefault="004E6628" w:rsidP="004E6628">
      <w:pPr>
        <w:ind w:firstLine="720"/>
        <w:jc w:val="both"/>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tblGrid>
      <w:tr w:rsidR="00052468" w:rsidRPr="00355ECB" w:rsidTr="001545DA">
        <w:tc>
          <w:tcPr>
            <w:tcW w:w="280" w:type="dxa"/>
            <w:tcBorders>
              <w:top w:val="nil"/>
              <w:left w:val="nil"/>
              <w:bottom w:val="nil"/>
              <w:right w:val="nil"/>
            </w:tcBorders>
          </w:tcPr>
          <w:p w:rsidR="00052468" w:rsidRPr="00355ECB" w:rsidRDefault="00052468" w:rsidP="001545DA">
            <w:pPr>
              <w:pStyle w:val="a4"/>
              <w:rPr>
                <w:rFonts w:ascii="Times New Roman" w:hAnsi="Times New Roman" w:cs="Times New Roman"/>
                <w:color w:val="000000"/>
                <w:szCs w:val="28"/>
              </w:rPr>
            </w:pPr>
          </w:p>
        </w:tc>
      </w:tr>
      <w:tr w:rsidR="00052468" w:rsidRPr="00355ECB" w:rsidTr="001545DA">
        <w:tc>
          <w:tcPr>
            <w:tcW w:w="280" w:type="dxa"/>
            <w:tcBorders>
              <w:top w:val="nil"/>
              <w:left w:val="nil"/>
              <w:bottom w:val="nil"/>
              <w:right w:val="nil"/>
            </w:tcBorders>
          </w:tcPr>
          <w:p w:rsidR="00052468" w:rsidRPr="00355ECB" w:rsidRDefault="00052468" w:rsidP="001545DA">
            <w:pPr>
              <w:pStyle w:val="a4"/>
              <w:rPr>
                <w:rFonts w:ascii="Times New Roman" w:hAnsi="Times New Roman" w:cs="Times New Roman"/>
                <w:color w:val="000000"/>
                <w:szCs w:val="28"/>
              </w:rPr>
            </w:pPr>
          </w:p>
        </w:tc>
      </w:tr>
    </w:tbl>
    <w:p w:rsidR="004E6628" w:rsidRDefault="004E6628" w:rsidP="004E6628">
      <w:pPr>
        <w:pStyle w:val="1"/>
        <w:rPr>
          <w:b/>
          <w:color w:val="000000"/>
          <w:szCs w:val="28"/>
        </w:rPr>
      </w:pPr>
      <w:bookmarkStart w:id="15" w:name="sub_1200"/>
    </w:p>
    <w:p w:rsidR="004E6628" w:rsidRPr="0004319B" w:rsidRDefault="004E6628" w:rsidP="004E6628">
      <w:pPr>
        <w:pStyle w:val="1"/>
        <w:jc w:val="center"/>
        <w:rPr>
          <w:b/>
          <w:color w:val="000000"/>
          <w:szCs w:val="28"/>
        </w:rPr>
      </w:pPr>
      <w:r w:rsidRPr="0004319B">
        <w:rPr>
          <w:b/>
          <w:color w:val="000000"/>
          <w:szCs w:val="28"/>
        </w:rPr>
        <w:t>Раздел II</w:t>
      </w:r>
      <w:r w:rsidRPr="0004319B">
        <w:rPr>
          <w:b/>
          <w:color w:val="000000"/>
          <w:szCs w:val="28"/>
        </w:rPr>
        <w:br/>
        <w:t>Цели, предмет и виды деятельности Бюджетного учреждения</w:t>
      </w:r>
    </w:p>
    <w:bookmarkEnd w:id="15"/>
    <w:p w:rsidR="004E6628" w:rsidRPr="00355ECB" w:rsidRDefault="004E6628" w:rsidP="004E6628">
      <w:pPr>
        <w:ind w:firstLine="720"/>
        <w:jc w:val="center"/>
        <w:rPr>
          <w:color w:val="000000"/>
          <w:sz w:val="28"/>
          <w:szCs w:val="28"/>
        </w:rPr>
      </w:pPr>
    </w:p>
    <w:p w:rsidR="004E6628" w:rsidRDefault="009A008B" w:rsidP="004E6628">
      <w:pPr>
        <w:ind w:firstLine="720"/>
        <w:jc w:val="both"/>
        <w:rPr>
          <w:color w:val="000000"/>
          <w:sz w:val="28"/>
          <w:szCs w:val="28"/>
        </w:rPr>
      </w:pPr>
      <w:bookmarkStart w:id="16" w:name="sub_1013"/>
      <w:r>
        <w:rPr>
          <w:color w:val="000000"/>
          <w:sz w:val="28"/>
          <w:szCs w:val="28"/>
        </w:rPr>
        <w:t>2.1</w:t>
      </w:r>
      <w:r w:rsidR="004E6628" w:rsidRPr="00355ECB">
        <w:rPr>
          <w:color w:val="000000"/>
          <w:sz w:val="28"/>
          <w:szCs w:val="28"/>
        </w:rPr>
        <w:t>. Целями деятельности Бюджетного учреждения являются:</w:t>
      </w:r>
    </w:p>
    <w:p w:rsidR="00551E6D" w:rsidRDefault="009A008B" w:rsidP="004E6628">
      <w:pPr>
        <w:ind w:firstLine="720"/>
        <w:jc w:val="both"/>
        <w:rPr>
          <w:color w:val="000000"/>
          <w:sz w:val="28"/>
          <w:szCs w:val="28"/>
        </w:rPr>
      </w:pPr>
      <w:r>
        <w:rPr>
          <w:color w:val="000000"/>
          <w:sz w:val="28"/>
          <w:szCs w:val="28"/>
        </w:rPr>
        <w:t>- осуществление государственной политики</w:t>
      </w:r>
      <w:r w:rsidR="00551E6D">
        <w:rPr>
          <w:color w:val="000000"/>
          <w:sz w:val="28"/>
          <w:szCs w:val="28"/>
        </w:rPr>
        <w:t xml:space="preserve"> в области библиотечного обслуживания населения Бейсугского сельского поселения; </w:t>
      </w:r>
    </w:p>
    <w:p w:rsidR="009A008B" w:rsidRDefault="00551E6D" w:rsidP="004E6628">
      <w:pPr>
        <w:ind w:firstLine="720"/>
        <w:jc w:val="both"/>
        <w:rPr>
          <w:color w:val="000000"/>
          <w:sz w:val="28"/>
          <w:szCs w:val="28"/>
        </w:rPr>
      </w:pPr>
      <w:r>
        <w:rPr>
          <w:color w:val="000000"/>
          <w:sz w:val="28"/>
          <w:szCs w:val="28"/>
        </w:rPr>
        <w:t>-сохранение культурного наследия и необходимых условий для реализации прав граждан на библиотечное обслуживание;</w:t>
      </w:r>
    </w:p>
    <w:p w:rsidR="00551E6D" w:rsidRDefault="00551E6D" w:rsidP="004E6628">
      <w:pPr>
        <w:ind w:firstLine="720"/>
        <w:jc w:val="both"/>
        <w:rPr>
          <w:color w:val="000000"/>
          <w:sz w:val="28"/>
          <w:szCs w:val="28"/>
        </w:rPr>
      </w:pPr>
      <w:r>
        <w:rPr>
          <w:color w:val="000000"/>
          <w:sz w:val="28"/>
          <w:szCs w:val="28"/>
        </w:rPr>
        <w:t>-реализация прав личности на приобщение к ценностям науки и культуры, научное познание и образование. Получение информации по всем отраслям знаний в соответствии с универсальным профилем фонда, удовлетворение библиотечно-библиографических информационных запросов пользователей, учреждений и организаций;</w:t>
      </w:r>
    </w:p>
    <w:p w:rsidR="00551E6D" w:rsidRDefault="00551E6D" w:rsidP="004E6628">
      <w:pPr>
        <w:ind w:firstLine="720"/>
        <w:jc w:val="both"/>
        <w:rPr>
          <w:color w:val="000000"/>
          <w:sz w:val="28"/>
          <w:szCs w:val="28"/>
        </w:rPr>
      </w:pPr>
      <w:r>
        <w:rPr>
          <w:color w:val="000000"/>
          <w:sz w:val="28"/>
          <w:szCs w:val="28"/>
        </w:rPr>
        <w:t>-</w:t>
      </w:r>
      <w:r w:rsidR="00C76D7F">
        <w:rPr>
          <w:color w:val="000000"/>
          <w:sz w:val="28"/>
          <w:szCs w:val="28"/>
        </w:rPr>
        <w:t>организация библиотечного обслуживания с учётом интересов потребностей граждан, местных традиций. Создание единого информационного пространства.  Обеспечение свободного доступа граждан к информации, знаниям, культуре;</w:t>
      </w:r>
    </w:p>
    <w:p w:rsidR="00286AE0" w:rsidRDefault="00286AE0" w:rsidP="004E6628">
      <w:pPr>
        <w:ind w:firstLine="720"/>
        <w:jc w:val="both"/>
        <w:rPr>
          <w:color w:val="000000"/>
          <w:sz w:val="28"/>
          <w:szCs w:val="28"/>
        </w:rPr>
      </w:pPr>
    </w:p>
    <w:p w:rsidR="00286AE0" w:rsidRDefault="00286AE0" w:rsidP="004E6628">
      <w:pPr>
        <w:ind w:firstLine="720"/>
        <w:jc w:val="both"/>
        <w:rPr>
          <w:color w:val="000000"/>
          <w:sz w:val="28"/>
          <w:szCs w:val="28"/>
        </w:rPr>
      </w:pPr>
      <w:r>
        <w:rPr>
          <w:color w:val="000000"/>
          <w:sz w:val="28"/>
          <w:szCs w:val="28"/>
        </w:rPr>
        <w:t xml:space="preserve">                                    </w:t>
      </w:r>
      <w:r w:rsidR="00DD4485">
        <w:rPr>
          <w:color w:val="000000"/>
          <w:sz w:val="28"/>
          <w:szCs w:val="28"/>
        </w:rPr>
        <w:t xml:space="preserve">    </w:t>
      </w:r>
    </w:p>
    <w:p w:rsidR="00DD4485" w:rsidRDefault="00264784" w:rsidP="004E6628">
      <w:pPr>
        <w:ind w:firstLine="720"/>
        <w:jc w:val="both"/>
        <w:rPr>
          <w:color w:val="000000"/>
          <w:sz w:val="28"/>
          <w:szCs w:val="28"/>
        </w:rPr>
      </w:pPr>
      <w:r>
        <w:rPr>
          <w:color w:val="000000"/>
          <w:sz w:val="28"/>
          <w:szCs w:val="28"/>
        </w:rPr>
        <w:lastRenderedPageBreak/>
        <w:t xml:space="preserve">                                             3</w:t>
      </w:r>
    </w:p>
    <w:p w:rsidR="00DD4485" w:rsidRDefault="00DD4485" w:rsidP="004E6628">
      <w:pPr>
        <w:ind w:firstLine="720"/>
        <w:jc w:val="both"/>
        <w:rPr>
          <w:color w:val="000000"/>
          <w:sz w:val="28"/>
          <w:szCs w:val="28"/>
        </w:rPr>
      </w:pPr>
    </w:p>
    <w:p w:rsidR="00C76D7F" w:rsidRDefault="00C76D7F" w:rsidP="004E6628">
      <w:pPr>
        <w:ind w:firstLine="720"/>
        <w:jc w:val="both"/>
        <w:rPr>
          <w:color w:val="000000"/>
          <w:sz w:val="28"/>
          <w:szCs w:val="28"/>
        </w:rPr>
      </w:pPr>
      <w:r>
        <w:rPr>
          <w:color w:val="000000"/>
          <w:sz w:val="28"/>
          <w:szCs w:val="28"/>
        </w:rPr>
        <w:t xml:space="preserve">-оформление и хранение библиотечных фондов. Обеспечение </w:t>
      </w:r>
      <w:proofErr w:type="gramStart"/>
      <w:r>
        <w:rPr>
          <w:color w:val="000000"/>
          <w:sz w:val="28"/>
          <w:szCs w:val="28"/>
        </w:rPr>
        <w:t>контроля за</w:t>
      </w:r>
      <w:proofErr w:type="gramEnd"/>
      <w:r>
        <w:rPr>
          <w:color w:val="000000"/>
          <w:sz w:val="28"/>
          <w:szCs w:val="28"/>
        </w:rPr>
        <w:t xml:space="preserve"> сохранностью и эффективным использованием фондов;</w:t>
      </w:r>
    </w:p>
    <w:p w:rsidR="00C76D7F" w:rsidRDefault="00C76D7F" w:rsidP="004E6628">
      <w:pPr>
        <w:ind w:firstLine="720"/>
        <w:jc w:val="both"/>
        <w:rPr>
          <w:color w:val="000000"/>
          <w:sz w:val="28"/>
          <w:szCs w:val="28"/>
        </w:rPr>
      </w:pPr>
      <w:r>
        <w:rPr>
          <w:color w:val="000000"/>
          <w:sz w:val="28"/>
          <w:szCs w:val="28"/>
        </w:rPr>
        <w:t>-</w:t>
      </w:r>
      <w:r w:rsidR="007949FC">
        <w:rPr>
          <w:color w:val="000000"/>
          <w:sz w:val="28"/>
          <w:szCs w:val="28"/>
        </w:rPr>
        <w:t>участие в местных, региональных и федеральных программах информационного обслуживания различных социальных групп населения: детей, юношества, инвалидов, пенсионеров и других;</w:t>
      </w:r>
    </w:p>
    <w:p w:rsidR="007949FC" w:rsidRDefault="007949FC" w:rsidP="004E6628">
      <w:pPr>
        <w:ind w:firstLine="720"/>
        <w:jc w:val="both"/>
        <w:rPr>
          <w:color w:val="000000"/>
          <w:sz w:val="28"/>
          <w:szCs w:val="28"/>
        </w:rPr>
      </w:pPr>
      <w:r>
        <w:rPr>
          <w:color w:val="000000"/>
          <w:sz w:val="28"/>
          <w:szCs w:val="28"/>
        </w:rPr>
        <w:t xml:space="preserve">-участие в развитии территорий своего муниципального образования в сотрудничестве с органами местного самоуправления и местными организациями на основе изучения потребностей реальных и потенциальных пользователей библиотек. Создания баз данных по проблемам развития различных сфер муниципального образования Выселковский район, взаимодействия с другими библиотеками, информационными и другими организациями; </w:t>
      </w:r>
    </w:p>
    <w:p w:rsidR="007949FC" w:rsidRDefault="007949FC" w:rsidP="004E6628">
      <w:pPr>
        <w:ind w:firstLine="720"/>
        <w:jc w:val="both"/>
        <w:rPr>
          <w:color w:val="000000"/>
          <w:sz w:val="28"/>
          <w:szCs w:val="28"/>
        </w:rPr>
      </w:pPr>
      <w:r>
        <w:rPr>
          <w:color w:val="000000"/>
          <w:sz w:val="28"/>
          <w:szCs w:val="28"/>
        </w:rPr>
        <w:t xml:space="preserve">-распространение среди местного общества </w:t>
      </w:r>
      <w:proofErr w:type="spellStart"/>
      <w:r>
        <w:rPr>
          <w:color w:val="000000"/>
          <w:sz w:val="28"/>
          <w:szCs w:val="28"/>
        </w:rPr>
        <w:t>историко</w:t>
      </w:r>
      <w:proofErr w:type="spellEnd"/>
      <w:r>
        <w:rPr>
          <w:color w:val="000000"/>
          <w:sz w:val="28"/>
          <w:szCs w:val="28"/>
        </w:rPr>
        <w:t xml:space="preserve"> - краеведческих, правовых, экологических, информационных знаний. Содействие патриотическому воспитанию и нравственному развитию подрастающего поколения, повышению образовательного уровня, творческих способностей подрастающего поколения;</w:t>
      </w:r>
    </w:p>
    <w:p w:rsidR="007949FC" w:rsidRPr="00355ECB" w:rsidRDefault="007949FC" w:rsidP="004E6628">
      <w:pPr>
        <w:ind w:firstLine="720"/>
        <w:jc w:val="both"/>
        <w:rPr>
          <w:color w:val="000000"/>
          <w:sz w:val="28"/>
          <w:szCs w:val="28"/>
        </w:rPr>
      </w:pPr>
      <w:r>
        <w:rPr>
          <w:color w:val="000000"/>
          <w:sz w:val="28"/>
          <w:szCs w:val="28"/>
        </w:rPr>
        <w:t>-организация библиотечной деятельности на основе использования</w:t>
      </w:r>
      <w:r w:rsidR="00737FF3">
        <w:rPr>
          <w:color w:val="000000"/>
          <w:sz w:val="28"/>
          <w:szCs w:val="28"/>
        </w:rPr>
        <w:t xml:space="preserve"> новейших информационных технологий, предоставление пользователям доступа в корпоративные и глобальные информационные сети. Обслуживание пользователей в режиме локального и удалённого доступа.</w:t>
      </w:r>
    </w:p>
    <w:p w:rsidR="00C76D7F" w:rsidRDefault="00C76D7F" w:rsidP="004E6628">
      <w:pPr>
        <w:ind w:firstLine="720"/>
        <w:jc w:val="both"/>
        <w:rPr>
          <w:color w:val="000000"/>
          <w:sz w:val="28"/>
          <w:szCs w:val="28"/>
        </w:rPr>
      </w:pPr>
      <w:bookmarkStart w:id="17" w:name="sub_1014"/>
      <w:bookmarkEnd w:id="16"/>
    </w:p>
    <w:p w:rsidR="004E6628" w:rsidRDefault="00321977" w:rsidP="004E6628">
      <w:pPr>
        <w:ind w:firstLine="720"/>
        <w:jc w:val="both"/>
        <w:rPr>
          <w:color w:val="000000"/>
          <w:sz w:val="28"/>
          <w:szCs w:val="28"/>
        </w:rPr>
      </w:pPr>
      <w:r>
        <w:rPr>
          <w:color w:val="000000"/>
          <w:sz w:val="28"/>
          <w:szCs w:val="28"/>
        </w:rPr>
        <w:t>2.2</w:t>
      </w:r>
      <w:r w:rsidR="004E6628" w:rsidRPr="00355ECB">
        <w:rPr>
          <w:color w:val="000000"/>
          <w:sz w:val="28"/>
          <w:szCs w:val="28"/>
        </w:rPr>
        <w:t>. Предметом деятельности Бюджетного учреждения является</w:t>
      </w:r>
      <w:r w:rsidR="00737FF3">
        <w:rPr>
          <w:color w:val="000000"/>
          <w:sz w:val="28"/>
          <w:szCs w:val="28"/>
        </w:rPr>
        <w:t>:</w:t>
      </w:r>
    </w:p>
    <w:p w:rsidR="00737FF3" w:rsidRDefault="00737FF3" w:rsidP="004E6628">
      <w:pPr>
        <w:ind w:firstLine="720"/>
        <w:jc w:val="both"/>
        <w:rPr>
          <w:color w:val="000000"/>
          <w:sz w:val="28"/>
          <w:szCs w:val="28"/>
        </w:rPr>
      </w:pPr>
      <w:r>
        <w:rPr>
          <w:color w:val="000000"/>
          <w:sz w:val="28"/>
          <w:szCs w:val="28"/>
        </w:rPr>
        <w:t>- формирование библиотечных фондов, их раскрытие с помощью системы каталогов, картотек, книжно-иллюстрированных выставок;</w:t>
      </w:r>
    </w:p>
    <w:p w:rsidR="00737FF3" w:rsidRDefault="00737FF3" w:rsidP="004E6628">
      <w:pPr>
        <w:ind w:firstLine="720"/>
        <w:jc w:val="both"/>
        <w:rPr>
          <w:color w:val="000000"/>
          <w:sz w:val="28"/>
          <w:szCs w:val="28"/>
        </w:rPr>
      </w:pPr>
      <w:r>
        <w:rPr>
          <w:color w:val="000000"/>
          <w:sz w:val="28"/>
          <w:szCs w:val="28"/>
        </w:rPr>
        <w:t xml:space="preserve">-сохранность фондов, возможность </w:t>
      </w:r>
      <w:proofErr w:type="gramStart"/>
      <w:r>
        <w:rPr>
          <w:color w:val="000000"/>
          <w:sz w:val="28"/>
          <w:szCs w:val="28"/>
        </w:rPr>
        <w:t>контроля за</w:t>
      </w:r>
      <w:proofErr w:type="gramEnd"/>
      <w:r>
        <w:rPr>
          <w:color w:val="000000"/>
          <w:sz w:val="28"/>
          <w:szCs w:val="28"/>
        </w:rPr>
        <w:t xml:space="preserve"> использованием фондов, осуществление санитарно-гигиенических мероприятий, переплётного дела, реставрационных работ;</w:t>
      </w:r>
    </w:p>
    <w:p w:rsidR="00737FF3" w:rsidRDefault="00737FF3" w:rsidP="004E6628">
      <w:pPr>
        <w:ind w:firstLine="720"/>
        <w:jc w:val="both"/>
        <w:rPr>
          <w:color w:val="000000"/>
          <w:sz w:val="28"/>
          <w:szCs w:val="28"/>
        </w:rPr>
      </w:pPr>
      <w:r>
        <w:rPr>
          <w:color w:val="000000"/>
          <w:sz w:val="28"/>
          <w:szCs w:val="28"/>
        </w:rPr>
        <w:t>-создание справочно-поискового аппарата на традиционных и электронных носителях, библиографических и полнотекстовых баз данных;</w:t>
      </w:r>
    </w:p>
    <w:p w:rsidR="00737FF3" w:rsidRDefault="00737FF3" w:rsidP="004E6628">
      <w:pPr>
        <w:ind w:firstLine="720"/>
        <w:jc w:val="both"/>
        <w:rPr>
          <w:color w:val="000000"/>
          <w:sz w:val="28"/>
          <w:szCs w:val="28"/>
        </w:rPr>
      </w:pPr>
      <w:r>
        <w:rPr>
          <w:color w:val="000000"/>
          <w:sz w:val="28"/>
          <w:szCs w:val="28"/>
        </w:rPr>
        <w:t>-пропаганда литературы по наиболее актуальным проблемам современности. Воспитание у пользователей культуры чтения, навыков пользования справочными материалами и фондами библиотек;</w:t>
      </w:r>
    </w:p>
    <w:p w:rsidR="00737FF3" w:rsidRDefault="00737FF3" w:rsidP="004E6628">
      <w:pPr>
        <w:ind w:firstLine="720"/>
        <w:jc w:val="both"/>
        <w:rPr>
          <w:color w:val="000000"/>
          <w:sz w:val="28"/>
          <w:szCs w:val="28"/>
        </w:rPr>
      </w:pPr>
      <w:r>
        <w:rPr>
          <w:color w:val="000000"/>
          <w:sz w:val="28"/>
          <w:szCs w:val="28"/>
        </w:rPr>
        <w:t>-проведение культурно-просветительских и образовательных мероприятий;</w:t>
      </w:r>
    </w:p>
    <w:p w:rsidR="00DF2EE2" w:rsidRDefault="00DF2EE2" w:rsidP="004E6628">
      <w:pPr>
        <w:ind w:firstLine="720"/>
        <w:jc w:val="both"/>
        <w:rPr>
          <w:color w:val="000000"/>
          <w:sz w:val="28"/>
          <w:szCs w:val="28"/>
        </w:rPr>
      </w:pPr>
      <w:r>
        <w:rPr>
          <w:color w:val="000000"/>
          <w:sz w:val="28"/>
          <w:szCs w:val="28"/>
        </w:rPr>
        <w:t>-предоставление по запросам пользователей литературы по межбиблиотечному абонементу;</w:t>
      </w:r>
    </w:p>
    <w:p w:rsidR="00DF2EE2" w:rsidRDefault="00DF2EE2" w:rsidP="004E6628">
      <w:pPr>
        <w:ind w:firstLine="720"/>
        <w:jc w:val="both"/>
        <w:rPr>
          <w:color w:val="000000"/>
          <w:sz w:val="28"/>
          <w:szCs w:val="28"/>
        </w:rPr>
      </w:pPr>
      <w:r>
        <w:rPr>
          <w:color w:val="000000"/>
          <w:sz w:val="28"/>
          <w:szCs w:val="28"/>
        </w:rPr>
        <w:t xml:space="preserve">-организация библиотечного, информационного, справочно-библиографического обслуживания пользователей </w:t>
      </w:r>
      <w:r w:rsidR="007B43B4">
        <w:rPr>
          <w:color w:val="000000"/>
          <w:sz w:val="28"/>
          <w:szCs w:val="28"/>
        </w:rPr>
        <w:t>Б</w:t>
      </w:r>
      <w:r>
        <w:rPr>
          <w:color w:val="000000"/>
          <w:sz w:val="28"/>
          <w:szCs w:val="28"/>
        </w:rPr>
        <w:t>юджетного учреждения;</w:t>
      </w:r>
    </w:p>
    <w:p w:rsidR="00DF2EE2" w:rsidRDefault="00DF2EE2" w:rsidP="004E6628">
      <w:pPr>
        <w:ind w:firstLine="720"/>
        <w:jc w:val="both"/>
        <w:rPr>
          <w:color w:val="000000"/>
          <w:sz w:val="28"/>
          <w:szCs w:val="28"/>
        </w:rPr>
      </w:pPr>
      <w:r>
        <w:rPr>
          <w:color w:val="000000"/>
          <w:sz w:val="28"/>
          <w:szCs w:val="28"/>
        </w:rPr>
        <w:t>-</w:t>
      </w:r>
      <w:r w:rsidR="000E10EC">
        <w:rPr>
          <w:color w:val="000000"/>
          <w:sz w:val="28"/>
          <w:szCs w:val="28"/>
        </w:rPr>
        <w:t>участие в мероприятиях и программах, направленных на поддержку и развития библиотечного дела в муниципальном образовании;</w:t>
      </w:r>
    </w:p>
    <w:p w:rsidR="00DD4485" w:rsidRDefault="000E10EC" w:rsidP="004E6628">
      <w:pPr>
        <w:ind w:firstLine="720"/>
        <w:jc w:val="both"/>
        <w:rPr>
          <w:color w:val="000000"/>
          <w:sz w:val="28"/>
          <w:szCs w:val="28"/>
        </w:rPr>
      </w:pPr>
      <w:r>
        <w:rPr>
          <w:color w:val="000000"/>
          <w:sz w:val="28"/>
          <w:szCs w:val="28"/>
        </w:rPr>
        <w:t xml:space="preserve">-иные виды деятельности, не запрещённые законодательством Российской Федерации. Предоставление гражданам наиболее полного перечня дополнительных услуг, определённых Перечнем платных услуг </w:t>
      </w:r>
      <w:proofErr w:type="gramStart"/>
      <w:r>
        <w:rPr>
          <w:color w:val="000000"/>
          <w:sz w:val="28"/>
          <w:szCs w:val="28"/>
        </w:rPr>
        <w:t>по</w:t>
      </w:r>
      <w:proofErr w:type="gramEnd"/>
      <w:r>
        <w:rPr>
          <w:color w:val="000000"/>
          <w:sz w:val="28"/>
          <w:szCs w:val="28"/>
        </w:rPr>
        <w:t xml:space="preserve"> </w:t>
      </w:r>
    </w:p>
    <w:p w:rsidR="00DD4485" w:rsidRDefault="00DD4485" w:rsidP="00DD4485">
      <w:pPr>
        <w:jc w:val="both"/>
        <w:rPr>
          <w:color w:val="000000"/>
          <w:sz w:val="28"/>
          <w:szCs w:val="28"/>
        </w:rPr>
      </w:pPr>
      <w:r>
        <w:rPr>
          <w:color w:val="000000"/>
          <w:sz w:val="28"/>
          <w:szCs w:val="28"/>
        </w:rPr>
        <w:t xml:space="preserve">                                                </w:t>
      </w:r>
    </w:p>
    <w:p w:rsidR="00DD4485" w:rsidRDefault="00264784" w:rsidP="00DD4485">
      <w:pPr>
        <w:jc w:val="both"/>
        <w:rPr>
          <w:color w:val="000000"/>
          <w:sz w:val="28"/>
          <w:szCs w:val="28"/>
        </w:rPr>
      </w:pPr>
      <w:r>
        <w:rPr>
          <w:color w:val="000000"/>
          <w:sz w:val="28"/>
          <w:szCs w:val="28"/>
        </w:rPr>
        <w:lastRenderedPageBreak/>
        <w:t xml:space="preserve">                                                     4</w:t>
      </w:r>
    </w:p>
    <w:p w:rsidR="00DD4485" w:rsidRDefault="00DD4485" w:rsidP="00DD4485">
      <w:pPr>
        <w:jc w:val="both"/>
        <w:rPr>
          <w:color w:val="000000"/>
          <w:sz w:val="28"/>
          <w:szCs w:val="28"/>
        </w:rPr>
      </w:pPr>
    </w:p>
    <w:p w:rsidR="000E10EC" w:rsidRPr="00355ECB" w:rsidRDefault="000E10EC" w:rsidP="00DD4485">
      <w:pPr>
        <w:jc w:val="both"/>
        <w:rPr>
          <w:color w:val="000000"/>
          <w:sz w:val="28"/>
          <w:szCs w:val="28"/>
        </w:rPr>
      </w:pPr>
      <w:r>
        <w:rPr>
          <w:color w:val="000000"/>
          <w:sz w:val="28"/>
          <w:szCs w:val="28"/>
        </w:rPr>
        <w:t>библиотеке</w:t>
      </w:r>
      <w:r w:rsidR="007B43B4">
        <w:rPr>
          <w:color w:val="000000"/>
          <w:sz w:val="28"/>
          <w:szCs w:val="28"/>
        </w:rPr>
        <w:t>. Перечень устанавливается законодательством Российской Федерации. Отдельные виды деятельности. В том числе предпринимательская деятельность, может осуществляться Бюджетным учреждением</w:t>
      </w:r>
      <w:r>
        <w:rPr>
          <w:color w:val="000000"/>
          <w:sz w:val="28"/>
          <w:szCs w:val="28"/>
        </w:rPr>
        <w:t xml:space="preserve"> </w:t>
      </w:r>
      <w:r w:rsidR="007B43B4">
        <w:rPr>
          <w:color w:val="000000"/>
          <w:sz w:val="28"/>
          <w:szCs w:val="28"/>
        </w:rPr>
        <w:t>только на основании получаемых специальных разрешений (лицензий).</w:t>
      </w:r>
    </w:p>
    <w:p w:rsidR="004E6628" w:rsidRDefault="00321977" w:rsidP="004E6628">
      <w:pPr>
        <w:ind w:firstLine="720"/>
        <w:jc w:val="both"/>
        <w:rPr>
          <w:color w:val="000000"/>
          <w:sz w:val="28"/>
          <w:szCs w:val="28"/>
        </w:rPr>
      </w:pPr>
      <w:bookmarkStart w:id="18" w:name="sub_1015"/>
      <w:bookmarkEnd w:id="17"/>
      <w:r>
        <w:rPr>
          <w:color w:val="000000"/>
          <w:sz w:val="28"/>
          <w:szCs w:val="28"/>
        </w:rPr>
        <w:t>2.3</w:t>
      </w:r>
      <w:r w:rsidR="004E6628" w:rsidRPr="00355ECB">
        <w:rPr>
          <w:color w:val="000000"/>
          <w:sz w:val="28"/>
          <w:szCs w:val="28"/>
        </w:rPr>
        <w:t>. Для достижения целей, указанных в</w:t>
      </w:r>
      <w:r w:rsidR="007B43B4">
        <w:rPr>
          <w:color w:val="000000"/>
          <w:sz w:val="28"/>
          <w:szCs w:val="28"/>
        </w:rPr>
        <w:t xml:space="preserve"> пункте 2.2</w:t>
      </w:r>
      <w:r w:rsidR="004E6628" w:rsidRPr="00355ECB">
        <w:rPr>
          <w:color w:val="000000"/>
          <w:sz w:val="28"/>
          <w:szCs w:val="28"/>
        </w:rPr>
        <w:t xml:space="preserve"> настоящего Устава, Бюджетное учреждение в установленном законодательством порядке осуществляет следующие основные виды деятельности (предмет деятельности):</w:t>
      </w:r>
    </w:p>
    <w:p w:rsidR="00E724B6" w:rsidRDefault="00E724B6" w:rsidP="004E6628">
      <w:pPr>
        <w:ind w:firstLine="720"/>
        <w:jc w:val="both"/>
        <w:rPr>
          <w:color w:val="000000"/>
          <w:sz w:val="28"/>
          <w:szCs w:val="28"/>
        </w:rPr>
      </w:pPr>
      <w:r>
        <w:rPr>
          <w:color w:val="000000"/>
          <w:sz w:val="28"/>
          <w:szCs w:val="28"/>
        </w:rPr>
        <w:t>1) Прочая деятельность по организации отдыха и развлечений не включенная в другие группировки.</w:t>
      </w:r>
    </w:p>
    <w:p w:rsidR="00E724B6" w:rsidRDefault="00E724B6" w:rsidP="004E6628">
      <w:pPr>
        <w:ind w:firstLine="720"/>
        <w:jc w:val="both"/>
        <w:rPr>
          <w:color w:val="000000"/>
          <w:sz w:val="28"/>
          <w:szCs w:val="28"/>
        </w:rPr>
      </w:pPr>
      <w:r>
        <w:rPr>
          <w:color w:val="000000"/>
          <w:sz w:val="28"/>
          <w:szCs w:val="28"/>
        </w:rPr>
        <w:t>2) Деятельность в области фотографии.</w:t>
      </w:r>
    </w:p>
    <w:p w:rsidR="00E724B6" w:rsidRDefault="00E724B6" w:rsidP="004E6628">
      <w:pPr>
        <w:ind w:firstLine="720"/>
        <w:jc w:val="both"/>
        <w:rPr>
          <w:color w:val="000000"/>
          <w:sz w:val="28"/>
          <w:szCs w:val="28"/>
        </w:rPr>
      </w:pPr>
      <w:r>
        <w:rPr>
          <w:color w:val="000000"/>
          <w:sz w:val="28"/>
          <w:szCs w:val="28"/>
        </w:rPr>
        <w:t>3) Предоставление секретарских, редакторских услуг и услуг по переводам.</w:t>
      </w:r>
    </w:p>
    <w:p w:rsidR="00E724B6" w:rsidRDefault="00E724B6" w:rsidP="004E6628">
      <w:pPr>
        <w:ind w:firstLine="720"/>
        <w:jc w:val="both"/>
        <w:rPr>
          <w:color w:val="000000"/>
          <w:sz w:val="28"/>
          <w:szCs w:val="28"/>
        </w:rPr>
      </w:pPr>
      <w:r>
        <w:rPr>
          <w:color w:val="000000"/>
          <w:sz w:val="28"/>
          <w:szCs w:val="28"/>
        </w:rPr>
        <w:t>4) Предоставление различных видов услуг.</w:t>
      </w:r>
    </w:p>
    <w:p w:rsidR="00E724B6" w:rsidRDefault="00E724B6" w:rsidP="004E6628">
      <w:pPr>
        <w:ind w:firstLine="720"/>
        <w:jc w:val="both"/>
        <w:rPr>
          <w:color w:val="000000"/>
          <w:sz w:val="28"/>
          <w:szCs w:val="28"/>
        </w:rPr>
      </w:pPr>
      <w:r>
        <w:rPr>
          <w:color w:val="000000"/>
          <w:sz w:val="28"/>
          <w:szCs w:val="28"/>
        </w:rPr>
        <w:t>5) Предоставление прочих деловых услуг.</w:t>
      </w:r>
    </w:p>
    <w:p w:rsidR="00E724B6" w:rsidRDefault="00E724B6" w:rsidP="004E6628">
      <w:pPr>
        <w:ind w:firstLine="720"/>
        <w:jc w:val="both"/>
        <w:rPr>
          <w:color w:val="000000"/>
          <w:sz w:val="28"/>
          <w:szCs w:val="28"/>
        </w:rPr>
      </w:pPr>
      <w:r>
        <w:rPr>
          <w:color w:val="000000"/>
          <w:sz w:val="28"/>
          <w:szCs w:val="28"/>
        </w:rPr>
        <w:t>6) Обработка данных.</w:t>
      </w:r>
    </w:p>
    <w:p w:rsidR="00E724B6" w:rsidRDefault="00E724B6" w:rsidP="004E6628">
      <w:pPr>
        <w:ind w:firstLine="720"/>
        <w:jc w:val="both"/>
        <w:rPr>
          <w:color w:val="000000"/>
          <w:sz w:val="28"/>
          <w:szCs w:val="28"/>
        </w:rPr>
      </w:pPr>
      <w:r>
        <w:rPr>
          <w:color w:val="000000"/>
          <w:sz w:val="28"/>
          <w:szCs w:val="28"/>
        </w:rPr>
        <w:t xml:space="preserve">7) </w:t>
      </w:r>
      <w:r w:rsidR="00264784">
        <w:rPr>
          <w:color w:val="000000"/>
          <w:sz w:val="28"/>
          <w:szCs w:val="28"/>
        </w:rPr>
        <w:t>Деятельность по созданию и использованию баз данных информационных ресурсов сети Интернет.</w:t>
      </w:r>
    </w:p>
    <w:p w:rsidR="00264784" w:rsidRDefault="00264784" w:rsidP="004E6628">
      <w:pPr>
        <w:ind w:firstLine="720"/>
        <w:jc w:val="both"/>
        <w:rPr>
          <w:color w:val="000000"/>
          <w:sz w:val="28"/>
          <w:szCs w:val="28"/>
        </w:rPr>
      </w:pPr>
      <w:r>
        <w:rPr>
          <w:color w:val="000000"/>
          <w:sz w:val="28"/>
          <w:szCs w:val="28"/>
        </w:rPr>
        <w:t>8) Прочая деятельность, связанная с использованием вычислительной техники и информационных технологий.</w:t>
      </w:r>
    </w:p>
    <w:p w:rsidR="00264784" w:rsidRPr="00355ECB" w:rsidRDefault="00264784" w:rsidP="004E6628">
      <w:pPr>
        <w:ind w:firstLine="720"/>
        <w:jc w:val="both"/>
        <w:rPr>
          <w:color w:val="000000"/>
          <w:sz w:val="28"/>
          <w:szCs w:val="28"/>
        </w:rPr>
      </w:pPr>
      <w:r>
        <w:rPr>
          <w:color w:val="000000"/>
          <w:sz w:val="28"/>
          <w:szCs w:val="28"/>
        </w:rPr>
        <w:t>9) Сдача в наем собственного нежилого недвижимого имущества.</w:t>
      </w:r>
    </w:p>
    <w:p w:rsidR="004E6628" w:rsidRPr="00355ECB" w:rsidRDefault="00321977" w:rsidP="004E6628">
      <w:pPr>
        <w:ind w:firstLine="720"/>
        <w:jc w:val="both"/>
        <w:rPr>
          <w:color w:val="000000"/>
          <w:sz w:val="28"/>
          <w:szCs w:val="28"/>
        </w:rPr>
      </w:pPr>
      <w:bookmarkStart w:id="19" w:name="sub_10151"/>
      <w:bookmarkEnd w:id="18"/>
      <w:r>
        <w:rPr>
          <w:color w:val="000000"/>
          <w:sz w:val="28"/>
          <w:szCs w:val="28"/>
        </w:rPr>
        <w:t>2.4</w:t>
      </w:r>
      <w:r w:rsidR="004E6628" w:rsidRPr="00355ECB">
        <w:rPr>
          <w:color w:val="000000"/>
          <w:sz w:val="28"/>
          <w:szCs w:val="28"/>
        </w:rPr>
        <w:t xml:space="preserve">. </w:t>
      </w:r>
      <w:r w:rsidR="00264784">
        <w:rPr>
          <w:color w:val="000000"/>
          <w:sz w:val="28"/>
          <w:szCs w:val="28"/>
        </w:rPr>
        <w:t xml:space="preserve">Бюджетное учреждение </w:t>
      </w:r>
      <w:r w:rsidR="00264784" w:rsidRPr="00355ECB">
        <w:rPr>
          <w:color w:val="000000"/>
          <w:sz w:val="28"/>
          <w:szCs w:val="28"/>
        </w:rPr>
        <w:t>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w:t>
      </w:r>
      <w:r w:rsidR="00264784">
        <w:rPr>
          <w:color w:val="000000"/>
          <w:sz w:val="28"/>
          <w:szCs w:val="28"/>
        </w:rPr>
        <w:t xml:space="preserve"> библиотечного обслуживания населения муниципального образования </w:t>
      </w:r>
      <w:proofErr w:type="spellStart"/>
      <w:r w:rsidR="00264784">
        <w:rPr>
          <w:color w:val="000000"/>
          <w:sz w:val="28"/>
          <w:szCs w:val="28"/>
        </w:rPr>
        <w:t>Бейсугское</w:t>
      </w:r>
      <w:proofErr w:type="spellEnd"/>
      <w:r w:rsidR="00264784">
        <w:rPr>
          <w:color w:val="000000"/>
          <w:sz w:val="28"/>
          <w:szCs w:val="28"/>
        </w:rPr>
        <w:t xml:space="preserve"> сельское поселение Выселковский</w:t>
      </w:r>
    </w:p>
    <w:p w:rsidR="00264784" w:rsidRPr="00355ECB" w:rsidRDefault="00321977" w:rsidP="00264784">
      <w:pPr>
        <w:ind w:firstLine="720"/>
        <w:jc w:val="both"/>
        <w:rPr>
          <w:color w:val="000000"/>
          <w:sz w:val="28"/>
          <w:szCs w:val="28"/>
        </w:rPr>
      </w:pPr>
      <w:bookmarkStart w:id="20" w:name="sub_10152"/>
      <w:bookmarkEnd w:id="19"/>
      <w:r>
        <w:rPr>
          <w:color w:val="000000"/>
          <w:sz w:val="28"/>
          <w:szCs w:val="28"/>
        </w:rPr>
        <w:t>2.5.</w:t>
      </w:r>
      <w:r w:rsidR="004E6628" w:rsidRPr="00355ECB">
        <w:rPr>
          <w:color w:val="000000"/>
          <w:sz w:val="28"/>
          <w:szCs w:val="28"/>
        </w:rPr>
        <w:t xml:space="preserve"> </w:t>
      </w:r>
      <w:bookmarkStart w:id="21" w:name="sub_1016"/>
      <w:bookmarkEnd w:id="20"/>
      <w:r w:rsidR="00264784" w:rsidRPr="00355ECB">
        <w:rPr>
          <w:color w:val="000000"/>
          <w:sz w:val="28"/>
          <w:szCs w:val="28"/>
        </w:rPr>
        <w:t xml:space="preserve">Финансовое обеспечение выполнения муниципального задания Бюджетным учреждением осуществляется в виде субсидий из местного бюджета (бюджета муниципального образования </w:t>
      </w:r>
      <w:r w:rsidR="00264784">
        <w:rPr>
          <w:color w:val="000000"/>
          <w:sz w:val="28"/>
          <w:szCs w:val="28"/>
        </w:rPr>
        <w:t>Выселковский район</w:t>
      </w:r>
      <w:r w:rsidR="00264784" w:rsidRPr="00355ECB">
        <w:rPr>
          <w:color w:val="000000"/>
          <w:sz w:val="28"/>
          <w:szCs w:val="28"/>
        </w:rPr>
        <w:t>).</w:t>
      </w:r>
    </w:p>
    <w:p w:rsidR="004E6628" w:rsidRPr="00355ECB" w:rsidRDefault="00321977" w:rsidP="004E6628">
      <w:pPr>
        <w:ind w:firstLine="720"/>
        <w:jc w:val="both"/>
        <w:rPr>
          <w:color w:val="000000"/>
          <w:sz w:val="28"/>
          <w:szCs w:val="28"/>
        </w:rPr>
      </w:pPr>
      <w:r>
        <w:rPr>
          <w:color w:val="000000"/>
          <w:sz w:val="28"/>
          <w:szCs w:val="28"/>
        </w:rPr>
        <w:t>2.</w:t>
      </w:r>
      <w:r w:rsidR="004E6628" w:rsidRPr="00355ECB">
        <w:rPr>
          <w:color w:val="000000"/>
          <w:sz w:val="28"/>
          <w:szCs w:val="28"/>
        </w:rPr>
        <w:t xml:space="preserve">6. Бюджетное учреждение </w:t>
      </w:r>
      <w:r w:rsidR="00264784">
        <w:rPr>
          <w:color w:val="000000"/>
          <w:sz w:val="28"/>
          <w:szCs w:val="28"/>
        </w:rPr>
        <w:t>не вправе отказаться от выполнения муниципального задания.</w:t>
      </w:r>
    </w:p>
    <w:bookmarkEnd w:id="21"/>
    <w:p w:rsidR="004E6628" w:rsidRPr="00355ECB" w:rsidRDefault="00264784" w:rsidP="004E6628">
      <w:pPr>
        <w:ind w:firstLine="720"/>
        <w:jc w:val="both"/>
        <w:rPr>
          <w:color w:val="000000"/>
          <w:sz w:val="28"/>
          <w:szCs w:val="28"/>
        </w:rPr>
      </w:pPr>
      <w:r>
        <w:rPr>
          <w:color w:val="000000"/>
          <w:sz w:val="28"/>
          <w:szCs w:val="28"/>
        </w:rPr>
        <w:t>2.7</w:t>
      </w:r>
      <w:r w:rsidR="007B43B4">
        <w:rPr>
          <w:color w:val="000000"/>
          <w:sz w:val="28"/>
          <w:szCs w:val="28"/>
        </w:rPr>
        <w:t xml:space="preserve">. </w:t>
      </w:r>
      <w:proofErr w:type="gramStart"/>
      <w:r w:rsidR="004E6628" w:rsidRPr="00355ECB">
        <w:rPr>
          <w:color w:val="000000"/>
          <w:sz w:val="28"/>
          <w:szCs w:val="28"/>
        </w:rPr>
        <w:t xml:space="preserve">Бюджетное учреждение вправе сверх установленного муниципального задания, а также в случаях, определённых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Уставом, в сфере </w:t>
      </w:r>
      <w:r w:rsidR="007B43B4">
        <w:rPr>
          <w:color w:val="000000"/>
          <w:sz w:val="28"/>
          <w:szCs w:val="28"/>
        </w:rPr>
        <w:t>библиотечного обслуживания населения</w:t>
      </w:r>
      <w:r w:rsidR="004E6628" w:rsidRPr="00355ECB">
        <w:rPr>
          <w:color w:val="000000"/>
          <w:sz w:val="28"/>
          <w:szCs w:val="28"/>
        </w:rPr>
        <w:t>, для граждан и юридических лиц за плату и на одинаковых</w:t>
      </w:r>
      <w:r w:rsidR="007B43B4">
        <w:rPr>
          <w:color w:val="000000"/>
          <w:sz w:val="28"/>
          <w:szCs w:val="28"/>
        </w:rPr>
        <w:t>,</w:t>
      </w:r>
      <w:r w:rsidR="004E6628" w:rsidRPr="00355ECB">
        <w:rPr>
          <w:color w:val="000000"/>
          <w:sz w:val="28"/>
          <w:szCs w:val="28"/>
        </w:rPr>
        <w:t xml:space="preserve"> при оказании одних и тех же услуг</w:t>
      </w:r>
      <w:r w:rsidR="007B43B4">
        <w:rPr>
          <w:color w:val="000000"/>
          <w:sz w:val="28"/>
          <w:szCs w:val="28"/>
        </w:rPr>
        <w:t>,</w:t>
      </w:r>
      <w:r w:rsidR="004E6628" w:rsidRPr="00355ECB">
        <w:rPr>
          <w:color w:val="000000"/>
          <w:sz w:val="28"/>
          <w:szCs w:val="28"/>
        </w:rPr>
        <w:t xml:space="preserve"> условиях.</w:t>
      </w:r>
      <w:proofErr w:type="gramEnd"/>
    </w:p>
    <w:p w:rsidR="00264784" w:rsidRDefault="007B43B4" w:rsidP="004E6628">
      <w:pPr>
        <w:ind w:firstLine="720"/>
        <w:jc w:val="both"/>
        <w:rPr>
          <w:color w:val="000000"/>
          <w:sz w:val="28"/>
          <w:szCs w:val="28"/>
        </w:rPr>
      </w:pPr>
      <w:bookmarkStart w:id="22" w:name="sub_1019"/>
      <w:r>
        <w:rPr>
          <w:color w:val="000000"/>
          <w:sz w:val="28"/>
          <w:szCs w:val="28"/>
        </w:rPr>
        <w:t>2.</w:t>
      </w:r>
      <w:r w:rsidR="00264784">
        <w:rPr>
          <w:color w:val="000000"/>
          <w:sz w:val="28"/>
          <w:szCs w:val="28"/>
        </w:rPr>
        <w:t>8</w:t>
      </w:r>
      <w:r w:rsidR="004E6628" w:rsidRPr="00355ECB">
        <w:rPr>
          <w:color w:val="000000"/>
          <w:sz w:val="28"/>
          <w:szCs w:val="28"/>
        </w:rPr>
        <w:t xml:space="preserve">. Бюджетное учреждение вправе осуществлять следующие виды деятельности, не являющиеся основными видами деятельности, лишь </w:t>
      </w:r>
    </w:p>
    <w:p w:rsidR="00264784" w:rsidRDefault="00264784" w:rsidP="004E6628">
      <w:pPr>
        <w:ind w:firstLine="720"/>
        <w:jc w:val="both"/>
        <w:rPr>
          <w:color w:val="000000"/>
          <w:sz w:val="28"/>
          <w:szCs w:val="28"/>
        </w:rPr>
      </w:pPr>
    </w:p>
    <w:p w:rsidR="00264784" w:rsidRDefault="00264784" w:rsidP="004E6628">
      <w:pPr>
        <w:ind w:firstLine="720"/>
        <w:jc w:val="both"/>
        <w:rPr>
          <w:color w:val="000000"/>
          <w:sz w:val="28"/>
          <w:szCs w:val="28"/>
        </w:rPr>
      </w:pPr>
    </w:p>
    <w:p w:rsidR="00264784" w:rsidRDefault="00264784" w:rsidP="004E6628">
      <w:pPr>
        <w:ind w:firstLine="720"/>
        <w:jc w:val="both"/>
        <w:rPr>
          <w:color w:val="000000"/>
          <w:sz w:val="28"/>
          <w:szCs w:val="28"/>
        </w:rPr>
      </w:pPr>
    </w:p>
    <w:p w:rsidR="00264784" w:rsidRDefault="00264784" w:rsidP="00264784">
      <w:pPr>
        <w:jc w:val="both"/>
        <w:rPr>
          <w:color w:val="000000"/>
          <w:sz w:val="28"/>
          <w:szCs w:val="28"/>
        </w:rPr>
      </w:pPr>
      <w:r>
        <w:rPr>
          <w:color w:val="000000"/>
          <w:sz w:val="28"/>
          <w:szCs w:val="28"/>
        </w:rPr>
        <w:lastRenderedPageBreak/>
        <w:t xml:space="preserve">                                                     5</w:t>
      </w:r>
    </w:p>
    <w:p w:rsidR="00264784" w:rsidRDefault="00264784" w:rsidP="004E6628">
      <w:pPr>
        <w:ind w:firstLine="720"/>
        <w:jc w:val="both"/>
        <w:rPr>
          <w:color w:val="000000"/>
          <w:sz w:val="28"/>
          <w:szCs w:val="28"/>
        </w:rPr>
      </w:pPr>
    </w:p>
    <w:p w:rsidR="004E6628" w:rsidRDefault="004E6628" w:rsidP="004E6628">
      <w:pPr>
        <w:ind w:firstLine="720"/>
        <w:jc w:val="both"/>
        <w:rPr>
          <w:color w:val="000000"/>
          <w:sz w:val="28"/>
          <w:szCs w:val="28"/>
        </w:rPr>
      </w:pPr>
      <w:r w:rsidRPr="00355ECB">
        <w:rPr>
          <w:color w:val="000000"/>
          <w:sz w:val="28"/>
          <w:szCs w:val="28"/>
        </w:rPr>
        <w:t xml:space="preserve">постольку, поскольку это служит достижению целей, ради которых оно создано, и </w:t>
      </w:r>
      <w:proofErr w:type="gramStart"/>
      <w:r w:rsidRPr="00355ECB">
        <w:rPr>
          <w:color w:val="000000"/>
          <w:sz w:val="28"/>
          <w:szCs w:val="28"/>
        </w:rPr>
        <w:t>соответствующие</w:t>
      </w:r>
      <w:proofErr w:type="gramEnd"/>
      <w:r w:rsidRPr="00355ECB">
        <w:rPr>
          <w:color w:val="000000"/>
          <w:sz w:val="28"/>
          <w:szCs w:val="28"/>
        </w:rPr>
        <w:t xml:space="preserve"> этим целям:</w:t>
      </w:r>
    </w:p>
    <w:p w:rsidR="004E6628" w:rsidRPr="00355ECB" w:rsidRDefault="007B43B4" w:rsidP="004E6628">
      <w:pPr>
        <w:ind w:firstLine="720"/>
        <w:jc w:val="both"/>
        <w:rPr>
          <w:color w:val="000000"/>
          <w:sz w:val="28"/>
          <w:szCs w:val="28"/>
        </w:rPr>
      </w:pPr>
      <w:bookmarkStart w:id="23" w:name="sub_1020"/>
      <w:bookmarkEnd w:id="22"/>
      <w:r>
        <w:rPr>
          <w:color w:val="000000"/>
          <w:sz w:val="28"/>
          <w:szCs w:val="28"/>
        </w:rPr>
        <w:t>2.11</w:t>
      </w:r>
      <w:r w:rsidR="004E6628" w:rsidRPr="00355ECB">
        <w:rPr>
          <w:color w:val="000000"/>
          <w:sz w:val="28"/>
          <w:szCs w:val="28"/>
        </w:rPr>
        <w:t>. Бюджетное учреждение не вправе осуществлять виды деятельности, не предусмотренные настоящим Уставом.</w:t>
      </w:r>
    </w:p>
    <w:p w:rsidR="004E6628" w:rsidRPr="00355ECB" w:rsidRDefault="004E6628" w:rsidP="004E6628">
      <w:pPr>
        <w:ind w:firstLine="720"/>
        <w:jc w:val="both"/>
        <w:rPr>
          <w:color w:val="000000"/>
          <w:sz w:val="28"/>
          <w:szCs w:val="28"/>
        </w:rPr>
      </w:pPr>
      <w:bookmarkStart w:id="24" w:name="sub_1021"/>
      <w:bookmarkEnd w:id="23"/>
      <w:r w:rsidRPr="00355ECB">
        <w:rPr>
          <w:color w:val="000000"/>
          <w:sz w:val="28"/>
          <w:szCs w:val="28"/>
        </w:rPr>
        <w:t>2</w:t>
      </w:r>
      <w:r w:rsidR="00321977">
        <w:rPr>
          <w:color w:val="000000"/>
          <w:sz w:val="28"/>
          <w:szCs w:val="28"/>
        </w:rPr>
        <w:t>.</w:t>
      </w:r>
      <w:r w:rsidRPr="00355ECB">
        <w:rPr>
          <w:color w:val="000000"/>
          <w:sz w:val="28"/>
          <w:szCs w:val="28"/>
        </w:rPr>
        <w:t>1</w:t>
      </w:r>
      <w:r w:rsidR="007B43B4">
        <w:rPr>
          <w:color w:val="000000"/>
          <w:sz w:val="28"/>
          <w:szCs w:val="28"/>
        </w:rPr>
        <w:t>2</w:t>
      </w:r>
      <w:r w:rsidRPr="00355ECB">
        <w:rPr>
          <w:color w:val="000000"/>
          <w:sz w:val="28"/>
          <w:szCs w:val="28"/>
        </w:rPr>
        <w:t xml:space="preserve">. </w:t>
      </w:r>
      <w:proofErr w:type="gramStart"/>
      <w:r w:rsidRPr="00355ECB">
        <w:rPr>
          <w:color w:val="000000"/>
          <w:sz w:val="28"/>
          <w:szCs w:val="28"/>
        </w:rPr>
        <w:t>Право Бюджетного учреждения осуществлять деятельность, на которую в соответствии с законодательством Российской Федерации требуется разрешительный документ (лицензия, свидетельство о государственной аккредитации, другое), возникает у Бюджетного учреждения со дня его получения или в указанный в нём срок и прекращается по истечении срока его действия, если иное не установлено законодательством.</w:t>
      </w:r>
      <w:proofErr w:type="gramEnd"/>
    </w:p>
    <w:bookmarkEnd w:id="24"/>
    <w:p w:rsidR="00DD4485" w:rsidRDefault="00DD4485" w:rsidP="004E6628">
      <w:pPr>
        <w:ind w:firstLine="720"/>
        <w:jc w:val="both"/>
        <w:rPr>
          <w:color w:val="000000"/>
          <w:sz w:val="28"/>
          <w:szCs w:val="28"/>
        </w:rPr>
      </w:pPr>
      <w:r>
        <w:rPr>
          <w:color w:val="000000"/>
          <w:sz w:val="28"/>
          <w:szCs w:val="28"/>
        </w:rPr>
        <w:t xml:space="preserve">                                </w:t>
      </w:r>
    </w:p>
    <w:p w:rsidR="00DD4485" w:rsidRDefault="00DD4485" w:rsidP="004E6628">
      <w:pPr>
        <w:ind w:firstLine="720"/>
        <w:jc w:val="both"/>
        <w:rPr>
          <w:color w:val="000000"/>
          <w:sz w:val="28"/>
          <w:szCs w:val="28"/>
        </w:rPr>
      </w:pPr>
    </w:p>
    <w:p w:rsidR="00DD4485" w:rsidRDefault="00DD4485" w:rsidP="004E6628">
      <w:pPr>
        <w:ind w:firstLine="720"/>
        <w:jc w:val="both"/>
        <w:rPr>
          <w:color w:val="000000"/>
          <w:sz w:val="28"/>
          <w:szCs w:val="28"/>
        </w:rPr>
      </w:pPr>
    </w:p>
    <w:p w:rsidR="004E6628" w:rsidRPr="00355ECB" w:rsidRDefault="00DD4485" w:rsidP="004E6628">
      <w:pPr>
        <w:ind w:firstLine="720"/>
        <w:jc w:val="both"/>
        <w:rPr>
          <w:color w:val="000000"/>
          <w:sz w:val="28"/>
          <w:szCs w:val="28"/>
        </w:rPr>
      </w:pPr>
      <w:r>
        <w:rPr>
          <w:color w:val="000000"/>
          <w:sz w:val="28"/>
          <w:szCs w:val="28"/>
        </w:rPr>
        <w:t xml:space="preserve">      </w:t>
      </w:r>
    </w:p>
    <w:p w:rsidR="004E6628" w:rsidRPr="0004319B" w:rsidRDefault="007B43B4" w:rsidP="007B43B4">
      <w:pPr>
        <w:pStyle w:val="1"/>
        <w:rPr>
          <w:b/>
          <w:color w:val="000000"/>
          <w:szCs w:val="28"/>
        </w:rPr>
      </w:pPr>
      <w:bookmarkStart w:id="25" w:name="sub_1300"/>
      <w:r>
        <w:rPr>
          <w:b/>
          <w:color w:val="000000"/>
          <w:szCs w:val="28"/>
        </w:rPr>
        <w:t xml:space="preserve">                                              </w:t>
      </w:r>
      <w:r w:rsidR="004E6628" w:rsidRPr="0004319B">
        <w:rPr>
          <w:b/>
          <w:color w:val="000000"/>
          <w:szCs w:val="28"/>
        </w:rPr>
        <w:t>Раздел III</w:t>
      </w:r>
      <w:r w:rsidR="004E6628" w:rsidRPr="0004319B">
        <w:rPr>
          <w:b/>
          <w:color w:val="000000"/>
          <w:szCs w:val="28"/>
        </w:rPr>
        <w:br/>
      </w:r>
      <w:r>
        <w:rPr>
          <w:b/>
          <w:color w:val="000000"/>
          <w:szCs w:val="28"/>
        </w:rPr>
        <w:t xml:space="preserve">                     </w:t>
      </w:r>
      <w:r w:rsidR="004E6628" w:rsidRPr="0004319B">
        <w:rPr>
          <w:b/>
          <w:color w:val="000000"/>
          <w:szCs w:val="28"/>
        </w:rPr>
        <w:t>Имущество Бюджетного учреждения</w:t>
      </w:r>
    </w:p>
    <w:bookmarkEnd w:id="25"/>
    <w:p w:rsidR="004E6628" w:rsidRPr="00355ECB" w:rsidRDefault="004E6628" w:rsidP="004E6628">
      <w:pPr>
        <w:ind w:firstLine="720"/>
        <w:jc w:val="center"/>
        <w:rPr>
          <w:color w:val="000000"/>
          <w:sz w:val="28"/>
          <w:szCs w:val="28"/>
        </w:rPr>
      </w:pPr>
    </w:p>
    <w:p w:rsidR="004E6628" w:rsidRPr="00355ECB" w:rsidRDefault="00321977" w:rsidP="004E6628">
      <w:pPr>
        <w:ind w:firstLine="720"/>
        <w:jc w:val="both"/>
        <w:rPr>
          <w:color w:val="000000"/>
          <w:sz w:val="28"/>
          <w:szCs w:val="28"/>
        </w:rPr>
      </w:pPr>
      <w:bookmarkStart w:id="26" w:name="sub_1022"/>
      <w:r>
        <w:rPr>
          <w:color w:val="000000"/>
          <w:sz w:val="28"/>
          <w:szCs w:val="28"/>
        </w:rPr>
        <w:t>3.1</w:t>
      </w:r>
      <w:r w:rsidR="004E6628" w:rsidRPr="00355ECB">
        <w:rPr>
          <w:color w:val="000000"/>
          <w:sz w:val="28"/>
          <w:szCs w:val="28"/>
        </w:rPr>
        <w:t xml:space="preserve">. Имущество Бюджетного учреждения принадлежит ему на праве оперативного управления в соответствии с </w:t>
      </w:r>
      <w:hyperlink r:id="rId4" w:history="1">
        <w:r w:rsidR="004E6628" w:rsidRPr="0004319B">
          <w:rPr>
            <w:rStyle w:val="a3"/>
            <w:b w:val="0"/>
            <w:color w:val="000000"/>
            <w:sz w:val="28"/>
            <w:szCs w:val="28"/>
          </w:rPr>
          <w:t>Гражданским кодексом</w:t>
        </w:r>
      </w:hyperlink>
      <w:r w:rsidR="004E6628" w:rsidRPr="0004319B">
        <w:rPr>
          <w:b/>
          <w:color w:val="000000"/>
          <w:sz w:val="28"/>
          <w:szCs w:val="28"/>
        </w:rPr>
        <w:t xml:space="preserve"> </w:t>
      </w:r>
      <w:r w:rsidR="004E6628" w:rsidRPr="00355ECB">
        <w:rPr>
          <w:color w:val="000000"/>
          <w:sz w:val="28"/>
          <w:szCs w:val="28"/>
        </w:rPr>
        <w:t>Российской Федерации.</w:t>
      </w:r>
    </w:p>
    <w:p w:rsidR="004E6628" w:rsidRPr="00355ECB" w:rsidRDefault="004E6628" w:rsidP="004E6628">
      <w:pPr>
        <w:ind w:firstLine="720"/>
        <w:jc w:val="both"/>
        <w:rPr>
          <w:color w:val="000000"/>
          <w:sz w:val="28"/>
          <w:szCs w:val="28"/>
        </w:rPr>
      </w:pPr>
      <w:bookmarkStart w:id="27" w:name="sub_1023"/>
      <w:bookmarkEnd w:id="26"/>
      <w:r w:rsidRPr="00355ECB">
        <w:rPr>
          <w:color w:val="000000"/>
          <w:sz w:val="28"/>
          <w:szCs w:val="28"/>
        </w:rPr>
        <w:t>3.</w:t>
      </w:r>
      <w:r w:rsidR="00321977">
        <w:rPr>
          <w:color w:val="000000"/>
          <w:sz w:val="28"/>
          <w:szCs w:val="28"/>
        </w:rPr>
        <w:t>2.</w:t>
      </w:r>
      <w:r w:rsidRPr="00355ECB">
        <w:rPr>
          <w:color w:val="000000"/>
          <w:sz w:val="28"/>
          <w:szCs w:val="28"/>
        </w:rPr>
        <w:t xml:space="preserve"> Право оперативного управления имуществом, в отношении которого собственником принято решение о его закреплении за Бюджетным учреждением, возникает у Бюджетного учреждения с момента передачи имущества, если иное не установлено законом и иными правовыми актами или решением собственника.</w:t>
      </w:r>
    </w:p>
    <w:bookmarkEnd w:id="27"/>
    <w:p w:rsidR="004E6628" w:rsidRPr="00355ECB" w:rsidRDefault="004E6628" w:rsidP="004E6628">
      <w:pPr>
        <w:ind w:firstLine="720"/>
        <w:jc w:val="both"/>
        <w:rPr>
          <w:color w:val="000000"/>
          <w:sz w:val="28"/>
          <w:szCs w:val="28"/>
        </w:rPr>
      </w:pPr>
      <w:r w:rsidRPr="00355ECB">
        <w:rPr>
          <w:color w:val="000000"/>
          <w:sz w:val="28"/>
          <w:szCs w:val="28"/>
        </w:rPr>
        <w:t>Бюджетное учреждение обеспечивает осуществление государственной регистрации права оперативного управления на недвижимое имущество и сделок с ним в случаях и порядке, предусмотренных законом.</w:t>
      </w:r>
    </w:p>
    <w:p w:rsidR="004E6628" w:rsidRPr="0004319B" w:rsidRDefault="00321977" w:rsidP="004E6628">
      <w:pPr>
        <w:ind w:firstLine="720"/>
        <w:jc w:val="both"/>
        <w:rPr>
          <w:color w:val="000000"/>
          <w:sz w:val="28"/>
          <w:szCs w:val="28"/>
        </w:rPr>
      </w:pPr>
      <w:bookmarkStart w:id="28" w:name="sub_1024"/>
      <w:r>
        <w:rPr>
          <w:color w:val="000000"/>
          <w:sz w:val="28"/>
          <w:szCs w:val="28"/>
        </w:rPr>
        <w:t>3.3</w:t>
      </w:r>
      <w:r w:rsidR="004E6628" w:rsidRPr="0004319B">
        <w:rPr>
          <w:color w:val="000000"/>
          <w:sz w:val="28"/>
          <w:szCs w:val="28"/>
        </w:rPr>
        <w:t xml:space="preserve">. Плоды, продукция и доходы от использования имущества, находящегося в оперативном управлении Бюджетного учреждения, а также имущество, приобретённое Бюджетным учреждением по договору или иным основаниям, поступают в оперативное управление Бюджетного учреждения в порядке, установленном </w:t>
      </w:r>
      <w:hyperlink r:id="rId5" w:history="1">
        <w:r w:rsidR="004E6628" w:rsidRPr="0004319B">
          <w:rPr>
            <w:rStyle w:val="a3"/>
            <w:b w:val="0"/>
            <w:color w:val="000000"/>
            <w:sz w:val="28"/>
            <w:szCs w:val="28"/>
          </w:rPr>
          <w:t>Гражданским кодексом</w:t>
        </w:r>
      </w:hyperlink>
      <w:r w:rsidR="004E6628" w:rsidRPr="0004319B">
        <w:rPr>
          <w:color w:val="000000"/>
          <w:sz w:val="28"/>
          <w:szCs w:val="28"/>
        </w:rPr>
        <w:t xml:space="preserve"> Российской Федерации, другими законами и иными правовыми актами для приобретения права собственности.</w:t>
      </w:r>
    </w:p>
    <w:p w:rsidR="004E6628" w:rsidRPr="0004319B" w:rsidRDefault="00321977" w:rsidP="004E6628">
      <w:pPr>
        <w:ind w:firstLine="720"/>
        <w:jc w:val="both"/>
        <w:rPr>
          <w:color w:val="000000"/>
          <w:sz w:val="28"/>
          <w:szCs w:val="28"/>
        </w:rPr>
      </w:pPr>
      <w:bookmarkStart w:id="29" w:name="sub_1025"/>
      <w:bookmarkEnd w:id="28"/>
      <w:r>
        <w:rPr>
          <w:color w:val="000000"/>
          <w:sz w:val="28"/>
          <w:szCs w:val="28"/>
        </w:rPr>
        <w:t>3.4</w:t>
      </w:r>
      <w:r w:rsidR="004E6628" w:rsidRPr="0004319B">
        <w:rPr>
          <w:color w:val="000000"/>
          <w:sz w:val="28"/>
          <w:szCs w:val="28"/>
        </w:rPr>
        <w:t xml:space="preserve">. Право оперативного управления имуществом прекращается по основаниям и в порядке, предусмотренным </w:t>
      </w:r>
      <w:hyperlink r:id="rId6" w:history="1">
        <w:r w:rsidR="004E6628" w:rsidRPr="0004319B">
          <w:rPr>
            <w:rStyle w:val="a3"/>
            <w:b w:val="0"/>
            <w:color w:val="000000"/>
            <w:sz w:val="28"/>
            <w:szCs w:val="28"/>
          </w:rPr>
          <w:t>Гражданским кодексом</w:t>
        </w:r>
      </w:hyperlink>
      <w:r w:rsidR="004E6628" w:rsidRPr="0004319B">
        <w:rPr>
          <w:color w:val="000000"/>
          <w:sz w:val="28"/>
          <w:szCs w:val="28"/>
        </w:rPr>
        <w:t xml:space="preserve">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Бюджетного учреждения по решению собственника.</w:t>
      </w:r>
    </w:p>
    <w:p w:rsidR="004E6628" w:rsidRPr="0004319B" w:rsidRDefault="00321977" w:rsidP="004E6628">
      <w:pPr>
        <w:ind w:firstLine="720"/>
        <w:jc w:val="both"/>
        <w:rPr>
          <w:color w:val="000000"/>
          <w:sz w:val="28"/>
          <w:szCs w:val="28"/>
        </w:rPr>
      </w:pPr>
      <w:bookmarkStart w:id="30" w:name="sub_1026"/>
      <w:bookmarkEnd w:id="29"/>
      <w:r>
        <w:rPr>
          <w:color w:val="000000"/>
          <w:sz w:val="28"/>
          <w:szCs w:val="28"/>
        </w:rPr>
        <w:t>3.5</w:t>
      </w:r>
      <w:r w:rsidR="004E6628" w:rsidRPr="0004319B">
        <w:rPr>
          <w:color w:val="000000"/>
          <w:sz w:val="28"/>
          <w:szCs w:val="28"/>
        </w:rPr>
        <w:t>. Бюджетное учреждение в отношении имущества, находящегося у него на праве оперативного управления, обеспечивает его бухгалтерский учёт, инвентаризацию, сохранность и несёт бремя расходов на его содержание.</w:t>
      </w:r>
    </w:p>
    <w:p w:rsidR="00264784" w:rsidRDefault="00264784" w:rsidP="004E6628">
      <w:pPr>
        <w:ind w:firstLine="720"/>
        <w:jc w:val="both"/>
        <w:rPr>
          <w:color w:val="000000"/>
          <w:sz w:val="28"/>
          <w:szCs w:val="28"/>
        </w:rPr>
      </w:pPr>
      <w:bookmarkStart w:id="31" w:name="sub_1027"/>
      <w:bookmarkEnd w:id="30"/>
      <w:r>
        <w:rPr>
          <w:color w:val="000000"/>
          <w:sz w:val="28"/>
          <w:szCs w:val="28"/>
        </w:rPr>
        <w:lastRenderedPageBreak/>
        <w:t xml:space="preserve">                                            6</w:t>
      </w:r>
    </w:p>
    <w:p w:rsidR="004E6628" w:rsidRPr="0004319B" w:rsidRDefault="00321977" w:rsidP="004E6628">
      <w:pPr>
        <w:ind w:firstLine="720"/>
        <w:jc w:val="both"/>
        <w:rPr>
          <w:color w:val="000000"/>
          <w:sz w:val="28"/>
          <w:szCs w:val="28"/>
        </w:rPr>
      </w:pPr>
      <w:r>
        <w:rPr>
          <w:color w:val="000000"/>
          <w:sz w:val="28"/>
          <w:szCs w:val="28"/>
        </w:rPr>
        <w:t>3.6</w:t>
      </w:r>
      <w:r w:rsidR="004E6628" w:rsidRPr="0004319B">
        <w:rPr>
          <w:color w:val="000000"/>
          <w:sz w:val="28"/>
          <w:szCs w:val="28"/>
        </w:rPr>
        <w:t xml:space="preserve">. Бюджетное учреждение не вправе без согласия администрации </w:t>
      </w:r>
      <w:r w:rsidR="004E6628">
        <w:rPr>
          <w:color w:val="000000"/>
          <w:sz w:val="28"/>
          <w:szCs w:val="28"/>
        </w:rPr>
        <w:t xml:space="preserve">Бейсугского сельского поселения </w:t>
      </w:r>
      <w:proofErr w:type="spellStart"/>
      <w:r w:rsidR="004E6628">
        <w:rPr>
          <w:color w:val="000000"/>
          <w:sz w:val="28"/>
          <w:szCs w:val="28"/>
        </w:rPr>
        <w:t>Выселковского</w:t>
      </w:r>
      <w:proofErr w:type="spellEnd"/>
      <w:r w:rsidR="004E6628">
        <w:rPr>
          <w:color w:val="000000"/>
          <w:sz w:val="28"/>
          <w:szCs w:val="28"/>
        </w:rPr>
        <w:t xml:space="preserve"> района </w:t>
      </w:r>
      <w:r w:rsidR="004E6628" w:rsidRPr="0004319B">
        <w:rPr>
          <w:color w:val="000000"/>
          <w:sz w:val="28"/>
          <w:szCs w:val="28"/>
        </w:rPr>
        <w:t>распоряжаться особо ценным движимым имуществом, закреплённым за ним собственником или приобретённым Бюджетным учреждением за счёт средств, выделенных ему собственником на приобретение такого имущества, а также недвижимым имуществом.</w:t>
      </w:r>
    </w:p>
    <w:bookmarkEnd w:id="31"/>
    <w:p w:rsidR="004E6628" w:rsidRPr="0004319B" w:rsidRDefault="004E6628" w:rsidP="004E6628">
      <w:pPr>
        <w:ind w:firstLine="720"/>
        <w:jc w:val="both"/>
        <w:rPr>
          <w:color w:val="000000"/>
          <w:sz w:val="28"/>
          <w:szCs w:val="28"/>
        </w:rPr>
      </w:pPr>
      <w:r w:rsidRPr="0004319B">
        <w:rPr>
          <w:color w:val="000000"/>
          <w:sz w:val="28"/>
          <w:szCs w:val="28"/>
        </w:rPr>
        <w:t>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4E6628" w:rsidRPr="00355ECB" w:rsidRDefault="00321977" w:rsidP="004E6628">
      <w:pPr>
        <w:ind w:firstLine="720"/>
        <w:jc w:val="both"/>
        <w:rPr>
          <w:color w:val="000000"/>
          <w:sz w:val="28"/>
          <w:szCs w:val="28"/>
        </w:rPr>
      </w:pPr>
      <w:bookmarkStart w:id="32" w:name="sub_1028"/>
      <w:r>
        <w:rPr>
          <w:color w:val="000000"/>
          <w:sz w:val="28"/>
          <w:szCs w:val="28"/>
        </w:rPr>
        <w:t>3.7</w:t>
      </w:r>
      <w:r w:rsidR="004E6628" w:rsidRPr="0004319B">
        <w:rPr>
          <w:color w:val="000000"/>
          <w:sz w:val="28"/>
          <w:szCs w:val="28"/>
        </w:rPr>
        <w:t xml:space="preserve">. Крупная сделка может быть совершена Бюджетным учреждением только с предварительного согласия администрации </w:t>
      </w:r>
      <w:bookmarkEnd w:id="32"/>
      <w:r w:rsidR="004E6628">
        <w:rPr>
          <w:color w:val="000000"/>
          <w:sz w:val="28"/>
          <w:szCs w:val="28"/>
        </w:rPr>
        <w:t xml:space="preserve">Бейсугского сельского поселения </w:t>
      </w:r>
      <w:proofErr w:type="spellStart"/>
      <w:r w:rsidR="004E6628">
        <w:rPr>
          <w:color w:val="000000"/>
          <w:sz w:val="28"/>
          <w:szCs w:val="28"/>
        </w:rPr>
        <w:t>Выселковского</w:t>
      </w:r>
      <w:proofErr w:type="spellEnd"/>
      <w:r w:rsidR="004E6628">
        <w:rPr>
          <w:color w:val="000000"/>
          <w:sz w:val="28"/>
          <w:szCs w:val="28"/>
        </w:rPr>
        <w:t xml:space="preserve"> района.</w:t>
      </w:r>
    </w:p>
    <w:p w:rsidR="00DD4485" w:rsidRDefault="004E6628" w:rsidP="00264784">
      <w:pPr>
        <w:ind w:firstLine="720"/>
        <w:jc w:val="both"/>
        <w:rPr>
          <w:color w:val="000000"/>
          <w:sz w:val="28"/>
          <w:szCs w:val="28"/>
        </w:rPr>
      </w:pPr>
      <w:r w:rsidRPr="0004319B">
        <w:rPr>
          <w:color w:val="000000"/>
          <w:sz w:val="28"/>
          <w:szCs w:val="28"/>
        </w:rPr>
        <w:t xml:space="preserve">Крупной сделкой признаётся сделка или несколько взаимосвязанных сделок, связанная с распоряжением денежными средствами, отчуждением </w:t>
      </w:r>
      <w:r w:rsidR="00DD4485">
        <w:rPr>
          <w:color w:val="000000"/>
          <w:sz w:val="28"/>
          <w:szCs w:val="28"/>
        </w:rPr>
        <w:t xml:space="preserve">                                                 </w:t>
      </w:r>
    </w:p>
    <w:p w:rsidR="004E6628" w:rsidRPr="0004319B" w:rsidRDefault="004E6628" w:rsidP="00DD4485">
      <w:pPr>
        <w:jc w:val="both"/>
        <w:rPr>
          <w:color w:val="000000"/>
          <w:sz w:val="28"/>
          <w:szCs w:val="28"/>
        </w:rPr>
      </w:pPr>
      <w:proofErr w:type="gramStart"/>
      <w:r w:rsidRPr="0004319B">
        <w:rPr>
          <w:color w:val="000000"/>
          <w:sz w:val="28"/>
          <w:szCs w:val="28"/>
        </w:rPr>
        <w:t>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балансовой стоимости активов Бюджетного учреждения, определяемой по данным его бухгалтерской отчётности на последнюю отчётную дату (Уставом Бюджетного учреждения может быть предусмотрен меньший</w:t>
      </w:r>
      <w:proofErr w:type="gramEnd"/>
      <w:r w:rsidRPr="0004319B">
        <w:rPr>
          <w:color w:val="000000"/>
          <w:sz w:val="28"/>
          <w:szCs w:val="28"/>
        </w:rPr>
        <w:t xml:space="preserve"> размер крупной сделки).</w:t>
      </w:r>
    </w:p>
    <w:p w:rsidR="004E6628" w:rsidRPr="0004319B" w:rsidRDefault="00321977" w:rsidP="004E6628">
      <w:pPr>
        <w:ind w:firstLine="720"/>
        <w:jc w:val="both"/>
        <w:rPr>
          <w:color w:val="000000"/>
          <w:sz w:val="28"/>
          <w:szCs w:val="28"/>
        </w:rPr>
      </w:pPr>
      <w:bookmarkStart w:id="33" w:name="sub_1029"/>
      <w:r>
        <w:rPr>
          <w:color w:val="000000"/>
          <w:sz w:val="28"/>
          <w:szCs w:val="28"/>
        </w:rPr>
        <w:t>3.8</w:t>
      </w:r>
      <w:r w:rsidR="004E6628" w:rsidRPr="0004319B">
        <w:rPr>
          <w:color w:val="000000"/>
          <w:sz w:val="28"/>
          <w:szCs w:val="28"/>
        </w:rPr>
        <w:t xml:space="preserve">. Сделка, в совершении которой имеется заинтересованность, определяемая в соответствии со </w:t>
      </w:r>
      <w:hyperlink r:id="rId7" w:history="1">
        <w:r w:rsidR="004E6628" w:rsidRPr="0004319B">
          <w:rPr>
            <w:rStyle w:val="a3"/>
            <w:b w:val="0"/>
            <w:color w:val="000000"/>
            <w:sz w:val="28"/>
            <w:szCs w:val="28"/>
          </w:rPr>
          <w:t>статьёй 27</w:t>
        </w:r>
      </w:hyperlink>
      <w:r w:rsidR="004E6628" w:rsidRPr="0004319B">
        <w:rPr>
          <w:color w:val="000000"/>
          <w:sz w:val="28"/>
          <w:szCs w:val="28"/>
        </w:rPr>
        <w:t xml:space="preserve"> Федерального закона от 12.01.96 N 7-ФЗ "О некоммерческих организациях", подлежит предварительному одобрению администрацией </w:t>
      </w:r>
      <w:r w:rsidR="004E6628">
        <w:rPr>
          <w:color w:val="000000"/>
          <w:sz w:val="28"/>
          <w:szCs w:val="28"/>
        </w:rPr>
        <w:t xml:space="preserve">Бейсугского сельского поселения </w:t>
      </w:r>
      <w:proofErr w:type="spellStart"/>
      <w:r w:rsidR="004E6628">
        <w:rPr>
          <w:color w:val="000000"/>
          <w:sz w:val="28"/>
          <w:szCs w:val="28"/>
        </w:rPr>
        <w:t>Выселковского</w:t>
      </w:r>
      <w:proofErr w:type="spellEnd"/>
      <w:r w:rsidR="004E6628">
        <w:rPr>
          <w:color w:val="000000"/>
          <w:sz w:val="28"/>
          <w:szCs w:val="28"/>
        </w:rPr>
        <w:t xml:space="preserve"> района</w:t>
      </w:r>
      <w:r w:rsidR="004E6628" w:rsidRPr="0004319B">
        <w:rPr>
          <w:color w:val="000000"/>
          <w:sz w:val="28"/>
          <w:szCs w:val="28"/>
        </w:rPr>
        <w:t>.</w:t>
      </w:r>
    </w:p>
    <w:p w:rsidR="004E6628" w:rsidRPr="0004319B" w:rsidRDefault="004E6628" w:rsidP="004E6628">
      <w:pPr>
        <w:ind w:firstLine="720"/>
        <w:jc w:val="both"/>
        <w:rPr>
          <w:color w:val="000000"/>
          <w:sz w:val="28"/>
          <w:szCs w:val="28"/>
        </w:rPr>
      </w:pPr>
      <w:bookmarkStart w:id="34" w:name="sub_1030"/>
      <w:bookmarkEnd w:id="33"/>
      <w:r w:rsidRPr="0004319B">
        <w:rPr>
          <w:color w:val="000000"/>
          <w:sz w:val="28"/>
          <w:szCs w:val="28"/>
        </w:rPr>
        <w:t>3</w:t>
      </w:r>
      <w:r w:rsidR="00321977">
        <w:rPr>
          <w:color w:val="000000"/>
          <w:sz w:val="28"/>
          <w:szCs w:val="28"/>
        </w:rPr>
        <w:t>.9</w:t>
      </w:r>
      <w:r w:rsidRPr="0004319B">
        <w:rPr>
          <w:color w:val="000000"/>
          <w:sz w:val="28"/>
          <w:szCs w:val="28"/>
        </w:rPr>
        <w:t>. Бюджетное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E6628" w:rsidRPr="0004319B" w:rsidRDefault="004E6628" w:rsidP="004E6628">
      <w:pPr>
        <w:ind w:firstLine="720"/>
        <w:jc w:val="both"/>
        <w:rPr>
          <w:color w:val="000000"/>
          <w:sz w:val="28"/>
          <w:szCs w:val="28"/>
        </w:rPr>
      </w:pPr>
      <w:bookmarkStart w:id="35" w:name="sub_1031"/>
      <w:bookmarkEnd w:id="34"/>
      <w:r w:rsidRPr="0004319B">
        <w:rPr>
          <w:color w:val="000000"/>
          <w:sz w:val="28"/>
          <w:szCs w:val="28"/>
        </w:rPr>
        <w:t>3</w:t>
      </w:r>
      <w:r w:rsidR="00321977">
        <w:rPr>
          <w:color w:val="000000"/>
          <w:sz w:val="28"/>
          <w:szCs w:val="28"/>
        </w:rPr>
        <w:t>.</w:t>
      </w:r>
      <w:r w:rsidRPr="0004319B">
        <w:rPr>
          <w:color w:val="000000"/>
          <w:sz w:val="28"/>
          <w:szCs w:val="28"/>
        </w:rPr>
        <w:t>1</w:t>
      </w:r>
      <w:r w:rsidR="00321977">
        <w:rPr>
          <w:color w:val="000000"/>
          <w:sz w:val="28"/>
          <w:szCs w:val="28"/>
        </w:rPr>
        <w:t>0</w:t>
      </w:r>
      <w:r w:rsidRPr="0004319B">
        <w:rPr>
          <w:color w:val="000000"/>
          <w:sz w:val="28"/>
          <w:szCs w:val="28"/>
        </w:rPr>
        <w:t xml:space="preserve">. </w:t>
      </w:r>
      <w:proofErr w:type="gramStart"/>
      <w:r w:rsidRPr="0004319B">
        <w:rPr>
          <w:color w:val="000000"/>
          <w:sz w:val="28"/>
          <w:szCs w:val="28"/>
        </w:rPr>
        <w:t xml:space="preserve">Бюджетное учреждение вправе с согласия администрации </w:t>
      </w:r>
      <w:r>
        <w:rPr>
          <w:color w:val="000000"/>
          <w:sz w:val="28"/>
          <w:szCs w:val="28"/>
        </w:rPr>
        <w:t xml:space="preserve">Бейсугского сельского поселения </w:t>
      </w:r>
      <w:proofErr w:type="spellStart"/>
      <w:r>
        <w:rPr>
          <w:color w:val="000000"/>
          <w:sz w:val="28"/>
          <w:szCs w:val="28"/>
        </w:rPr>
        <w:t>Выселковского</w:t>
      </w:r>
      <w:proofErr w:type="spellEnd"/>
      <w:r>
        <w:rPr>
          <w:color w:val="000000"/>
          <w:sz w:val="28"/>
          <w:szCs w:val="28"/>
        </w:rPr>
        <w:t xml:space="preserve"> района </w:t>
      </w:r>
      <w:r w:rsidRPr="0004319B">
        <w:rPr>
          <w:color w:val="000000"/>
          <w:sz w:val="28"/>
          <w:szCs w:val="28"/>
        </w:rPr>
        <w:t>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закреплённого за ним собственником или приобретённого Бюджетным учреждением за счёт средств, выделенных ему собственником на приобретение такого имущества, а также недвижимого имущества.</w:t>
      </w:r>
      <w:proofErr w:type="gramEnd"/>
    </w:p>
    <w:bookmarkEnd w:id="35"/>
    <w:p w:rsidR="004E6628" w:rsidRPr="0004319B" w:rsidRDefault="004E6628" w:rsidP="004E6628">
      <w:pPr>
        <w:ind w:firstLine="720"/>
        <w:jc w:val="both"/>
        <w:rPr>
          <w:color w:val="000000"/>
          <w:sz w:val="28"/>
          <w:szCs w:val="28"/>
        </w:rPr>
      </w:pPr>
      <w:r w:rsidRPr="0004319B">
        <w:rPr>
          <w:color w:val="000000"/>
          <w:sz w:val="28"/>
          <w:szCs w:val="28"/>
        </w:rPr>
        <w:t>В случаях и порядке, предусмотренных федеральными законами, Бюджетное учреждение вправе вносить имущество, указанное в абзаце первом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264784" w:rsidRDefault="004E6628" w:rsidP="004E6628">
      <w:pPr>
        <w:ind w:firstLine="720"/>
        <w:jc w:val="both"/>
        <w:rPr>
          <w:color w:val="000000"/>
          <w:sz w:val="28"/>
          <w:szCs w:val="28"/>
        </w:rPr>
      </w:pPr>
      <w:bookmarkStart w:id="36" w:name="sub_1032"/>
      <w:r w:rsidRPr="0004319B">
        <w:rPr>
          <w:color w:val="000000"/>
          <w:sz w:val="28"/>
          <w:szCs w:val="28"/>
        </w:rPr>
        <w:t>3</w:t>
      </w:r>
      <w:r w:rsidR="00321977">
        <w:rPr>
          <w:color w:val="000000"/>
          <w:sz w:val="28"/>
          <w:szCs w:val="28"/>
        </w:rPr>
        <w:t>.11</w:t>
      </w:r>
      <w:r w:rsidRPr="0004319B">
        <w:rPr>
          <w:color w:val="000000"/>
          <w:sz w:val="28"/>
          <w:szCs w:val="28"/>
        </w:rPr>
        <w:t xml:space="preserve">. Бюджетное учреждение не вправе совершать сделки, возможными последствиями которых является отчуждение или обременение имущества, закреплённого за Бюджетным учреждением, или имущества, приобретённого </w:t>
      </w:r>
    </w:p>
    <w:p w:rsidR="00264784" w:rsidRDefault="00264784" w:rsidP="004E6628">
      <w:pPr>
        <w:ind w:firstLine="720"/>
        <w:jc w:val="both"/>
        <w:rPr>
          <w:color w:val="000000"/>
          <w:sz w:val="28"/>
          <w:szCs w:val="28"/>
        </w:rPr>
      </w:pPr>
      <w:r>
        <w:rPr>
          <w:color w:val="000000"/>
          <w:sz w:val="28"/>
          <w:szCs w:val="28"/>
        </w:rPr>
        <w:lastRenderedPageBreak/>
        <w:t xml:space="preserve">                                           7</w:t>
      </w:r>
    </w:p>
    <w:p w:rsidR="004E6628" w:rsidRPr="0004319B" w:rsidRDefault="004E6628" w:rsidP="004E6628">
      <w:pPr>
        <w:ind w:firstLine="720"/>
        <w:jc w:val="both"/>
        <w:rPr>
          <w:color w:val="000000"/>
          <w:sz w:val="28"/>
          <w:szCs w:val="28"/>
        </w:rPr>
      </w:pPr>
      <w:r w:rsidRPr="0004319B">
        <w:rPr>
          <w:color w:val="000000"/>
          <w:sz w:val="28"/>
          <w:szCs w:val="28"/>
        </w:rPr>
        <w:t xml:space="preserve">за счёт средств, выделенных этому учреждению из местного бюджета (бюджета </w:t>
      </w:r>
      <w:r>
        <w:rPr>
          <w:color w:val="000000"/>
          <w:sz w:val="28"/>
          <w:szCs w:val="28"/>
        </w:rPr>
        <w:t xml:space="preserve">Бейсугского сельского поселения </w:t>
      </w:r>
      <w:proofErr w:type="spellStart"/>
      <w:r>
        <w:rPr>
          <w:color w:val="000000"/>
          <w:sz w:val="28"/>
          <w:szCs w:val="28"/>
        </w:rPr>
        <w:t>Выселковского</w:t>
      </w:r>
      <w:proofErr w:type="spellEnd"/>
      <w:r>
        <w:rPr>
          <w:color w:val="000000"/>
          <w:sz w:val="28"/>
          <w:szCs w:val="28"/>
        </w:rPr>
        <w:t xml:space="preserve"> района</w:t>
      </w:r>
      <w:r w:rsidRPr="0004319B">
        <w:rPr>
          <w:color w:val="000000"/>
          <w:sz w:val="28"/>
          <w:szCs w:val="28"/>
        </w:rPr>
        <w:t>), если иное не установлено законодательством Российской Федерации.</w:t>
      </w:r>
    </w:p>
    <w:p w:rsidR="004E6628" w:rsidRPr="0004319B" w:rsidRDefault="00321977" w:rsidP="004E6628">
      <w:pPr>
        <w:ind w:firstLine="720"/>
        <w:jc w:val="both"/>
        <w:rPr>
          <w:color w:val="000000"/>
          <w:sz w:val="28"/>
          <w:szCs w:val="28"/>
        </w:rPr>
      </w:pPr>
      <w:bookmarkStart w:id="37" w:name="sub_1033"/>
      <w:bookmarkEnd w:id="36"/>
      <w:r>
        <w:rPr>
          <w:color w:val="000000"/>
          <w:sz w:val="28"/>
          <w:szCs w:val="28"/>
        </w:rPr>
        <w:t>3.12</w:t>
      </w:r>
      <w:r w:rsidR="004E6628" w:rsidRPr="0004319B">
        <w:rPr>
          <w:color w:val="000000"/>
          <w:sz w:val="28"/>
          <w:szCs w:val="28"/>
        </w:rPr>
        <w:t>. 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 в соответствии с действующим законодательством.</w:t>
      </w:r>
    </w:p>
    <w:p w:rsidR="004E6628" w:rsidRPr="0004319B" w:rsidRDefault="00321977" w:rsidP="004E6628">
      <w:pPr>
        <w:ind w:firstLine="720"/>
        <w:jc w:val="both"/>
        <w:rPr>
          <w:color w:val="000000"/>
          <w:sz w:val="28"/>
          <w:szCs w:val="28"/>
        </w:rPr>
      </w:pPr>
      <w:bookmarkStart w:id="38" w:name="sub_1034"/>
      <w:bookmarkEnd w:id="37"/>
      <w:r>
        <w:rPr>
          <w:color w:val="000000"/>
          <w:sz w:val="28"/>
          <w:szCs w:val="28"/>
        </w:rPr>
        <w:t>3.13</w:t>
      </w:r>
      <w:r w:rsidR="004E6628" w:rsidRPr="0004319B">
        <w:rPr>
          <w:color w:val="000000"/>
          <w:sz w:val="28"/>
          <w:szCs w:val="28"/>
        </w:rPr>
        <w:t>. Права Бюджетного учреждения на объекты интеллектуальной собственности регулируются законодательством Российской Федерации.</w:t>
      </w:r>
    </w:p>
    <w:p w:rsidR="00DD4485" w:rsidRDefault="00321977" w:rsidP="00264784">
      <w:pPr>
        <w:ind w:firstLine="720"/>
        <w:jc w:val="both"/>
        <w:rPr>
          <w:color w:val="000000"/>
          <w:sz w:val="28"/>
          <w:szCs w:val="28"/>
        </w:rPr>
      </w:pPr>
      <w:bookmarkStart w:id="39" w:name="sub_1035"/>
      <w:bookmarkEnd w:id="38"/>
      <w:r>
        <w:rPr>
          <w:color w:val="000000"/>
          <w:sz w:val="28"/>
          <w:szCs w:val="28"/>
        </w:rPr>
        <w:t>3.14</w:t>
      </w:r>
      <w:r w:rsidR="004E6628" w:rsidRPr="0004319B">
        <w:rPr>
          <w:color w:val="000000"/>
          <w:sz w:val="28"/>
          <w:szCs w:val="28"/>
        </w:rPr>
        <w:t xml:space="preserve">. </w:t>
      </w:r>
      <w:proofErr w:type="gramStart"/>
      <w:r w:rsidR="004E6628" w:rsidRPr="0004319B">
        <w:rPr>
          <w:color w:val="000000"/>
          <w:sz w:val="28"/>
          <w:szCs w:val="28"/>
        </w:rPr>
        <w:t>Контроль за</w:t>
      </w:r>
      <w:proofErr w:type="gramEnd"/>
      <w:r w:rsidR="004E6628" w:rsidRPr="0004319B">
        <w:rPr>
          <w:color w:val="000000"/>
          <w:sz w:val="28"/>
          <w:szCs w:val="28"/>
        </w:rPr>
        <w:t xml:space="preserve"> использованием по назначению и сохранностью имущества, закреплённого за Бюджетным учреждением на праве оперативного управления, осуществляет </w:t>
      </w:r>
      <w:r w:rsidR="004E6628">
        <w:rPr>
          <w:color w:val="000000"/>
          <w:sz w:val="28"/>
          <w:szCs w:val="28"/>
        </w:rPr>
        <w:t xml:space="preserve">отдел по управлению </w:t>
      </w:r>
    </w:p>
    <w:p w:rsidR="004E6628" w:rsidRPr="0004319B" w:rsidRDefault="004E6628" w:rsidP="00DD4485">
      <w:pPr>
        <w:jc w:val="both"/>
        <w:rPr>
          <w:color w:val="000000"/>
          <w:sz w:val="28"/>
          <w:szCs w:val="28"/>
        </w:rPr>
      </w:pPr>
      <w:r>
        <w:rPr>
          <w:color w:val="000000"/>
          <w:sz w:val="28"/>
          <w:szCs w:val="28"/>
        </w:rPr>
        <w:t xml:space="preserve">муниципальным имуществом и земельным вопросам </w:t>
      </w:r>
      <w:r w:rsidRPr="0004319B">
        <w:rPr>
          <w:color w:val="000000"/>
          <w:sz w:val="28"/>
          <w:szCs w:val="28"/>
        </w:rPr>
        <w:t xml:space="preserve">администрации </w:t>
      </w:r>
      <w:r>
        <w:rPr>
          <w:color w:val="000000"/>
          <w:sz w:val="28"/>
          <w:szCs w:val="28"/>
        </w:rPr>
        <w:t xml:space="preserve">Бейсугского сельского поселения </w:t>
      </w:r>
      <w:proofErr w:type="spellStart"/>
      <w:r>
        <w:rPr>
          <w:color w:val="000000"/>
          <w:sz w:val="28"/>
          <w:szCs w:val="28"/>
        </w:rPr>
        <w:t>Выселковского</w:t>
      </w:r>
      <w:proofErr w:type="spellEnd"/>
      <w:r>
        <w:rPr>
          <w:color w:val="000000"/>
          <w:sz w:val="28"/>
          <w:szCs w:val="28"/>
        </w:rPr>
        <w:t xml:space="preserve"> района и </w:t>
      </w:r>
      <w:r w:rsidRPr="0004319B">
        <w:rPr>
          <w:color w:val="000000"/>
          <w:sz w:val="28"/>
          <w:szCs w:val="28"/>
        </w:rPr>
        <w:t xml:space="preserve">орган администрации </w:t>
      </w:r>
      <w:r>
        <w:rPr>
          <w:color w:val="000000"/>
          <w:sz w:val="28"/>
          <w:szCs w:val="28"/>
        </w:rPr>
        <w:t xml:space="preserve">Бейсугского сельского поселения </w:t>
      </w:r>
      <w:proofErr w:type="spellStart"/>
      <w:r>
        <w:rPr>
          <w:color w:val="000000"/>
          <w:sz w:val="28"/>
          <w:szCs w:val="28"/>
        </w:rPr>
        <w:t>Выселковского</w:t>
      </w:r>
      <w:proofErr w:type="spellEnd"/>
      <w:r>
        <w:rPr>
          <w:color w:val="000000"/>
          <w:sz w:val="28"/>
          <w:szCs w:val="28"/>
        </w:rPr>
        <w:t xml:space="preserve"> района</w:t>
      </w:r>
      <w:r w:rsidRPr="0004319B">
        <w:rPr>
          <w:color w:val="000000"/>
          <w:sz w:val="28"/>
          <w:szCs w:val="28"/>
        </w:rPr>
        <w:t>, в ведении которого находится Бюджетное учреждение, в соответствии с действующим законодательством.</w:t>
      </w:r>
    </w:p>
    <w:bookmarkEnd w:id="39"/>
    <w:p w:rsidR="004E6628" w:rsidRPr="0004319B" w:rsidRDefault="004E6628" w:rsidP="004E6628">
      <w:pPr>
        <w:ind w:firstLine="720"/>
        <w:jc w:val="both"/>
        <w:rPr>
          <w:color w:val="000000"/>
          <w:sz w:val="28"/>
          <w:szCs w:val="28"/>
        </w:rPr>
      </w:pPr>
    </w:p>
    <w:p w:rsidR="004E6628" w:rsidRPr="0004319B" w:rsidRDefault="004E6628" w:rsidP="004E6628">
      <w:pPr>
        <w:pStyle w:val="1"/>
        <w:jc w:val="center"/>
        <w:rPr>
          <w:b/>
          <w:color w:val="000000"/>
          <w:szCs w:val="28"/>
        </w:rPr>
      </w:pPr>
      <w:bookmarkStart w:id="40" w:name="sub_1400"/>
      <w:r w:rsidRPr="0004319B">
        <w:rPr>
          <w:b/>
          <w:color w:val="000000"/>
          <w:szCs w:val="28"/>
        </w:rPr>
        <w:t>Раздел IV</w:t>
      </w:r>
      <w:r w:rsidRPr="0004319B">
        <w:rPr>
          <w:b/>
          <w:color w:val="000000"/>
          <w:szCs w:val="28"/>
        </w:rPr>
        <w:br/>
        <w:t>Права и обязанности Бюджетного учреждения</w:t>
      </w:r>
    </w:p>
    <w:bookmarkEnd w:id="40"/>
    <w:p w:rsidR="004E6628" w:rsidRPr="0004319B" w:rsidRDefault="004E6628" w:rsidP="004E6628">
      <w:pPr>
        <w:ind w:firstLine="720"/>
        <w:jc w:val="center"/>
        <w:rPr>
          <w:color w:val="000000"/>
          <w:sz w:val="28"/>
          <w:szCs w:val="28"/>
        </w:rPr>
      </w:pPr>
    </w:p>
    <w:p w:rsidR="004E6628" w:rsidRDefault="00321977" w:rsidP="004E6628">
      <w:pPr>
        <w:ind w:firstLine="720"/>
        <w:jc w:val="both"/>
        <w:rPr>
          <w:color w:val="000000"/>
          <w:sz w:val="28"/>
          <w:szCs w:val="28"/>
        </w:rPr>
      </w:pPr>
      <w:bookmarkStart w:id="41" w:name="sub_1036"/>
      <w:r>
        <w:rPr>
          <w:color w:val="000000"/>
          <w:sz w:val="28"/>
          <w:szCs w:val="28"/>
        </w:rPr>
        <w:t>4.1</w:t>
      </w:r>
      <w:r w:rsidR="004E6628" w:rsidRPr="0004319B">
        <w:rPr>
          <w:color w:val="000000"/>
          <w:sz w:val="28"/>
          <w:szCs w:val="28"/>
        </w:rPr>
        <w:t>. Для выполнения уставных целей Бюджетное учреждение имеет право в порядке, установленном действующим законодательством Российской Федерации:</w:t>
      </w:r>
    </w:p>
    <w:p w:rsidR="008A5C55" w:rsidRPr="0004319B" w:rsidRDefault="008A5C55" w:rsidP="004E6628">
      <w:pPr>
        <w:ind w:firstLine="720"/>
        <w:jc w:val="both"/>
        <w:rPr>
          <w:color w:val="000000"/>
          <w:sz w:val="28"/>
          <w:szCs w:val="28"/>
        </w:rPr>
      </w:pPr>
      <w:r>
        <w:rPr>
          <w:color w:val="000000"/>
          <w:sz w:val="28"/>
          <w:szCs w:val="28"/>
        </w:rPr>
        <w:t>-планировать свою деятельность и определять перспективы развития по согласованию с Учредителем, а также исходя из спроса пользователей на оказываемые работы и услуги;</w:t>
      </w:r>
    </w:p>
    <w:bookmarkEnd w:id="41"/>
    <w:p w:rsidR="004E6628" w:rsidRDefault="008A5C55" w:rsidP="004E6628">
      <w:pPr>
        <w:ind w:firstLine="720"/>
        <w:jc w:val="both"/>
        <w:rPr>
          <w:color w:val="000000"/>
          <w:sz w:val="28"/>
          <w:szCs w:val="28"/>
        </w:rPr>
      </w:pPr>
      <w:r>
        <w:rPr>
          <w:color w:val="000000"/>
          <w:sz w:val="28"/>
          <w:szCs w:val="28"/>
        </w:rPr>
        <w:t>-</w:t>
      </w:r>
      <w:r w:rsidR="004E6628" w:rsidRPr="0004319B">
        <w:rPr>
          <w:color w:val="000000"/>
          <w:sz w:val="28"/>
          <w:szCs w:val="28"/>
        </w:rPr>
        <w:t>создавать филиалы, представительства;</w:t>
      </w:r>
    </w:p>
    <w:p w:rsidR="008A5C55" w:rsidRDefault="008A5C55" w:rsidP="004E6628">
      <w:pPr>
        <w:ind w:firstLine="720"/>
        <w:jc w:val="both"/>
        <w:rPr>
          <w:color w:val="000000"/>
          <w:sz w:val="28"/>
          <w:szCs w:val="28"/>
        </w:rPr>
      </w:pPr>
      <w:r>
        <w:rPr>
          <w:color w:val="000000"/>
          <w:sz w:val="28"/>
          <w:szCs w:val="28"/>
        </w:rPr>
        <w:t>-разрабатывать и утверждать по согласованию с Учредителем правила пользования библиотеками Бейсугского сельского поселения;</w:t>
      </w:r>
    </w:p>
    <w:p w:rsidR="008A5C55" w:rsidRPr="0004319B" w:rsidRDefault="008A5C55" w:rsidP="004E6628">
      <w:pPr>
        <w:ind w:firstLine="720"/>
        <w:jc w:val="both"/>
        <w:rPr>
          <w:color w:val="000000"/>
          <w:sz w:val="28"/>
          <w:szCs w:val="28"/>
        </w:rPr>
      </w:pPr>
      <w:r>
        <w:rPr>
          <w:color w:val="000000"/>
          <w:sz w:val="28"/>
          <w:szCs w:val="28"/>
        </w:rPr>
        <w:t>-определять в соответствии с правилами пользования виды и размеры компенсаций ущерба, нанесённого пользователями библиотеки;</w:t>
      </w:r>
    </w:p>
    <w:p w:rsidR="004E6628" w:rsidRDefault="008A5C55" w:rsidP="004E6628">
      <w:pPr>
        <w:ind w:firstLine="720"/>
        <w:jc w:val="both"/>
        <w:rPr>
          <w:color w:val="000000"/>
          <w:sz w:val="28"/>
          <w:szCs w:val="28"/>
        </w:rPr>
      </w:pPr>
      <w:r>
        <w:rPr>
          <w:color w:val="000000"/>
          <w:sz w:val="28"/>
          <w:szCs w:val="28"/>
        </w:rPr>
        <w:t>-</w:t>
      </w:r>
      <w:r w:rsidR="004E6628" w:rsidRPr="0004319B">
        <w:rPr>
          <w:color w:val="000000"/>
          <w:sz w:val="28"/>
          <w:szCs w:val="28"/>
        </w:rPr>
        <w:t>утверждать положения о филиалах, представительствах, назначать их руководителей, принимать решения об их реорганизации и ликвидации;</w:t>
      </w:r>
    </w:p>
    <w:p w:rsidR="008A5C55" w:rsidRDefault="008A5C55" w:rsidP="004E6628">
      <w:pPr>
        <w:ind w:firstLine="720"/>
        <w:jc w:val="both"/>
        <w:rPr>
          <w:color w:val="000000"/>
          <w:sz w:val="28"/>
          <w:szCs w:val="28"/>
        </w:rPr>
      </w:pPr>
      <w:r>
        <w:rPr>
          <w:color w:val="000000"/>
          <w:sz w:val="28"/>
          <w:szCs w:val="28"/>
        </w:rPr>
        <w:t>-участвовать на конкурсной основе или иной основе в реализации федеральных, краевых и местных программах развития библиотечного дела;</w:t>
      </w:r>
    </w:p>
    <w:p w:rsidR="008A5C55" w:rsidRDefault="008A5C55" w:rsidP="004E6628">
      <w:pPr>
        <w:ind w:firstLine="720"/>
        <w:jc w:val="both"/>
        <w:rPr>
          <w:color w:val="000000"/>
          <w:sz w:val="28"/>
          <w:szCs w:val="28"/>
        </w:rPr>
      </w:pPr>
      <w:r>
        <w:rPr>
          <w:color w:val="000000"/>
          <w:sz w:val="28"/>
          <w:szCs w:val="28"/>
        </w:rPr>
        <w:t>- читать паспорт массового мероприятия учётной формы;</w:t>
      </w:r>
    </w:p>
    <w:p w:rsidR="008A5C55" w:rsidRDefault="008A5C55" w:rsidP="004E6628">
      <w:pPr>
        <w:ind w:firstLine="720"/>
        <w:jc w:val="both"/>
        <w:rPr>
          <w:color w:val="000000"/>
          <w:sz w:val="28"/>
          <w:szCs w:val="28"/>
        </w:rPr>
      </w:pPr>
      <w:r>
        <w:rPr>
          <w:color w:val="000000"/>
          <w:sz w:val="28"/>
          <w:szCs w:val="28"/>
        </w:rPr>
        <w:t>-самостоятельно определять содержание и конкретные формы своей деятельности в соответствии с целями и задачами</w:t>
      </w:r>
      <w:r w:rsidR="000648AD">
        <w:rPr>
          <w:color w:val="000000"/>
          <w:sz w:val="28"/>
          <w:szCs w:val="28"/>
        </w:rPr>
        <w:t>, указанными в настоящем Уставе;</w:t>
      </w:r>
    </w:p>
    <w:p w:rsidR="000648AD" w:rsidRDefault="000648AD" w:rsidP="004E6628">
      <w:pPr>
        <w:ind w:firstLine="720"/>
        <w:jc w:val="both"/>
        <w:rPr>
          <w:color w:val="000000"/>
          <w:sz w:val="28"/>
          <w:szCs w:val="28"/>
        </w:rPr>
      </w:pPr>
      <w:r>
        <w:rPr>
          <w:color w:val="000000"/>
          <w:sz w:val="28"/>
          <w:szCs w:val="28"/>
        </w:rPr>
        <w:t>-исключать из своих фондов документы в соответствии с действующим законодательством Российской Федерации. При этом библиотеки не зависимо от этих организационно-правовых форм собственности не имеют право списывать документы, отнесённые к памятникам истории и культуры;</w:t>
      </w:r>
    </w:p>
    <w:p w:rsidR="000648AD" w:rsidRDefault="000648AD" w:rsidP="004E6628">
      <w:pPr>
        <w:ind w:firstLine="720"/>
        <w:jc w:val="both"/>
        <w:rPr>
          <w:color w:val="000000"/>
          <w:sz w:val="28"/>
          <w:szCs w:val="28"/>
        </w:rPr>
      </w:pPr>
      <w:r>
        <w:rPr>
          <w:color w:val="000000"/>
          <w:sz w:val="28"/>
          <w:szCs w:val="28"/>
        </w:rPr>
        <w:t>-привлекать средства граждан и юридических лиц</w:t>
      </w:r>
      <w:r w:rsidR="00AD48DB">
        <w:rPr>
          <w:color w:val="000000"/>
          <w:sz w:val="28"/>
          <w:szCs w:val="28"/>
        </w:rPr>
        <w:t>, с их согласия для разрешения задач бюджетного учреждения, финансирования её программ;</w:t>
      </w:r>
    </w:p>
    <w:p w:rsidR="00264784" w:rsidRDefault="00264784" w:rsidP="004E6628">
      <w:pPr>
        <w:ind w:firstLine="720"/>
        <w:jc w:val="both"/>
        <w:rPr>
          <w:color w:val="000000"/>
          <w:sz w:val="28"/>
          <w:szCs w:val="28"/>
        </w:rPr>
      </w:pPr>
      <w:r>
        <w:rPr>
          <w:color w:val="000000"/>
          <w:sz w:val="28"/>
          <w:szCs w:val="28"/>
        </w:rPr>
        <w:lastRenderedPageBreak/>
        <w:t xml:space="preserve">                                            8</w:t>
      </w:r>
    </w:p>
    <w:p w:rsidR="00AD48DB" w:rsidRPr="0004319B" w:rsidRDefault="00AD48DB" w:rsidP="004E6628">
      <w:pPr>
        <w:ind w:firstLine="720"/>
        <w:jc w:val="both"/>
        <w:rPr>
          <w:color w:val="000000"/>
          <w:sz w:val="28"/>
          <w:szCs w:val="28"/>
        </w:rPr>
      </w:pPr>
      <w:r>
        <w:rPr>
          <w:color w:val="000000"/>
          <w:sz w:val="28"/>
          <w:szCs w:val="28"/>
        </w:rPr>
        <w:t>-</w:t>
      </w:r>
      <w:r w:rsidR="00395CC2">
        <w:rPr>
          <w:color w:val="000000"/>
          <w:sz w:val="28"/>
          <w:szCs w:val="28"/>
        </w:rPr>
        <w:t xml:space="preserve">Бюджетное </w:t>
      </w:r>
      <w:r>
        <w:rPr>
          <w:color w:val="000000"/>
          <w:sz w:val="28"/>
          <w:szCs w:val="28"/>
        </w:rPr>
        <w:t xml:space="preserve">учреждение </w:t>
      </w:r>
      <w:r w:rsidR="00395CC2">
        <w:rPr>
          <w:color w:val="000000"/>
          <w:sz w:val="28"/>
          <w:szCs w:val="28"/>
        </w:rPr>
        <w:t>самостоятельно определяет Перечень предоставляемых бесплатных и платных услуг, а также расценки на платные услуги и продукцию в соответствии с действующим законодательством Российской Федерации. Платные услуги бюджетного учреждения не рассматриваются как предпринимательские, если доход от них полностью идёт на обеспечение деятельности. Развития и совершенствован</w:t>
      </w:r>
      <w:r w:rsidR="004F6830">
        <w:rPr>
          <w:color w:val="000000"/>
          <w:sz w:val="28"/>
          <w:szCs w:val="28"/>
        </w:rPr>
        <w:t>ия Бюджетного учреждения;</w:t>
      </w:r>
    </w:p>
    <w:p w:rsidR="004E6628" w:rsidRPr="0004319B" w:rsidRDefault="008A5C55" w:rsidP="004E6628">
      <w:pPr>
        <w:ind w:firstLine="720"/>
        <w:jc w:val="both"/>
        <w:rPr>
          <w:color w:val="000000"/>
          <w:sz w:val="28"/>
          <w:szCs w:val="28"/>
        </w:rPr>
      </w:pPr>
      <w:r>
        <w:rPr>
          <w:color w:val="000000"/>
          <w:sz w:val="28"/>
          <w:szCs w:val="28"/>
        </w:rPr>
        <w:t>-</w:t>
      </w:r>
      <w:r w:rsidR="004E6628" w:rsidRPr="0004319B">
        <w:rPr>
          <w:color w:val="000000"/>
          <w:sz w:val="28"/>
          <w:szCs w:val="28"/>
        </w:rPr>
        <w:t>заключать договоры с юридическими и физическими лицами, не противоречащие законодательству Российской Федерации, а также целям и предмету деятельности Бюджетного учреждения.</w:t>
      </w:r>
    </w:p>
    <w:p w:rsidR="004E6628" w:rsidRPr="0004319B" w:rsidRDefault="00321977" w:rsidP="004E6628">
      <w:pPr>
        <w:ind w:firstLine="720"/>
        <w:jc w:val="both"/>
        <w:rPr>
          <w:color w:val="000000"/>
          <w:sz w:val="28"/>
          <w:szCs w:val="28"/>
        </w:rPr>
      </w:pPr>
      <w:bookmarkStart w:id="42" w:name="sub_1037"/>
      <w:r>
        <w:rPr>
          <w:color w:val="000000"/>
          <w:sz w:val="28"/>
          <w:szCs w:val="28"/>
        </w:rPr>
        <w:t>4.2</w:t>
      </w:r>
      <w:r w:rsidR="004E6628" w:rsidRPr="0004319B">
        <w:rPr>
          <w:color w:val="000000"/>
          <w:sz w:val="28"/>
          <w:szCs w:val="28"/>
        </w:rPr>
        <w:t>. Бюджетное учреждение обязано:</w:t>
      </w:r>
    </w:p>
    <w:bookmarkEnd w:id="42"/>
    <w:p w:rsidR="004E6628" w:rsidRPr="0004319B" w:rsidRDefault="000648AD" w:rsidP="004E6628">
      <w:pPr>
        <w:ind w:firstLine="720"/>
        <w:jc w:val="both"/>
        <w:rPr>
          <w:color w:val="000000"/>
          <w:sz w:val="28"/>
          <w:szCs w:val="28"/>
        </w:rPr>
      </w:pPr>
      <w:r>
        <w:rPr>
          <w:color w:val="000000"/>
          <w:sz w:val="28"/>
          <w:szCs w:val="28"/>
        </w:rPr>
        <w:t>-</w:t>
      </w:r>
      <w:r w:rsidR="004E6628" w:rsidRPr="0004319B">
        <w:rPr>
          <w:color w:val="000000"/>
          <w:sz w:val="28"/>
          <w:szCs w:val="28"/>
        </w:rPr>
        <w:t>обеспечивать выполнение муниципального задания;</w:t>
      </w:r>
    </w:p>
    <w:p w:rsidR="004F6830" w:rsidRPr="0004319B" w:rsidRDefault="000648AD" w:rsidP="004F6830">
      <w:pPr>
        <w:ind w:firstLine="720"/>
        <w:jc w:val="both"/>
        <w:rPr>
          <w:color w:val="000000"/>
          <w:sz w:val="28"/>
          <w:szCs w:val="28"/>
        </w:rPr>
      </w:pPr>
      <w:r>
        <w:rPr>
          <w:color w:val="000000"/>
          <w:sz w:val="28"/>
          <w:szCs w:val="28"/>
        </w:rPr>
        <w:t>-</w:t>
      </w:r>
      <w:r w:rsidR="004E6628" w:rsidRPr="0004319B">
        <w:rPr>
          <w:color w:val="000000"/>
          <w:sz w:val="28"/>
          <w:szCs w:val="28"/>
        </w:rPr>
        <w:t>вести бухгалтерский учёт, представлять бухгалтерскую отчётность и статистическую отчётность в порядке, установленном законодательством Российской Федерации;</w:t>
      </w:r>
    </w:p>
    <w:p w:rsidR="004E6628" w:rsidRPr="0004319B" w:rsidRDefault="000648AD" w:rsidP="004E6628">
      <w:pPr>
        <w:ind w:firstLine="720"/>
        <w:jc w:val="both"/>
        <w:rPr>
          <w:color w:val="000000"/>
          <w:sz w:val="28"/>
          <w:szCs w:val="28"/>
        </w:rPr>
      </w:pPr>
      <w:r>
        <w:rPr>
          <w:color w:val="000000"/>
          <w:sz w:val="28"/>
          <w:szCs w:val="28"/>
        </w:rPr>
        <w:t>-</w:t>
      </w:r>
      <w:r w:rsidR="004E6628" w:rsidRPr="0004319B">
        <w:rPr>
          <w:color w:val="000000"/>
          <w:sz w:val="28"/>
          <w:szCs w:val="28"/>
        </w:rPr>
        <w:t>обеспечивать своевременно и в полном объёме выплату работникам заработной платы и иных выплат, производить индексацию заработной платы в соответствии с действующим законодательством Российской Федерации;</w:t>
      </w:r>
    </w:p>
    <w:p w:rsidR="004E6628" w:rsidRPr="0004319B" w:rsidRDefault="000648AD" w:rsidP="004E6628">
      <w:pPr>
        <w:ind w:firstLine="720"/>
        <w:jc w:val="both"/>
        <w:rPr>
          <w:color w:val="000000"/>
          <w:sz w:val="28"/>
          <w:szCs w:val="28"/>
        </w:rPr>
      </w:pPr>
      <w:r>
        <w:rPr>
          <w:color w:val="000000"/>
          <w:sz w:val="28"/>
          <w:szCs w:val="28"/>
        </w:rPr>
        <w:t>-</w:t>
      </w:r>
      <w:r w:rsidR="004E6628" w:rsidRPr="0004319B">
        <w:rPr>
          <w:color w:val="000000"/>
          <w:sz w:val="28"/>
          <w:szCs w:val="28"/>
        </w:rPr>
        <w:t>обеспечивать своим работникам безопасные условия труда и нести ответственность в установленном законодательством Российской Федерации порядке за ущерб, причинённый их здоровью и трудоспособности;</w:t>
      </w:r>
    </w:p>
    <w:p w:rsidR="004E6628" w:rsidRPr="0004319B" w:rsidRDefault="000648AD" w:rsidP="004E6628">
      <w:pPr>
        <w:ind w:firstLine="720"/>
        <w:jc w:val="both"/>
        <w:rPr>
          <w:color w:val="000000"/>
          <w:sz w:val="28"/>
          <w:szCs w:val="28"/>
        </w:rPr>
      </w:pPr>
      <w:r>
        <w:rPr>
          <w:color w:val="000000"/>
          <w:sz w:val="28"/>
          <w:szCs w:val="28"/>
        </w:rPr>
        <w:t>-</w:t>
      </w:r>
      <w:r w:rsidR="004E6628" w:rsidRPr="0004319B">
        <w:rPr>
          <w:color w:val="000000"/>
          <w:sz w:val="28"/>
          <w:szCs w:val="28"/>
        </w:rPr>
        <w:t>обеспечивать гарантированные условия труда и меры социальной защиты своих работников;</w:t>
      </w:r>
    </w:p>
    <w:p w:rsidR="004E6628" w:rsidRPr="0004319B" w:rsidRDefault="000648AD" w:rsidP="004E6628">
      <w:pPr>
        <w:ind w:firstLine="720"/>
        <w:jc w:val="both"/>
        <w:rPr>
          <w:color w:val="000000"/>
          <w:sz w:val="28"/>
          <w:szCs w:val="28"/>
        </w:rPr>
      </w:pPr>
      <w:r>
        <w:rPr>
          <w:color w:val="000000"/>
          <w:sz w:val="28"/>
          <w:szCs w:val="28"/>
        </w:rPr>
        <w:t>-</w:t>
      </w:r>
      <w:r w:rsidR="004E6628" w:rsidRPr="0004319B">
        <w:rPr>
          <w:color w:val="000000"/>
          <w:sz w:val="28"/>
          <w:szCs w:val="28"/>
        </w:rPr>
        <w:t>обеспечивать учёт и сохранность документов по личному составу, а также своевременную передачу их на государственное хранение в установленном порядке;</w:t>
      </w:r>
    </w:p>
    <w:p w:rsidR="004E6628" w:rsidRPr="0004319B" w:rsidRDefault="000648AD" w:rsidP="004E6628">
      <w:pPr>
        <w:ind w:firstLine="720"/>
        <w:jc w:val="both"/>
        <w:rPr>
          <w:color w:val="000000"/>
          <w:sz w:val="28"/>
          <w:szCs w:val="28"/>
        </w:rPr>
      </w:pPr>
      <w:r>
        <w:rPr>
          <w:color w:val="000000"/>
          <w:sz w:val="28"/>
          <w:szCs w:val="28"/>
        </w:rPr>
        <w:t>-</w:t>
      </w:r>
      <w:r w:rsidR="004E6628" w:rsidRPr="0004319B">
        <w:rPr>
          <w:color w:val="000000"/>
          <w:sz w:val="28"/>
          <w:szCs w:val="28"/>
        </w:rPr>
        <w:t>обеспечивать сохранность имущества, закреплённого за Бюджетным учреждением на праве оперативного управления, использовать его эффективно и строго по назначению.</w:t>
      </w:r>
    </w:p>
    <w:p w:rsidR="004E6628" w:rsidRDefault="00704A1F" w:rsidP="004E6628">
      <w:pPr>
        <w:ind w:firstLine="720"/>
        <w:jc w:val="both"/>
        <w:rPr>
          <w:color w:val="000000"/>
          <w:sz w:val="28"/>
          <w:szCs w:val="28"/>
        </w:rPr>
      </w:pPr>
      <w:bookmarkStart w:id="43" w:name="sub_1038"/>
      <w:r>
        <w:rPr>
          <w:color w:val="000000"/>
          <w:sz w:val="28"/>
          <w:szCs w:val="28"/>
        </w:rPr>
        <w:t>4.3</w:t>
      </w:r>
      <w:r w:rsidR="004E6628" w:rsidRPr="0004319B">
        <w:rPr>
          <w:color w:val="000000"/>
          <w:sz w:val="28"/>
          <w:szCs w:val="28"/>
        </w:rPr>
        <w:t xml:space="preserve">. Бюджетное учреждение вправе осуществлять иные права и </w:t>
      </w:r>
      <w:proofErr w:type="gramStart"/>
      <w:r w:rsidR="004E6628" w:rsidRPr="0004319B">
        <w:rPr>
          <w:color w:val="000000"/>
          <w:sz w:val="28"/>
          <w:szCs w:val="28"/>
        </w:rPr>
        <w:t>несёт иные обязанности</w:t>
      </w:r>
      <w:proofErr w:type="gramEnd"/>
      <w:r w:rsidR="004E6628" w:rsidRPr="0004319B">
        <w:rPr>
          <w:color w:val="000000"/>
          <w:sz w:val="28"/>
          <w:szCs w:val="28"/>
        </w:rPr>
        <w:t xml:space="preserve"> в соответствии с действующим законодательством и настоящим Уставом.</w:t>
      </w:r>
    </w:p>
    <w:p w:rsidR="00E86B01" w:rsidRDefault="00E86B01" w:rsidP="004E6628">
      <w:pPr>
        <w:ind w:firstLine="720"/>
        <w:jc w:val="both"/>
        <w:rPr>
          <w:color w:val="000000"/>
          <w:sz w:val="28"/>
          <w:szCs w:val="28"/>
        </w:rPr>
      </w:pPr>
    </w:p>
    <w:p w:rsidR="00E86B01" w:rsidRDefault="00E86B01" w:rsidP="004E6628">
      <w:pPr>
        <w:ind w:firstLine="720"/>
        <w:jc w:val="both"/>
        <w:rPr>
          <w:color w:val="000000"/>
          <w:sz w:val="28"/>
          <w:szCs w:val="28"/>
        </w:rPr>
      </w:pPr>
    </w:p>
    <w:p w:rsidR="00E86B01" w:rsidRPr="0004319B" w:rsidRDefault="00E86B01" w:rsidP="004E6628">
      <w:pPr>
        <w:ind w:firstLine="720"/>
        <w:jc w:val="both"/>
        <w:rPr>
          <w:color w:val="000000"/>
          <w:sz w:val="28"/>
          <w:szCs w:val="28"/>
        </w:rPr>
      </w:pPr>
    </w:p>
    <w:p w:rsidR="004E6628" w:rsidRPr="0004319B" w:rsidRDefault="004E6628" w:rsidP="004E6628">
      <w:pPr>
        <w:pStyle w:val="1"/>
        <w:jc w:val="center"/>
        <w:rPr>
          <w:b/>
          <w:color w:val="000000"/>
          <w:szCs w:val="28"/>
        </w:rPr>
      </w:pPr>
      <w:bookmarkStart w:id="44" w:name="sub_1500"/>
      <w:bookmarkEnd w:id="43"/>
      <w:r w:rsidRPr="0004319B">
        <w:rPr>
          <w:b/>
          <w:color w:val="000000"/>
          <w:szCs w:val="28"/>
        </w:rPr>
        <w:t>Раздел V</w:t>
      </w:r>
      <w:r w:rsidRPr="0004319B">
        <w:rPr>
          <w:b/>
          <w:color w:val="000000"/>
          <w:szCs w:val="28"/>
        </w:rPr>
        <w:br/>
        <w:t>Порядок управления деятельностью Бюджетного учреждения</w:t>
      </w:r>
    </w:p>
    <w:bookmarkEnd w:id="44"/>
    <w:p w:rsidR="004E6628" w:rsidRPr="0004319B" w:rsidRDefault="004E6628" w:rsidP="004E6628">
      <w:pPr>
        <w:ind w:firstLine="720"/>
        <w:jc w:val="center"/>
        <w:rPr>
          <w:color w:val="000000"/>
          <w:sz w:val="28"/>
          <w:szCs w:val="28"/>
        </w:rPr>
      </w:pPr>
    </w:p>
    <w:p w:rsidR="004E6628" w:rsidRPr="0004319B" w:rsidRDefault="00704A1F" w:rsidP="00321977">
      <w:pPr>
        <w:ind w:firstLine="720"/>
        <w:jc w:val="both"/>
        <w:rPr>
          <w:color w:val="000000"/>
          <w:sz w:val="28"/>
          <w:szCs w:val="28"/>
        </w:rPr>
      </w:pPr>
      <w:bookmarkStart w:id="45" w:name="sub_1039"/>
      <w:r>
        <w:rPr>
          <w:color w:val="000000"/>
          <w:sz w:val="28"/>
          <w:szCs w:val="28"/>
        </w:rPr>
        <w:t>5.1</w:t>
      </w:r>
      <w:r w:rsidR="004E6628" w:rsidRPr="0004319B">
        <w:rPr>
          <w:color w:val="000000"/>
          <w:sz w:val="28"/>
          <w:szCs w:val="28"/>
        </w:rPr>
        <w:t>. Бюджетное учреждение возг</w:t>
      </w:r>
      <w:r w:rsidR="004E6628">
        <w:rPr>
          <w:color w:val="000000"/>
          <w:sz w:val="28"/>
          <w:szCs w:val="28"/>
        </w:rPr>
        <w:t>лавляет руководитель (директор</w:t>
      </w:r>
      <w:r w:rsidR="004E6628" w:rsidRPr="0004319B">
        <w:rPr>
          <w:color w:val="000000"/>
          <w:sz w:val="28"/>
          <w:szCs w:val="28"/>
        </w:rPr>
        <w:t xml:space="preserve">), далее именуемый Руководитель, назначаемый на эту должность и освобождаемый от неё администрацией </w:t>
      </w:r>
      <w:r w:rsidR="004E6628">
        <w:rPr>
          <w:color w:val="000000"/>
          <w:sz w:val="28"/>
          <w:szCs w:val="28"/>
        </w:rPr>
        <w:t xml:space="preserve">Бейсугского сельского поселения </w:t>
      </w:r>
      <w:proofErr w:type="spellStart"/>
      <w:r w:rsidR="004E6628">
        <w:rPr>
          <w:color w:val="000000"/>
          <w:sz w:val="28"/>
          <w:szCs w:val="28"/>
        </w:rPr>
        <w:t>Выселковского</w:t>
      </w:r>
      <w:proofErr w:type="spellEnd"/>
      <w:r w:rsidR="004E6628">
        <w:rPr>
          <w:color w:val="000000"/>
          <w:sz w:val="28"/>
          <w:szCs w:val="28"/>
        </w:rPr>
        <w:t xml:space="preserve"> района</w:t>
      </w:r>
      <w:r w:rsidR="00321977">
        <w:rPr>
          <w:color w:val="000000"/>
          <w:sz w:val="28"/>
          <w:szCs w:val="28"/>
        </w:rPr>
        <w:t xml:space="preserve"> </w:t>
      </w:r>
      <w:r w:rsidR="004E6628" w:rsidRPr="0004319B">
        <w:rPr>
          <w:color w:val="000000"/>
          <w:sz w:val="28"/>
          <w:szCs w:val="28"/>
        </w:rPr>
        <w:t>в установленном законодательством порядке.</w:t>
      </w:r>
    </w:p>
    <w:bookmarkEnd w:id="45"/>
    <w:p w:rsidR="00E86B01" w:rsidRDefault="004E6628" w:rsidP="004E6628">
      <w:pPr>
        <w:ind w:firstLine="720"/>
        <w:jc w:val="both"/>
        <w:rPr>
          <w:color w:val="000000"/>
          <w:sz w:val="28"/>
          <w:szCs w:val="28"/>
        </w:rPr>
      </w:pPr>
      <w:r w:rsidRPr="0004319B">
        <w:rPr>
          <w:color w:val="000000"/>
          <w:sz w:val="28"/>
          <w:szCs w:val="28"/>
        </w:rPr>
        <w:t xml:space="preserve">Права и обязанности Руководителя, а также основания для прекращения трудовых отношений с ним регламентируются трудовым </w:t>
      </w:r>
    </w:p>
    <w:p w:rsidR="00E86B01" w:rsidRDefault="00E86B01" w:rsidP="004E6628">
      <w:pPr>
        <w:ind w:firstLine="720"/>
        <w:jc w:val="both"/>
        <w:rPr>
          <w:color w:val="000000"/>
          <w:sz w:val="28"/>
          <w:szCs w:val="28"/>
        </w:rPr>
      </w:pPr>
    </w:p>
    <w:p w:rsidR="00E86B01" w:rsidRDefault="00E86B01" w:rsidP="004E6628">
      <w:pPr>
        <w:ind w:firstLine="720"/>
        <w:jc w:val="both"/>
        <w:rPr>
          <w:color w:val="000000"/>
          <w:sz w:val="28"/>
          <w:szCs w:val="28"/>
        </w:rPr>
      </w:pPr>
      <w:r>
        <w:rPr>
          <w:color w:val="000000"/>
          <w:sz w:val="28"/>
          <w:szCs w:val="28"/>
        </w:rPr>
        <w:lastRenderedPageBreak/>
        <w:t xml:space="preserve">                                                 9</w:t>
      </w:r>
    </w:p>
    <w:p w:rsidR="004E6628" w:rsidRPr="0004319B" w:rsidRDefault="004E6628" w:rsidP="004E6628">
      <w:pPr>
        <w:ind w:firstLine="720"/>
        <w:jc w:val="both"/>
        <w:rPr>
          <w:color w:val="000000"/>
          <w:sz w:val="28"/>
          <w:szCs w:val="28"/>
        </w:rPr>
      </w:pPr>
      <w:r w:rsidRPr="0004319B">
        <w:rPr>
          <w:color w:val="000000"/>
          <w:sz w:val="28"/>
          <w:szCs w:val="28"/>
        </w:rPr>
        <w:t xml:space="preserve">договором, заключаемым с Руководителем администрацией </w:t>
      </w:r>
      <w:r>
        <w:rPr>
          <w:color w:val="000000"/>
          <w:sz w:val="28"/>
          <w:szCs w:val="28"/>
        </w:rPr>
        <w:t xml:space="preserve">Бейсугского сельского поселения </w:t>
      </w:r>
      <w:proofErr w:type="spellStart"/>
      <w:r>
        <w:rPr>
          <w:color w:val="000000"/>
          <w:sz w:val="28"/>
          <w:szCs w:val="28"/>
        </w:rPr>
        <w:t>Выселковского</w:t>
      </w:r>
      <w:proofErr w:type="spellEnd"/>
      <w:r>
        <w:rPr>
          <w:color w:val="000000"/>
          <w:sz w:val="28"/>
          <w:szCs w:val="28"/>
        </w:rPr>
        <w:t xml:space="preserve"> района</w:t>
      </w:r>
      <w:r w:rsidRPr="0004319B">
        <w:rPr>
          <w:color w:val="000000"/>
          <w:sz w:val="28"/>
          <w:szCs w:val="28"/>
        </w:rPr>
        <w:t>.</w:t>
      </w:r>
    </w:p>
    <w:p w:rsidR="004E6628" w:rsidRPr="0004319B" w:rsidRDefault="00704A1F" w:rsidP="004E6628">
      <w:pPr>
        <w:ind w:firstLine="720"/>
        <w:jc w:val="both"/>
        <w:rPr>
          <w:color w:val="000000"/>
          <w:sz w:val="28"/>
          <w:szCs w:val="28"/>
        </w:rPr>
      </w:pPr>
      <w:bookmarkStart w:id="46" w:name="sub_1040"/>
      <w:r>
        <w:rPr>
          <w:color w:val="000000"/>
          <w:sz w:val="28"/>
          <w:szCs w:val="28"/>
        </w:rPr>
        <w:t>5.2</w:t>
      </w:r>
      <w:r w:rsidR="004E6628" w:rsidRPr="0004319B">
        <w:rPr>
          <w:color w:val="000000"/>
          <w:sz w:val="28"/>
          <w:szCs w:val="28"/>
        </w:rPr>
        <w:t>. Руководитель действует от имени Бюджетного учреждения без доверенности, представляет его интересы на территории Российской Федерации и за её пределами.</w:t>
      </w:r>
    </w:p>
    <w:bookmarkEnd w:id="46"/>
    <w:p w:rsidR="004E6628" w:rsidRPr="0004319B" w:rsidRDefault="004E6628" w:rsidP="004E6628">
      <w:pPr>
        <w:ind w:firstLine="720"/>
        <w:jc w:val="both"/>
        <w:rPr>
          <w:color w:val="000000"/>
          <w:sz w:val="28"/>
          <w:szCs w:val="28"/>
        </w:rPr>
      </w:pPr>
      <w:r w:rsidRPr="0004319B">
        <w:rPr>
          <w:color w:val="000000"/>
          <w:sz w:val="28"/>
          <w:szCs w:val="28"/>
        </w:rPr>
        <w:t xml:space="preserve">Руководитель действует на принципе единоначалия и несёт ответственность за последствия своих действий в соответствии с законодательством Российской Федерации, законодательством Краснодарского края, муниципальными правовыми актами </w:t>
      </w:r>
      <w:r>
        <w:rPr>
          <w:color w:val="000000"/>
          <w:sz w:val="28"/>
          <w:szCs w:val="28"/>
        </w:rPr>
        <w:t xml:space="preserve">Бейсугского сельского поселения </w:t>
      </w:r>
      <w:proofErr w:type="spellStart"/>
      <w:r>
        <w:rPr>
          <w:color w:val="000000"/>
          <w:sz w:val="28"/>
          <w:szCs w:val="28"/>
        </w:rPr>
        <w:t>Выселковского</w:t>
      </w:r>
      <w:proofErr w:type="spellEnd"/>
      <w:r>
        <w:rPr>
          <w:color w:val="000000"/>
          <w:sz w:val="28"/>
          <w:szCs w:val="28"/>
        </w:rPr>
        <w:t xml:space="preserve"> района</w:t>
      </w:r>
      <w:r w:rsidRPr="0004319B">
        <w:rPr>
          <w:color w:val="000000"/>
          <w:sz w:val="28"/>
          <w:szCs w:val="28"/>
        </w:rPr>
        <w:t>, настоящим Уставом и заключённым с ним трудовым договором.</w:t>
      </w:r>
    </w:p>
    <w:p w:rsidR="004E6628" w:rsidRPr="0004319B" w:rsidRDefault="00704A1F" w:rsidP="004E6628">
      <w:pPr>
        <w:ind w:firstLine="720"/>
        <w:jc w:val="both"/>
        <w:rPr>
          <w:color w:val="000000"/>
          <w:sz w:val="28"/>
          <w:szCs w:val="28"/>
        </w:rPr>
      </w:pPr>
      <w:bookmarkStart w:id="47" w:name="sub_1041"/>
      <w:r>
        <w:rPr>
          <w:color w:val="000000"/>
          <w:sz w:val="28"/>
          <w:szCs w:val="28"/>
        </w:rPr>
        <w:t>5.3</w:t>
      </w:r>
      <w:r w:rsidR="004E6628" w:rsidRPr="0004319B">
        <w:rPr>
          <w:color w:val="000000"/>
          <w:sz w:val="28"/>
          <w:szCs w:val="28"/>
        </w:rPr>
        <w:t>. Руководитель в соответствии с законодательством осуществляет следующие полномочия:</w:t>
      </w:r>
    </w:p>
    <w:bookmarkEnd w:id="47"/>
    <w:p w:rsidR="004E6628" w:rsidRPr="0004319B" w:rsidRDefault="00321977" w:rsidP="004E6628">
      <w:pPr>
        <w:ind w:firstLine="720"/>
        <w:jc w:val="both"/>
        <w:rPr>
          <w:color w:val="000000"/>
          <w:sz w:val="28"/>
          <w:szCs w:val="28"/>
        </w:rPr>
      </w:pPr>
      <w:r>
        <w:rPr>
          <w:color w:val="000000"/>
          <w:sz w:val="28"/>
          <w:szCs w:val="28"/>
        </w:rPr>
        <w:t>-</w:t>
      </w:r>
      <w:r w:rsidR="004E6628" w:rsidRPr="0004319B">
        <w:rPr>
          <w:color w:val="000000"/>
          <w:sz w:val="28"/>
          <w:szCs w:val="28"/>
        </w:rPr>
        <w:t>осуществляет приём и увольнение работников Бюджетного учреждения, расстановку кадров, распределение должностных обязанностей;</w:t>
      </w:r>
    </w:p>
    <w:p w:rsidR="004E6628" w:rsidRPr="0004319B" w:rsidRDefault="00321977" w:rsidP="004E6628">
      <w:pPr>
        <w:ind w:firstLine="720"/>
        <w:jc w:val="both"/>
        <w:rPr>
          <w:color w:val="000000"/>
          <w:sz w:val="28"/>
          <w:szCs w:val="28"/>
        </w:rPr>
      </w:pPr>
      <w:r>
        <w:rPr>
          <w:color w:val="000000"/>
          <w:sz w:val="28"/>
          <w:szCs w:val="28"/>
        </w:rPr>
        <w:t>-</w:t>
      </w:r>
      <w:r w:rsidR="004E6628" w:rsidRPr="0004319B">
        <w:rPr>
          <w:color w:val="000000"/>
          <w:sz w:val="28"/>
          <w:szCs w:val="28"/>
        </w:rPr>
        <w:t>несёт ответственность за уровень квалификации работников Бюджетного учреждения;</w:t>
      </w:r>
    </w:p>
    <w:p w:rsidR="004E6628" w:rsidRPr="0004319B" w:rsidRDefault="00321977" w:rsidP="004E6628">
      <w:pPr>
        <w:ind w:firstLine="720"/>
        <w:jc w:val="both"/>
        <w:rPr>
          <w:color w:val="000000"/>
          <w:sz w:val="28"/>
          <w:szCs w:val="28"/>
        </w:rPr>
      </w:pPr>
      <w:r>
        <w:rPr>
          <w:color w:val="000000"/>
          <w:sz w:val="28"/>
          <w:szCs w:val="28"/>
        </w:rPr>
        <w:t>-</w:t>
      </w:r>
      <w:r w:rsidR="004E6628" w:rsidRPr="0004319B">
        <w:rPr>
          <w:color w:val="000000"/>
          <w:sz w:val="28"/>
          <w:szCs w:val="28"/>
        </w:rPr>
        <w:t>утверждает штатное расписание Бюджетного учреждения в установленном порядке;</w:t>
      </w:r>
    </w:p>
    <w:p w:rsidR="004E6628" w:rsidRPr="0004319B" w:rsidRDefault="00321977" w:rsidP="004E6628">
      <w:pPr>
        <w:ind w:firstLine="720"/>
        <w:jc w:val="both"/>
        <w:rPr>
          <w:color w:val="000000"/>
          <w:sz w:val="28"/>
          <w:szCs w:val="28"/>
        </w:rPr>
      </w:pPr>
      <w:r>
        <w:rPr>
          <w:color w:val="000000"/>
          <w:sz w:val="28"/>
          <w:szCs w:val="28"/>
        </w:rPr>
        <w:t>-</w:t>
      </w:r>
      <w:r w:rsidR="004E6628" w:rsidRPr="0004319B">
        <w:rPr>
          <w:color w:val="000000"/>
          <w:sz w:val="28"/>
          <w:szCs w:val="28"/>
        </w:rPr>
        <w:t>обеспечивает рационально</w:t>
      </w:r>
      <w:r w:rsidR="004E6628">
        <w:rPr>
          <w:color w:val="000000"/>
          <w:sz w:val="28"/>
          <w:szCs w:val="28"/>
        </w:rPr>
        <w:t xml:space="preserve">е использование имущества и </w:t>
      </w:r>
      <w:r w:rsidR="004E6628" w:rsidRPr="0004319B">
        <w:rPr>
          <w:color w:val="000000"/>
          <w:sz w:val="28"/>
          <w:szCs w:val="28"/>
        </w:rPr>
        <w:t xml:space="preserve"> финансовых средств, принадлежащих Бюджетному учреждению.</w:t>
      </w:r>
    </w:p>
    <w:p w:rsidR="004E6628" w:rsidRPr="0004319B" w:rsidRDefault="00704A1F" w:rsidP="004E6628">
      <w:pPr>
        <w:ind w:firstLine="720"/>
        <w:jc w:val="both"/>
        <w:rPr>
          <w:color w:val="000000"/>
          <w:sz w:val="28"/>
          <w:szCs w:val="28"/>
        </w:rPr>
      </w:pPr>
      <w:bookmarkStart w:id="48" w:name="sub_1042"/>
      <w:r>
        <w:rPr>
          <w:color w:val="000000"/>
          <w:sz w:val="28"/>
          <w:szCs w:val="28"/>
        </w:rPr>
        <w:t>5.4</w:t>
      </w:r>
      <w:r w:rsidR="004E6628" w:rsidRPr="0004319B">
        <w:rPr>
          <w:color w:val="000000"/>
          <w:sz w:val="28"/>
          <w:szCs w:val="28"/>
        </w:rPr>
        <w:t xml:space="preserve">. В соответствии с федеральными законами </w:t>
      </w:r>
      <w:hyperlink r:id="rId8" w:history="1">
        <w:r w:rsidR="004E6628" w:rsidRPr="0004319B">
          <w:rPr>
            <w:rStyle w:val="a3"/>
            <w:b w:val="0"/>
            <w:color w:val="000000"/>
            <w:sz w:val="28"/>
            <w:szCs w:val="28"/>
          </w:rPr>
          <w:t>"Об обороне"</w:t>
        </w:r>
      </w:hyperlink>
      <w:r w:rsidR="004E6628" w:rsidRPr="0004319B">
        <w:rPr>
          <w:color w:val="000000"/>
          <w:sz w:val="28"/>
          <w:szCs w:val="28"/>
        </w:rPr>
        <w:t xml:space="preserve">, </w:t>
      </w:r>
      <w:hyperlink r:id="rId9" w:history="1">
        <w:r w:rsidR="004E6628" w:rsidRPr="0004319B">
          <w:rPr>
            <w:rStyle w:val="a3"/>
            <w:b w:val="0"/>
            <w:color w:val="000000"/>
            <w:sz w:val="28"/>
            <w:szCs w:val="28"/>
          </w:rPr>
          <w:t>"О воинской обязанности и военной службе"</w:t>
        </w:r>
      </w:hyperlink>
      <w:r w:rsidR="004E6628" w:rsidRPr="0004319B">
        <w:rPr>
          <w:color w:val="000000"/>
          <w:sz w:val="28"/>
          <w:szCs w:val="28"/>
        </w:rPr>
        <w:t xml:space="preserve"> и </w:t>
      </w:r>
      <w:hyperlink r:id="rId10" w:history="1">
        <w:r w:rsidR="004E6628" w:rsidRPr="0004319B">
          <w:rPr>
            <w:rStyle w:val="a3"/>
            <w:b w:val="0"/>
            <w:color w:val="000000"/>
            <w:sz w:val="28"/>
            <w:szCs w:val="28"/>
          </w:rPr>
          <w:t>"О мобилизационной подготовке и мобилизации в Российской Федерации"</w:t>
        </w:r>
      </w:hyperlink>
      <w:r w:rsidR="004E6628" w:rsidRPr="0004319B">
        <w:rPr>
          <w:color w:val="000000"/>
          <w:sz w:val="28"/>
          <w:szCs w:val="28"/>
        </w:rPr>
        <w:t xml:space="preserve"> Руководитель:</w:t>
      </w:r>
    </w:p>
    <w:bookmarkEnd w:id="48"/>
    <w:p w:rsidR="004E6628" w:rsidRPr="0004319B" w:rsidRDefault="00321977" w:rsidP="004E6628">
      <w:pPr>
        <w:ind w:firstLine="720"/>
        <w:jc w:val="both"/>
        <w:rPr>
          <w:color w:val="000000"/>
          <w:sz w:val="28"/>
          <w:szCs w:val="28"/>
        </w:rPr>
      </w:pPr>
      <w:r>
        <w:rPr>
          <w:color w:val="000000"/>
          <w:sz w:val="28"/>
          <w:szCs w:val="28"/>
        </w:rPr>
        <w:t>-</w:t>
      </w:r>
      <w:r w:rsidR="004E6628" w:rsidRPr="0004319B">
        <w:rPr>
          <w:color w:val="000000"/>
          <w:sz w:val="28"/>
          <w:szCs w:val="28"/>
        </w:rPr>
        <w:t>организует воинский учёт граждан, пребывающих в запасе, и граждан, подлежащих призыву на военную службу;</w:t>
      </w:r>
    </w:p>
    <w:p w:rsidR="004E6628" w:rsidRPr="0004319B" w:rsidRDefault="00321977" w:rsidP="004E6628">
      <w:pPr>
        <w:ind w:firstLine="720"/>
        <w:jc w:val="both"/>
        <w:rPr>
          <w:color w:val="000000"/>
          <w:sz w:val="28"/>
          <w:szCs w:val="28"/>
        </w:rPr>
      </w:pPr>
      <w:r>
        <w:rPr>
          <w:color w:val="000000"/>
          <w:sz w:val="28"/>
          <w:szCs w:val="28"/>
        </w:rPr>
        <w:t>-</w:t>
      </w:r>
      <w:r w:rsidR="004E6628" w:rsidRPr="0004319B">
        <w:rPr>
          <w:color w:val="000000"/>
          <w:sz w:val="28"/>
          <w:szCs w:val="28"/>
        </w:rPr>
        <w:t>создаёт необходимые условия для выполнения работниками воинской обязанности;</w:t>
      </w:r>
    </w:p>
    <w:p w:rsidR="004E6628" w:rsidRPr="0004319B" w:rsidRDefault="00321977" w:rsidP="004E6628">
      <w:pPr>
        <w:ind w:firstLine="720"/>
        <w:jc w:val="both"/>
        <w:rPr>
          <w:color w:val="000000"/>
          <w:sz w:val="28"/>
          <w:szCs w:val="28"/>
        </w:rPr>
      </w:pPr>
      <w:r>
        <w:rPr>
          <w:color w:val="000000"/>
          <w:sz w:val="28"/>
          <w:szCs w:val="28"/>
        </w:rPr>
        <w:t>-</w:t>
      </w:r>
      <w:r w:rsidR="004E6628" w:rsidRPr="0004319B">
        <w:rPr>
          <w:color w:val="000000"/>
          <w:sz w:val="28"/>
          <w:szCs w:val="28"/>
        </w:rPr>
        <w:t>представляет отчётные документы и другие сведения в органы местного самоуправления и военные комиссариаты;</w:t>
      </w:r>
    </w:p>
    <w:p w:rsidR="004E6628" w:rsidRPr="0004319B" w:rsidRDefault="00321977" w:rsidP="004E6628">
      <w:pPr>
        <w:ind w:firstLine="720"/>
        <w:jc w:val="both"/>
        <w:rPr>
          <w:color w:val="000000"/>
          <w:sz w:val="28"/>
          <w:szCs w:val="28"/>
        </w:rPr>
      </w:pPr>
      <w:r>
        <w:rPr>
          <w:color w:val="000000"/>
          <w:sz w:val="28"/>
          <w:szCs w:val="28"/>
        </w:rPr>
        <w:t>-</w:t>
      </w:r>
      <w:r w:rsidR="004E6628" w:rsidRPr="0004319B">
        <w:rPr>
          <w:color w:val="000000"/>
          <w:sz w:val="28"/>
          <w:szCs w:val="28"/>
        </w:rPr>
        <w:t>выполняет договорные обязательства, а в военное время - и государственные заказы по установленным заданиям;</w:t>
      </w:r>
    </w:p>
    <w:p w:rsidR="004E6628" w:rsidRPr="0004319B" w:rsidRDefault="00321977" w:rsidP="004E6628">
      <w:pPr>
        <w:ind w:firstLine="720"/>
        <w:jc w:val="both"/>
        <w:rPr>
          <w:color w:val="000000"/>
          <w:sz w:val="28"/>
          <w:szCs w:val="28"/>
        </w:rPr>
      </w:pPr>
      <w:r>
        <w:rPr>
          <w:color w:val="000000"/>
          <w:sz w:val="28"/>
          <w:szCs w:val="28"/>
        </w:rPr>
        <w:t>-</w:t>
      </w:r>
      <w:r w:rsidR="004E6628" w:rsidRPr="0004319B">
        <w:rPr>
          <w:color w:val="000000"/>
          <w:sz w:val="28"/>
          <w:szCs w:val="28"/>
        </w:rPr>
        <w:t>проводит бронирование военнообязанных граждан при наличии мобилизационных заданий, установленных уполномоченными на то государственными органами;</w:t>
      </w:r>
    </w:p>
    <w:p w:rsidR="004E6628" w:rsidRPr="0004319B" w:rsidRDefault="00321977" w:rsidP="004E6628">
      <w:pPr>
        <w:ind w:firstLine="720"/>
        <w:jc w:val="both"/>
        <w:rPr>
          <w:color w:val="000000"/>
          <w:sz w:val="28"/>
          <w:szCs w:val="28"/>
        </w:rPr>
      </w:pPr>
      <w:r>
        <w:rPr>
          <w:color w:val="000000"/>
          <w:sz w:val="28"/>
          <w:szCs w:val="28"/>
        </w:rPr>
        <w:t>-</w:t>
      </w:r>
      <w:r w:rsidR="004E6628" w:rsidRPr="0004319B">
        <w:rPr>
          <w:color w:val="000000"/>
          <w:sz w:val="28"/>
          <w:szCs w:val="28"/>
        </w:rPr>
        <w:t>обеспечивает своевременное оповещение и явку граждан, подлежащих призыву на военную службу по мобилизации, и состоящих с Бюджетным учреждением в трудовых отношениях, на сборные пункты или в воинские части;</w:t>
      </w:r>
    </w:p>
    <w:p w:rsidR="004E6628" w:rsidRPr="0004319B" w:rsidRDefault="00321977" w:rsidP="004E6628">
      <w:pPr>
        <w:ind w:firstLine="720"/>
        <w:jc w:val="both"/>
        <w:rPr>
          <w:color w:val="000000"/>
          <w:sz w:val="28"/>
          <w:szCs w:val="28"/>
        </w:rPr>
      </w:pPr>
      <w:r>
        <w:rPr>
          <w:color w:val="000000"/>
          <w:sz w:val="28"/>
          <w:szCs w:val="28"/>
        </w:rPr>
        <w:t>-</w:t>
      </w:r>
      <w:r w:rsidR="004E6628" w:rsidRPr="0004319B">
        <w:rPr>
          <w:color w:val="000000"/>
          <w:sz w:val="28"/>
          <w:szCs w:val="28"/>
        </w:rPr>
        <w:t>обеспечивает поставку техники на сборные пункты или в воинские части в соответствии с планами мобилизации;</w:t>
      </w:r>
    </w:p>
    <w:p w:rsidR="004E6628" w:rsidRPr="0004319B" w:rsidRDefault="00321977" w:rsidP="004E6628">
      <w:pPr>
        <w:ind w:firstLine="720"/>
        <w:jc w:val="both"/>
        <w:rPr>
          <w:color w:val="000000"/>
          <w:sz w:val="28"/>
          <w:szCs w:val="28"/>
        </w:rPr>
      </w:pPr>
      <w:r>
        <w:rPr>
          <w:color w:val="000000"/>
          <w:sz w:val="28"/>
          <w:szCs w:val="28"/>
        </w:rPr>
        <w:t>-</w:t>
      </w:r>
      <w:r w:rsidR="004E6628" w:rsidRPr="0004319B">
        <w:rPr>
          <w:color w:val="000000"/>
          <w:sz w:val="28"/>
          <w:szCs w:val="28"/>
        </w:rPr>
        <w:t>является начальником штаба гражданской обороны Бюджетного учреждения.</w:t>
      </w:r>
    </w:p>
    <w:p w:rsidR="004E6628" w:rsidRPr="0004319B" w:rsidRDefault="00704A1F" w:rsidP="004E6628">
      <w:pPr>
        <w:ind w:firstLine="720"/>
        <w:jc w:val="both"/>
        <w:rPr>
          <w:color w:val="000000"/>
          <w:sz w:val="28"/>
          <w:szCs w:val="28"/>
        </w:rPr>
      </w:pPr>
      <w:bookmarkStart w:id="49" w:name="sub_1043"/>
      <w:r>
        <w:rPr>
          <w:color w:val="000000"/>
          <w:sz w:val="28"/>
          <w:szCs w:val="28"/>
        </w:rPr>
        <w:t>5.5</w:t>
      </w:r>
      <w:r w:rsidR="004E6628" w:rsidRPr="0004319B">
        <w:rPr>
          <w:color w:val="000000"/>
          <w:sz w:val="28"/>
          <w:szCs w:val="28"/>
        </w:rPr>
        <w:t>. Реорганизация Бюджетного учреждения осуществляется в порядке, установленном законодательством Российской Федерации.</w:t>
      </w:r>
    </w:p>
    <w:p w:rsidR="00E86B01" w:rsidRDefault="00E86B01" w:rsidP="004E6628">
      <w:pPr>
        <w:ind w:firstLine="720"/>
        <w:jc w:val="both"/>
        <w:rPr>
          <w:color w:val="000000"/>
          <w:sz w:val="28"/>
          <w:szCs w:val="28"/>
        </w:rPr>
      </w:pPr>
      <w:bookmarkStart w:id="50" w:name="sub_1044"/>
      <w:bookmarkEnd w:id="49"/>
    </w:p>
    <w:p w:rsidR="00E86B01" w:rsidRDefault="00E86B01" w:rsidP="004E6628">
      <w:pPr>
        <w:ind w:firstLine="720"/>
        <w:jc w:val="both"/>
        <w:rPr>
          <w:color w:val="000000"/>
          <w:sz w:val="28"/>
          <w:szCs w:val="28"/>
        </w:rPr>
      </w:pPr>
      <w:r>
        <w:rPr>
          <w:color w:val="000000"/>
          <w:sz w:val="28"/>
          <w:szCs w:val="28"/>
        </w:rPr>
        <w:lastRenderedPageBreak/>
        <w:t xml:space="preserve">                                      10</w:t>
      </w:r>
    </w:p>
    <w:p w:rsidR="004E6628" w:rsidRPr="0004319B" w:rsidRDefault="00704A1F" w:rsidP="004E6628">
      <w:pPr>
        <w:ind w:firstLine="720"/>
        <w:jc w:val="both"/>
        <w:rPr>
          <w:color w:val="000000"/>
          <w:sz w:val="28"/>
          <w:szCs w:val="28"/>
        </w:rPr>
      </w:pPr>
      <w:r>
        <w:rPr>
          <w:color w:val="000000"/>
          <w:sz w:val="28"/>
          <w:szCs w:val="28"/>
        </w:rPr>
        <w:t>5.6</w:t>
      </w:r>
      <w:r w:rsidR="004E6628" w:rsidRPr="0004319B">
        <w:rPr>
          <w:color w:val="000000"/>
          <w:sz w:val="28"/>
          <w:szCs w:val="28"/>
        </w:rPr>
        <w:t>. Реорганизация влечёт за собой переход прав и обязанностей Бюджетного учреждения к его правопреемнику в соответствии с действующим законодательством Российской Федерации.</w:t>
      </w:r>
    </w:p>
    <w:p w:rsidR="004E6628" w:rsidRPr="0004319B" w:rsidRDefault="00704A1F" w:rsidP="004E6628">
      <w:pPr>
        <w:ind w:firstLine="720"/>
        <w:jc w:val="both"/>
        <w:rPr>
          <w:color w:val="000000"/>
          <w:sz w:val="28"/>
          <w:szCs w:val="28"/>
        </w:rPr>
      </w:pPr>
      <w:bookmarkStart w:id="51" w:name="sub_1045"/>
      <w:bookmarkEnd w:id="50"/>
      <w:r>
        <w:rPr>
          <w:color w:val="000000"/>
          <w:sz w:val="28"/>
          <w:szCs w:val="28"/>
        </w:rPr>
        <w:t>5.7</w:t>
      </w:r>
      <w:r w:rsidR="004E6628" w:rsidRPr="0004319B">
        <w:rPr>
          <w:color w:val="000000"/>
          <w:sz w:val="28"/>
          <w:szCs w:val="28"/>
        </w:rPr>
        <w:t>. Бюджетное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bookmarkEnd w:id="51"/>
    <w:p w:rsidR="004E6628" w:rsidRPr="0004319B" w:rsidRDefault="004E6628" w:rsidP="004E6628">
      <w:pPr>
        <w:ind w:firstLine="720"/>
        <w:jc w:val="both"/>
        <w:rPr>
          <w:color w:val="000000"/>
          <w:sz w:val="28"/>
          <w:szCs w:val="28"/>
        </w:rPr>
      </w:pPr>
      <w:r w:rsidRPr="0004319B">
        <w:rPr>
          <w:color w:val="000000"/>
          <w:sz w:val="28"/>
          <w:szCs w:val="28"/>
        </w:rPr>
        <w:t>При реорганизации Бюджетного учреждения в форме присоединения к нему другого юридического лица Бюджетное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присоединённого юридического лица.</w:t>
      </w:r>
    </w:p>
    <w:p w:rsidR="004E6628" w:rsidRPr="0004319B" w:rsidRDefault="00704A1F" w:rsidP="004E6628">
      <w:pPr>
        <w:ind w:firstLine="720"/>
        <w:jc w:val="both"/>
        <w:rPr>
          <w:color w:val="000000"/>
          <w:sz w:val="28"/>
          <w:szCs w:val="28"/>
        </w:rPr>
      </w:pPr>
      <w:bookmarkStart w:id="52" w:name="sub_1046"/>
      <w:r>
        <w:rPr>
          <w:color w:val="000000"/>
          <w:sz w:val="28"/>
          <w:szCs w:val="28"/>
        </w:rPr>
        <w:t>5.8</w:t>
      </w:r>
      <w:r w:rsidR="004E6628" w:rsidRPr="0004319B">
        <w:rPr>
          <w:color w:val="000000"/>
          <w:sz w:val="28"/>
          <w:szCs w:val="28"/>
        </w:rPr>
        <w:t>. Бюджетное учреждение может быть ликвидировано в порядке, установленном законодательством Российской Федерации.</w:t>
      </w:r>
    </w:p>
    <w:p w:rsidR="004E6628" w:rsidRPr="0004319B" w:rsidRDefault="00704A1F" w:rsidP="004E6628">
      <w:pPr>
        <w:ind w:firstLine="720"/>
        <w:jc w:val="both"/>
        <w:rPr>
          <w:color w:val="000000"/>
          <w:sz w:val="28"/>
          <w:szCs w:val="28"/>
        </w:rPr>
      </w:pPr>
      <w:bookmarkStart w:id="53" w:name="sub_1047"/>
      <w:bookmarkEnd w:id="52"/>
      <w:r>
        <w:rPr>
          <w:color w:val="000000"/>
          <w:sz w:val="28"/>
          <w:szCs w:val="28"/>
        </w:rPr>
        <w:t>5.9</w:t>
      </w:r>
      <w:r w:rsidR="004E6628" w:rsidRPr="0004319B">
        <w:rPr>
          <w:color w:val="000000"/>
          <w:sz w:val="28"/>
          <w:szCs w:val="28"/>
        </w:rPr>
        <w:t>. Ликвидация Бюджетного учреждения влечёт его прекращение без перехода прав и обязанностей в порядке правопреемства к другим лицам.</w:t>
      </w:r>
    </w:p>
    <w:bookmarkEnd w:id="53"/>
    <w:p w:rsidR="004E6628" w:rsidRPr="0004319B" w:rsidRDefault="004E6628" w:rsidP="004E6628">
      <w:pPr>
        <w:ind w:firstLine="720"/>
        <w:jc w:val="both"/>
        <w:rPr>
          <w:color w:val="000000"/>
          <w:sz w:val="28"/>
          <w:szCs w:val="28"/>
        </w:rPr>
      </w:pPr>
      <w:r w:rsidRPr="0004319B">
        <w:rPr>
          <w:color w:val="000000"/>
          <w:sz w:val="28"/>
          <w:szCs w:val="28"/>
        </w:rPr>
        <w:t>С момента назначения ликвидационной комиссии к ней переходят полномочия по управлению делами Бюджетного учреждения. Ликвидационная комиссия от имени ликвидируемого Бюджетного учреждения выступает в суде.</w:t>
      </w:r>
    </w:p>
    <w:p w:rsidR="004E6628" w:rsidRPr="0004319B" w:rsidRDefault="004E6628" w:rsidP="004E6628">
      <w:pPr>
        <w:ind w:firstLine="720"/>
        <w:jc w:val="both"/>
        <w:rPr>
          <w:color w:val="000000"/>
          <w:sz w:val="28"/>
          <w:szCs w:val="28"/>
        </w:rPr>
      </w:pPr>
      <w:r w:rsidRPr="0004319B">
        <w:rPr>
          <w:color w:val="000000"/>
          <w:sz w:val="28"/>
          <w:szCs w:val="28"/>
        </w:rPr>
        <w:t xml:space="preserve">Ликвидационная комиссия составляет ликвидационные балансы и представляет их администрации </w:t>
      </w:r>
      <w:r>
        <w:rPr>
          <w:color w:val="000000"/>
          <w:sz w:val="28"/>
          <w:szCs w:val="28"/>
        </w:rPr>
        <w:t xml:space="preserve">Бейсугского сельского поселения </w:t>
      </w:r>
      <w:proofErr w:type="spellStart"/>
      <w:r>
        <w:rPr>
          <w:color w:val="000000"/>
          <w:sz w:val="28"/>
          <w:szCs w:val="28"/>
        </w:rPr>
        <w:t>Выселковского</w:t>
      </w:r>
      <w:proofErr w:type="spellEnd"/>
      <w:r>
        <w:rPr>
          <w:color w:val="000000"/>
          <w:sz w:val="28"/>
          <w:szCs w:val="28"/>
        </w:rPr>
        <w:t xml:space="preserve"> района </w:t>
      </w:r>
      <w:r w:rsidRPr="0004319B">
        <w:rPr>
          <w:color w:val="000000"/>
          <w:sz w:val="28"/>
          <w:szCs w:val="28"/>
        </w:rPr>
        <w:t>для утверждения и осуществляет иные действия по ликвидации Бюджетного учреждения в соответствии с законодательством.</w:t>
      </w:r>
    </w:p>
    <w:p w:rsidR="004E6628" w:rsidRPr="0004319B" w:rsidRDefault="00704A1F" w:rsidP="004E6628">
      <w:pPr>
        <w:ind w:firstLine="720"/>
        <w:jc w:val="both"/>
        <w:rPr>
          <w:color w:val="000000"/>
          <w:sz w:val="28"/>
          <w:szCs w:val="28"/>
        </w:rPr>
      </w:pPr>
      <w:bookmarkStart w:id="54" w:name="sub_1048"/>
      <w:r>
        <w:rPr>
          <w:color w:val="000000"/>
          <w:sz w:val="28"/>
          <w:szCs w:val="28"/>
        </w:rPr>
        <w:t>5.10</w:t>
      </w:r>
      <w:r w:rsidR="004E6628" w:rsidRPr="0004319B">
        <w:rPr>
          <w:color w:val="000000"/>
          <w:sz w:val="28"/>
          <w:szCs w:val="28"/>
        </w:rPr>
        <w:t xml:space="preserve">. </w:t>
      </w:r>
      <w:proofErr w:type="gramStart"/>
      <w:r w:rsidR="004E6628" w:rsidRPr="0004319B">
        <w:rPr>
          <w:color w:val="000000"/>
          <w:sz w:val="28"/>
          <w:szCs w:val="28"/>
        </w:rPr>
        <w:t>Ликвидация Бюджетного учреждения считается завершённой, а Бюджетное учреждение прекратившим существование после внесения записи об этом в Единый государственный реестр юридических лиц.</w:t>
      </w:r>
      <w:proofErr w:type="gramEnd"/>
    </w:p>
    <w:p w:rsidR="004E6628" w:rsidRPr="0004319B" w:rsidRDefault="00704A1F" w:rsidP="004E6628">
      <w:pPr>
        <w:ind w:firstLine="720"/>
        <w:jc w:val="both"/>
        <w:rPr>
          <w:color w:val="000000"/>
          <w:sz w:val="28"/>
          <w:szCs w:val="28"/>
        </w:rPr>
      </w:pPr>
      <w:bookmarkStart w:id="55" w:name="sub_1049"/>
      <w:bookmarkEnd w:id="54"/>
      <w:r>
        <w:rPr>
          <w:color w:val="000000"/>
          <w:sz w:val="28"/>
          <w:szCs w:val="28"/>
        </w:rPr>
        <w:t>5.11</w:t>
      </w:r>
      <w:r w:rsidR="004E6628" w:rsidRPr="0004319B">
        <w:rPr>
          <w:color w:val="000000"/>
          <w:sz w:val="28"/>
          <w:szCs w:val="28"/>
        </w:rPr>
        <w:t xml:space="preserve">. При ликвидации и реорганизации Бюджетного </w:t>
      </w:r>
      <w:proofErr w:type="gramStart"/>
      <w:r w:rsidR="004E6628" w:rsidRPr="0004319B">
        <w:rPr>
          <w:color w:val="000000"/>
          <w:sz w:val="28"/>
          <w:szCs w:val="28"/>
        </w:rPr>
        <w:t>учреждения</w:t>
      </w:r>
      <w:proofErr w:type="gramEnd"/>
      <w:r w:rsidR="004E6628" w:rsidRPr="0004319B">
        <w:rPr>
          <w:color w:val="000000"/>
          <w:sz w:val="28"/>
          <w:szCs w:val="28"/>
        </w:rPr>
        <w:t xml:space="preserve"> увольняемым работникам гарантируется соблюдение их прав и интересов в соответствии с законодательством Российской Федерации.</w:t>
      </w:r>
    </w:p>
    <w:p w:rsidR="004E6628" w:rsidRDefault="00704A1F" w:rsidP="004E6628">
      <w:pPr>
        <w:ind w:firstLine="720"/>
        <w:jc w:val="both"/>
        <w:rPr>
          <w:color w:val="000000"/>
          <w:sz w:val="28"/>
          <w:szCs w:val="28"/>
        </w:rPr>
      </w:pPr>
      <w:bookmarkStart w:id="56" w:name="sub_1050"/>
      <w:bookmarkEnd w:id="55"/>
      <w:r>
        <w:rPr>
          <w:color w:val="000000"/>
          <w:sz w:val="28"/>
          <w:szCs w:val="28"/>
        </w:rPr>
        <w:t>5.12</w:t>
      </w:r>
      <w:r w:rsidR="004E6628" w:rsidRPr="0004319B">
        <w:rPr>
          <w:color w:val="000000"/>
          <w:sz w:val="28"/>
          <w:szCs w:val="28"/>
        </w:rPr>
        <w:t xml:space="preserve">. Имущество Бюджетного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Бюджетного учреждения, передаётся ликвидационной комиссией администрации </w:t>
      </w:r>
      <w:r w:rsidR="004E6628">
        <w:rPr>
          <w:color w:val="000000"/>
          <w:sz w:val="28"/>
          <w:szCs w:val="28"/>
        </w:rPr>
        <w:t xml:space="preserve">Бейсугского сельского поселения </w:t>
      </w:r>
      <w:proofErr w:type="spellStart"/>
      <w:r w:rsidR="004E6628">
        <w:rPr>
          <w:color w:val="000000"/>
          <w:sz w:val="28"/>
          <w:szCs w:val="28"/>
        </w:rPr>
        <w:t>Выселковского</w:t>
      </w:r>
      <w:proofErr w:type="spellEnd"/>
      <w:r w:rsidR="004E6628">
        <w:rPr>
          <w:color w:val="000000"/>
          <w:sz w:val="28"/>
          <w:szCs w:val="28"/>
        </w:rPr>
        <w:t xml:space="preserve"> района</w:t>
      </w:r>
      <w:r w:rsidR="004E6628" w:rsidRPr="0004319B">
        <w:rPr>
          <w:color w:val="000000"/>
          <w:sz w:val="28"/>
          <w:szCs w:val="28"/>
        </w:rPr>
        <w:t>.</w:t>
      </w:r>
    </w:p>
    <w:p w:rsidR="004F6830" w:rsidRDefault="004F6830" w:rsidP="004E6628">
      <w:pPr>
        <w:ind w:firstLine="720"/>
        <w:jc w:val="both"/>
        <w:rPr>
          <w:color w:val="000000"/>
          <w:sz w:val="28"/>
          <w:szCs w:val="28"/>
        </w:rPr>
      </w:pPr>
      <w:r>
        <w:rPr>
          <w:color w:val="000000"/>
          <w:sz w:val="28"/>
          <w:szCs w:val="28"/>
        </w:rPr>
        <w:t xml:space="preserve"> </w:t>
      </w:r>
    </w:p>
    <w:p w:rsidR="00E86B01" w:rsidRDefault="00E86B01" w:rsidP="004E6628">
      <w:pPr>
        <w:ind w:firstLine="720"/>
        <w:jc w:val="both"/>
        <w:rPr>
          <w:color w:val="000000"/>
          <w:sz w:val="28"/>
          <w:szCs w:val="28"/>
        </w:rPr>
      </w:pPr>
    </w:p>
    <w:p w:rsidR="00E86B01" w:rsidRDefault="00E86B01" w:rsidP="004E6628">
      <w:pPr>
        <w:ind w:firstLine="720"/>
        <w:jc w:val="both"/>
        <w:rPr>
          <w:color w:val="000000"/>
          <w:sz w:val="28"/>
          <w:szCs w:val="28"/>
        </w:rPr>
      </w:pPr>
    </w:p>
    <w:p w:rsidR="004F6830" w:rsidRDefault="004F6830" w:rsidP="004E6628">
      <w:pPr>
        <w:ind w:firstLine="720"/>
        <w:jc w:val="both"/>
        <w:rPr>
          <w:b/>
          <w:color w:val="000000"/>
          <w:sz w:val="28"/>
          <w:szCs w:val="28"/>
        </w:rPr>
      </w:pPr>
      <w:r w:rsidRPr="004F6830">
        <w:rPr>
          <w:b/>
          <w:color w:val="000000"/>
          <w:sz w:val="28"/>
          <w:szCs w:val="28"/>
        </w:rPr>
        <w:t xml:space="preserve">                                          Раздел </w:t>
      </w:r>
      <w:r w:rsidRPr="004F6830">
        <w:rPr>
          <w:b/>
          <w:color w:val="000000"/>
          <w:sz w:val="28"/>
          <w:szCs w:val="28"/>
          <w:lang w:val="en-US"/>
        </w:rPr>
        <w:t>VI</w:t>
      </w:r>
    </w:p>
    <w:p w:rsidR="004F6830" w:rsidRDefault="004F6830" w:rsidP="004E6628">
      <w:pPr>
        <w:ind w:firstLine="720"/>
        <w:jc w:val="both"/>
        <w:rPr>
          <w:b/>
          <w:color w:val="000000"/>
          <w:sz w:val="28"/>
          <w:szCs w:val="28"/>
        </w:rPr>
      </w:pPr>
      <w:r>
        <w:rPr>
          <w:b/>
          <w:color w:val="000000"/>
          <w:sz w:val="28"/>
          <w:szCs w:val="28"/>
        </w:rPr>
        <w:t xml:space="preserve">     Права граждан на библиотечное обслуживание и    </w:t>
      </w:r>
    </w:p>
    <w:p w:rsidR="004F6830" w:rsidRDefault="004F6830" w:rsidP="004E6628">
      <w:pPr>
        <w:ind w:firstLine="720"/>
        <w:jc w:val="both"/>
        <w:rPr>
          <w:b/>
          <w:color w:val="000000"/>
          <w:sz w:val="28"/>
          <w:szCs w:val="28"/>
        </w:rPr>
      </w:pPr>
      <w:r>
        <w:rPr>
          <w:b/>
          <w:color w:val="000000"/>
          <w:sz w:val="28"/>
          <w:szCs w:val="28"/>
        </w:rPr>
        <w:t xml:space="preserve">                         пользование библиотекой     </w:t>
      </w:r>
    </w:p>
    <w:p w:rsidR="004F6830" w:rsidRDefault="004F6830" w:rsidP="004F6830">
      <w:pPr>
        <w:rPr>
          <w:sz w:val="28"/>
          <w:szCs w:val="28"/>
        </w:rPr>
      </w:pPr>
      <w:r>
        <w:t xml:space="preserve">          </w:t>
      </w:r>
    </w:p>
    <w:p w:rsidR="004F6830" w:rsidRDefault="004F6830" w:rsidP="004F6830">
      <w:pPr>
        <w:rPr>
          <w:sz w:val="28"/>
          <w:szCs w:val="28"/>
        </w:rPr>
      </w:pPr>
      <w:r>
        <w:rPr>
          <w:sz w:val="28"/>
          <w:szCs w:val="28"/>
        </w:rPr>
        <w:t xml:space="preserve">             6.1. Право на библиотечное обслуживание:</w:t>
      </w:r>
    </w:p>
    <w:p w:rsidR="00E86B01" w:rsidRDefault="004F6830" w:rsidP="004F6830">
      <w:pPr>
        <w:rPr>
          <w:sz w:val="28"/>
          <w:szCs w:val="28"/>
        </w:rPr>
      </w:pPr>
      <w:r>
        <w:rPr>
          <w:sz w:val="28"/>
          <w:szCs w:val="28"/>
        </w:rPr>
        <w:t xml:space="preserve">              -каждый гражданин не зависимо от пола, возраста, </w:t>
      </w:r>
      <w:r w:rsidR="00867DB4">
        <w:rPr>
          <w:sz w:val="28"/>
          <w:szCs w:val="28"/>
        </w:rPr>
        <w:t xml:space="preserve">национальности, образования, социального положения, </w:t>
      </w:r>
      <w:r>
        <w:rPr>
          <w:sz w:val="28"/>
          <w:szCs w:val="28"/>
        </w:rPr>
        <w:t>политических убеждений</w:t>
      </w:r>
      <w:r w:rsidR="00867DB4">
        <w:rPr>
          <w:sz w:val="28"/>
          <w:szCs w:val="28"/>
        </w:rPr>
        <w:t xml:space="preserve">, </w:t>
      </w:r>
    </w:p>
    <w:p w:rsidR="00E86B01" w:rsidRDefault="00E86B01" w:rsidP="004F6830">
      <w:pPr>
        <w:rPr>
          <w:sz w:val="28"/>
          <w:szCs w:val="28"/>
        </w:rPr>
      </w:pPr>
    </w:p>
    <w:p w:rsidR="00E86B01" w:rsidRDefault="00E86B01" w:rsidP="004F6830">
      <w:pPr>
        <w:rPr>
          <w:sz w:val="28"/>
          <w:szCs w:val="28"/>
        </w:rPr>
      </w:pPr>
      <w:r>
        <w:rPr>
          <w:sz w:val="28"/>
          <w:szCs w:val="28"/>
        </w:rPr>
        <w:lastRenderedPageBreak/>
        <w:t xml:space="preserve">                                                        11</w:t>
      </w:r>
    </w:p>
    <w:p w:rsidR="004F6830" w:rsidRDefault="00867DB4" w:rsidP="004F6830">
      <w:pPr>
        <w:rPr>
          <w:sz w:val="28"/>
          <w:szCs w:val="28"/>
        </w:rPr>
      </w:pPr>
      <w:r>
        <w:rPr>
          <w:sz w:val="28"/>
          <w:szCs w:val="28"/>
        </w:rPr>
        <w:t>религиозных убеждений имеет право на библиотечное обслуживание на территории Российской Федерации;</w:t>
      </w:r>
    </w:p>
    <w:p w:rsidR="0098383E" w:rsidRDefault="00867DB4" w:rsidP="004F6830">
      <w:pPr>
        <w:rPr>
          <w:sz w:val="28"/>
          <w:szCs w:val="28"/>
        </w:rPr>
      </w:pPr>
      <w:r>
        <w:rPr>
          <w:sz w:val="28"/>
          <w:szCs w:val="28"/>
        </w:rPr>
        <w:t xml:space="preserve">            </w:t>
      </w:r>
      <w:r w:rsidR="0098383E">
        <w:rPr>
          <w:sz w:val="28"/>
          <w:szCs w:val="28"/>
        </w:rPr>
        <w:t xml:space="preserve"> -права граждан на библиотечное обслуживание приоритетны по отношению к правам в этой области государства и любых его структур, общественных объединений, религиозных и других организаций.</w:t>
      </w:r>
    </w:p>
    <w:p w:rsidR="0098383E" w:rsidRDefault="0098383E" w:rsidP="004F6830">
      <w:pPr>
        <w:rPr>
          <w:sz w:val="28"/>
          <w:szCs w:val="28"/>
        </w:rPr>
      </w:pPr>
      <w:r>
        <w:rPr>
          <w:sz w:val="28"/>
          <w:szCs w:val="28"/>
        </w:rPr>
        <w:t xml:space="preserve">            6.2. Права пользователей библиотек:</w:t>
      </w:r>
    </w:p>
    <w:p w:rsidR="0098383E" w:rsidRDefault="0098383E" w:rsidP="004F6830">
      <w:pPr>
        <w:rPr>
          <w:sz w:val="28"/>
          <w:szCs w:val="28"/>
        </w:rPr>
      </w:pPr>
      <w:r>
        <w:rPr>
          <w:sz w:val="28"/>
          <w:szCs w:val="28"/>
        </w:rPr>
        <w:t xml:space="preserve">            - все пользователи библиотек Бейсугского сельского поселения имеют право доступа в библиотеки и право свободного выбора библиотек в соответствии со своими потребностями и интересами;</w:t>
      </w:r>
    </w:p>
    <w:p w:rsidR="00FA62DF" w:rsidRDefault="0098383E" w:rsidP="004F6830">
      <w:pPr>
        <w:rPr>
          <w:sz w:val="28"/>
          <w:szCs w:val="28"/>
        </w:rPr>
      </w:pPr>
      <w:r>
        <w:rPr>
          <w:sz w:val="28"/>
          <w:szCs w:val="28"/>
        </w:rPr>
        <w:t xml:space="preserve">            -порядок доступа к фондам</w:t>
      </w:r>
      <w:r w:rsidR="00FA62DF">
        <w:rPr>
          <w:sz w:val="28"/>
          <w:szCs w:val="28"/>
        </w:rPr>
        <w:t xml:space="preserve"> библиотек, перечень основных услуг и условия их предоставления библиотеками устанавливаются в соответствии с Уставом библиотеки, законодательством об охране государственной тайны и законодательством об обеспечении сохранности культурного достояния народов Российской Федерации;</w:t>
      </w:r>
    </w:p>
    <w:p w:rsidR="00867DB4" w:rsidRDefault="00DD4485" w:rsidP="004F6830">
      <w:pPr>
        <w:rPr>
          <w:sz w:val="28"/>
          <w:szCs w:val="28"/>
        </w:rPr>
      </w:pPr>
      <w:r>
        <w:rPr>
          <w:sz w:val="28"/>
          <w:szCs w:val="28"/>
        </w:rPr>
        <w:t xml:space="preserve">           </w:t>
      </w:r>
      <w:r w:rsidR="00FA62DF">
        <w:rPr>
          <w:sz w:val="28"/>
          <w:szCs w:val="28"/>
        </w:rPr>
        <w:t xml:space="preserve">   -пользователи библиотек Бейсугского сельского поселения  имеют право бесплатно получать</w:t>
      </w:r>
      <w:r w:rsidR="0098383E">
        <w:rPr>
          <w:sz w:val="28"/>
          <w:szCs w:val="28"/>
        </w:rPr>
        <w:t xml:space="preserve"> </w:t>
      </w:r>
      <w:r w:rsidR="00FA62DF">
        <w:rPr>
          <w:sz w:val="28"/>
          <w:szCs w:val="28"/>
        </w:rPr>
        <w:t xml:space="preserve"> в любой библиотеке информацию о наличии в библиотеч</w:t>
      </w:r>
      <w:r w:rsidR="002D7194">
        <w:rPr>
          <w:sz w:val="28"/>
          <w:szCs w:val="28"/>
        </w:rPr>
        <w:t>ном фонде конкретного документа.</w:t>
      </w:r>
    </w:p>
    <w:p w:rsidR="00FA62DF" w:rsidRDefault="002D7194" w:rsidP="004F6830">
      <w:pPr>
        <w:rPr>
          <w:sz w:val="28"/>
          <w:szCs w:val="28"/>
        </w:rPr>
      </w:pPr>
      <w:r>
        <w:rPr>
          <w:sz w:val="28"/>
          <w:szCs w:val="28"/>
        </w:rPr>
        <w:t xml:space="preserve">             6.3. </w:t>
      </w:r>
      <w:r w:rsidR="00FA62DF">
        <w:rPr>
          <w:sz w:val="28"/>
          <w:szCs w:val="28"/>
        </w:rPr>
        <w:t xml:space="preserve"> </w:t>
      </w:r>
      <w:r>
        <w:rPr>
          <w:sz w:val="28"/>
          <w:szCs w:val="28"/>
        </w:rPr>
        <w:t>В общедоступных библиотеках граждане имеют право:</w:t>
      </w:r>
    </w:p>
    <w:p w:rsidR="002D7194" w:rsidRPr="004F6830" w:rsidRDefault="002D7194" w:rsidP="004F6830">
      <w:pPr>
        <w:rPr>
          <w:sz w:val="28"/>
          <w:szCs w:val="28"/>
        </w:rPr>
      </w:pPr>
      <w:r>
        <w:rPr>
          <w:sz w:val="28"/>
          <w:szCs w:val="28"/>
        </w:rPr>
        <w:t xml:space="preserve">             - стать пользователями библиотеки по предъявлению документов, удостоверяющих личность, а несовершеннолетние в возрасте до 14 лет – документ, удостоверяющий личность их законных представителей;</w:t>
      </w:r>
    </w:p>
    <w:p w:rsidR="004F6830" w:rsidRDefault="004F6830" w:rsidP="004F6830">
      <w:pPr>
        <w:rPr>
          <w:sz w:val="28"/>
          <w:szCs w:val="28"/>
        </w:rPr>
      </w:pPr>
      <w:r>
        <w:rPr>
          <w:sz w:val="28"/>
          <w:szCs w:val="28"/>
        </w:rPr>
        <w:t xml:space="preserve">           </w:t>
      </w:r>
      <w:r w:rsidR="002D7194">
        <w:rPr>
          <w:sz w:val="28"/>
          <w:szCs w:val="28"/>
        </w:rPr>
        <w:t>- бесплатно получать полную информацию о составе библиотечных фондов через систему каталогов и других форм библиотечного информирования;</w:t>
      </w:r>
    </w:p>
    <w:p w:rsidR="002D7194" w:rsidRDefault="002D7194" w:rsidP="004F6830">
      <w:pPr>
        <w:rPr>
          <w:sz w:val="28"/>
          <w:szCs w:val="28"/>
        </w:rPr>
      </w:pPr>
      <w:r>
        <w:rPr>
          <w:sz w:val="28"/>
          <w:szCs w:val="28"/>
        </w:rPr>
        <w:t xml:space="preserve">           - бесплатно получать консультативную помощь в поиске и выборе источников информации;</w:t>
      </w:r>
    </w:p>
    <w:p w:rsidR="002D7194" w:rsidRDefault="002D7194" w:rsidP="004F6830">
      <w:pPr>
        <w:rPr>
          <w:sz w:val="28"/>
          <w:szCs w:val="28"/>
        </w:rPr>
      </w:pPr>
      <w:r>
        <w:rPr>
          <w:sz w:val="28"/>
          <w:szCs w:val="28"/>
        </w:rPr>
        <w:t xml:space="preserve">           - бесплатно получать во временное пользование любой документ из библиотечных фондов;</w:t>
      </w:r>
    </w:p>
    <w:p w:rsidR="002D7194" w:rsidRDefault="002D7194" w:rsidP="004F6830">
      <w:pPr>
        <w:rPr>
          <w:sz w:val="28"/>
          <w:szCs w:val="28"/>
        </w:rPr>
      </w:pPr>
      <w:r>
        <w:rPr>
          <w:sz w:val="28"/>
          <w:szCs w:val="28"/>
        </w:rPr>
        <w:t xml:space="preserve">          - получать документы или их копии по межбиблиотечному абонементу из других библиотек;</w:t>
      </w:r>
    </w:p>
    <w:p w:rsidR="002D7194" w:rsidRDefault="002D7194" w:rsidP="004F6830">
      <w:pPr>
        <w:rPr>
          <w:sz w:val="28"/>
          <w:szCs w:val="28"/>
        </w:rPr>
      </w:pPr>
      <w:r>
        <w:rPr>
          <w:sz w:val="28"/>
          <w:szCs w:val="28"/>
        </w:rPr>
        <w:t xml:space="preserve">          - пользоваться другими видами услуг, в том числе платными, перечень которых определяется правилами пользования библиотекой;</w:t>
      </w:r>
    </w:p>
    <w:p w:rsidR="002D7194" w:rsidRDefault="002D7194" w:rsidP="004F6830">
      <w:pPr>
        <w:rPr>
          <w:sz w:val="28"/>
          <w:szCs w:val="28"/>
        </w:rPr>
      </w:pPr>
      <w:r>
        <w:rPr>
          <w:sz w:val="28"/>
          <w:szCs w:val="28"/>
        </w:rPr>
        <w:t xml:space="preserve">          - в муниципальных библиотеках пользователи имеют право на обслуживание и получение документов на русском языке</w:t>
      </w:r>
      <w:r w:rsidR="00A657F6">
        <w:rPr>
          <w:sz w:val="28"/>
          <w:szCs w:val="28"/>
        </w:rPr>
        <w:t>, как государственный язык Российской Федерации;</w:t>
      </w:r>
    </w:p>
    <w:p w:rsidR="00A657F6" w:rsidRDefault="00A657F6" w:rsidP="004F6830">
      <w:pPr>
        <w:rPr>
          <w:sz w:val="28"/>
          <w:szCs w:val="28"/>
        </w:rPr>
      </w:pPr>
      <w:r>
        <w:rPr>
          <w:sz w:val="28"/>
          <w:szCs w:val="28"/>
        </w:rPr>
        <w:t xml:space="preserve">          - пользователь библиотеки  может обжаловать в суд действия должностного лица библиотеки, ущемляющие его права.</w:t>
      </w:r>
    </w:p>
    <w:p w:rsidR="00A657F6" w:rsidRDefault="00A657F6" w:rsidP="004F6830">
      <w:pPr>
        <w:rPr>
          <w:sz w:val="28"/>
          <w:szCs w:val="28"/>
        </w:rPr>
      </w:pPr>
      <w:r>
        <w:rPr>
          <w:sz w:val="28"/>
          <w:szCs w:val="28"/>
        </w:rPr>
        <w:t xml:space="preserve">           6.4. Права особых групп пользователей библиотек:</w:t>
      </w:r>
    </w:p>
    <w:p w:rsidR="00A657F6" w:rsidRDefault="00A657F6" w:rsidP="004F6830">
      <w:pPr>
        <w:rPr>
          <w:sz w:val="28"/>
          <w:szCs w:val="28"/>
        </w:rPr>
      </w:pPr>
      <w:r>
        <w:rPr>
          <w:sz w:val="28"/>
          <w:szCs w:val="28"/>
        </w:rPr>
        <w:t xml:space="preserve">          - национальные меньшинства имеют право на получение документов на родном языке через систему муниципальных библиотек;</w:t>
      </w:r>
    </w:p>
    <w:p w:rsidR="00A657F6" w:rsidRDefault="00A657F6" w:rsidP="004F6830">
      <w:pPr>
        <w:rPr>
          <w:sz w:val="28"/>
          <w:szCs w:val="28"/>
        </w:rPr>
      </w:pPr>
      <w:r>
        <w:rPr>
          <w:sz w:val="28"/>
          <w:szCs w:val="28"/>
        </w:rPr>
        <w:t xml:space="preserve">          - </w:t>
      </w:r>
      <w:r w:rsidR="007B5BDB">
        <w:rPr>
          <w:sz w:val="28"/>
          <w:szCs w:val="28"/>
        </w:rPr>
        <w:t xml:space="preserve">слепые и слабовидящие имеют право на библиотечное </w:t>
      </w:r>
      <w:r w:rsidR="00F03C94">
        <w:rPr>
          <w:sz w:val="28"/>
          <w:szCs w:val="28"/>
        </w:rPr>
        <w:t xml:space="preserve"> обслуживание и получение документов на специальных носителях информации в специальных государственных библиотеках и других общедоступных библиотеках;</w:t>
      </w:r>
    </w:p>
    <w:p w:rsidR="00E86B01" w:rsidRDefault="00F03C94" w:rsidP="004F6830">
      <w:pPr>
        <w:rPr>
          <w:sz w:val="28"/>
          <w:szCs w:val="28"/>
        </w:rPr>
      </w:pPr>
      <w:r>
        <w:rPr>
          <w:sz w:val="28"/>
          <w:szCs w:val="28"/>
        </w:rPr>
        <w:t xml:space="preserve">          - пользователи библиотек, которые не могут посещать библиотеку в силу преклонного возраста и физических недостатков, имеют право получать </w:t>
      </w:r>
    </w:p>
    <w:p w:rsidR="00E86B01" w:rsidRDefault="00E86B01" w:rsidP="004F6830">
      <w:pPr>
        <w:rPr>
          <w:sz w:val="28"/>
          <w:szCs w:val="28"/>
        </w:rPr>
      </w:pPr>
      <w:r>
        <w:rPr>
          <w:sz w:val="28"/>
          <w:szCs w:val="28"/>
        </w:rPr>
        <w:lastRenderedPageBreak/>
        <w:t xml:space="preserve">                                                          12</w:t>
      </w:r>
    </w:p>
    <w:p w:rsidR="00F03C94" w:rsidRDefault="00F03C94" w:rsidP="004F6830">
      <w:pPr>
        <w:rPr>
          <w:sz w:val="28"/>
          <w:szCs w:val="28"/>
        </w:rPr>
      </w:pPr>
      <w:r>
        <w:rPr>
          <w:sz w:val="28"/>
          <w:szCs w:val="28"/>
        </w:rPr>
        <w:t xml:space="preserve">документы из фондов общедоступных библиотек через заочные или </w:t>
      </w:r>
      <w:proofErr w:type="spellStart"/>
      <w:r>
        <w:rPr>
          <w:sz w:val="28"/>
          <w:szCs w:val="28"/>
        </w:rPr>
        <w:t>внестационарные</w:t>
      </w:r>
      <w:proofErr w:type="spellEnd"/>
      <w:r>
        <w:rPr>
          <w:sz w:val="28"/>
          <w:szCs w:val="28"/>
        </w:rPr>
        <w:t xml:space="preserve"> формы обслуживания, обеспечиваемые финансированием за счёт средств соответствующего бюджета и средств федеральных программ;</w:t>
      </w:r>
    </w:p>
    <w:p w:rsidR="00F03C94" w:rsidRDefault="00F03C94" w:rsidP="004F6830">
      <w:pPr>
        <w:rPr>
          <w:sz w:val="28"/>
          <w:szCs w:val="28"/>
        </w:rPr>
      </w:pPr>
      <w:r>
        <w:rPr>
          <w:sz w:val="28"/>
          <w:szCs w:val="28"/>
        </w:rPr>
        <w:t xml:space="preserve">          - пользователи библиотек детского и юношеского возраста имеют право на библиотечное обслуживание в общедоступных библиотеках, а также в библиотеках образовательных учреждений в соответствии с их Уставами.</w:t>
      </w:r>
    </w:p>
    <w:p w:rsidR="00F03C94" w:rsidRDefault="00F03C94" w:rsidP="004F6830">
      <w:pPr>
        <w:rPr>
          <w:sz w:val="28"/>
          <w:szCs w:val="28"/>
        </w:rPr>
      </w:pPr>
      <w:r>
        <w:rPr>
          <w:sz w:val="28"/>
          <w:szCs w:val="28"/>
        </w:rPr>
        <w:t xml:space="preserve">           6.5. Ответственность пользователей библиотек:</w:t>
      </w:r>
    </w:p>
    <w:p w:rsidR="00F03C94" w:rsidRDefault="00F03C94" w:rsidP="004F6830">
      <w:pPr>
        <w:rPr>
          <w:sz w:val="28"/>
          <w:szCs w:val="28"/>
        </w:rPr>
      </w:pPr>
      <w:r>
        <w:rPr>
          <w:sz w:val="28"/>
          <w:szCs w:val="28"/>
        </w:rPr>
        <w:t xml:space="preserve">           - пользователи библиотек обязаны соблюдать правила пользования библиотеками;</w:t>
      </w:r>
    </w:p>
    <w:p w:rsidR="00DD4485" w:rsidRDefault="00F03C94" w:rsidP="004F6830">
      <w:pPr>
        <w:rPr>
          <w:sz w:val="28"/>
          <w:szCs w:val="28"/>
        </w:rPr>
      </w:pPr>
      <w:r>
        <w:rPr>
          <w:sz w:val="28"/>
          <w:szCs w:val="28"/>
        </w:rPr>
        <w:t xml:space="preserve">           - пользователи библиотек, нарушившие правила</w:t>
      </w:r>
      <w:r w:rsidR="00DD4485">
        <w:rPr>
          <w:sz w:val="28"/>
          <w:szCs w:val="28"/>
        </w:rPr>
        <w:t xml:space="preserve"> пользования библиотеками и причинившие библиотекам ущерб, компенсируют его в размере, установленными правилами пользования библиотеками, а также </w:t>
      </w:r>
    </w:p>
    <w:p w:rsidR="00F03C94" w:rsidRDefault="00DD4485" w:rsidP="004F6830">
      <w:pPr>
        <w:rPr>
          <w:sz w:val="28"/>
          <w:szCs w:val="28"/>
        </w:rPr>
      </w:pPr>
      <w:r>
        <w:rPr>
          <w:sz w:val="28"/>
          <w:szCs w:val="28"/>
        </w:rPr>
        <w:t>несут иную ответственность в случаях, предусмотренных действующим законодательством.</w:t>
      </w:r>
    </w:p>
    <w:p w:rsidR="00A657F6" w:rsidRPr="004F6830" w:rsidRDefault="00A657F6" w:rsidP="004F6830">
      <w:pPr>
        <w:rPr>
          <w:sz w:val="28"/>
          <w:szCs w:val="28"/>
        </w:rPr>
      </w:pPr>
      <w:r>
        <w:rPr>
          <w:sz w:val="28"/>
          <w:szCs w:val="28"/>
        </w:rPr>
        <w:t xml:space="preserve">         </w:t>
      </w:r>
    </w:p>
    <w:bookmarkEnd w:id="56"/>
    <w:p w:rsidR="004E6628" w:rsidRPr="0004319B" w:rsidRDefault="004E6628" w:rsidP="004E6628">
      <w:pPr>
        <w:ind w:firstLine="720"/>
        <w:jc w:val="both"/>
        <w:rPr>
          <w:color w:val="000000"/>
          <w:sz w:val="28"/>
          <w:szCs w:val="28"/>
        </w:rPr>
      </w:pPr>
    </w:p>
    <w:p w:rsidR="004E6628" w:rsidRPr="0004319B" w:rsidRDefault="004E6628" w:rsidP="004E6628">
      <w:pPr>
        <w:pStyle w:val="1"/>
        <w:jc w:val="center"/>
        <w:rPr>
          <w:b/>
          <w:color w:val="000000"/>
          <w:szCs w:val="28"/>
        </w:rPr>
      </w:pPr>
      <w:bookmarkStart w:id="57" w:name="sub_1700"/>
      <w:r w:rsidRPr="0004319B">
        <w:rPr>
          <w:b/>
          <w:color w:val="000000"/>
          <w:szCs w:val="28"/>
        </w:rPr>
        <w:t>Раздел VII</w:t>
      </w:r>
      <w:r w:rsidRPr="0004319B">
        <w:rPr>
          <w:b/>
          <w:color w:val="000000"/>
          <w:szCs w:val="28"/>
        </w:rPr>
        <w:br/>
        <w:t>Заключительные положения</w:t>
      </w:r>
    </w:p>
    <w:bookmarkEnd w:id="57"/>
    <w:p w:rsidR="004E6628" w:rsidRPr="0004319B" w:rsidRDefault="004E6628" w:rsidP="004E6628">
      <w:pPr>
        <w:ind w:firstLine="720"/>
        <w:jc w:val="center"/>
        <w:rPr>
          <w:color w:val="000000"/>
          <w:sz w:val="28"/>
          <w:szCs w:val="28"/>
        </w:rPr>
      </w:pPr>
    </w:p>
    <w:p w:rsidR="004E6628" w:rsidRDefault="00E86B01" w:rsidP="004E6628">
      <w:pPr>
        <w:ind w:firstLine="720"/>
        <w:jc w:val="both"/>
        <w:rPr>
          <w:color w:val="000000"/>
          <w:sz w:val="28"/>
          <w:szCs w:val="28"/>
        </w:rPr>
      </w:pPr>
      <w:r>
        <w:rPr>
          <w:color w:val="000000"/>
          <w:sz w:val="28"/>
          <w:szCs w:val="28"/>
        </w:rPr>
        <w:t>7.1 Деятельность бюджетного учреждения регламентируется следующими локальными актами:</w:t>
      </w:r>
    </w:p>
    <w:p w:rsidR="00E86B01" w:rsidRDefault="00E86B01" w:rsidP="004E6628">
      <w:pPr>
        <w:ind w:firstLine="720"/>
        <w:jc w:val="both"/>
        <w:rPr>
          <w:color w:val="000000"/>
          <w:sz w:val="28"/>
          <w:szCs w:val="28"/>
        </w:rPr>
      </w:pPr>
      <w:r>
        <w:rPr>
          <w:color w:val="000000"/>
          <w:sz w:val="28"/>
          <w:szCs w:val="28"/>
        </w:rPr>
        <w:t>- приказы;</w:t>
      </w:r>
    </w:p>
    <w:p w:rsidR="00E86B01" w:rsidRDefault="00E86B01" w:rsidP="004E6628">
      <w:pPr>
        <w:ind w:firstLine="720"/>
        <w:jc w:val="both"/>
        <w:rPr>
          <w:color w:val="000000"/>
          <w:sz w:val="28"/>
          <w:szCs w:val="28"/>
        </w:rPr>
      </w:pPr>
      <w:r>
        <w:rPr>
          <w:color w:val="000000"/>
          <w:sz w:val="28"/>
          <w:szCs w:val="28"/>
        </w:rPr>
        <w:t>- распоряжения;</w:t>
      </w:r>
    </w:p>
    <w:p w:rsidR="00E86B01" w:rsidRDefault="00E86B01" w:rsidP="004E6628">
      <w:pPr>
        <w:ind w:firstLine="720"/>
        <w:jc w:val="both"/>
        <w:rPr>
          <w:color w:val="000000"/>
          <w:sz w:val="28"/>
          <w:szCs w:val="28"/>
        </w:rPr>
      </w:pPr>
      <w:r>
        <w:rPr>
          <w:color w:val="000000"/>
          <w:sz w:val="28"/>
          <w:szCs w:val="28"/>
        </w:rPr>
        <w:t>- коллективный трудовой договор;</w:t>
      </w:r>
    </w:p>
    <w:p w:rsidR="00E86B01" w:rsidRDefault="00E86B01" w:rsidP="004E6628">
      <w:pPr>
        <w:ind w:firstLine="720"/>
        <w:jc w:val="both"/>
        <w:rPr>
          <w:color w:val="000000"/>
          <w:sz w:val="28"/>
          <w:szCs w:val="28"/>
        </w:rPr>
      </w:pPr>
      <w:r>
        <w:rPr>
          <w:color w:val="000000"/>
          <w:sz w:val="28"/>
          <w:szCs w:val="28"/>
        </w:rPr>
        <w:t>- договор с учредителем;</w:t>
      </w:r>
    </w:p>
    <w:p w:rsidR="00E86B01" w:rsidRDefault="00E86B01" w:rsidP="004E6628">
      <w:pPr>
        <w:ind w:firstLine="720"/>
        <w:jc w:val="both"/>
        <w:rPr>
          <w:color w:val="000000"/>
          <w:sz w:val="28"/>
          <w:szCs w:val="28"/>
        </w:rPr>
      </w:pPr>
      <w:r>
        <w:rPr>
          <w:color w:val="000000"/>
          <w:sz w:val="28"/>
          <w:szCs w:val="28"/>
        </w:rPr>
        <w:t>- штатное расписание;</w:t>
      </w:r>
    </w:p>
    <w:p w:rsidR="00E86B01" w:rsidRDefault="00E86B01" w:rsidP="004E6628">
      <w:pPr>
        <w:ind w:firstLine="720"/>
        <w:jc w:val="both"/>
        <w:rPr>
          <w:color w:val="000000"/>
          <w:sz w:val="28"/>
          <w:szCs w:val="28"/>
        </w:rPr>
      </w:pPr>
      <w:r>
        <w:rPr>
          <w:color w:val="000000"/>
          <w:sz w:val="28"/>
          <w:szCs w:val="28"/>
        </w:rPr>
        <w:t>- правила внутреннего трудового договора;</w:t>
      </w:r>
    </w:p>
    <w:p w:rsidR="00E86B01" w:rsidRDefault="00E86B01" w:rsidP="004E6628">
      <w:pPr>
        <w:ind w:firstLine="720"/>
        <w:jc w:val="both"/>
        <w:rPr>
          <w:color w:val="000000"/>
          <w:sz w:val="28"/>
          <w:szCs w:val="28"/>
        </w:rPr>
      </w:pPr>
      <w:r>
        <w:rPr>
          <w:color w:val="000000"/>
          <w:sz w:val="28"/>
          <w:szCs w:val="28"/>
        </w:rPr>
        <w:t>- должностные обязанности;</w:t>
      </w:r>
    </w:p>
    <w:p w:rsidR="00E86B01" w:rsidRDefault="00E86B01" w:rsidP="004E6628">
      <w:pPr>
        <w:ind w:firstLine="720"/>
        <w:jc w:val="both"/>
        <w:rPr>
          <w:color w:val="000000"/>
          <w:sz w:val="28"/>
          <w:szCs w:val="28"/>
        </w:rPr>
      </w:pPr>
      <w:r>
        <w:rPr>
          <w:color w:val="000000"/>
          <w:sz w:val="28"/>
          <w:szCs w:val="28"/>
        </w:rPr>
        <w:t>- положение об охране труда;</w:t>
      </w:r>
    </w:p>
    <w:p w:rsidR="00E86B01" w:rsidRDefault="00E86B01" w:rsidP="004E6628">
      <w:pPr>
        <w:ind w:firstLine="720"/>
        <w:jc w:val="both"/>
        <w:rPr>
          <w:color w:val="000000"/>
          <w:sz w:val="28"/>
          <w:szCs w:val="28"/>
        </w:rPr>
      </w:pPr>
      <w:r>
        <w:rPr>
          <w:color w:val="000000"/>
          <w:sz w:val="28"/>
          <w:szCs w:val="28"/>
        </w:rPr>
        <w:t>- другие локальные нормативные акты.</w:t>
      </w:r>
    </w:p>
    <w:p w:rsidR="00E86B01" w:rsidRDefault="00E86B01" w:rsidP="004E6628">
      <w:pPr>
        <w:ind w:firstLine="720"/>
        <w:jc w:val="both"/>
        <w:rPr>
          <w:color w:val="000000"/>
          <w:sz w:val="28"/>
          <w:szCs w:val="28"/>
        </w:rPr>
      </w:pPr>
      <w:r>
        <w:rPr>
          <w:color w:val="000000"/>
          <w:sz w:val="28"/>
          <w:szCs w:val="28"/>
        </w:rPr>
        <w:t>7.2 Локальные акты Бюджетного учреждения не могут противоречить настоящему Уставу.</w:t>
      </w:r>
    </w:p>
    <w:p w:rsidR="004E6628" w:rsidRDefault="004E6628" w:rsidP="004E6628">
      <w:pPr>
        <w:ind w:firstLine="720"/>
        <w:jc w:val="both"/>
        <w:rPr>
          <w:color w:val="000000"/>
          <w:sz w:val="28"/>
          <w:szCs w:val="28"/>
        </w:rPr>
      </w:pPr>
    </w:p>
    <w:p w:rsidR="004E6628" w:rsidRDefault="004E6628" w:rsidP="004E6628">
      <w:pPr>
        <w:ind w:firstLine="720"/>
        <w:jc w:val="both"/>
        <w:rPr>
          <w:color w:val="000000"/>
          <w:sz w:val="28"/>
          <w:szCs w:val="28"/>
        </w:rPr>
      </w:pPr>
    </w:p>
    <w:p w:rsidR="004E6628" w:rsidRDefault="004E6628" w:rsidP="004E6628">
      <w:pPr>
        <w:ind w:firstLine="720"/>
        <w:jc w:val="both"/>
        <w:rPr>
          <w:sz w:val="28"/>
          <w:szCs w:val="28"/>
        </w:rPr>
      </w:pPr>
      <w:r>
        <w:rPr>
          <w:sz w:val="28"/>
          <w:szCs w:val="28"/>
        </w:rPr>
        <w:t xml:space="preserve"> </w:t>
      </w:r>
    </w:p>
    <w:p w:rsidR="004E6628" w:rsidRDefault="004E6628" w:rsidP="004E6628">
      <w:pPr>
        <w:ind w:firstLine="720"/>
        <w:jc w:val="both"/>
        <w:rPr>
          <w:sz w:val="28"/>
          <w:szCs w:val="28"/>
        </w:rPr>
      </w:pPr>
    </w:p>
    <w:p w:rsidR="004E6628" w:rsidRDefault="004E6628" w:rsidP="004E6628">
      <w:pPr>
        <w:ind w:firstLine="720"/>
        <w:jc w:val="both"/>
        <w:rPr>
          <w:sz w:val="28"/>
          <w:szCs w:val="28"/>
        </w:rPr>
      </w:pPr>
    </w:p>
    <w:p w:rsidR="004E6628" w:rsidRDefault="004E6628" w:rsidP="004E6628">
      <w:pPr>
        <w:ind w:firstLine="720"/>
        <w:jc w:val="both"/>
        <w:rPr>
          <w:sz w:val="28"/>
          <w:szCs w:val="28"/>
        </w:rPr>
      </w:pPr>
    </w:p>
    <w:p w:rsidR="004E6628" w:rsidRDefault="004E6628" w:rsidP="004E6628">
      <w:pPr>
        <w:ind w:firstLine="720"/>
        <w:jc w:val="both"/>
        <w:rPr>
          <w:sz w:val="28"/>
          <w:szCs w:val="28"/>
        </w:rPr>
      </w:pPr>
    </w:p>
    <w:p w:rsidR="004E6628" w:rsidRDefault="004E6628" w:rsidP="004E6628">
      <w:pPr>
        <w:ind w:firstLine="720"/>
        <w:jc w:val="both"/>
        <w:rPr>
          <w:sz w:val="28"/>
          <w:szCs w:val="28"/>
        </w:rPr>
      </w:pPr>
    </w:p>
    <w:p w:rsidR="00DD4485" w:rsidRDefault="00704A1F" w:rsidP="004E6628">
      <w:pPr>
        <w:ind w:firstLine="720"/>
        <w:jc w:val="both"/>
        <w:rPr>
          <w:sz w:val="28"/>
          <w:szCs w:val="28"/>
        </w:rPr>
      </w:pPr>
      <w:r>
        <w:rPr>
          <w:sz w:val="28"/>
          <w:szCs w:val="28"/>
        </w:rPr>
        <w:t xml:space="preserve">                                                           </w:t>
      </w:r>
    </w:p>
    <w:p w:rsidR="00DD4485" w:rsidRDefault="00DD4485" w:rsidP="004E6628">
      <w:pPr>
        <w:ind w:firstLine="720"/>
        <w:jc w:val="both"/>
        <w:rPr>
          <w:sz w:val="28"/>
          <w:szCs w:val="28"/>
        </w:rPr>
      </w:pPr>
    </w:p>
    <w:p w:rsidR="00DD4485" w:rsidRDefault="00DD4485" w:rsidP="004E6628">
      <w:pPr>
        <w:ind w:firstLine="720"/>
        <w:jc w:val="both"/>
        <w:rPr>
          <w:sz w:val="28"/>
          <w:szCs w:val="28"/>
        </w:rPr>
      </w:pPr>
    </w:p>
    <w:p w:rsidR="00DD4485" w:rsidRDefault="00DD4485" w:rsidP="004E6628">
      <w:pPr>
        <w:ind w:firstLine="720"/>
        <w:jc w:val="both"/>
        <w:rPr>
          <w:sz w:val="28"/>
          <w:szCs w:val="28"/>
        </w:rPr>
      </w:pPr>
    </w:p>
    <w:p w:rsidR="00DD4485" w:rsidRDefault="00DD4485" w:rsidP="004E6628">
      <w:pPr>
        <w:ind w:firstLine="720"/>
        <w:jc w:val="both"/>
        <w:rPr>
          <w:sz w:val="28"/>
          <w:szCs w:val="28"/>
        </w:rPr>
      </w:pPr>
    </w:p>
    <w:sectPr w:rsidR="00DD4485" w:rsidSect="00DD448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6628"/>
    <w:rsid w:val="00052468"/>
    <w:rsid w:val="000648AD"/>
    <w:rsid w:val="00072915"/>
    <w:rsid w:val="000E10EC"/>
    <w:rsid w:val="000F7E54"/>
    <w:rsid w:val="0025366F"/>
    <w:rsid w:val="00264784"/>
    <w:rsid w:val="00286AE0"/>
    <w:rsid w:val="002D7194"/>
    <w:rsid w:val="00321977"/>
    <w:rsid w:val="00395CC2"/>
    <w:rsid w:val="0046401A"/>
    <w:rsid w:val="00472D7D"/>
    <w:rsid w:val="00477F64"/>
    <w:rsid w:val="00481C2F"/>
    <w:rsid w:val="004E6628"/>
    <w:rsid w:val="004F6830"/>
    <w:rsid w:val="00551E6D"/>
    <w:rsid w:val="00571D1E"/>
    <w:rsid w:val="00704A1F"/>
    <w:rsid w:val="00737FF3"/>
    <w:rsid w:val="0074145B"/>
    <w:rsid w:val="007949FC"/>
    <w:rsid w:val="007B43B4"/>
    <w:rsid w:val="007B5BDB"/>
    <w:rsid w:val="007B7014"/>
    <w:rsid w:val="00867DB4"/>
    <w:rsid w:val="008A5C55"/>
    <w:rsid w:val="008C20CC"/>
    <w:rsid w:val="008D3C19"/>
    <w:rsid w:val="00924E3B"/>
    <w:rsid w:val="00932082"/>
    <w:rsid w:val="00934BC7"/>
    <w:rsid w:val="00936B70"/>
    <w:rsid w:val="0098383E"/>
    <w:rsid w:val="009A008B"/>
    <w:rsid w:val="00A657F6"/>
    <w:rsid w:val="00AA6A91"/>
    <w:rsid w:val="00AD48DB"/>
    <w:rsid w:val="00AE63B5"/>
    <w:rsid w:val="00B81E3B"/>
    <w:rsid w:val="00BE69E8"/>
    <w:rsid w:val="00C76D7F"/>
    <w:rsid w:val="00C963C6"/>
    <w:rsid w:val="00DD4485"/>
    <w:rsid w:val="00DF2EE2"/>
    <w:rsid w:val="00E724B6"/>
    <w:rsid w:val="00E86B01"/>
    <w:rsid w:val="00F03C94"/>
    <w:rsid w:val="00F96A48"/>
    <w:rsid w:val="00FA6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14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6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6628"/>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6628"/>
    <w:rPr>
      <w:rFonts w:ascii="Times New Roman" w:eastAsia="Times New Roman" w:hAnsi="Times New Roman" w:cs="Times New Roman"/>
      <w:szCs w:val="24"/>
      <w:lang w:eastAsia="ru-RU"/>
    </w:rPr>
  </w:style>
  <w:style w:type="character" w:customStyle="1" w:styleId="a3">
    <w:name w:val="Гипертекстовая ссылка"/>
    <w:basedOn w:val="a0"/>
    <w:rsid w:val="004E6628"/>
    <w:rPr>
      <w:b/>
      <w:bCs/>
      <w:color w:val="008000"/>
    </w:rPr>
  </w:style>
  <w:style w:type="paragraph" w:customStyle="1" w:styleId="a4">
    <w:name w:val="Нормальный (таблица)"/>
    <w:basedOn w:val="a"/>
    <w:next w:val="a"/>
    <w:rsid w:val="004E6628"/>
    <w:pPr>
      <w:widowControl w:val="0"/>
      <w:autoSpaceDE w:val="0"/>
      <w:autoSpaceDN w:val="0"/>
      <w:adjustRightInd w:val="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5907.0" TargetMode="External"/><Relationship Id="rId3" Type="http://schemas.openxmlformats.org/officeDocument/2006/relationships/webSettings" Target="webSettings.xml"/><Relationship Id="rId7" Type="http://schemas.openxmlformats.org/officeDocument/2006/relationships/hyperlink" Target="garantF1://10005879.2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64072.2993" TargetMode="External"/><Relationship Id="rId11" Type="http://schemas.openxmlformats.org/officeDocument/2006/relationships/fontTable" Target="fontTable.xml"/><Relationship Id="rId5" Type="http://schemas.openxmlformats.org/officeDocument/2006/relationships/hyperlink" Target="garantF1://10064072.2992" TargetMode="External"/><Relationship Id="rId10" Type="http://schemas.openxmlformats.org/officeDocument/2006/relationships/hyperlink" Target="garantF1://36945.0" TargetMode="External"/><Relationship Id="rId4" Type="http://schemas.openxmlformats.org/officeDocument/2006/relationships/hyperlink" Target="garantF1://10064072.296" TargetMode="External"/><Relationship Id="rId9" Type="http://schemas.openxmlformats.org/officeDocument/2006/relationships/hyperlink" Target="garantF1://784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1</Pages>
  <Words>4469</Words>
  <Characters>25475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dcterms:created xsi:type="dcterms:W3CDTF">2011-08-28T08:41:00Z</dcterms:created>
  <dcterms:modified xsi:type="dcterms:W3CDTF">2015-11-30T10:19:00Z</dcterms:modified>
</cp:coreProperties>
</file>