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0F" w:rsidRDefault="0049570F" w:rsidP="0049570F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10  классов по математике </w:t>
      </w:r>
    </w:p>
    <w:bookmarkEnd w:id="0"/>
    <w:p w:rsidR="0049570F" w:rsidRDefault="0049570F" w:rsidP="0049570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27.04.20 по 30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5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49570F" w:rsidTr="004B64A0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49570F" w:rsidTr="004B64A0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.04.20 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570F">
              <w:rPr>
                <w:rFonts w:ascii="Times New Roman" w:hAnsi="Times New Roman"/>
                <w:b/>
                <w:sz w:val="28"/>
                <w:szCs w:val="28"/>
              </w:rPr>
              <w:t>Логарифмические уравнения.  Решение логарифмических уравнений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0F0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Алгебра  10 прочесть п.</w:t>
            </w:r>
            <w:r w:rsidR="00E5196A">
              <w:rPr>
                <w:rFonts w:ascii="Times New Roman" w:eastAsia="Times New Roman" w:hAnsi="Times New Roman"/>
                <w:sz w:val="28"/>
                <w:szCs w:val="28"/>
              </w:rPr>
              <w:t>19, стр.105-107</w:t>
            </w:r>
          </w:p>
          <w:p w:rsidR="00E5196A" w:rsidRPr="00E5196A" w:rsidRDefault="0049570F" w:rsidP="004B64A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96A">
              <w:rPr>
                <w:rFonts w:ascii="Times New Roman" w:hAnsi="Times New Roman"/>
                <w:b/>
                <w:sz w:val="28"/>
                <w:szCs w:val="28"/>
              </w:rPr>
              <w:t>пройти по ссылке</w:t>
            </w:r>
            <w:r w:rsidRPr="00E5196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E5196A" w:rsidRPr="00E5196A">
                <w:rPr>
                  <w:color w:val="0000FF"/>
                  <w:u w:val="single"/>
                </w:rPr>
                <w:t>https://www.youtube.com/watch?v=wkbdsPIk6zE</w:t>
              </w:r>
            </w:hyperlink>
          </w:p>
          <w:p w:rsidR="0049570F" w:rsidRPr="00E5196A" w:rsidRDefault="0049570F" w:rsidP="004B64A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96A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49570F" w:rsidRPr="00C350F0" w:rsidRDefault="00E5196A" w:rsidP="004B64A0">
            <w:pPr>
              <w:pStyle w:val="a4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A3717">
              <w:rPr>
                <w:rFonts w:ascii="Times New Roman" w:hAnsi="Times New Roman"/>
                <w:sz w:val="28"/>
                <w:szCs w:val="28"/>
              </w:rPr>
              <w:t>337(1,2),343(1,3)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7" w:rsidRDefault="00DA3717" w:rsidP="00DA37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371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DA3717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</w:p>
          <w:p w:rsidR="00DA3717" w:rsidRPr="00DA3717" w:rsidRDefault="00DA3717" w:rsidP="00DA37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17">
              <w:rPr>
                <w:rFonts w:ascii="Times New Roman" w:hAnsi="Times New Roman"/>
                <w:sz w:val="28"/>
                <w:szCs w:val="28"/>
              </w:rPr>
              <w:t xml:space="preserve"> Алгебра  10 прочесть п.19, стр.105-107</w:t>
            </w:r>
          </w:p>
          <w:p w:rsidR="00DA3717" w:rsidRPr="00DA3717" w:rsidRDefault="00DA3717" w:rsidP="00DA371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A371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A3717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</w:p>
          <w:p w:rsidR="0049570F" w:rsidRPr="00DA3717" w:rsidRDefault="00DA3717" w:rsidP="00DA37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17">
              <w:rPr>
                <w:rFonts w:ascii="Times New Roman" w:hAnsi="Times New Roman"/>
                <w:sz w:val="28"/>
                <w:szCs w:val="28"/>
              </w:rPr>
              <w:t>№ 337(1,2),343(1,3)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 w:rsidR="00DA3717">
              <w:rPr>
                <w:rFonts w:ascii="Times New Roman" w:hAnsi="Times New Roman"/>
                <w:b/>
                <w:sz w:val="24"/>
                <w:szCs w:val="24"/>
              </w:rPr>
              <w:t xml:space="preserve"> Алгебра 10 п.19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49570F" w:rsidRDefault="00C91A00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– </w:t>
            </w:r>
            <w:r w:rsidRPr="00C91A00">
              <w:rPr>
                <w:rFonts w:ascii="Times New Roman" w:hAnsi="Times New Roman"/>
                <w:b/>
                <w:sz w:val="24"/>
                <w:szCs w:val="24"/>
              </w:rPr>
              <w:t>29285105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(Решу ЕГЭ)</w:t>
            </w:r>
            <w:r w:rsidR="004957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 с 27.04.20 с 00.50 по 27</w:t>
            </w:r>
            <w:r w:rsidR="0049570F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  <w:proofErr w:type="gramEnd"/>
          </w:p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70F" w:rsidTr="004B64A0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.04.20 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C91A00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1A0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9 по теме « Понятие многогранника»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Pr="00483F08" w:rsidRDefault="00C91A00" w:rsidP="004B64A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Текст контрольной работы через </w:t>
            </w:r>
            <w:proofErr w:type="spellStart"/>
            <w:r w:rsidRPr="00C91A00">
              <w:rPr>
                <w:rFonts w:ascii="Times New Roman" w:hAnsi="Times New Roman"/>
                <w:b/>
                <w:sz w:val="28"/>
                <w:szCs w:val="28"/>
              </w:rPr>
              <w:t>watsapp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C91A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91A00" w:rsidRPr="00C91A00">
              <w:rPr>
                <w:rFonts w:ascii="Times New Roman" w:hAnsi="Times New Roman"/>
                <w:b/>
                <w:sz w:val="28"/>
                <w:szCs w:val="28"/>
              </w:rPr>
              <w:t xml:space="preserve">Текст контрольной работы через </w:t>
            </w:r>
            <w:proofErr w:type="spellStart"/>
            <w:r w:rsidR="00C91A00" w:rsidRPr="00C91A00">
              <w:rPr>
                <w:rFonts w:ascii="Times New Roman" w:hAnsi="Times New Roman"/>
                <w:b/>
                <w:sz w:val="28"/>
                <w:szCs w:val="28"/>
              </w:rPr>
              <w:t>watsapp</w:t>
            </w:r>
            <w:proofErr w:type="spellEnd"/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C91A00" w:rsidRDefault="0049570F" w:rsidP="00C91A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Геометрия 10 </w:t>
            </w:r>
          </w:p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70F" w:rsidTr="004B64A0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.04.20</w:t>
            </w:r>
          </w:p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C91A00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1A00">
              <w:rPr>
                <w:rFonts w:ascii="Times New Roman" w:hAnsi="Times New Roman"/>
                <w:b/>
                <w:sz w:val="28"/>
                <w:szCs w:val="28"/>
              </w:rPr>
              <w:t>Логарифмические неравенства. Решение логарифмических неравенств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Pr="00FC5C85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 w:rsidR="00C91A00">
              <w:rPr>
                <w:rFonts w:ascii="Times New Roman" w:hAnsi="Times New Roman"/>
                <w:sz w:val="28"/>
                <w:szCs w:val="28"/>
              </w:rPr>
              <w:t xml:space="preserve"> Алгебра 10 стр.109-111 п. 20</w:t>
            </w:r>
            <w:r w:rsidRPr="00FC5C85">
              <w:rPr>
                <w:rFonts w:ascii="Times New Roman" w:hAnsi="Times New Roman"/>
                <w:sz w:val="28"/>
                <w:szCs w:val="28"/>
              </w:rPr>
              <w:t>, прочесть</w:t>
            </w:r>
          </w:p>
          <w:p w:rsidR="0049570F" w:rsidRDefault="0049570F" w:rsidP="004B64A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>Переходим по ссылке</w:t>
            </w:r>
            <w:r w:rsidRPr="00FC5C85">
              <w:rPr>
                <w:b/>
              </w:rPr>
              <w:t xml:space="preserve"> </w:t>
            </w:r>
          </w:p>
          <w:p w:rsidR="00782DB8" w:rsidRPr="00FC5C85" w:rsidRDefault="0041007B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7" w:history="1">
              <w:r w:rsidRPr="0041007B">
                <w:rPr>
                  <w:color w:val="0000FF"/>
                  <w:u w:val="single"/>
                </w:rPr>
                <w:t>https://www.youtube.com/watch?v=pZVLnKT8atU</w:t>
              </w:r>
            </w:hyperlink>
          </w:p>
          <w:p w:rsidR="0049570F" w:rsidRPr="00FC5C85" w:rsidRDefault="0049570F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FC5C85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учебнику </w:t>
            </w:r>
          </w:p>
          <w:p w:rsidR="0049570F" w:rsidRPr="00FC5C85" w:rsidRDefault="00C91A00" w:rsidP="004B64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355(1,3,5)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00" w:rsidRPr="00C91A00" w:rsidRDefault="00C91A00" w:rsidP="00C91A00">
            <w:pPr>
              <w:rPr>
                <w:rFonts w:ascii="Times New Roman" w:hAnsi="Times New Roman"/>
                <w:sz w:val="28"/>
                <w:szCs w:val="28"/>
              </w:rPr>
            </w:pPr>
            <w:r w:rsidRPr="00C91A00">
              <w:rPr>
                <w:rFonts w:ascii="Times New Roman" w:hAnsi="Times New Roman"/>
                <w:b/>
                <w:sz w:val="28"/>
                <w:szCs w:val="28"/>
              </w:rPr>
              <w:t xml:space="preserve">1.Работа по учебнику </w:t>
            </w:r>
            <w:r w:rsidRPr="00C91A00">
              <w:rPr>
                <w:rFonts w:ascii="Times New Roman" w:hAnsi="Times New Roman"/>
                <w:sz w:val="28"/>
                <w:szCs w:val="28"/>
              </w:rPr>
              <w:t>Алгебра 10 стр.109-111 п. 20, прочесть</w:t>
            </w:r>
          </w:p>
          <w:p w:rsidR="00C91A00" w:rsidRPr="00C91A00" w:rsidRDefault="00C91A00" w:rsidP="00C91A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1A00">
              <w:rPr>
                <w:rFonts w:ascii="Times New Roman" w:hAnsi="Times New Roman"/>
                <w:b/>
                <w:sz w:val="28"/>
                <w:szCs w:val="28"/>
              </w:rPr>
              <w:t xml:space="preserve">3.Работа по учебнику </w:t>
            </w:r>
          </w:p>
          <w:p w:rsidR="0049570F" w:rsidRPr="00C91A00" w:rsidRDefault="00C91A00" w:rsidP="00C91A00">
            <w:pPr>
              <w:rPr>
                <w:rFonts w:ascii="Times New Roman" w:hAnsi="Times New Roman"/>
                <w:sz w:val="28"/>
                <w:szCs w:val="28"/>
              </w:rPr>
            </w:pPr>
            <w:r w:rsidRPr="00C91A00">
              <w:rPr>
                <w:rFonts w:ascii="Times New Roman" w:hAnsi="Times New Roman"/>
                <w:sz w:val="28"/>
                <w:szCs w:val="28"/>
              </w:rPr>
              <w:t>№ 355(1,3,5)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C91A00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  <w:r w:rsidR="00C91A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91A00" w:rsidRPr="00C91A00">
              <w:rPr>
                <w:rFonts w:ascii="Times New Roman" w:hAnsi="Times New Roman"/>
                <w:b/>
                <w:sz w:val="24"/>
                <w:szCs w:val="24"/>
              </w:rPr>
              <w:t xml:space="preserve">Алгебра 10 стр.109-111 </w:t>
            </w:r>
          </w:p>
          <w:p w:rsidR="0049570F" w:rsidRDefault="00C91A00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1A00">
              <w:rPr>
                <w:rFonts w:ascii="Times New Roman" w:hAnsi="Times New Roman"/>
                <w:b/>
                <w:sz w:val="24"/>
                <w:szCs w:val="24"/>
              </w:rPr>
              <w:t>п. 20, прочесть</w:t>
            </w:r>
            <w:r w:rsidR="0049570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9570F" w:rsidRPr="007A2914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выполнить </w:t>
            </w:r>
            <w:r w:rsidRPr="007A29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C91A00">
              <w:rPr>
                <w:rFonts w:ascii="Times New Roman" w:hAnsi="Times New Roman"/>
                <w:b/>
                <w:sz w:val="24"/>
                <w:szCs w:val="24"/>
              </w:rPr>
              <w:t xml:space="preserve"> 355(2,4,6)</w:t>
            </w:r>
          </w:p>
          <w:p w:rsidR="0049570F" w:rsidRDefault="00C91A00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29.04.20 с 00.50 по 29</w:t>
            </w:r>
            <w:r w:rsidR="0049570F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70F" w:rsidTr="004B64A0">
        <w:trPr>
          <w:cantSplit/>
          <w:trHeight w:val="44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.04.20</w:t>
            </w:r>
          </w:p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C91A00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1A00">
              <w:rPr>
                <w:rFonts w:ascii="Times New Roman" w:hAnsi="Times New Roman"/>
                <w:b/>
                <w:sz w:val="28"/>
                <w:szCs w:val="28"/>
              </w:rPr>
              <w:t>Зачет № 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Default="00ED1739" w:rsidP="004B64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 Вариант</w:t>
            </w:r>
            <w:r w:rsidR="00782DB8">
              <w:t xml:space="preserve"> </w:t>
            </w:r>
            <w:r w:rsidR="00782DB8" w:rsidRPr="00782DB8">
              <w:rPr>
                <w:rFonts w:ascii="Times New Roman" w:hAnsi="Times New Roman"/>
                <w:sz w:val="28"/>
                <w:szCs w:val="28"/>
              </w:rPr>
              <w:t>29286748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70F">
              <w:rPr>
                <w:rFonts w:ascii="Times New Roman" w:hAnsi="Times New Roman"/>
                <w:sz w:val="28"/>
                <w:szCs w:val="28"/>
              </w:rPr>
              <w:t xml:space="preserve"> (сайт РЕШУ ЕГЭ)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70F" w:rsidRPr="009F589D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Решаем задачи текст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49570F" w:rsidRPr="009F589D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 13.00</w:t>
            </w:r>
          </w:p>
          <w:p w:rsidR="0049570F" w:rsidRDefault="0049570F" w:rsidP="004B64A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Геометрия 10 </w:t>
            </w:r>
          </w:p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28966286 (Решу ЕГЭ профиль)</w:t>
            </w:r>
          </w:p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570F" w:rsidRDefault="00782DB8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30.04.20 с 00.50 по 4.05</w:t>
            </w:r>
            <w:r w:rsidR="0049570F">
              <w:rPr>
                <w:rFonts w:ascii="Times New Roman" w:hAnsi="Times New Roman"/>
                <w:b/>
                <w:sz w:val="24"/>
                <w:szCs w:val="24"/>
              </w:rPr>
              <w:t>.20 до 23.55)</w:t>
            </w:r>
          </w:p>
          <w:p w:rsidR="0049570F" w:rsidRDefault="0049570F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9570F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570F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570F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570F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70F" w:rsidTr="0049570F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Pr="00286AC6" w:rsidRDefault="0049570F" w:rsidP="004B64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70F" w:rsidRDefault="0049570F" w:rsidP="004B64A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0F" w:rsidRDefault="0049570F" w:rsidP="004B64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570F" w:rsidRDefault="0049570F" w:rsidP="004957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70F" w:rsidRDefault="0049570F" w:rsidP="0049570F"/>
    <w:p w:rsidR="0049570F" w:rsidRDefault="0049570F" w:rsidP="0049570F"/>
    <w:p w:rsidR="0049570F" w:rsidRDefault="0049570F" w:rsidP="0049570F"/>
    <w:p w:rsidR="006B2400" w:rsidRDefault="006B2400"/>
    <w:sectPr w:rsidR="006B2400" w:rsidSect="00FA774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0F"/>
    <w:rsid w:val="0041007B"/>
    <w:rsid w:val="0049570F"/>
    <w:rsid w:val="006B2400"/>
    <w:rsid w:val="00782DB8"/>
    <w:rsid w:val="00C91A00"/>
    <w:rsid w:val="00DA3717"/>
    <w:rsid w:val="00E5196A"/>
    <w:rsid w:val="00E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570F"/>
    <w:pPr>
      <w:ind w:left="720"/>
      <w:contextualSpacing/>
    </w:pPr>
  </w:style>
  <w:style w:type="table" w:styleId="a5">
    <w:name w:val="Table Grid"/>
    <w:basedOn w:val="a1"/>
    <w:uiPriority w:val="59"/>
    <w:rsid w:val="004957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570F"/>
    <w:pPr>
      <w:ind w:left="720"/>
      <w:contextualSpacing/>
    </w:pPr>
  </w:style>
  <w:style w:type="table" w:styleId="a5">
    <w:name w:val="Table Grid"/>
    <w:basedOn w:val="a1"/>
    <w:uiPriority w:val="59"/>
    <w:rsid w:val="004957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ZVLnKT8a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kbdsPIk6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1</cp:revision>
  <dcterms:created xsi:type="dcterms:W3CDTF">2020-04-24T07:00:00Z</dcterms:created>
  <dcterms:modified xsi:type="dcterms:W3CDTF">2020-04-24T09:25:00Z</dcterms:modified>
</cp:coreProperties>
</file>