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9F" w:rsidRDefault="0012779F" w:rsidP="001277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56BB">
        <w:rPr>
          <w:rFonts w:ascii="Times New Roman" w:hAnsi="Times New Roman" w:cs="Times New Roman"/>
          <w:b/>
          <w:sz w:val="32"/>
          <w:szCs w:val="32"/>
        </w:rPr>
        <w:t>Расписа</w:t>
      </w:r>
      <w:r>
        <w:rPr>
          <w:rFonts w:ascii="Times New Roman" w:hAnsi="Times New Roman" w:cs="Times New Roman"/>
          <w:b/>
          <w:sz w:val="32"/>
          <w:szCs w:val="32"/>
        </w:rPr>
        <w:t>ние – алгоритм работы учащихся 5Б  класса</w:t>
      </w:r>
      <w:r w:rsidRPr="007656BB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>
        <w:rPr>
          <w:rFonts w:ascii="Times New Roman" w:hAnsi="Times New Roman" w:cs="Times New Roman"/>
          <w:b/>
          <w:sz w:val="32"/>
          <w:szCs w:val="32"/>
        </w:rPr>
        <w:t>русскому языку</w:t>
      </w:r>
    </w:p>
    <w:p w:rsidR="0012779F" w:rsidRPr="007656BB" w:rsidRDefault="0012779F" w:rsidP="001277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период с 27.04.20 по 30</w:t>
      </w:r>
      <w:r w:rsidRPr="007656BB">
        <w:rPr>
          <w:rFonts w:ascii="Times New Roman" w:hAnsi="Times New Roman" w:cs="Times New Roman"/>
          <w:b/>
          <w:sz w:val="32"/>
          <w:szCs w:val="32"/>
        </w:rPr>
        <w:t>.04.20</w:t>
      </w:r>
    </w:p>
    <w:tbl>
      <w:tblPr>
        <w:tblStyle w:val="af4"/>
        <w:tblW w:w="14992" w:type="dxa"/>
        <w:tblLayout w:type="fixed"/>
        <w:tblLook w:val="04A0"/>
      </w:tblPr>
      <w:tblGrid>
        <w:gridCol w:w="1325"/>
        <w:gridCol w:w="1020"/>
        <w:gridCol w:w="2866"/>
        <w:gridCol w:w="4253"/>
        <w:gridCol w:w="3402"/>
        <w:gridCol w:w="2126"/>
      </w:tblGrid>
      <w:tr w:rsidR="0012779F" w:rsidTr="00F431FC">
        <w:trPr>
          <w:trHeight w:val="150"/>
        </w:trPr>
        <w:tc>
          <w:tcPr>
            <w:tcW w:w="1325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</w:t>
            </w:r>
          </w:p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1020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866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253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работы на уроке</w:t>
            </w:r>
          </w:p>
        </w:tc>
        <w:tc>
          <w:tcPr>
            <w:tcW w:w="3402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Если проблемы с интернетом</w:t>
            </w:r>
          </w:p>
        </w:tc>
        <w:tc>
          <w:tcPr>
            <w:tcW w:w="2126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</w:t>
            </w:r>
          </w:p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отправки учителю</w:t>
            </w:r>
          </w:p>
        </w:tc>
      </w:tr>
      <w:tr w:rsidR="0012779F" w:rsidTr="00F431FC">
        <w:trPr>
          <w:cantSplit/>
          <w:trHeight w:val="5551"/>
        </w:trPr>
        <w:tc>
          <w:tcPr>
            <w:tcW w:w="1325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Понедельник </w:t>
            </w:r>
          </w:p>
        </w:tc>
        <w:tc>
          <w:tcPr>
            <w:tcW w:w="1020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расписанию уроков</w:t>
            </w:r>
          </w:p>
        </w:tc>
        <w:tc>
          <w:tcPr>
            <w:tcW w:w="2866" w:type="dxa"/>
          </w:tcPr>
          <w:p w:rsidR="0012779F" w:rsidRPr="009A77D2" w:rsidRDefault="00FA307D" w:rsidP="0012779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Фразеологизмы</w:t>
            </w:r>
          </w:p>
        </w:tc>
        <w:tc>
          <w:tcPr>
            <w:tcW w:w="4253" w:type="dxa"/>
          </w:tcPr>
          <w:p w:rsidR="00FA307D" w:rsidRPr="00CC15E4" w:rsidRDefault="0012779F" w:rsidP="00FA307D">
            <w:pPr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A307D" w:rsidRPr="00CC15E4">
              <w:rPr>
                <w:sz w:val="32"/>
                <w:szCs w:val="32"/>
              </w:rPr>
              <w:t xml:space="preserve">1. просмотреть </w:t>
            </w:r>
            <w:proofErr w:type="spellStart"/>
            <w:r w:rsidR="00FA307D" w:rsidRPr="00CC15E4">
              <w:rPr>
                <w:sz w:val="32"/>
                <w:szCs w:val="32"/>
              </w:rPr>
              <w:t>видеоурок</w:t>
            </w:r>
            <w:proofErr w:type="spellEnd"/>
            <w:r w:rsidR="00FA307D" w:rsidRPr="00CC15E4">
              <w:rPr>
                <w:sz w:val="32"/>
                <w:szCs w:val="32"/>
              </w:rPr>
              <w:t xml:space="preserve"> по ссылке</w:t>
            </w:r>
          </w:p>
          <w:p w:rsidR="00FA307D" w:rsidRDefault="00FA307D" w:rsidP="00FA307D">
            <w:pPr>
              <w:rPr>
                <w:sz w:val="32"/>
                <w:szCs w:val="32"/>
              </w:rPr>
            </w:pPr>
            <w:hyperlink r:id="rId4" w:history="1">
              <w:r w:rsidRPr="00AB0BD7">
                <w:rPr>
                  <w:rStyle w:val="af5"/>
                  <w:sz w:val="32"/>
                  <w:szCs w:val="32"/>
                </w:rPr>
                <w:t>https://youtu.be/eXGLht_KCIU</w:t>
              </w:r>
            </w:hyperlink>
          </w:p>
          <w:p w:rsidR="00FA307D" w:rsidRPr="00CC15E4" w:rsidRDefault="00FA307D" w:rsidP="00FA307D">
            <w:pPr>
              <w:rPr>
                <w:sz w:val="32"/>
                <w:szCs w:val="32"/>
              </w:rPr>
            </w:pPr>
          </w:p>
          <w:p w:rsidR="00FA307D" w:rsidRPr="00CC15E4" w:rsidRDefault="00FA307D" w:rsidP="00FA307D">
            <w:pPr>
              <w:rPr>
                <w:sz w:val="32"/>
                <w:szCs w:val="32"/>
              </w:rPr>
            </w:pPr>
            <w:r w:rsidRPr="00CC15E4">
              <w:rPr>
                <w:sz w:val="32"/>
                <w:szCs w:val="32"/>
              </w:rPr>
              <w:t xml:space="preserve">2.Выполнить </w:t>
            </w:r>
            <w:r w:rsidRPr="00CC15E4">
              <w:rPr>
                <w:b/>
                <w:sz w:val="32"/>
                <w:szCs w:val="32"/>
                <w:u w:val="single"/>
              </w:rPr>
              <w:t>упр. 785, 787</w:t>
            </w:r>
            <w:r w:rsidRPr="00CC15E4">
              <w:rPr>
                <w:sz w:val="32"/>
                <w:szCs w:val="32"/>
              </w:rPr>
              <w:t xml:space="preserve"> учебника «Практика»</w:t>
            </w:r>
          </w:p>
          <w:p w:rsidR="00FA307D" w:rsidRPr="00FA307D" w:rsidRDefault="00FA307D" w:rsidP="00FA307D">
            <w:pPr>
              <w:rPr>
                <w:b/>
                <w:sz w:val="32"/>
                <w:szCs w:val="32"/>
              </w:rPr>
            </w:pPr>
            <w:r w:rsidRPr="00FA307D">
              <w:rPr>
                <w:b/>
                <w:sz w:val="32"/>
                <w:szCs w:val="32"/>
              </w:rPr>
              <w:t>3. Д/</w:t>
            </w:r>
            <w:proofErr w:type="gramStart"/>
            <w:r w:rsidRPr="00FA307D">
              <w:rPr>
                <w:b/>
                <w:sz w:val="32"/>
                <w:szCs w:val="32"/>
              </w:rPr>
              <w:t>З</w:t>
            </w:r>
            <w:proofErr w:type="gramEnd"/>
            <w:r w:rsidRPr="00FA307D">
              <w:rPr>
                <w:b/>
                <w:sz w:val="32"/>
                <w:szCs w:val="32"/>
              </w:rPr>
              <w:t xml:space="preserve"> §66 «Теория»; упр. 788</w:t>
            </w:r>
          </w:p>
          <w:p w:rsidR="0012779F" w:rsidRPr="00305F79" w:rsidRDefault="0012779F" w:rsidP="0012779F">
            <w:pPr>
              <w:rPr>
                <w:b/>
                <w:sz w:val="36"/>
              </w:rPr>
            </w:pPr>
          </w:p>
        </w:tc>
        <w:tc>
          <w:tcPr>
            <w:tcW w:w="3402" w:type="dxa"/>
          </w:tcPr>
          <w:p w:rsidR="00FA307D" w:rsidRDefault="00FA307D" w:rsidP="00FA307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Прочитать §66</w:t>
            </w:r>
          </w:p>
          <w:p w:rsidR="00FA307D" w:rsidRPr="00CC15E4" w:rsidRDefault="00FA307D" w:rsidP="00FA307D">
            <w:pPr>
              <w:rPr>
                <w:sz w:val="32"/>
                <w:szCs w:val="32"/>
              </w:rPr>
            </w:pPr>
            <w:r w:rsidRPr="00CC15E4">
              <w:rPr>
                <w:sz w:val="32"/>
                <w:szCs w:val="32"/>
              </w:rPr>
              <w:t xml:space="preserve">2.Выполнить </w:t>
            </w:r>
            <w:r w:rsidRPr="00CC15E4">
              <w:rPr>
                <w:b/>
                <w:sz w:val="32"/>
                <w:szCs w:val="32"/>
                <w:u w:val="single"/>
              </w:rPr>
              <w:t>упр. 785, 787</w:t>
            </w:r>
            <w:r w:rsidRPr="00CC15E4">
              <w:rPr>
                <w:sz w:val="32"/>
                <w:szCs w:val="32"/>
              </w:rPr>
              <w:t xml:space="preserve"> учебника «Практика»</w:t>
            </w:r>
          </w:p>
          <w:p w:rsidR="00FA307D" w:rsidRPr="00FA307D" w:rsidRDefault="00FA307D" w:rsidP="00FA307D">
            <w:pPr>
              <w:rPr>
                <w:b/>
                <w:sz w:val="32"/>
                <w:szCs w:val="32"/>
              </w:rPr>
            </w:pPr>
            <w:r w:rsidRPr="00FA307D">
              <w:rPr>
                <w:b/>
                <w:sz w:val="32"/>
                <w:szCs w:val="32"/>
              </w:rPr>
              <w:t>3. Д/</w:t>
            </w:r>
            <w:proofErr w:type="gramStart"/>
            <w:r w:rsidRPr="00FA307D">
              <w:rPr>
                <w:b/>
                <w:sz w:val="32"/>
                <w:szCs w:val="32"/>
              </w:rPr>
              <w:t>З</w:t>
            </w:r>
            <w:proofErr w:type="gramEnd"/>
            <w:r w:rsidRPr="00FA307D">
              <w:rPr>
                <w:b/>
                <w:sz w:val="32"/>
                <w:szCs w:val="32"/>
              </w:rPr>
              <w:t xml:space="preserve"> §66 «Теория» повторить; упр. 788</w:t>
            </w:r>
          </w:p>
          <w:p w:rsidR="0012779F" w:rsidRPr="00AA5168" w:rsidRDefault="0012779F" w:rsidP="001277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95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почту</w:t>
            </w:r>
          </w:p>
          <w:p w:rsidR="0012779F" w:rsidRPr="00595505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 28.04.20)</w:t>
            </w:r>
          </w:p>
        </w:tc>
      </w:tr>
      <w:tr w:rsidR="00FA307D" w:rsidTr="00150C60">
        <w:trPr>
          <w:cantSplit/>
          <w:trHeight w:val="3119"/>
        </w:trPr>
        <w:tc>
          <w:tcPr>
            <w:tcW w:w="1325" w:type="dxa"/>
            <w:textDirection w:val="btLr"/>
          </w:tcPr>
          <w:p w:rsidR="00FA307D" w:rsidRDefault="00FA307D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1020" w:type="dxa"/>
            <w:textDirection w:val="btLr"/>
          </w:tcPr>
          <w:p w:rsidR="00FA307D" w:rsidRDefault="00FA307D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расписанию</w:t>
            </w:r>
          </w:p>
        </w:tc>
        <w:tc>
          <w:tcPr>
            <w:tcW w:w="2866" w:type="dxa"/>
          </w:tcPr>
          <w:p w:rsidR="00FA307D" w:rsidRPr="00CC1BD7" w:rsidRDefault="00FA307D" w:rsidP="00F431FC">
            <w:pPr>
              <w:shd w:val="clear" w:color="auto" w:fill="FFFFFF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2E2E"/>
                <w:sz w:val="24"/>
                <w:szCs w:val="24"/>
                <w:lang w:eastAsia="ru-RU"/>
              </w:rPr>
              <w:t xml:space="preserve">Контрольная работа. </w:t>
            </w:r>
            <w:r w:rsidRPr="00376C60">
              <w:rPr>
                <w:rFonts w:ascii="Times New Roman" w:eastAsia="Times New Roman" w:hAnsi="Times New Roman" w:cs="Times New Roman"/>
                <w:b/>
                <w:bCs/>
                <w:color w:val="2E2E2E"/>
                <w:sz w:val="24"/>
                <w:szCs w:val="24"/>
                <w:lang w:eastAsia="ru-RU"/>
              </w:rPr>
              <w:t>Лексика и фразеология.</w:t>
            </w:r>
          </w:p>
        </w:tc>
        <w:tc>
          <w:tcPr>
            <w:tcW w:w="7655" w:type="dxa"/>
            <w:gridSpan w:val="2"/>
          </w:tcPr>
          <w:p w:rsidR="00FA307D" w:rsidRDefault="000E5180" w:rsidP="00F431FC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810" cy="2727261"/>
                  <wp:effectExtent l="19050" t="0" r="0" b="0"/>
                  <wp:docPr id="37" name="Рисунок 37" descr="C:\Users\vevstratova\AppData\Local\Microsoft\Windows\INetCache\Content.Word\Нов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evstratova\AppData\Local\Microsoft\Windows\INetCache\Content.Word\Нов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32" cy="273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1136" cy="2721935"/>
                  <wp:effectExtent l="19050" t="0" r="0" b="0"/>
                  <wp:docPr id="40" name="Рисунок 40" descr="C:\Users\vevstratova\AppData\Local\Microsoft\Windows\INetCache\Content.Word\Нов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evstratova\AppData\Local\Microsoft\Windows\INetCache\Content.Word\Нов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45" cy="272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07D" w:rsidRDefault="00FA307D" w:rsidP="00F431FC">
            <w:pPr>
              <w:ind w:left="141"/>
            </w:pPr>
          </w:p>
          <w:p w:rsidR="00FA307D" w:rsidRPr="00AA5168" w:rsidRDefault="000E5180" w:rsidP="00F431FC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608" cy="2508886"/>
                  <wp:effectExtent l="19050" t="0" r="9392" b="0"/>
                  <wp:docPr id="43" name="Рисунок 43" descr="C:\Users\vevstratova\AppData\Local\Microsoft\Windows\INetCache\Content.Word\Новый рисунок (1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vevstratova\AppData\Local\Microsoft\Windows\INetCache\Content.Word\Новый рисунок (1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34" cy="251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8727" cy="2470349"/>
                  <wp:effectExtent l="19050" t="0" r="4873" b="0"/>
                  <wp:docPr id="46" name="Рисунок 46" descr="C:\Users\vevstratova\AppData\Local\Microsoft\Windows\INetCache\Content.Word\Новый рисунок (1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vevstratova\AppData\Local\Microsoft\Windows\INetCache\Content.Word\Новый рисунок (1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71" cy="247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A307D" w:rsidRDefault="00FA307D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95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почту</w:t>
            </w:r>
          </w:p>
          <w:p w:rsidR="00FA307D" w:rsidRPr="00C22B79" w:rsidRDefault="00FA307D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(29.04.2020)</w:t>
            </w:r>
          </w:p>
        </w:tc>
      </w:tr>
      <w:tr w:rsidR="0012779F" w:rsidTr="00F431FC">
        <w:trPr>
          <w:cantSplit/>
          <w:trHeight w:val="3119"/>
        </w:trPr>
        <w:tc>
          <w:tcPr>
            <w:tcW w:w="1325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1020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расписанию</w:t>
            </w:r>
          </w:p>
        </w:tc>
        <w:tc>
          <w:tcPr>
            <w:tcW w:w="2866" w:type="dxa"/>
          </w:tcPr>
          <w:p w:rsidR="0012779F" w:rsidRPr="00FA307D" w:rsidRDefault="0012779F" w:rsidP="00F431FC">
            <w:pPr>
              <w:shd w:val="clear" w:color="auto" w:fill="FFFFFF"/>
              <w:ind w:right="91"/>
              <w:jc w:val="both"/>
              <w:rPr>
                <w:rFonts w:ascii="Times New Roman" w:hAnsi="Times New Roman" w:cs="Times New Roman"/>
                <w:i/>
                <w:iCs/>
                <w:spacing w:val="-3"/>
                <w:sz w:val="28"/>
              </w:rPr>
            </w:pPr>
            <w:r w:rsidRPr="00FA307D">
              <w:rPr>
                <w:rFonts w:ascii="Times New Roman" w:hAnsi="Times New Roman" w:cs="Times New Roman"/>
                <w:sz w:val="28"/>
                <w:szCs w:val="28"/>
              </w:rPr>
              <w:t>Слова общеупотребительные и ограниченные в употреблении</w:t>
            </w:r>
          </w:p>
        </w:tc>
        <w:tc>
          <w:tcPr>
            <w:tcW w:w="4253" w:type="dxa"/>
          </w:tcPr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sz w:val="28"/>
                <w:szCs w:val="28"/>
              </w:rPr>
              <w:t xml:space="preserve">1. Просмотреть </w:t>
            </w:r>
            <w:proofErr w:type="spellStart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видеоуроки</w:t>
            </w:r>
            <w:proofErr w:type="spellEnd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 xml:space="preserve"> по ссылкам: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уроков 1)4,30+ 2) 7,59 мин.)</w:t>
            </w:r>
          </w:p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FD63B5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https://youtu.be/lJrOE0QiIkk</w:t>
              </w:r>
            </w:hyperlink>
          </w:p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FD63B5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https://youtu.be/khYYDwqvVPs</w:t>
              </w:r>
            </w:hyperlink>
            <w:r w:rsidRPr="00FD63B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2. Выполнить упр. 754, 758 (в упр. 758 выполнить только задание, весь те</w:t>
            </w:r>
            <w:proofErr w:type="gramStart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кст сп</w:t>
            </w:r>
            <w:proofErr w:type="gramEnd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исывать не надо!)</w:t>
            </w:r>
            <w:r w:rsidR="00D25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5E7B">
              <w:rPr>
                <w:rFonts w:ascii="Times New Roman" w:hAnsi="Times New Roman" w:cs="Times New Roman"/>
                <w:sz w:val="28"/>
                <w:szCs w:val="28"/>
              </w:rPr>
              <w:t>Уч-к</w:t>
            </w:r>
            <w:proofErr w:type="spellEnd"/>
            <w:r w:rsidR="00D25E7B">
              <w:rPr>
                <w:rFonts w:ascii="Times New Roman" w:hAnsi="Times New Roman" w:cs="Times New Roman"/>
                <w:sz w:val="28"/>
                <w:szCs w:val="28"/>
              </w:rPr>
              <w:t xml:space="preserve"> «Практика»</w:t>
            </w:r>
          </w:p>
          <w:p w:rsidR="0012779F" w:rsidRPr="0012779F" w:rsidRDefault="0012779F" w:rsidP="0012779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Д/</w:t>
            </w:r>
            <w:proofErr w:type="gramStart"/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</w:t>
            </w:r>
            <w:proofErr w:type="gramEnd"/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§62</w:t>
            </w:r>
            <w:r w:rsidR="00D25E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D25E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уч-к</w:t>
            </w:r>
            <w:proofErr w:type="spellEnd"/>
            <w:r w:rsidR="00D25E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«Теория»</w:t>
            </w:r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; упр. 757</w:t>
            </w:r>
          </w:p>
        </w:tc>
        <w:tc>
          <w:tcPr>
            <w:tcW w:w="3402" w:type="dxa"/>
          </w:tcPr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1.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очитать §62</w:t>
            </w:r>
          </w:p>
          <w:p w:rsidR="0012779F" w:rsidRPr="00FD63B5" w:rsidRDefault="0012779F" w:rsidP="00127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2. Выполнить упр. 754, 758 (в упр. 758 выполнить только задание, весь те</w:t>
            </w:r>
            <w:proofErr w:type="gramStart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кст сп</w:t>
            </w:r>
            <w:proofErr w:type="gramEnd"/>
            <w:r w:rsidRPr="00FD63B5">
              <w:rPr>
                <w:rFonts w:ascii="Times New Roman" w:hAnsi="Times New Roman" w:cs="Times New Roman"/>
                <w:sz w:val="28"/>
                <w:szCs w:val="28"/>
              </w:rPr>
              <w:t>исывать не надо!)</w:t>
            </w:r>
          </w:p>
          <w:p w:rsidR="0012779F" w:rsidRPr="00AA5168" w:rsidRDefault="0012779F" w:rsidP="0012779F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Д/</w:t>
            </w:r>
            <w:proofErr w:type="gramStart"/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</w:t>
            </w:r>
            <w:proofErr w:type="gramEnd"/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§62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(повторить)</w:t>
            </w:r>
            <w:r w:rsidRPr="00FD63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; упр. 757</w:t>
            </w:r>
          </w:p>
        </w:tc>
        <w:tc>
          <w:tcPr>
            <w:tcW w:w="2126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95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почту</w:t>
            </w:r>
          </w:p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 30.04.2020)</w:t>
            </w:r>
          </w:p>
        </w:tc>
      </w:tr>
      <w:tr w:rsidR="0012779F" w:rsidTr="00F431FC">
        <w:trPr>
          <w:cantSplit/>
          <w:trHeight w:val="3119"/>
        </w:trPr>
        <w:tc>
          <w:tcPr>
            <w:tcW w:w="1325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020" w:type="dxa"/>
            <w:textDirection w:val="btLr"/>
          </w:tcPr>
          <w:p w:rsidR="0012779F" w:rsidRDefault="0012779F" w:rsidP="00F431F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расписанию</w:t>
            </w:r>
          </w:p>
        </w:tc>
        <w:tc>
          <w:tcPr>
            <w:tcW w:w="2866" w:type="dxa"/>
          </w:tcPr>
          <w:p w:rsidR="0012779F" w:rsidRPr="00FA307D" w:rsidRDefault="00D25E7B" w:rsidP="0012779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A307D">
              <w:rPr>
                <w:rFonts w:ascii="Times New Roman" w:hAnsi="Times New Roman" w:cs="Times New Roman"/>
                <w:color w:val="000000"/>
                <w:sz w:val="28"/>
              </w:rPr>
              <w:t>Историзмы, архаизмы и неологизмы</w:t>
            </w:r>
          </w:p>
        </w:tc>
        <w:tc>
          <w:tcPr>
            <w:tcW w:w="4253" w:type="dxa"/>
          </w:tcPr>
          <w:p w:rsidR="0012779F" w:rsidRDefault="00D25E7B" w:rsidP="00F431FC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ссылкам: (9,47 мин.)</w:t>
            </w:r>
          </w:p>
          <w:p w:rsidR="00D25E7B" w:rsidRDefault="00D25E7B" w:rsidP="00F431FC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596E64">
                <w:rPr>
                  <w:rStyle w:val="af5"/>
                  <w:rFonts w:ascii="Times New Roman" w:hAnsi="Times New Roman" w:cs="Times New Roman"/>
                  <w:sz w:val="28"/>
                  <w:szCs w:val="28"/>
                </w:rPr>
                <w:t>https://youtu.be/lzmgJUC9OOs</w:t>
              </w:r>
            </w:hyperlink>
          </w:p>
          <w:p w:rsidR="00D25E7B" w:rsidRDefault="00FA307D" w:rsidP="00F431FC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Выполнить </w:t>
            </w:r>
            <w:r w:rsidR="00D25E7B">
              <w:rPr>
                <w:rFonts w:ascii="Times New Roman" w:hAnsi="Times New Roman" w:cs="Times New Roman"/>
                <w:sz w:val="28"/>
                <w:szCs w:val="28"/>
              </w:rPr>
              <w:t xml:space="preserve"> упр. 763, упр. 765</w:t>
            </w:r>
          </w:p>
          <w:p w:rsidR="00D25E7B" w:rsidRDefault="00D25E7B" w:rsidP="00F431FC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§63,64 (знать)</w:t>
            </w:r>
          </w:p>
        </w:tc>
        <w:tc>
          <w:tcPr>
            <w:tcW w:w="3402" w:type="dxa"/>
          </w:tcPr>
          <w:p w:rsidR="0012779F" w:rsidRPr="00FA307D" w:rsidRDefault="00D25E7B" w:rsidP="00F431FC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A307D">
              <w:rPr>
                <w:rFonts w:ascii="Times New Roman" w:hAnsi="Times New Roman" w:cs="Times New Roman"/>
                <w:sz w:val="28"/>
                <w:szCs w:val="28"/>
              </w:rPr>
              <w:t>1. §63,64 (</w:t>
            </w:r>
            <w:proofErr w:type="spellStart"/>
            <w:r w:rsidRPr="00FA307D">
              <w:rPr>
                <w:rFonts w:ascii="Times New Roman" w:hAnsi="Times New Roman" w:cs="Times New Roman"/>
                <w:sz w:val="28"/>
                <w:szCs w:val="28"/>
              </w:rPr>
              <w:t>уч-к</w:t>
            </w:r>
            <w:proofErr w:type="spellEnd"/>
            <w:r w:rsidRPr="00FA307D">
              <w:rPr>
                <w:rFonts w:ascii="Times New Roman" w:hAnsi="Times New Roman" w:cs="Times New Roman"/>
                <w:sz w:val="28"/>
                <w:szCs w:val="28"/>
              </w:rPr>
              <w:t xml:space="preserve"> «Теория»)</w:t>
            </w:r>
          </w:p>
          <w:p w:rsidR="00FA307D" w:rsidRDefault="00D25E7B" w:rsidP="00FA307D">
            <w:pPr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FA30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307D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упр. 763, упр. 765</w:t>
            </w:r>
          </w:p>
          <w:p w:rsidR="00D25E7B" w:rsidRDefault="00FA307D" w:rsidP="00F431FC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Д/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упр. 767</w:t>
            </w:r>
          </w:p>
          <w:p w:rsidR="00D25E7B" w:rsidRPr="00AA5168" w:rsidRDefault="00D25E7B" w:rsidP="00F431FC">
            <w:pPr>
              <w:ind w:left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95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почту</w:t>
            </w:r>
          </w:p>
          <w:p w:rsidR="0012779F" w:rsidRDefault="0012779F" w:rsidP="00F43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(30.04.2020)</w:t>
            </w:r>
          </w:p>
        </w:tc>
      </w:tr>
    </w:tbl>
    <w:p w:rsidR="0012779F" w:rsidRDefault="0012779F" w:rsidP="0012779F"/>
    <w:p w:rsidR="0012779F" w:rsidRDefault="0012779F" w:rsidP="0012779F"/>
    <w:p w:rsidR="0012779F" w:rsidRDefault="0012779F" w:rsidP="0012779F"/>
    <w:p w:rsidR="0012779F" w:rsidRDefault="0012779F" w:rsidP="0012779F"/>
    <w:p w:rsidR="00973BCE" w:rsidRDefault="00973BCE"/>
    <w:sectPr w:rsidR="00973BCE" w:rsidSect="0034162F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2779F"/>
    <w:rsid w:val="000A5DED"/>
    <w:rsid w:val="000C3F2C"/>
    <w:rsid w:val="000E5180"/>
    <w:rsid w:val="0012779F"/>
    <w:rsid w:val="001440B5"/>
    <w:rsid w:val="001C4575"/>
    <w:rsid w:val="00360DBC"/>
    <w:rsid w:val="004A3076"/>
    <w:rsid w:val="00973BCE"/>
    <w:rsid w:val="00A1785E"/>
    <w:rsid w:val="00A26C75"/>
    <w:rsid w:val="00CE3834"/>
    <w:rsid w:val="00CE6CFA"/>
    <w:rsid w:val="00D25E7B"/>
    <w:rsid w:val="00EE531F"/>
    <w:rsid w:val="00FA307D"/>
    <w:rsid w:val="00FC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79F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440B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40B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40B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40B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40B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0B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0B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0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0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0B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440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440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440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40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40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440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440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440B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440B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440B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440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440B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440B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440B5"/>
    <w:rPr>
      <w:b/>
      <w:bCs/>
      <w:spacing w:val="0"/>
    </w:rPr>
  </w:style>
  <w:style w:type="character" w:styleId="a9">
    <w:name w:val="Emphasis"/>
    <w:uiPriority w:val="20"/>
    <w:qFormat/>
    <w:rsid w:val="001440B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440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440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440B5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440B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440B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440B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440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440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440B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440B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440B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440B5"/>
    <w:pPr>
      <w:outlineLvl w:val="9"/>
    </w:pPr>
  </w:style>
  <w:style w:type="table" w:styleId="af4">
    <w:name w:val="Table Grid"/>
    <w:basedOn w:val="a1"/>
    <w:uiPriority w:val="59"/>
    <w:rsid w:val="0012779F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12779F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A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A307D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lzmgJUC9OOs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youtu.be/khYYDwqvVPs" TargetMode="External"/><Relationship Id="rId4" Type="http://schemas.openxmlformats.org/officeDocument/2006/relationships/hyperlink" Target="https://youtu.be/eXGLht_KCIU" TargetMode="External"/><Relationship Id="rId9" Type="http://schemas.openxmlformats.org/officeDocument/2006/relationships/hyperlink" Target="https://youtu.be/lJrOE0QiIk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VEvstratova</dc:creator>
  <cp:lastModifiedBy>VEvstratova</cp:lastModifiedBy>
  <cp:revision>2</cp:revision>
  <dcterms:created xsi:type="dcterms:W3CDTF">2020-04-28T09:21:00Z</dcterms:created>
  <dcterms:modified xsi:type="dcterms:W3CDTF">2020-04-28T10:24:00Z</dcterms:modified>
</cp:coreProperties>
</file>