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AC" w:rsidRDefault="009D7160" w:rsidP="009D7160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160">
        <w:rPr>
          <w:rFonts w:ascii="Times New Roman" w:hAnsi="Times New Roman" w:cs="Times New Roman"/>
          <w:sz w:val="32"/>
          <w:szCs w:val="32"/>
        </w:rPr>
        <w:t>Графический диктант</w:t>
      </w:r>
    </w:p>
    <w:p w:rsidR="009D7160" w:rsidRDefault="009D7160" w:rsidP="009D716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9D7160" w:rsidRDefault="009D7160" w:rsidP="009D716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назовите, что у вас получилось. Желаю удачи!</w:t>
      </w:r>
      <w:r w:rsidR="009B3630">
        <w:rPr>
          <w:rFonts w:ascii="Times New Roman" w:hAnsi="Times New Roman" w:cs="Times New Roman"/>
          <w:sz w:val="32"/>
          <w:szCs w:val="32"/>
        </w:rPr>
        <w:t xml:space="preserve"> Смотри пример, как выполнять Графический диктант… </w:t>
      </w:r>
    </w:p>
    <w:p w:rsidR="00252726" w:rsidRDefault="009B3630" w:rsidP="009D716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90975" cy="4355771"/>
            <wp:effectExtent l="0" t="0" r="0" b="6985"/>
            <wp:docPr id="1" name="Рисунок 1" descr="C:\Users\Admin\Desktop\IMG_20200420_21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420_213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8"/>
                    <a:stretch/>
                  </pic:blipFill>
                  <pic:spPr bwMode="auto">
                    <a:xfrm>
                      <a:off x="0" y="0"/>
                      <a:ext cx="3993190" cy="435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07E7" w:rsidRPr="00252726" w:rsidRDefault="009F07E7" w:rsidP="002527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теперь задание: </w:t>
      </w:r>
      <w:r w:rsidR="0025272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EB7774D" wp14:editId="6F689E82">
            <wp:extent cx="5924550" cy="1819275"/>
            <wp:effectExtent l="0" t="0" r="0" b="9525"/>
            <wp:docPr id="2" name="Рисунок 2" descr="C:\Users\Admin\Desktop\IMG_20200421_12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421_125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7E7" w:rsidRPr="0025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47"/>
    <w:rsid w:val="00252726"/>
    <w:rsid w:val="00722947"/>
    <w:rsid w:val="009B3630"/>
    <w:rsid w:val="009D7160"/>
    <w:rsid w:val="009F07E7"/>
    <w:rsid w:val="00E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2020-04-20T17:54:00Z</dcterms:created>
  <dcterms:modified xsi:type="dcterms:W3CDTF">2020-04-21T10:14:00Z</dcterms:modified>
</cp:coreProperties>
</file>