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0C" w:rsidRPr="004D0E29" w:rsidRDefault="0067170C" w:rsidP="0067170C">
      <w:pPr>
        <w:jc w:val="center"/>
        <w:rPr>
          <w:b/>
          <w:bCs/>
          <w:sz w:val="32"/>
          <w:szCs w:val="28"/>
        </w:rPr>
      </w:pPr>
      <w:bookmarkStart w:id="0" w:name="_GoBack"/>
      <w:bookmarkEnd w:id="0"/>
      <w:proofErr w:type="gramStart"/>
      <w:r w:rsidRPr="004D0E29">
        <w:rPr>
          <w:b/>
          <w:bCs/>
          <w:sz w:val="32"/>
          <w:szCs w:val="28"/>
        </w:rPr>
        <w:t>Уважаемые</w:t>
      </w:r>
      <w:proofErr w:type="gramEnd"/>
      <w:r w:rsidRPr="004D0E29">
        <w:rPr>
          <w:b/>
          <w:bCs/>
          <w:sz w:val="32"/>
          <w:szCs w:val="28"/>
        </w:rPr>
        <w:t xml:space="preserve"> родитель и ученик!</w:t>
      </w:r>
    </w:p>
    <w:p w:rsidR="0067170C" w:rsidRDefault="0067170C" w:rsidP="0067170C">
      <w:pPr>
        <w:jc w:val="center"/>
        <w:rPr>
          <w:b/>
          <w:bCs/>
          <w:sz w:val="28"/>
          <w:szCs w:val="28"/>
        </w:rPr>
      </w:pPr>
    </w:p>
    <w:p w:rsidR="0067170C" w:rsidRDefault="0067170C" w:rsidP="0067170C">
      <w:pPr>
        <w:jc w:val="center"/>
        <w:rPr>
          <w:b/>
          <w:bCs/>
          <w:sz w:val="28"/>
          <w:szCs w:val="28"/>
        </w:rPr>
      </w:pPr>
    </w:p>
    <w:p w:rsidR="0067170C" w:rsidRPr="004D0E29" w:rsidRDefault="0067170C" w:rsidP="004D0E29">
      <w:pPr>
        <w:rPr>
          <w:b/>
          <w:bCs/>
          <w:color w:val="548DD4" w:themeColor="text2" w:themeTint="99"/>
          <w:sz w:val="28"/>
          <w:szCs w:val="28"/>
        </w:rPr>
      </w:pPr>
      <w:r w:rsidRPr="004D0E29">
        <w:rPr>
          <w:b/>
          <w:bCs/>
          <w:color w:val="548DD4" w:themeColor="text2" w:themeTint="99"/>
          <w:sz w:val="28"/>
          <w:szCs w:val="28"/>
        </w:rPr>
        <w:t xml:space="preserve">Ученики имеют право </w:t>
      </w:r>
      <w:proofErr w:type="gramStart"/>
      <w:r w:rsidRPr="004D0E29">
        <w:rPr>
          <w:b/>
          <w:bCs/>
          <w:color w:val="548DD4" w:themeColor="text2" w:themeTint="99"/>
          <w:sz w:val="28"/>
          <w:szCs w:val="28"/>
        </w:rPr>
        <w:t>на</w:t>
      </w:r>
      <w:proofErr w:type="gramEnd"/>
      <w:r w:rsidRPr="004D0E29">
        <w:rPr>
          <w:b/>
          <w:bCs/>
          <w:color w:val="548DD4" w:themeColor="text2" w:themeTint="99"/>
          <w:sz w:val="28"/>
          <w:szCs w:val="28"/>
        </w:rPr>
        <w:t>:</w:t>
      </w:r>
    </w:p>
    <w:p w:rsidR="0067170C" w:rsidRDefault="0067170C" w:rsidP="0067170C">
      <w:pPr>
        <w:jc w:val="center"/>
        <w:rPr>
          <w:b/>
          <w:bCs/>
          <w:sz w:val="28"/>
          <w:szCs w:val="28"/>
        </w:rPr>
      </w:pPr>
    </w:p>
    <w:p w:rsidR="0067170C" w:rsidRDefault="0067170C" w:rsidP="004D0E2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● получение бесплатного общего образования (начального общего, основного общего, среднего (полного) общего образования) в соответствии с государственными образовательными стандартами (Закон РФ «Об образовании», ст.5, п.3);</w:t>
      </w:r>
      <w:proofErr w:type="gramEnd"/>
    </w:p>
    <w:p w:rsidR="0067170C" w:rsidRDefault="0067170C" w:rsidP="004D0E29">
      <w:pPr>
        <w:jc w:val="both"/>
        <w:rPr>
          <w:sz w:val="28"/>
          <w:szCs w:val="28"/>
        </w:rPr>
      </w:pPr>
    </w:p>
    <w:p w:rsidR="0067170C" w:rsidRDefault="0067170C" w:rsidP="004D0E29">
      <w:pPr>
        <w:jc w:val="both"/>
        <w:rPr>
          <w:sz w:val="28"/>
          <w:szCs w:val="28"/>
        </w:rPr>
      </w:pPr>
      <w:r>
        <w:rPr>
          <w:sz w:val="28"/>
          <w:szCs w:val="28"/>
        </w:rPr>
        <w:t>● выбор формы получения образования и образовательного</w:t>
      </w:r>
    </w:p>
    <w:p w:rsidR="0067170C" w:rsidRDefault="0067170C" w:rsidP="004D0E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учреждения (Закон РФ «Об образовании», ст.50, п.2);</w:t>
      </w:r>
    </w:p>
    <w:p w:rsidR="0067170C" w:rsidRDefault="0067170C" w:rsidP="004D0E29">
      <w:pPr>
        <w:jc w:val="both"/>
        <w:rPr>
          <w:sz w:val="28"/>
          <w:szCs w:val="28"/>
        </w:rPr>
      </w:pPr>
    </w:p>
    <w:p w:rsidR="0067170C" w:rsidRDefault="0067170C" w:rsidP="004D0E29">
      <w:pPr>
        <w:jc w:val="both"/>
        <w:rPr>
          <w:sz w:val="28"/>
          <w:szCs w:val="28"/>
        </w:rPr>
      </w:pPr>
      <w:r>
        <w:rPr>
          <w:sz w:val="28"/>
          <w:szCs w:val="28"/>
        </w:rPr>
        <w:t>● бесплатное пользование библиотечным фондом;</w:t>
      </w:r>
    </w:p>
    <w:p w:rsidR="0067170C" w:rsidRDefault="0067170C" w:rsidP="004D0E29">
      <w:pPr>
        <w:jc w:val="both"/>
        <w:rPr>
          <w:sz w:val="28"/>
          <w:szCs w:val="28"/>
        </w:rPr>
      </w:pPr>
    </w:p>
    <w:p w:rsidR="0067170C" w:rsidRDefault="0067170C" w:rsidP="004D0E29">
      <w:pPr>
        <w:jc w:val="both"/>
        <w:rPr>
          <w:sz w:val="28"/>
          <w:szCs w:val="28"/>
        </w:rPr>
      </w:pPr>
      <w:r>
        <w:rPr>
          <w:sz w:val="28"/>
          <w:szCs w:val="28"/>
        </w:rPr>
        <w:t>● получение дополнительных (в том числе платных) образовательных услуг;</w:t>
      </w:r>
    </w:p>
    <w:p w:rsidR="0067170C" w:rsidRDefault="0067170C" w:rsidP="004D0E29">
      <w:pPr>
        <w:jc w:val="both"/>
        <w:rPr>
          <w:sz w:val="28"/>
          <w:szCs w:val="28"/>
        </w:rPr>
      </w:pPr>
    </w:p>
    <w:p w:rsidR="0067170C" w:rsidRDefault="0067170C" w:rsidP="004D0E29">
      <w:pPr>
        <w:jc w:val="both"/>
        <w:rPr>
          <w:sz w:val="28"/>
          <w:szCs w:val="28"/>
        </w:rPr>
      </w:pPr>
      <w:r>
        <w:rPr>
          <w:sz w:val="28"/>
          <w:szCs w:val="28"/>
        </w:rPr>
        <w:t>● участие в управлении учреждением;</w:t>
      </w:r>
    </w:p>
    <w:p w:rsidR="0067170C" w:rsidRDefault="0067170C" w:rsidP="004D0E29">
      <w:pPr>
        <w:jc w:val="both"/>
        <w:rPr>
          <w:sz w:val="28"/>
          <w:szCs w:val="28"/>
        </w:rPr>
      </w:pPr>
    </w:p>
    <w:p w:rsidR="0067170C" w:rsidRDefault="0067170C" w:rsidP="004D0E29">
      <w:pPr>
        <w:jc w:val="both"/>
        <w:rPr>
          <w:sz w:val="28"/>
          <w:szCs w:val="28"/>
        </w:rPr>
      </w:pPr>
      <w:r>
        <w:rPr>
          <w:sz w:val="28"/>
          <w:szCs w:val="28"/>
        </w:rPr>
        <w:t>● уважение человеческого достоинства, свободу совести и получение информации, свободное выражение своих взглядов и убеждений (Закон РФ «Об образовании», ст.50, п.4);</w:t>
      </w:r>
    </w:p>
    <w:p w:rsidR="0067170C" w:rsidRDefault="0067170C" w:rsidP="004D0E29">
      <w:pPr>
        <w:jc w:val="both"/>
        <w:rPr>
          <w:sz w:val="28"/>
          <w:szCs w:val="28"/>
        </w:rPr>
      </w:pPr>
    </w:p>
    <w:p w:rsidR="0067170C" w:rsidRDefault="0067170C" w:rsidP="004D0E29">
      <w:pPr>
        <w:jc w:val="both"/>
        <w:rPr>
          <w:sz w:val="28"/>
          <w:szCs w:val="28"/>
        </w:rPr>
      </w:pPr>
      <w:r>
        <w:rPr>
          <w:sz w:val="28"/>
          <w:szCs w:val="28"/>
        </w:rPr>
        <w:t>● свободное посещение мероприятий, не предусмотренных учебным планом (закон РФ «Об образовании», ст.50, п.16);</w:t>
      </w:r>
    </w:p>
    <w:p w:rsidR="0067170C" w:rsidRDefault="0067170C" w:rsidP="004D0E29">
      <w:pPr>
        <w:jc w:val="both"/>
        <w:rPr>
          <w:sz w:val="28"/>
          <w:szCs w:val="28"/>
        </w:rPr>
      </w:pPr>
    </w:p>
    <w:p w:rsidR="0067170C" w:rsidRDefault="0067170C" w:rsidP="004D0E29">
      <w:pPr>
        <w:jc w:val="both"/>
        <w:rPr>
          <w:sz w:val="28"/>
          <w:szCs w:val="28"/>
        </w:rPr>
      </w:pPr>
      <w:r>
        <w:rPr>
          <w:sz w:val="28"/>
          <w:szCs w:val="28"/>
        </w:rPr>
        <w:t>● добровольное привлечение к труду, не предусмотренному образовательной программой (Закон РФ «Об образовании», ст.50 п.14);</w:t>
      </w:r>
    </w:p>
    <w:p w:rsidR="0067170C" w:rsidRDefault="0067170C" w:rsidP="004D0E29">
      <w:pPr>
        <w:jc w:val="both"/>
        <w:rPr>
          <w:sz w:val="28"/>
          <w:szCs w:val="28"/>
        </w:rPr>
      </w:pPr>
    </w:p>
    <w:p w:rsidR="0067170C" w:rsidRDefault="0067170C" w:rsidP="004D0E29">
      <w:pPr>
        <w:jc w:val="both"/>
        <w:rPr>
          <w:sz w:val="28"/>
          <w:szCs w:val="28"/>
        </w:rPr>
      </w:pPr>
      <w:r>
        <w:rPr>
          <w:sz w:val="28"/>
          <w:szCs w:val="28"/>
        </w:rPr>
        <w:t>● добровольное вступление в любые общественные организации</w:t>
      </w:r>
    </w:p>
    <w:p w:rsidR="0067170C" w:rsidRDefault="0067170C" w:rsidP="004D0E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(Закон РФ «Об образовании», ст.50, п.15);</w:t>
      </w:r>
    </w:p>
    <w:p w:rsidR="0067170C" w:rsidRDefault="0067170C" w:rsidP="004D0E29">
      <w:pPr>
        <w:jc w:val="both"/>
        <w:rPr>
          <w:sz w:val="28"/>
          <w:szCs w:val="28"/>
        </w:rPr>
      </w:pPr>
    </w:p>
    <w:p w:rsidR="0067170C" w:rsidRDefault="0067170C" w:rsidP="004D0E29">
      <w:pPr>
        <w:jc w:val="both"/>
        <w:rPr>
          <w:sz w:val="28"/>
          <w:szCs w:val="28"/>
        </w:rPr>
      </w:pPr>
      <w:r>
        <w:rPr>
          <w:sz w:val="28"/>
          <w:szCs w:val="28"/>
        </w:rPr>
        <w:t>● защиту от применения методов физического и психического</w:t>
      </w:r>
    </w:p>
    <w:p w:rsidR="0067170C" w:rsidRDefault="0067170C" w:rsidP="004D0E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насилия (Закон РФ «Об образовании», ст.15, п.6);</w:t>
      </w:r>
    </w:p>
    <w:p w:rsidR="0067170C" w:rsidRDefault="0067170C" w:rsidP="004D0E29">
      <w:pPr>
        <w:jc w:val="both"/>
        <w:rPr>
          <w:sz w:val="28"/>
          <w:szCs w:val="28"/>
        </w:rPr>
      </w:pPr>
    </w:p>
    <w:p w:rsidR="0067170C" w:rsidRDefault="0067170C" w:rsidP="004D0E29">
      <w:pPr>
        <w:jc w:val="both"/>
        <w:rPr>
          <w:sz w:val="28"/>
          <w:szCs w:val="28"/>
        </w:rPr>
      </w:pPr>
      <w:r>
        <w:rPr>
          <w:sz w:val="28"/>
          <w:szCs w:val="28"/>
        </w:rPr>
        <w:t>● условия обучения, гарантирующие охрану и укрепление здоровья (Закон РФ «Об образовании», ст.51, п.1).</w:t>
      </w:r>
    </w:p>
    <w:p w:rsidR="0067170C" w:rsidRDefault="0067170C" w:rsidP="004D0E29">
      <w:pPr>
        <w:jc w:val="both"/>
        <w:rPr>
          <w:sz w:val="28"/>
          <w:szCs w:val="28"/>
        </w:rPr>
      </w:pPr>
    </w:p>
    <w:p w:rsidR="0067170C" w:rsidRDefault="0067170C" w:rsidP="004D0E29">
      <w:pPr>
        <w:jc w:val="both"/>
        <w:rPr>
          <w:sz w:val="28"/>
          <w:szCs w:val="28"/>
        </w:rPr>
      </w:pPr>
    </w:p>
    <w:p w:rsidR="0067170C" w:rsidRPr="004D0E29" w:rsidRDefault="0067170C" w:rsidP="004D0E29">
      <w:pPr>
        <w:jc w:val="both"/>
        <w:rPr>
          <w:b/>
          <w:bCs/>
          <w:color w:val="548DD4" w:themeColor="text2" w:themeTint="99"/>
          <w:sz w:val="28"/>
          <w:szCs w:val="28"/>
        </w:rPr>
      </w:pPr>
      <w:r w:rsidRPr="004D0E29">
        <w:rPr>
          <w:b/>
          <w:bCs/>
          <w:color w:val="548DD4" w:themeColor="text2" w:themeTint="99"/>
          <w:sz w:val="28"/>
          <w:szCs w:val="28"/>
        </w:rPr>
        <w:t>Учащиеся обязаны:</w:t>
      </w:r>
    </w:p>
    <w:p w:rsidR="0067170C" w:rsidRDefault="0067170C" w:rsidP="004D0E29">
      <w:pPr>
        <w:jc w:val="both"/>
        <w:rPr>
          <w:b/>
          <w:bCs/>
          <w:sz w:val="28"/>
          <w:szCs w:val="28"/>
        </w:rPr>
      </w:pPr>
    </w:p>
    <w:p w:rsidR="0067170C" w:rsidRDefault="0067170C" w:rsidP="004D0E29">
      <w:pPr>
        <w:jc w:val="both"/>
        <w:rPr>
          <w:sz w:val="28"/>
          <w:szCs w:val="28"/>
        </w:rPr>
      </w:pPr>
    </w:p>
    <w:p w:rsidR="0067170C" w:rsidRDefault="0067170C" w:rsidP="004D0E2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«Обучающиеся обязаны выполнять устав общеобразовательного учреждения; добросовестно учиться; бережно относится</w:t>
      </w:r>
      <w:proofErr w:type="gramEnd"/>
    </w:p>
    <w:p w:rsidR="0067170C" w:rsidRDefault="0067170C" w:rsidP="004D0E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имуществу учреждения; уважать честь и достоинство других</w:t>
      </w:r>
    </w:p>
    <w:p w:rsidR="0067170C" w:rsidRDefault="0067170C" w:rsidP="004D0E2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обучающихся и работников; выполнять требования работников</w:t>
      </w:r>
    </w:p>
    <w:p w:rsidR="0067170C" w:rsidRDefault="0067170C" w:rsidP="004D0E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учреждения по соблюдению правил внутреннего распорядка»</w:t>
      </w:r>
    </w:p>
    <w:p w:rsidR="0067170C" w:rsidRDefault="0067170C" w:rsidP="004D0E29">
      <w:pPr>
        <w:jc w:val="both"/>
        <w:rPr>
          <w:sz w:val="28"/>
          <w:szCs w:val="28"/>
        </w:rPr>
      </w:pPr>
    </w:p>
    <w:p w:rsidR="0067170C" w:rsidRDefault="0067170C" w:rsidP="004D0E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Обратите особое внимание, господа учащиеся,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67170C" w:rsidRDefault="0067170C" w:rsidP="004D0E29">
      <w:pPr>
        <w:jc w:val="both"/>
        <w:rPr>
          <w:sz w:val="28"/>
          <w:szCs w:val="28"/>
        </w:rPr>
      </w:pPr>
    </w:p>
    <w:p w:rsidR="0067170C" w:rsidRDefault="0067170C" w:rsidP="004D0E29">
      <w:pPr>
        <w:jc w:val="both"/>
        <w:rPr>
          <w:sz w:val="28"/>
          <w:szCs w:val="28"/>
        </w:rPr>
      </w:pPr>
      <w:r>
        <w:rPr>
          <w:sz w:val="28"/>
          <w:szCs w:val="28"/>
        </w:rPr>
        <w:t>а) обязанность «добросовестно учиться», т.е.</w:t>
      </w:r>
    </w:p>
    <w:p w:rsidR="0067170C" w:rsidRDefault="0067170C" w:rsidP="004D0E29">
      <w:pPr>
        <w:jc w:val="both"/>
        <w:rPr>
          <w:sz w:val="28"/>
          <w:szCs w:val="28"/>
        </w:rPr>
      </w:pPr>
    </w:p>
    <w:p w:rsidR="0067170C" w:rsidRDefault="0067170C" w:rsidP="004D0E29">
      <w:pPr>
        <w:jc w:val="both"/>
        <w:rPr>
          <w:sz w:val="28"/>
          <w:szCs w:val="28"/>
        </w:rPr>
      </w:pPr>
      <w:r>
        <w:rPr>
          <w:sz w:val="28"/>
          <w:szCs w:val="28"/>
        </w:rPr>
        <w:t>• в полном объеме освоить учебные дисциплины, предусмотренные учебным планом;</w:t>
      </w:r>
    </w:p>
    <w:p w:rsidR="0067170C" w:rsidRDefault="0067170C" w:rsidP="004D0E29">
      <w:pPr>
        <w:jc w:val="both"/>
        <w:rPr>
          <w:sz w:val="28"/>
          <w:szCs w:val="28"/>
        </w:rPr>
      </w:pPr>
    </w:p>
    <w:p w:rsidR="0067170C" w:rsidRDefault="0067170C" w:rsidP="004D0E29">
      <w:pPr>
        <w:jc w:val="both"/>
        <w:rPr>
          <w:sz w:val="28"/>
          <w:szCs w:val="28"/>
        </w:rPr>
      </w:pPr>
      <w:r>
        <w:rPr>
          <w:sz w:val="28"/>
          <w:szCs w:val="28"/>
        </w:rPr>
        <w:t>• вовремя и успешно пройти промежуточные и итоговые</w:t>
      </w:r>
    </w:p>
    <w:p w:rsidR="0067170C" w:rsidRDefault="0067170C" w:rsidP="004D0E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аттестации;</w:t>
      </w:r>
    </w:p>
    <w:p w:rsidR="0067170C" w:rsidRDefault="0067170C" w:rsidP="004D0E29">
      <w:pPr>
        <w:jc w:val="both"/>
        <w:rPr>
          <w:sz w:val="28"/>
          <w:szCs w:val="28"/>
        </w:rPr>
      </w:pPr>
    </w:p>
    <w:p w:rsidR="0067170C" w:rsidRDefault="0067170C" w:rsidP="004D0E29">
      <w:pPr>
        <w:jc w:val="both"/>
        <w:rPr>
          <w:sz w:val="28"/>
          <w:szCs w:val="28"/>
        </w:rPr>
      </w:pPr>
      <w:r>
        <w:rPr>
          <w:sz w:val="28"/>
          <w:szCs w:val="28"/>
        </w:rPr>
        <w:t>б) обязанность «уважать честь и достоинство других обучающихся»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7170C" w:rsidRDefault="0067170C" w:rsidP="004D0E29">
      <w:pPr>
        <w:jc w:val="both"/>
        <w:rPr>
          <w:sz w:val="28"/>
          <w:szCs w:val="28"/>
        </w:rPr>
      </w:pPr>
    </w:p>
    <w:p w:rsidR="0067170C" w:rsidRDefault="0067170C" w:rsidP="004D0E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Внимание! Грубое нарушение Устава может поставить под вопрос пребывание учащегося в стенах школы. Закон предоставляет вам, дорогие ученики, большие права, но они неразрывно связаны с вашими обязанностями. </w:t>
      </w:r>
    </w:p>
    <w:p w:rsidR="0067170C" w:rsidRPr="004D0E29" w:rsidRDefault="0067170C" w:rsidP="004D0E29">
      <w:pPr>
        <w:jc w:val="center"/>
        <w:rPr>
          <w:b/>
          <w:color w:val="548DD4" w:themeColor="text2" w:themeTint="99"/>
          <w:sz w:val="28"/>
          <w:szCs w:val="28"/>
        </w:rPr>
      </w:pPr>
      <w:r w:rsidRPr="004D0E29">
        <w:rPr>
          <w:b/>
          <w:color w:val="548DD4" w:themeColor="text2" w:themeTint="99"/>
          <w:sz w:val="28"/>
          <w:szCs w:val="28"/>
        </w:rPr>
        <w:t>Помните об этом!</w:t>
      </w:r>
    </w:p>
    <w:p w:rsidR="002D037D" w:rsidRDefault="002D037D"/>
    <w:sectPr w:rsidR="002D037D" w:rsidSect="00F642D5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07BEE"/>
    <w:rsid w:val="002D037D"/>
    <w:rsid w:val="004D0E29"/>
    <w:rsid w:val="0067170C"/>
    <w:rsid w:val="00707BEE"/>
    <w:rsid w:val="00F6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70C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dcterms:created xsi:type="dcterms:W3CDTF">2020-04-15T18:40:00Z</dcterms:created>
  <dcterms:modified xsi:type="dcterms:W3CDTF">2020-04-16T03:15:00Z</dcterms:modified>
</cp:coreProperties>
</file>