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C94" w:rsidRPr="00741EC4" w:rsidRDefault="004E0C94" w:rsidP="004E0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  <w:r w:rsidRPr="00741EC4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>Консультация для педагогов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ru-RU"/>
        </w:rPr>
      </w:pPr>
      <w:r w:rsidRPr="004E0C94"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ru-RU"/>
        </w:rPr>
        <w:t>Проведение ОД с детьми младшего дошкольного возраста в режиме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ru-RU"/>
        </w:rPr>
      </w:pPr>
      <w:proofErr w:type="spellStart"/>
      <w:r w:rsidRPr="004E0C94"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ru-RU"/>
        </w:rPr>
        <w:t>Onlaine</w:t>
      </w:r>
      <w:proofErr w:type="spellEnd"/>
      <w:r w:rsidRPr="004E0C94"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ru-RU"/>
        </w:rPr>
        <w:t>.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самоизоляции изменили жизнь детей и взрослых. Все дети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возраста: и </w:t>
      </w:r>
      <w:proofErr w:type="gram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посещающие</w:t>
      </w:r>
      <w:proofErr w:type="gramEnd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не посещающие дошкольные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организации, оказались в ситуации необходимости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ими содержания основных образовательных программ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 с педагогом.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</w:t>
      </w:r>
      <w:proofErr w:type="gram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занятия-это</w:t>
      </w:r>
      <w:proofErr w:type="spellEnd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несколько иной формат, гораздо более сложный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съемка видеоролика. Здесь педагог будет общаться непосредственно </w:t>
      </w:r>
      <w:proofErr w:type="gram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конкретным ребенком, находящимся по ту сторону экрана. Очень важно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педагогам, и родителям, что ни один ребенок, в каком возрасте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не был, не подготовлен изначально к самостоятельной деятельности </w:t>
      </w:r>
      <w:proofErr w:type="gram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proofErr w:type="gramEnd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онлайн-занятий</w:t>
      </w:r>
      <w:proofErr w:type="spellEnd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Поэтому данный вид занятий всегда выполняются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режиме вместе </w:t>
      </w:r>
      <w:proofErr w:type="gram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взрослым. Ребенок плюс мама перед экраном с одной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стороны и педагог с другой стороны. Так же очень </w:t>
      </w:r>
      <w:proofErr w:type="gram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</w:t>
      </w:r>
      <w:proofErr w:type="gramEnd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какую мы соберем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команду</w:t>
      </w:r>
      <w:proofErr w:type="gramEnd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</w:t>
      </w:r>
      <w:proofErr w:type="gram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платформе будем проводить. Для того чтобы видел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лица детей и родителей, для того чтобы не только говорящая голова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 была единственным участником этого занятия. А для того, чтобы и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могли высказать свое мнение, и родители могли задать вопросы </w:t>
      </w:r>
      <w:proofErr w:type="gram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режиме </w:t>
      </w:r>
      <w:proofErr w:type="spellStart"/>
      <w:proofErr w:type="gram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proofErr w:type="gramEnd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т.е. в режиме живого общения и получить ответ на этот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вопрос.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детском саду мы организовывали занятия в </w:t>
      </w:r>
      <w:proofErr w:type="gram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небольших</w:t>
      </w:r>
      <w:proofErr w:type="gramEnd"/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группах 5-6 </w:t>
      </w:r>
      <w:proofErr w:type="gram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поскольку педагог должен управлять педагогическим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процессом и только тогда занятие будет эффективно. Четко соблюдали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количественное соотношение «один педагог и 5-6 детей» и количественное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соотношение </w:t>
      </w:r>
      <w:proofErr w:type="spell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онлайн-занятий</w:t>
      </w:r>
      <w:proofErr w:type="spellEnd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течении дня (рекомендовано начинать с</w:t>
      </w:r>
      <w:proofErr w:type="gramEnd"/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занятия, потом их может быть больше). Занятия для детей 3-4 лет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иметь длительность не более 15 минут. К занятию обязательно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подготавливали родителя, за несколько дней до начала занятия выслав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проспект, либо перечень тех материалов, которые он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подготавливает к занятию. Мы на своих занятиях применяем схему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трехэтапности</w:t>
      </w:r>
      <w:proofErr w:type="spellEnd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где на первом занятии мы подготавливались к занятию, </w:t>
      </w:r>
      <w:proofErr w:type="gram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втором</w:t>
      </w:r>
      <w:proofErr w:type="gramEnd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этапе - работа проводилась непосредственно на занятии, и третий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</w:t>
      </w:r>
      <w:proofErr w:type="gram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п-</w:t>
      </w:r>
      <w:proofErr w:type="gramEnd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работа после занятия. По моему </w:t>
      </w:r>
      <w:proofErr w:type="gram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мнению</w:t>
      </w:r>
      <w:proofErr w:type="gramEnd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к занятию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присутствовать всегда, при этом подготовка не только педагога, но и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родителя, они подготавливают необходимые материалы или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необходимую информацию, которую нужно донести до ребенка. Я об этом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сообщала родителю в информационном письме использую</w:t>
      </w:r>
      <w:proofErr w:type="gramEnd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WhatsApp</w:t>
      </w:r>
      <w:proofErr w:type="spellEnd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Еще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 хочу повториться, что без подготовки родителей </w:t>
      </w:r>
      <w:proofErr w:type="spell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</w:t>
      </w:r>
      <w:proofErr w:type="gram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ребенком полноценно провести не получится.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педагог может дать рекомендацию родителям </w:t>
      </w:r>
      <w:proofErr w:type="gram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поведении во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занятий, рекомендацию по подключению к этому занятию. Во время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занятий не обязательно, чтобы ребенок был виден, он может быть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невидимкой, потому что он стесняется или по какой- либо другой причине.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об этом нужно договариваться с родителями на предварительной стадии.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Микрофон должен быть включен постоянно только у педагога, а микрофоны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участников занятия подключаются по мере необходимости. Т.е. выключив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микрофон родитель может обсуждать то, что сказал воспитатель, он 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ему подсказывать необходимые действия и </w:t>
      </w:r>
      <w:proofErr w:type="spell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совсем не обязательно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его слышали другие дети. И это все относится к подготовке </w:t>
      </w:r>
      <w:proofErr w:type="spell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занятий, которая так же требует нашего внимания и нашего времени. Но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</w:t>
      </w:r>
      <w:proofErr w:type="gramEnd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самом занятии очень важно обратить внимание на то, что должна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какая-то платформа, на которой мы проводим занятия. Если на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платформе нет возможности общаться в режиме видеоконференции, то это не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платформа, которая нам нужна. Важно чтобы педагог, во время занятия,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смог пообщаться со всеми участниками процесса, а их получается 10 - 5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и 5 родителей. Он должен отметить успех каждого ребенка на этом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занятии</w:t>
      </w:r>
      <w:proofErr w:type="gramEnd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он сделал, чего он смог достичь. Очень важно не затягивать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и учитывать длительность занятия в соответствии с возрастом детей.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как будет говорить педагог, не должно быть торопливой речи,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должно быть скороговорки. Он говорит более медленно, чем </w:t>
      </w:r>
      <w:proofErr w:type="gram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обычном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режиме</w:t>
      </w:r>
      <w:proofErr w:type="gramEnd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 с детьми.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педагога могут быть помощники. Это может быть игрушка, которую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еще не видели. Игрушке, вместе с детьми можно придумать имя,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какую-либо деятельность, поговорить о жизни животных,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ему сказку или он может рассказать сказку и т.д. Т.е выбирается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тот помощник, который будет не </w:t>
      </w:r>
      <w:proofErr w:type="spell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тривеален</w:t>
      </w:r>
      <w:proofErr w:type="spellEnd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интересен детям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который будет работать на раскрытие темы на нашем занятии.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своих занятиях я чаще всего использую игровые форматы, такие как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квест-игра</w:t>
      </w:r>
      <w:proofErr w:type="spellEnd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Мы знаем, что </w:t>
      </w:r>
      <w:proofErr w:type="spell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квест-игра-это</w:t>
      </w:r>
      <w:proofErr w:type="spellEnd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разновидность </w:t>
      </w:r>
      <w:proofErr w:type="gram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компьютерных</w:t>
      </w:r>
      <w:proofErr w:type="gramEnd"/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приключенческих игр представляющих собой историю с главным героем.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наше взаимодействие с малышами было игровой историей,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нужно обязательно придумать такую же историю, но с выходом </w:t>
      </w:r>
      <w:proofErr w:type="gram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реальный мир. Нам нужно чтобы </w:t>
      </w:r>
      <w:proofErr w:type="gram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proofErr w:type="gramEnd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проходил и в интерактивном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формате</w:t>
      </w:r>
      <w:proofErr w:type="gramEnd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в реальном помещении дома. Например: спрятанная карта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какое-то волшебство, подарок, и это должно появиться у малыша дома.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помещаем малыша в какую-либо историю. Эта история может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растянуться на несколько дней или одна история на целый месяц. Для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создания этой истории поможет технология сказки. Таким </w:t>
      </w:r>
      <w:proofErr w:type="gram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не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ассоциировать ребенка с главным героем, но и сделать </w:t>
      </w:r>
      <w:proofErr w:type="gram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некоторый</w:t>
      </w:r>
      <w:proofErr w:type="gramEnd"/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задел на завтрашний день. Мы здесь не говорим о том, что это будет какой-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подарочек. Подарочком будет ресурс, например карандаши или клей,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понадобится завтра, или музыка, которая появится в записи. Это все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открываться малышу только тогда, когда он выполнит задание. Так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же</w:t>
      </w:r>
      <w:proofErr w:type="gramEnd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должны быть какие-то призы и должна быть визуализация т.е.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появляться наглядные атрибуты, чтобы ребенок видел, что герой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вверх. Каждый день мы должны открывать новый уровень и на новом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proofErr w:type="gramEnd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можем использовать ресурсы и навыки прошлых уровней, так и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что-то новенькое, что ребенок попробует в первый раз. Наша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создать волшебную историю, чтобы ребенок был захвачен этой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историей, а для нас это будет инструмент вовлечения родителя </w:t>
      </w:r>
      <w:proofErr w:type="gram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взаимодействие.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игра началась. То ребенок уже не даст ее бросить, потому что есть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яркие пятна и факторы, которые его удерживают в этом процессе. Какие же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факторы? А это фактор удивления, затем дать </w:t>
      </w:r>
      <w:proofErr w:type="gram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инструкцию</w:t>
      </w:r>
      <w:proofErr w:type="gramEnd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т.е. показать,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это делается, затем поддержать переходом на новый уровень или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открытием новых ресурсов и только потом показать фокус. И показывать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фокус будут уже родители, опираясь на наши инструкции. Что это значит?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здесь будет эдакой феей, или папа будет волшебником, </w:t>
      </w:r>
      <w:proofErr w:type="gram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помогут нам перенести </w:t>
      </w:r>
      <w:proofErr w:type="spell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proofErr w:type="spell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формата в реальную жизнь. Но для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 чтобы это работало, нам нужно дать родителям инструкцию: что сказать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заранее, что физически подготовить, что сказать во время занятия и, что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 после занятия. От нас родителям нужна конкретная формулировка. И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наконец, какой показать фокус. Если мы хотим чтобы </w:t>
      </w:r>
      <w:proofErr w:type="spell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получился, он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быть захватывающим и очень коротким. И тогда родители будут</w:t>
      </w:r>
    </w:p>
    <w:p w:rsidR="004E0C94" w:rsidRPr="004E0C94" w:rsidRDefault="004E0C94" w:rsidP="0074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вовлечены. Но им нужны очень четкие инструкции. </w:t>
      </w:r>
    </w:p>
    <w:p w:rsidR="004E0C94" w:rsidRP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занятия очень важны рекомендации для </w:t>
      </w:r>
      <w:proofErr w:type="gramStart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</w:t>
      </w:r>
      <w:proofErr w:type="gramEnd"/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он может</w:t>
      </w:r>
    </w:p>
    <w:p w:rsidR="004E0C94" w:rsidRDefault="004E0C94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заняться с ребенком после занятия.</w:t>
      </w:r>
    </w:p>
    <w:p w:rsidR="00CC3DD7" w:rsidRDefault="00CC3DD7" w:rsidP="004E0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FAE" w:rsidRDefault="00CC3DD7" w:rsidP="004E0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93615" cy="2925873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7305"/>
                    <a:stretch/>
                  </pic:blipFill>
                  <pic:spPr bwMode="auto">
                    <a:xfrm>
                      <a:off x="0" y="0"/>
                      <a:ext cx="4793615" cy="292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C3DD7" w:rsidRDefault="00CC3DD7" w:rsidP="00CC3D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Авраменко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Николаевна</w:t>
      </w:r>
    </w:p>
    <w:p w:rsidR="00CC3DD7" w:rsidRPr="004E0C94" w:rsidRDefault="00CC3DD7" w:rsidP="00CC3D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Новороссийск 2020</w:t>
      </w:r>
    </w:p>
    <w:sectPr w:rsidR="00CC3DD7" w:rsidRPr="004E0C94" w:rsidSect="00741EC4">
      <w:pgSz w:w="11906" w:h="16838"/>
      <w:pgMar w:top="1134" w:right="850" w:bottom="1134" w:left="1701" w:header="708" w:footer="708" w:gutter="0"/>
      <w:pgBorders w:offsetFrom="page">
        <w:top w:val="thinThickThinMediumGap" w:sz="24" w:space="24" w:color="2F5496" w:themeColor="accent1" w:themeShade="BF"/>
        <w:left w:val="thinThickThinMediumGap" w:sz="24" w:space="24" w:color="2F5496" w:themeColor="accent1" w:themeShade="BF"/>
        <w:bottom w:val="thinThickThinMediumGap" w:sz="24" w:space="24" w:color="2F5496" w:themeColor="accent1" w:themeShade="BF"/>
        <w:right w:val="thinThickThinMediumGap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C94"/>
    <w:rsid w:val="004E0C94"/>
    <w:rsid w:val="00741EC4"/>
    <w:rsid w:val="007D7FAE"/>
    <w:rsid w:val="00926423"/>
    <w:rsid w:val="00A97688"/>
    <w:rsid w:val="00CC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6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 21</cp:lastModifiedBy>
  <cp:revision>3</cp:revision>
  <dcterms:created xsi:type="dcterms:W3CDTF">2020-11-14T16:48:00Z</dcterms:created>
  <dcterms:modified xsi:type="dcterms:W3CDTF">2020-12-08T09:41:00Z</dcterms:modified>
</cp:coreProperties>
</file>