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8C5E8" w14:textId="77777777" w:rsidR="00B80E8C" w:rsidRPr="001904FF" w:rsidRDefault="00B80E8C" w:rsidP="00B80E8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Методическая разработка </w:t>
      </w:r>
      <w:r w:rsidRPr="001904FF">
        <w:rPr>
          <w:rFonts w:ascii="Times New Roman" w:hAnsi="Times New Roman" w:cs="Times New Roman"/>
          <w:b/>
          <w:bCs/>
          <w:sz w:val="36"/>
          <w:szCs w:val="36"/>
        </w:rPr>
        <w:t>по математи</w:t>
      </w:r>
      <w:r>
        <w:rPr>
          <w:rFonts w:ascii="Times New Roman" w:hAnsi="Times New Roman" w:cs="Times New Roman"/>
          <w:b/>
          <w:bCs/>
          <w:sz w:val="36"/>
          <w:szCs w:val="36"/>
        </w:rPr>
        <w:t>ческому развитию</w:t>
      </w:r>
      <w:r w:rsidRPr="001904FF">
        <w:rPr>
          <w:rFonts w:ascii="Times New Roman" w:hAnsi="Times New Roman" w:cs="Times New Roman"/>
          <w:b/>
          <w:bCs/>
          <w:sz w:val="36"/>
          <w:szCs w:val="36"/>
        </w:rPr>
        <w:t xml:space="preserve"> для старших дошкольников </w:t>
      </w:r>
    </w:p>
    <w:p w14:paraId="0ADD19D8" w14:textId="77777777" w:rsidR="00B80E8C" w:rsidRPr="001904FF" w:rsidRDefault="00B80E8C" w:rsidP="00B80E8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04FF">
        <w:rPr>
          <w:rFonts w:ascii="Times New Roman" w:hAnsi="Times New Roman" w:cs="Times New Roman"/>
          <w:b/>
          <w:bCs/>
          <w:sz w:val="36"/>
          <w:szCs w:val="36"/>
        </w:rPr>
        <w:t>«Математическое царство»</w:t>
      </w:r>
    </w:p>
    <w:p w14:paraId="5F352EA9" w14:textId="77777777" w:rsidR="00B80E8C" w:rsidRPr="001904FF" w:rsidRDefault="00B80E8C" w:rsidP="00B80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1904FF">
        <w:rPr>
          <w:rFonts w:ascii="Times New Roman" w:hAnsi="Times New Roman" w:cs="Times New Roman"/>
          <w:sz w:val="28"/>
          <w:szCs w:val="28"/>
        </w:rPr>
        <w:t>Авраменко Любовь Николаевна</w:t>
      </w:r>
    </w:p>
    <w:p w14:paraId="164BF645" w14:textId="77777777" w:rsidR="00B80E8C" w:rsidRPr="001904FF" w:rsidRDefault="00B80E8C" w:rsidP="00B80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Тип занятия:</w:t>
      </w:r>
      <w:r w:rsidRPr="001904FF">
        <w:rPr>
          <w:rFonts w:ascii="Times New Roman" w:hAnsi="Times New Roman" w:cs="Times New Roman"/>
          <w:sz w:val="28"/>
          <w:szCs w:val="28"/>
        </w:rPr>
        <w:t xml:space="preserve"> занятие закрепляющего типа.</w:t>
      </w:r>
    </w:p>
    <w:p w14:paraId="7B33659E" w14:textId="77777777" w:rsidR="00B80E8C" w:rsidRPr="001904FF" w:rsidRDefault="00B80E8C" w:rsidP="00B80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  <w:r w:rsidRPr="001904FF"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познавательно-исследовательская, изобразительная.</w:t>
      </w:r>
    </w:p>
    <w:p w14:paraId="7DCE5335" w14:textId="77777777" w:rsidR="00B80E8C" w:rsidRPr="001904FF" w:rsidRDefault="00B80E8C" w:rsidP="00B80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области: </w:t>
      </w:r>
      <w:r w:rsidRPr="001904FF">
        <w:rPr>
          <w:rFonts w:ascii="Times New Roman" w:hAnsi="Times New Roman" w:cs="Times New Roman"/>
          <w:sz w:val="28"/>
          <w:szCs w:val="28"/>
        </w:rPr>
        <w:t>социально-коммуникативное развитие, художественно-эстетическое развитие, познавательное развитие.</w:t>
      </w:r>
    </w:p>
    <w:p w14:paraId="6F5B1F59" w14:textId="77777777" w:rsidR="00B80E8C" w:rsidRPr="001904FF" w:rsidRDefault="00B80E8C" w:rsidP="00B80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904FF">
        <w:rPr>
          <w:rFonts w:ascii="Times New Roman" w:hAnsi="Times New Roman" w:cs="Times New Roman"/>
          <w:sz w:val="28"/>
          <w:szCs w:val="28"/>
        </w:rPr>
        <w:t>закрепление математических знаний и умений посредством игры.</w:t>
      </w:r>
    </w:p>
    <w:p w14:paraId="15CE865B" w14:textId="77777777" w:rsidR="00B80E8C" w:rsidRPr="001904FF" w:rsidRDefault="00B80E8C" w:rsidP="00B80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F050FA0" w14:textId="77777777" w:rsidR="00B80E8C" w:rsidRPr="001904FF" w:rsidRDefault="00B80E8C" w:rsidP="00B80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-развивать вычислительные</w:t>
      </w:r>
      <w:r>
        <w:rPr>
          <w:rFonts w:ascii="Times New Roman" w:hAnsi="Times New Roman" w:cs="Times New Roman"/>
          <w:sz w:val="28"/>
          <w:szCs w:val="28"/>
        </w:rPr>
        <w:t xml:space="preserve"> и сравнительные</w:t>
      </w:r>
      <w:r w:rsidRPr="001904FF">
        <w:rPr>
          <w:rFonts w:ascii="Times New Roman" w:hAnsi="Times New Roman" w:cs="Times New Roman"/>
          <w:sz w:val="28"/>
          <w:szCs w:val="28"/>
        </w:rPr>
        <w:t xml:space="preserve"> навыки;</w:t>
      </w:r>
    </w:p>
    <w:p w14:paraId="70353A4C" w14:textId="77777777" w:rsidR="00B80E8C" w:rsidRDefault="00B80E8C" w:rsidP="00B80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 xml:space="preserve">-закреплять умения </w:t>
      </w:r>
      <w:r>
        <w:rPr>
          <w:rFonts w:ascii="Times New Roman" w:hAnsi="Times New Roman" w:cs="Times New Roman"/>
          <w:sz w:val="28"/>
          <w:szCs w:val="28"/>
        </w:rPr>
        <w:t>воспринимать задание на слух, счет в уме</w:t>
      </w:r>
      <w:r w:rsidRPr="001904FF">
        <w:rPr>
          <w:rFonts w:ascii="Times New Roman" w:hAnsi="Times New Roman" w:cs="Times New Roman"/>
          <w:sz w:val="28"/>
          <w:szCs w:val="28"/>
        </w:rPr>
        <w:t>;</w:t>
      </w:r>
    </w:p>
    <w:p w14:paraId="450A7942" w14:textId="77777777" w:rsidR="00B80E8C" w:rsidRPr="001904FF" w:rsidRDefault="00B80E8C" w:rsidP="00B80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сообразительность, образное мышление, быстроту реакции и восприятие;</w:t>
      </w:r>
    </w:p>
    <w:p w14:paraId="3DDAB85C" w14:textId="77777777" w:rsidR="00B80E8C" w:rsidRDefault="00B80E8C" w:rsidP="00B80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-развивать речь, мышление, внимание детей;</w:t>
      </w:r>
    </w:p>
    <w:p w14:paraId="0ADF8408" w14:textId="77777777" w:rsidR="00B80E8C" w:rsidRPr="001904FF" w:rsidRDefault="00B80E8C" w:rsidP="00B80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знания детей о геометрических фигурах;</w:t>
      </w:r>
    </w:p>
    <w:p w14:paraId="3BD8DBE2" w14:textId="77777777" w:rsidR="00B80E8C" w:rsidRDefault="00B80E8C" w:rsidP="00B80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-развивать наблюдательность, познавательный интерес, формировать навыки самостоятельной работы;</w:t>
      </w:r>
    </w:p>
    <w:p w14:paraId="097830B1" w14:textId="77777777" w:rsidR="00B80E8C" w:rsidRPr="001904FF" w:rsidRDefault="00B80E8C" w:rsidP="00B80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составлять простейшие арифметические задачи на сложение и вычитание;</w:t>
      </w:r>
    </w:p>
    <w:p w14:paraId="62F0A3A1" w14:textId="77777777" w:rsidR="00B80E8C" w:rsidRPr="001904FF" w:rsidRDefault="00B80E8C" w:rsidP="00B80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sz w:val="28"/>
          <w:szCs w:val="28"/>
        </w:rPr>
        <w:t>-воспитывать в детях уверенность в себе, усидчивость, аккуратность.</w:t>
      </w:r>
    </w:p>
    <w:p w14:paraId="44C25392" w14:textId="77777777" w:rsidR="00B80E8C" w:rsidRPr="001904FF" w:rsidRDefault="00B80E8C" w:rsidP="00B80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1904FF">
        <w:rPr>
          <w:rFonts w:ascii="Times New Roman" w:hAnsi="Times New Roman" w:cs="Times New Roman"/>
          <w:sz w:val="28"/>
          <w:szCs w:val="28"/>
        </w:rPr>
        <w:t xml:space="preserve"> Дидактические игры на сенсорное развитие.</w:t>
      </w:r>
    </w:p>
    <w:p w14:paraId="6E0CDA15" w14:textId="77777777" w:rsidR="00B80E8C" w:rsidRPr="001904FF" w:rsidRDefault="00B80E8C" w:rsidP="00B80E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1 этап: способствуем формированию у детей внутренней мотивации к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80E8C" w:rsidRPr="001904FF" w14:paraId="6E5D97B9" w14:textId="77777777" w:rsidTr="00921F3C">
        <w:tc>
          <w:tcPr>
            <w:tcW w:w="5228" w:type="dxa"/>
          </w:tcPr>
          <w:p w14:paraId="7E1753DB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228" w:type="dxa"/>
          </w:tcPr>
          <w:p w14:paraId="5FF8FF0E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B80E8C" w:rsidRPr="001904FF" w14:paraId="14F58678" w14:textId="77777777" w:rsidTr="00921F3C">
        <w:tc>
          <w:tcPr>
            <w:tcW w:w="5228" w:type="dxa"/>
          </w:tcPr>
          <w:p w14:paraId="179273AB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группу входит воспитатель соседней группы с конвертом в руках.</w:t>
            </w:r>
          </w:p>
          <w:p w14:paraId="686C2A7B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 Здравствуйте, вам письмо.</w:t>
            </w:r>
          </w:p>
          <w:p w14:paraId="18A695D7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-Большое спасибо, сейчас посмотрим.</w:t>
            </w:r>
          </w:p>
          <w:p w14:paraId="49CF14D3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 Ребята, это письмо нам прислали жители математического царства. Вот слушайте, что они пишут.</w:t>
            </w:r>
          </w:p>
          <w:p w14:paraId="285EB394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«Здравствуйте, дорогие ребята». Пишут вам жители математического царства. Нам очень нужна ваша помощь. Дело в том, что в наше царство забрался двоечник и хулиган. Он разрушил геометрические домики и совсем не знает цифр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математических знаков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, 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шении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допустил множество ошибок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. Все нарушилось в математическом царстве-государстве! Жители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царства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очень напуганы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растеряны, не знают кто им может 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помочь.</w:t>
            </w:r>
          </w:p>
          <w:p w14:paraId="541BEED6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  Дорогие ребята, если вы смелые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не боитесь трудностей, поспешите к нам на помощь. Математическое царство в опасности.»</w:t>
            </w:r>
          </w:p>
          <w:p w14:paraId="4EA658D0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-Ну, что ребята поможем жителям математического царства? </w:t>
            </w:r>
          </w:p>
        </w:tc>
        <w:tc>
          <w:tcPr>
            <w:tcW w:w="5228" w:type="dxa"/>
          </w:tcPr>
          <w:p w14:paraId="5EAA11EE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7EC6A8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97E3C9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Воспитатель с детьми рассматривают конверт. Конверт оформлен математическими знаками, цифрами, геометрическими фигурами. </w:t>
            </w:r>
          </w:p>
          <w:p w14:paraId="350A7E2C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E9723E4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748CDBA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F09219F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C5BD4CA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9FEFEF6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687D1FA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38F168B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360D193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454D0A4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4D4EE10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7BD7E0D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B99B94D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3668D20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040C968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07B913F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F7FD809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68F82F3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-Прекрасная идея! </w:t>
            </w:r>
          </w:p>
          <w:p w14:paraId="3A9F682A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-Я полностью с вами согласна.</w:t>
            </w:r>
          </w:p>
          <w:p w14:paraId="106BDC77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A3456C7" w14:textId="77777777" w:rsidR="00B80E8C" w:rsidRPr="001904FF" w:rsidRDefault="00B80E8C" w:rsidP="00B80E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F1D813" w14:textId="77777777" w:rsidR="00B80E8C" w:rsidRPr="001904FF" w:rsidRDefault="00B80E8C" w:rsidP="00B80E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2 этап: способствуем планированию детьми их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80E8C" w:rsidRPr="001904FF" w14:paraId="54FFDD66" w14:textId="77777777" w:rsidTr="00921F3C">
        <w:tc>
          <w:tcPr>
            <w:tcW w:w="5228" w:type="dxa"/>
          </w:tcPr>
          <w:p w14:paraId="3CFB2B31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228" w:type="dxa"/>
          </w:tcPr>
          <w:p w14:paraId="0AB4CBEC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B80E8C" w:rsidRPr="001904FF" w14:paraId="662A537E" w14:textId="77777777" w:rsidTr="00921F3C">
        <w:tc>
          <w:tcPr>
            <w:tcW w:w="5228" w:type="dxa"/>
          </w:tcPr>
          <w:p w14:paraId="76DD6286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того, чтобы 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попасть в это царство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нужно пройти все задания и получить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секретный код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. Помните, чтобы справиться мы должны 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дружными, смелыми, 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сообразительными, внимательными и наблюдательными. Но самое главное, вернуться мы сможем только в том случае, если справимся со всеми заданиями. Ну, что не передумали? Тогда в путь.</w:t>
            </w:r>
          </w:p>
          <w:p w14:paraId="2619B208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отвечают по очереди на вопросы воспитателя.</w:t>
            </w:r>
          </w:p>
          <w:p w14:paraId="42CFA06B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-Сколько ушек у трех кошек?</w:t>
            </w:r>
          </w:p>
          <w:p w14:paraId="3249F599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-Сколько дней в неделе? Сколько ног у двух собак?</w:t>
            </w:r>
          </w:p>
          <w:p w14:paraId="5A5FC86B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-Сколько животиков у пяти бегемотиков?</w:t>
            </w:r>
          </w:p>
          <w:p w14:paraId="2798A8E8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-Сколько солнышек на небе? </w:t>
            </w:r>
          </w:p>
          <w:p w14:paraId="2694A5AC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-Сколько месяцев в году?</w:t>
            </w:r>
          </w:p>
          <w:p w14:paraId="2FA485B6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-Сколько пальцев на двух руках? А на одной?</w:t>
            </w:r>
          </w:p>
          <w:p w14:paraId="55AA62DE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-Сколько солнышек на небе ночью?</w:t>
            </w:r>
          </w:p>
          <w:p w14:paraId="049FD0FE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-Какое число больше 7, но меньше девяти?</w:t>
            </w:r>
          </w:p>
          <w:p w14:paraId="02215ACC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 Теперь мы с вами в математической стране. А вот и первое задание: вам предстоит стать спасателями и строителями. Разрушился целый город, который состоит из геометрических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нам нужно постараться его восстановить.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A4F244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-Ребята, сможем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справиться с этим заданием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? Что нам для этого понадобится? Давайте вспомним из чего состоит город.</w:t>
            </w:r>
          </w:p>
          <w:p w14:paraId="56EEF059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14:paraId="2787686A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BD7B6F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350B65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02F2C4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281135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290D74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F5BD88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74F28F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8A1E02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AE0632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Отлично! Мы прошли</w:t>
            </w:r>
            <w:r w:rsidRPr="0019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испытание и получили пароль.</w:t>
            </w:r>
          </w:p>
          <w:p w14:paraId="56309357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914F04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912133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B365B7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51DC32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7950BD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1B5621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C3E005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75E3DB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B2F956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143B99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3F30E1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42E87A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DD67C4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E27CB4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Интересная идея!</w:t>
            </w:r>
          </w:p>
          <w:p w14:paraId="54D6EF90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-Кто еще, как думает?</w:t>
            </w:r>
          </w:p>
          <w:p w14:paraId="54B14FE9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38D5D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2FBF4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8B14F" w14:textId="77777777" w:rsidR="00B80E8C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6EC4F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-Мне очень нравятся ваши предложения.</w:t>
            </w:r>
          </w:p>
          <w:p w14:paraId="5784468C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 Необычно, тогда приступаем.</w:t>
            </w:r>
          </w:p>
          <w:p w14:paraId="08935D60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1F0A9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D1E949" w14:textId="77777777" w:rsidR="00B80E8C" w:rsidRPr="001904FF" w:rsidRDefault="00B80E8C" w:rsidP="00B80E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lastRenderedPageBreak/>
        <w:t>3 этап: способствуем реализации детского замысла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80E8C" w:rsidRPr="001904FF" w14:paraId="1C403E37" w14:textId="77777777" w:rsidTr="00921F3C">
        <w:tc>
          <w:tcPr>
            <w:tcW w:w="5228" w:type="dxa"/>
          </w:tcPr>
          <w:p w14:paraId="0FEF4733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228" w:type="dxa"/>
          </w:tcPr>
          <w:p w14:paraId="698B3369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B80E8C" w:rsidRPr="001904FF" w14:paraId="0412FFC2" w14:textId="77777777" w:rsidTr="00921F3C">
        <w:tc>
          <w:tcPr>
            <w:tcW w:w="5228" w:type="dxa"/>
          </w:tcPr>
          <w:p w14:paraId="679F97E6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строят город из строительного материала.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Может быть как коллективная работа, так и индивидуальные постройки.</w:t>
            </w:r>
          </w:p>
          <w:p w14:paraId="70933D2D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ED365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Игровое задание «Найди картинку и определи ее номер»</w:t>
            </w:r>
          </w:p>
          <w:p w14:paraId="7720A0D4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-Каким по счету стоит самолет? Автобус? Велосипед?</w:t>
            </w:r>
          </w:p>
          <w:p w14:paraId="39C6EEBC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-На каком месте стоит пароход? Воздушный шар? Грузовик?</w:t>
            </w:r>
          </w:p>
          <w:p w14:paraId="1FC176BE" w14:textId="77777777" w:rsidR="00B80E8C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-Раздели картинки по группам. По признакам. По назначению.</w:t>
            </w:r>
          </w:p>
          <w:p w14:paraId="5BF525B2" w14:textId="77777777" w:rsidR="00B80E8C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сколько больше? На сколько меньше?</w:t>
            </w:r>
          </w:p>
          <w:p w14:paraId="66B41339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предметов осталось без пары?</w:t>
            </w:r>
          </w:p>
          <w:p w14:paraId="255271B0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Составление и решение простейших арифметических задач на сложение и вычитание.</w:t>
            </w:r>
          </w:p>
          <w:p w14:paraId="66E029B4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Задание выполняется с помощью карточек.</w:t>
            </w:r>
          </w:p>
          <w:p w14:paraId="40ACC425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-Составьте задачу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елочками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(рыбками, яблоками, грибами, морковками, ежиками и т.д.)</w:t>
            </w:r>
          </w:p>
          <w:p w14:paraId="3EED8C8B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«Кто самый внимательный?»</w:t>
            </w:r>
          </w:p>
          <w:p w14:paraId="3A3586D0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-Выбери цифру и назови день недели, который ей соответствует.</w:t>
            </w:r>
          </w:p>
          <w:p w14:paraId="3281BCFE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-Сегодня пятница, какой день недели был вчера? Будет завтра? Позавчера был?</w:t>
            </w:r>
          </w:p>
          <w:p w14:paraId="363C3789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 Сколько месяцев в одном времени года? Сколько всего времен года?</w:t>
            </w:r>
          </w:p>
          <w:p w14:paraId="3F2B65C0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«Геометрические фигуры»</w:t>
            </w:r>
          </w:p>
          <w:p w14:paraId="7EEB4E90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-Какие фигуры не имеют углов?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(круг, овал)</w:t>
            </w:r>
          </w:p>
          <w:p w14:paraId="2431E605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 Какие фигуры имеют четыре угла?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(квадрат, прямоугольник, трапеция, ромб)</w:t>
            </w:r>
          </w:p>
          <w:p w14:paraId="29522376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-Чем отличаются прямоугольник и квадрат?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квадрата все стороны равны, а у прямоугольника только противоположные)</w:t>
            </w:r>
          </w:p>
          <w:p w14:paraId="4F2730F2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-Найди отличия между треугольником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квадратом.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квадрата четыре угла и четыре стороны, у треугольника три угла и три стороны)</w:t>
            </w:r>
          </w:p>
          <w:p w14:paraId="2D8D8DE8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 чем отличие между квадратом и кубом?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(куб-объемная фигура, квадрат-плоскостная)</w:t>
            </w:r>
          </w:p>
          <w:p w14:paraId="2A89B687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-Сколько сторон у треугольника?</w:t>
            </w:r>
          </w:p>
          <w:p w14:paraId="002C2A32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-Ребята, теперь нам нужно получить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секретный код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для выхода из математического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царства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. На ковре в хаотичном порядке лежат </w:t>
            </w:r>
            <w:proofErr w:type="gramStart"/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карточки с одной стороны</w:t>
            </w:r>
            <w:proofErr w:type="gramEnd"/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написана цифра, а с обратной буква. Если мы в правильном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выложим 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цифры,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тогда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сможем прочесть слово-пароль.</w:t>
            </w:r>
          </w:p>
          <w:p w14:paraId="395B68C7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 просьбе воспитателя дети читают хором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получившееся слово</w:t>
            </w: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возвращаются домой.</w:t>
            </w:r>
          </w:p>
        </w:tc>
        <w:tc>
          <w:tcPr>
            <w:tcW w:w="5228" w:type="dxa"/>
          </w:tcPr>
          <w:p w14:paraId="02CF5F02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-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Pr="0019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удивительные постройки у вас получились.</w:t>
            </w:r>
          </w:p>
          <w:p w14:paraId="687C80E1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-Отлично, прекрасный город у нас получился.</w:t>
            </w:r>
          </w:p>
          <w:p w14:paraId="0B691794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A3918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D2DA0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C4025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-Замечательно! И с этим заданием вы прекрасно справились.</w:t>
            </w:r>
          </w:p>
          <w:p w14:paraId="1A75B04C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919D2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04856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3C3D0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BE1B9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F5AE8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F7B47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-Еще какие есть варианты?</w:t>
            </w:r>
          </w:p>
          <w:p w14:paraId="58093C84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-Очень хорошо!</w:t>
            </w:r>
          </w:p>
          <w:p w14:paraId="7563791A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9E2E5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215D3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C270E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31109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-Вы очень внимательные и старательные.</w:t>
            </w:r>
          </w:p>
          <w:p w14:paraId="71A17503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2DFE9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4D62C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91860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8CBCE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F68C3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-Еще кто так думает?</w:t>
            </w:r>
          </w:p>
          <w:p w14:paraId="5C42F341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-Супер!</w:t>
            </w:r>
          </w:p>
          <w:p w14:paraId="0F7AEC8B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1417F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A9D65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51A0F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5A0B7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38292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4D8B4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A5E0A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-Замечательно!</w:t>
            </w:r>
          </w:p>
          <w:p w14:paraId="6B9667A4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-Мы справились и с этим заданием и теперь можем отправляться домой.</w:t>
            </w:r>
          </w:p>
        </w:tc>
      </w:tr>
    </w:tbl>
    <w:p w14:paraId="67EA7A2F" w14:textId="77777777" w:rsidR="00B80E8C" w:rsidRPr="001904FF" w:rsidRDefault="00B80E8C" w:rsidP="00B80E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E4C92" w14:textId="77777777" w:rsidR="00B80E8C" w:rsidRPr="001904FF" w:rsidRDefault="00B80E8C" w:rsidP="00B80E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904FF">
        <w:rPr>
          <w:rFonts w:ascii="Times New Roman" w:hAnsi="Times New Roman" w:cs="Times New Roman"/>
          <w:b/>
          <w:bCs/>
          <w:sz w:val="28"/>
          <w:szCs w:val="28"/>
        </w:rPr>
        <w:t>4 этап: способствуем проведению детской рефлексии по итогам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80E8C" w:rsidRPr="001904FF" w14:paraId="33EFA8C5" w14:textId="77777777" w:rsidTr="00921F3C">
        <w:tc>
          <w:tcPr>
            <w:tcW w:w="5228" w:type="dxa"/>
          </w:tcPr>
          <w:p w14:paraId="21AC3B4F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228" w:type="dxa"/>
          </w:tcPr>
          <w:p w14:paraId="676BF700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B80E8C" w:rsidRPr="001904FF" w14:paraId="697D8EF5" w14:textId="77777777" w:rsidTr="00921F3C">
        <w:tc>
          <w:tcPr>
            <w:tcW w:w="5228" w:type="dxa"/>
          </w:tcPr>
          <w:p w14:paraId="0C2A6B61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Ну вот мы и вернулись в наш детский сад. Все математические приключения позади. Ребята, а теперь скажите вам было трудно? Что было самым интересным? Как вы думаете, мы справились со всеми заданиями?</w:t>
            </w:r>
          </w:p>
          <w:p w14:paraId="52662B99" w14:textId="77777777" w:rsidR="00B80E8C" w:rsidRPr="001904FF" w:rsidRDefault="00B80E8C" w:rsidP="00921F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Входит воспитатель из соседней группы.</w:t>
            </w:r>
          </w:p>
          <w:p w14:paraId="34A371BC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-Ребята, вам снова письмо и посылка.</w:t>
            </w:r>
          </w:p>
          <w:p w14:paraId="7D4F1B60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-Большое спасибо.</w:t>
            </w:r>
          </w:p>
          <w:p w14:paraId="5EDA2929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-Ах, это письмо из математического царства.</w:t>
            </w:r>
          </w:p>
          <w:p w14:paraId="7269EA53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«Дорогие друзья! Огромное вам спасибо за оказанную помощь. Вы не просто спасли математическую страну, теперь в нашей стране царит точность и порядок. В благодарность от всех жителей нашего царства, вручаем вам шоколадные, золотые медали.</w:t>
            </w:r>
          </w:p>
          <w:p w14:paraId="644F6996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 xml:space="preserve"> Надеемся они вам понравятся».</w:t>
            </w:r>
          </w:p>
          <w:p w14:paraId="55928E03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-Ребята, благодаря чему у нас получилось помочь жителям математического царства?</w:t>
            </w:r>
          </w:p>
        </w:tc>
        <w:tc>
          <w:tcPr>
            <w:tcW w:w="5228" w:type="dxa"/>
          </w:tcPr>
          <w:p w14:paraId="725EDFDB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BEBB70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97A4C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5A1CE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D40C4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A6C62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CA286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3CDFD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23E8C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66051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9ED01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B5F038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D584E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17882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8FAB3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F69F64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D6432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0993BA" w14:textId="77777777" w:rsidR="00B80E8C" w:rsidRPr="001904FF" w:rsidRDefault="00B80E8C" w:rsidP="00921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751DF1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-Очень хорошо!</w:t>
            </w:r>
          </w:p>
          <w:p w14:paraId="320A5216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-Супер!</w:t>
            </w:r>
          </w:p>
          <w:p w14:paraId="50FBDDEC" w14:textId="77777777" w:rsidR="00B80E8C" w:rsidRPr="001904FF" w:rsidRDefault="00B80E8C" w:rsidP="0092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FF">
              <w:rPr>
                <w:rFonts w:ascii="Times New Roman" w:hAnsi="Times New Roman" w:cs="Times New Roman"/>
                <w:sz w:val="28"/>
                <w:szCs w:val="28"/>
              </w:rPr>
              <w:t>-Спасибо вам, ребята!</w:t>
            </w:r>
          </w:p>
        </w:tc>
      </w:tr>
    </w:tbl>
    <w:p w14:paraId="10E2403F" w14:textId="77777777" w:rsidR="00B80E8C" w:rsidRDefault="00B80E8C" w:rsidP="00B80E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7724C" w14:textId="77777777" w:rsidR="00B80E8C" w:rsidRDefault="00B80E8C" w:rsidP="00B80E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8BD67" w14:textId="77777777" w:rsidR="00B80E8C" w:rsidRDefault="00B80E8C" w:rsidP="00B80E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6F28E" w14:textId="77777777" w:rsidR="00B80E8C" w:rsidRDefault="00B80E8C" w:rsidP="00B80E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41F22" w14:textId="77777777" w:rsidR="00B80E8C" w:rsidRDefault="00B80E8C" w:rsidP="00B80E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5DD2D" w14:textId="77777777" w:rsidR="00BC353F" w:rsidRDefault="00BC353F"/>
    <w:sectPr w:rsidR="00BC353F" w:rsidSect="00B80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8C"/>
    <w:rsid w:val="00B80E8C"/>
    <w:rsid w:val="00B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5668"/>
  <w15:chartTrackingRefBased/>
  <w15:docId w15:val="{47B38467-76A3-4E6F-B5B7-8F985FF5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2020-12-07T10:06:00Z</dcterms:created>
  <dcterms:modified xsi:type="dcterms:W3CDTF">2020-12-07T10:07:00Z</dcterms:modified>
</cp:coreProperties>
</file>