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5C" w:rsidRPr="0072285C" w:rsidRDefault="00F82919" w:rsidP="00722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85C">
        <w:rPr>
          <w:rFonts w:ascii="Times New Roman" w:hAnsi="Times New Roman" w:cs="Times New Roman"/>
          <w:b/>
          <w:sz w:val="32"/>
          <w:szCs w:val="32"/>
        </w:rPr>
        <w:t>Внеурочная деятельность в период дистанционного обучения</w:t>
      </w:r>
    </w:p>
    <w:p w:rsidR="002E1832" w:rsidRDefault="00F82919" w:rsidP="00722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85C">
        <w:rPr>
          <w:rFonts w:ascii="Times New Roman" w:hAnsi="Times New Roman" w:cs="Times New Roman"/>
          <w:b/>
          <w:sz w:val="32"/>
          <w:szCs w:val="32"/>
        </w:rPr>
        <w:t>с 18.05 по 22.05 2020 г.</w:t>
      </w:r>
    </w:p>
    <w:p w:rsidR="0072285C" w:rsidRPr="0072285C" w:rsidRDefault="0072285C" w:rsidP="007228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"/>
        <w:gridCol w:w="2148"/>
        <w:gridCol w:w="6546"/>
      </w:tblGrid>
      <w:tr w:rsidR="006E752D" w:rsidTr="00E050AC"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0" w:type="auto"/>
          </w:tcPr>
          <w:p w:rsidR="006E752D" w:rsidRPr="0072285C" w:rsidRDefault="00722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</w:t>
            </w:r>
            <w:r w:rsidR="006E752D" w:rsidRPr="00722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</w:t>
            </w:r>
            <w:r w:rsidRPr="0072285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6E752D" w:rsidTr="00E050AC"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Природа и мы</w:t>
            </w:r>
          </w:p>
        </w:tc>
        <w:tc>
          <w:tcPr>
            <w:tcW w:w="0" w:type="auto"/>
          </w:tcPr>
          <w:p w:rsidR="002C08BF" w:rsidRDefault="0072285C" w:rsidP="002C08BF">
            <w:hyperlink r:id="rId5" w:history="1">
              <w:r w:rsidR="002C08BF">
                <w:rPr>
                  <w:rStyle w:val="a3"/>
                </w:rPr>
                <w:t>https://kruzhok.org/kids</w:t>
              </w:r>
            </w:hyperlink>
          </w:p>
          <w:p w:rsidR="006E752D" w:rsidRDefault="006E752D"/>
        </w:tc>
      </w:tr>
      <w:tr w:rsidR="006E752D" w:rsidTr="00E050AC"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Моя безопасность</w:t>
            </w:r>
          </w:p>
        </w:tc>
        <w:tc>
          <w:tcPr>
            <w:tcW w:w="0" w:type="auto"/>
          </w:tcPr>
          <w:p w:rsidR="002C08BF" w:rsidRDefault="0072285C" w:rsidP="002C08BF">
            <w:hyperlink r:id="rId6" w:history="1">
              <w:r w:rsidR="002C08BF">
                <w:rPr>
                  <w:rStyle w:val="a3"/>
                </w:rPr>
                <w:t>https://kruzhok.org/kids</w:t>
              </w:r>
            </w:hyperlink>
          </w:p>
          <w:p w:rsidR="006E752D" w:rsidRDefault="006E752D"/>
        </w:tc>
      </w:tr>
      <w:tr w:rsidR="006E752D" w:rsidTr="00E050AC"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</w:tcPr>
          <w:p w:rsidR="006E752D" w:rsidRDefault="00BB7C1D">
            <w:hyperlink r:id="rId7" w:history="1">
              <w:r w:rsidRPr="00BB7C1D">
                <w:rPr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E752D" w:rsidTr="00E050AC"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1А, 2-3</w:t>
            </w:r>
          </w:p>
        </w:tc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0" w:type="auto"/>
          </w:tcPr>
          <w:p w:rsidR="006E752D" w:rsidRDefault="0072285C">
            <w:hyperlink r:id="rId8" w:history="1">
              <w:r w:rsidR="002C08BF" w:rsidRPr="00207D3D">
                <w:rPr>
                  <w:rStyle w:val="a3"/>
                </w:rPr>
                <w:t>http://www.pravolimp.ru/</w:t>
              </w:r>
            </w:hyperlink>
          </w:p>
          <w:p w:rsidR="002C08BF" w:rsidRDefault="002C08BF"/>
        </w:tc>
      </w:tr>
      <w:tr w:rsidR="006E752D" w:rsidTr="00E050AC"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72285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Робот и я</w:t>
            </w:r>
          </w:p>
        </w:tc>
        <w:tc>
          <w:tcPr>
            <w:tcW w:w="0" w:type="auto"/>
          </w:tcPr>
          <w:p w:rsidR="006E752D" w:rsidRDefault="00BB7C1D">
            <w:hyperlink r:id="rId9" w:history="1">
              <w:r w:rsidRPr="00BD510B">
                <w:rPr>
                  <w:rStyle w:val="a3"/>
                </w:rPr>
                <w:t>http://фгос-игра.рф/doshkolnoe-obrazovanie/robototekhnika/metod-kopilka/2301-didakticheskaya-igra-lego-pazly-futbolisty</w:t>
              </w:r>
            </w:hyperlink>
          </w:p>
          <w:p w:rsidR="00BB7C1D" w:rsidRDefault="00BB7C1D"/>
        </w:tc>
      </w:tr>
      <w:tr w:rsidR="006E752D" w:rsidTr="00E050AC"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1А, 1Б</w:t>
            </w:r>
          </w:p>
        </w:tc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Занимательная психология</w:t>
            </w:r>
          </w:p>
        </w:tc>
        <w:tc>
          <w:tcPr>
            <w:tcW w:w="0" w:type="auto"/>
          </w:tcPr>
          <w:p w:rsidR="006E752D" w:rsidRDefault="00677F63">
            <w:hyperlink r:id="rId10" w:history="1">
              <w:r w:rsidRPr="00677F63">
                <w:rPr>
                  <w:color w:val="0000FF"/>
                  <w:u w:val="single"/>
                </w:rPr>
                <w:t>http://psychologiya.com.ua/zanimatelnaya-psixologiya.html</w:t>
              </w:r>
            </w:hyperlink>
          </w:p>
        </w:tc>
      </w:tr>
      <w:tr w:rsidR="006E752D" w:rsidTr="00E050AC"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0" w:type="auto"/>
          </w:tcPr>
          <w:p w:rsidR="006E752D" w:rsidRDefault="00680D19">
            <w:hyperlink r:id="rId11" w:history="1">
              <w:r w:rsidRPr="00BD510B">
                <w:rPr>
                  <w:rStyle w:val="a3"/>
                </w:rPr>
                <w:t>https://youtu.be/kK5vp_uzY6Q</w:t>
              </w:r>
            </w:hyperlink>
          </w:p>
          <w:p w:rsidR="00680D19" w:rsidRDefault="00680D19"/>
        </w:tc>
      </w:tr>
      <w:tr w:rsidR="006E752D" w:rsidTr="00E050AC"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Дороги Кубани</w:t>
            </w:r>
          </w:p>
        </w:tc>
        <w:tc>
          <w:tcPr>
            <w:tcW w:w="0" w:type="auto"/>
          </w:tcPr>
          <w:p w:rsidR="006E752D" w:rsidRDefault="00680D19">
            <w:hyperlink r:id="rId12" w:history="1">
              <w:r w:rsidRPr="00680D19">
                <w:rPr>
                  <w:color w:val="0000FF"/>
                  <w:u w:val="single"/>
                </w:rPr>
                <w:t>http://scshurma.narod.ru/school/sait/sait_pdd/det.htm</w:t>
              </w:r>
            </w:hyperlink>
          </w:p>
        </w:tc>
      </w:tr>
      <w:tr w:rsidR="006E752D" w:rsidTr="00E050AC"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3А, 3В</w:t>
            </w:r>
          </w:p>
        </w:tc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Юный пожарный</w:t>
            </w:r>
          </w:p>
        </w:tc>
        <w:tc>
          <w:tcPr>
            <w:tcW w:w="0" w:type="auto"/>
          </w:tcPr>
          <w:p w:rsidR="006E752D" w:rsidRDefault="00677F63">
            <w:hyperlink r:id="rId13" w:history="1">
              <w:r w:rsidRPr="00677F63">
                <w:rPr>
                  <w:color w:val="0000FF"/>
                  <w:u w:val="single"/>
                </w:rPr>
                <w:t>https://greenwire-russia.greenpeace.org/stranica/detyam-o-prirodnykh-pozharakh-poznavatelnye-igry-multfilmy-i-zanyatiya</w:t>
              </w:r>
            </w:hyperlink>
          </w:p>
        </w:tc>
      </w:tr>
      <w:tr w:rsidR="006E752D" w:rsidTr="00E050AC"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0" w:type="auto"/>
          </w:tcPr>
          <w:p w:rsidR="006E752D" w:rsidRPr="0072285C" w:rsidRDefault="006E752D" w:rsidP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Мои первые проекты</w:t>
            </w:r>
          </w:p>
        </w:tc>
        <w:tc>
          <w:tcPr>
            <w:tcW w:w="0" w:type="auto"/>
          </w:tcPr>
          <w:p w:rsidR="006E752D" w:rsidRDefault="00677F63">
            <w:hyperlink r:id="rId14" w:history="1">
              <w:r w:rsidRPr="00BD510B">
                <w:rPr>
                  <w:rStyle w:val="a3"/>
                </w:rPr>
                <w:t>https://olimpium.ru/</w:t>
              </w:r>
            </w:hyperlink>
          </w:p>
          <w:p w:rsidR="00677F63" w:rsidRDefault="00677F63"/>
          <w:p w:rsidR="00677F63" w:rsidRDefault="00677F63"/>
        </w:tc>
      </w:tr>
      <w:tr w:rsidR="006E752D" w:rsidTr="00E050AC"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</w:tcPr>
          <w:p w:rsidR="006E752D" w:rsidRPr="0072285C" w:rsidRDefault="006E752D" w:rsidP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0" w:type="auto"/>
          </w:tcPr>
          <w:p w:rsidR="006E752D" w:rsidRDefault="00677F63">
            <w:hyperlink r:id="rId15" w:history="1">
              <w:r w:rsidRPr="00677F63">
                <w:rPr>
                  <w:color w:val="0000FF"/>
                  <w:u w:val="single"/>
                </w:rPr>
                <w:t>http://chessknigi.ru/</w:t>
              </w:r>
            </w:hyperlink>
          </w:p>
        </w:tc>
      </w:tr>
      <w:tr w:rsidR="006E752D" w:rsidTr="00E050AC"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0" w:type="auto"/>
          </w:tcPr>
          <w:p w:rsidR="006E752D" w:rsidRPr="0072285C" w:rsidRDefault="006E752D" w:rsidP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МАН «Эврика»</w:t>
            </w:r>
          </w:p>
        </w:tc>
        <w:tc>
          <w:tcPr>
            <w:tcW w:w="0" w:type="auto"/>
          </w:tcPr>
          <w:p w:rsidR="006E752D" w:rsidRDefault="00677F63">
            <w:hyperlink r:id="rId16" w:history="1">
              <w:r w:rsidRPr="00BD510B">
                <w:rPr>
                  <w:rStyle w:val="a3"/>
                </w:rPr>
                <w:t>https://olimpium.ru/</w:t>
              </w:r>
            </w:hyperlink>
          </w:p>
          <w:p w:rsidR="00677F63" w:rsidRDefault="00677F63"/>
        </w:tc>
      </w:tr>
      <w:tr w:rsidR="006E752D" w:rsidTr="00E050AC">
        <w:tc>
          <w:tcPr>
            <w:tcW w:w="0" w:type="auto"/>
          </w:tcPr>
          <w:p w:rsidR="006E752D" w:rsidRPr="0072285C" w:rsidRDefault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0" w:type="auto"/>
          </w:tcPr>
          <w:p w:rsidR="006E752D" w:rsidRPr="0072285C" w:rsidRDefault="006E752D" w:rsidP="006E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85C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0" w:type="auto"/>
          </w:tcPr>
          <w:p w:rsidR="006E752D" w:rsidRDefault="00677F63">
            <w:hyperlink r:id="rId17" w:history="1">
              <w:r w:rsidRPr="00680D19">
                <w:rPr>
                  <w:color w:val="0000FF"/>
                  <w:u w:val="single"/>
                </w:rPr>
                <w:t>http://scshurma.narod.ru/school/sait/sait_pdd/det.htm</w:t>
              </w:r>
            </w:hyperlink>
          </w:p>
        </w:tc>
      </w:tr>
    </w:tbl>
    <w:p w:rsidR="00F82919" w:rsidRDefault="00F82919"/>
    <w:p w:rsidR="002F58A4" w:rsidRDefault="002F58A4"/>
    <w:p w:rsidR="002F58A4" w:rsidRDefault="002F58A4"/>
    <w:p w:rsidR="002F58A4" w:rsidRDefault="002F58A4"/>
    <w:sectPr w:rsidR="002F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1B"/>
    <w:rsid w:val="00292BD4"/>
    <w:rsid w:val="002C08BF"/>
    <w:rsid w:val="002E1832"/>
    <w:rsid w:val="002F58A4"/>
    <w:rsid w:val="00305A1B"/>
    <w:rsid w:val="00677F63"/>
    <w:rsid w:val="00680D19"/>
    <w:rsid w:val="006E752D"/>
    <w:rsid w:val="0072285C"/>
    <w:rsid w:val="00BB7C1D"/>
    <w:rsid w:val="00E050AC"/>
    <w:rsid w:val="00F8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8A4"/>
    <w:rPr>
      <w:color w:val="0000FF"/>
      <w:u w:val="single"/>
    </w:rPr>
  </w:style>
  <w:style w:type="table" w:styleId="a4">
    <w:name w:val="Table Grid"/>
    <w:basedOn w:val="a1"/>
    <w:uiPriority w:val="59"/>
    <w:rsid w:val="00E05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8A4"/>
    <w:rPr>
      <w:color w:val="0000FF"/>
      <w:u w:val="single"/>
    </w:rPr>
  </w:style>
  <w:style w:type="table" w:styleId="a4">
    <w:name w:val="Table Grid"/>
    <w:basedOn w:val="a1"/>
    <w:uiPriority w:val="59"/>
    <w:rsid w:val="00E05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limp.ru/" TargetMode="External"/><Relationship Id="rId13" Type="http://schemas.openxmlformats.org/officeDocument/2006/relationships/hyperlink" Target="https://greenwire-russia.greenpeace.org/stranica/detyam-o-prirodnykh-pozharakh-poznavatelnye-igry-multfilmy-i-zanyatiy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zkult-ura.ru/" TargetMode="External"/><Relationship Id="rId12" Type="http://schemas.openxmlformats.org/officeDocument/2006/relationships/hyperlink" Target="http://scshurma.narod.ru/school/sait/sait_pdd/det.htm" TargetMode="External"/><Relationship Id="rId17" Type="http://schemas.openxmlformats.org/officeDocument/2006/relationships/hyperlink" Target="http://scshurma.narod.ru/school/sait/sait_pdd/det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limpiu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kruzhok.org/kids" TargetMode="External"/><Relationship Id="rId11" Type="http://schemas.openxmlformats.org/officeDocument/2006/relationships/hyperlink" Target="https://youtu.be/kK5vp_uzY6Q" TargetMode="External"/><Relationship Id="rId5" Type="http://schemas.openxmlformats.org/officeDocument/2006/relationships/hyperlink" Target="https://kruzhok.org/kids" TargetMode="External"/><Relationship Id="rId15" Type="http://schemas.openxmlformats.org/officeDocument/2006/relationships/hyperlink" Target="http://chessknigi.ru/" TargetMode="External"/><Relationship Id="rId10" Type="http://schemas.openxmlformats.org/officeDocument/2006/relationships/hyperlink" Target="http://psychologiya.com.ua/zanimatelnaya-psixologiya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&#1092;&#1075;&#1086;&#1089;-&#1080;&#1075;&#1088;&#1072;.&#1088;&#1092;/doshkolnoe-obrazovanie/robototekhnika/metod-kopilka/2301-didakticheskaya-igra-lego-pazly-futbolisty" TargetMode="External"/><Relationship Id="rId14" Type="http://schemas.openxmlformats.org/officeDocument/2006/relationships/hyperlink" Target="https://olimp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8</cp:revision>
  <dcterms:created xsi:type="dcterms:W3CDTF">2020-05-13T09:28:00Z</dcterms:created>
  <dcterms:modified xsi:type="dcterms:W3CDTF">2020-05-13T15:47:00Z</dcterms:modified>
</cp:coreProperties>
</file>