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2CFD" w:rsidRDefault="00B82CFD" w:rsidP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F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82CFD" w:rsidRPr="00B82CFD" w:rsidRDefault="00B82CFD" w:rsidP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82CFD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B82CF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82CFD" w:rsidRPr="00B82CFD" w:rsidRDefault="00B82CFD" w:rsidP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CF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82CFD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B82CFD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30" w:rsidRDefault="00C61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30" w:rsidRDefault="00C61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30" w:rsidRDefault="00C61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1330" w:rsidRDefault="00C61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FD">
        <w:rPr>
          <w:rFonts w:ascii="Times New Roman" w:hAnsi="Times New Roman" w:cs="Times New Roman"/>
          <w:b/>
          <w:sz w:val="24"/>
          <w:szCs w:val="24"/>
        </w:rPr>
        <w:t>План работы Совета профилактики</w:t>
      </w:r>
    </w:p>
    <w:p w:rsidR="00B82CFD" w:rsidRDefault="00B82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 учебный год.</w:t>
      </w:r>
    </w:p>
    <w:p w:rsidR="00B82CFD" w:rsidRPr="00B82CFD" w:rsidRDefault="00B82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FD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CFD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 и защита их прав, оказание своевременной и действенной помощи детям, имеющим отклонения в поведении, неуспевающим по предметам.</w:t>
      </w: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CFD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CFD" w:rsidRP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2CFD">
        <w:rPr>
          <w:rFonts w:ascii="Times New Roman" w:hAnsi="Times New Roman" w:cs="Times New Roman"/>
          <w:sz w:val="24"/>
          <w:szCs w:val="24"/>
        </w:rPr>
        <w:t xml:space="preserve">организация последовательной и целенаправленной работы по предупреждению детской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CFD">
        <w:rPr>
          <w:rFonts w:ascii="Times New Roman" w:hAnsi="Times New Roman" w:cs="Times New Roman"/>
          <w:sz w:val="24"/>
          <w:szCs w:val="24"/>
        </w:rPr>
        <w:t>безнадзорности и противоправного поведения учащихся;</w:t>
      </w: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B82CFD">
        <w:rPr>
          <w:rFonts w:ascii="Times New Roman" w:hAnsi="Times New Roman" w:cs="Times New Roman"/>
          <w:sz w:val="24"/>
          <w:szCs w:val="24"/>
        </w:rPr>
        <w:t>защита прав и интересов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несовершеннолетних;</w:t>
      </w: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у подростков моральной и правовой ответственности за противоправные действия;</w:t>
      </w: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развитие конструктивных взаимоотношений школы и семьи.</w:t>
      </w:r>
    </w:p>
    <w:p w:rsidR="00C61330" w:rsidRDefault="00C61330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568"/>
        <w:gridCol w:w="5528"/>
        <w:gridCol w:w="1985"/>
        <w:gridCol w:w="2126"/>
      </w:tblGrid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B82CFD" w:rsidRDefault="00B82CFD" w:rsidP="00B82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4165D7" w:rsidRDefault="00B82CFD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B82CFD" w:rsidRDefault="00B82CFD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26" w:type="dxa"/>
          </w:tcPr>
          <w:p w:rsidR="00B82CFD" w:rsidRDefault="00B82CFD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B82CFD" w:rsidRDefault="00B82CFD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и графика заседаний Совета профилактики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15.09.2015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банка нормативных документов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детей, находящихся в социально-опасном положении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семьями «группы риска»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несовершеннолетних на дому, беседы с ними, их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родителей, допускающих безнадзорность детей. Устранение причин и условий, способствующих безнадзорности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82CFD" w:rsidRPr="008F7867" w:rsidRDefault="008F7867" w:rsidP="008F7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учащихся, родителей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развития творческих способностей учащихся, склонностей, задатков: кружки, секции, факультативы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занятости детей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прав и интересов ребёнка в системе работы школы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 с детьми, чьи родители находятся в социально-опасном положении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C61330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деятельностью и посещаемостью занятий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C61330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предотвращению опозданий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B82CFD" w:rsidRDefault="004165D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 по профилактике вредных привычек</w:t>
            </w:r>
          </w:p>
        </w:tc>
        <w:tc>
          <w:tcPr>
            <w:tcW w:w="1985" w:type="dxa"/>
          </w:tcPr>
          <w:p w:rsidR="00B82CFD" w:rsidRDefault="004165D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</w:t>
            </w:r>
          </w:p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:rsidR="00C61330" w:rsidRDefault="00C61330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:rsidR="00C61330" w:rsidRDefault="00C61330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ФАПа</w:t>
            </w:r>
            <w:proofErr w:type="spellEnd"/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B82CFD" w:rsidRDefault="008F786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Совете учащихся, имеющих неудовлетворительные оценки, нарушающих дисциплину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апрель, июнь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61330" w:rsidRDefault="00C61330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B82CFD" w:rsidRDefault="008F786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родителей, нарушающих права детей, уклоняющихся от их воспитания, ведущих аморальный образ жизни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8F7867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Н.А, </w:t>
            </w:r>
          </w:p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B82CFD" w:rsidRDefault="008F786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 заседания Совета профилактики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B82CFD" w:rsidRDefault="008F786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причин преступлений и правонарушений, совершаемых учащимися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61330" w:rsidTr="00C61330">
        <w:tc>
          <w:tcPr>
            <w:tcW w:w="568" w:type="dxa"/>
          </w:tcPr>
          <w:p w:rsidR="00B82CFD" w:rsidRDefault="00B82CFD" w:rsidP="00C6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:rsidR="00B82CFD" w:rsidRDefault="008F7867" w:rsidP="0041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Совета профилактики</w:t>
            </w:r>
          </w:p>
        </w:tc>
        <w:tc>
          <w:tcPr>
            <w:tcW w:w="1985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B82CFD" w:rsidRDefault="008F7867" w:rsidP="0041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CFD" w:rsidRDefault="00B82CFD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330" w:rsidRDefault="00C61330" w:rsidP="00B82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330" w:rsidRPr="00B82CFD" w:rsidRDefault="00C61330" w:rsidP="00C61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Э.Г. Степанова.</w:t>
      </w:r>
    </w:p>
    <w:sectPr w:rsidR="00C61330" w:rsidRPr="00B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12A6"/>
    <w:multiLevelType w:val="hybridMultilevel"/>
    <w:tmpl w:val="2636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C3390"/>
    <w:multiLevelType w:val="hybridMultilevel"/>
    <w:tmpl w:val="B264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2CFD"/>
    <w:rsid w:val="004165D7"/>
    <w:rsid w:val="008F7867"/>
    <w:rsid w:val="00B82CFD"/>
    <w:rsid w:val="00C6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CFD"/>
    <w:pPr>
      <w:ind w:left="720"/>
      <w:contextualSpacing/>
    </w:pPr>
  </w:style>
  <w:style w:type="table" w:styleId="a4">
    <w:name w:val="Table Grid"/>
    <w:basedOn w:val="a1"/>
    <w:uiPriority w:val="59"/>
    <w:rsid w:val="00B8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2015-12-07T17:48:00Z</cp:lastPrinted>
  <dcterms:created xsi:type="dcterms:W3CDTF">2015-12-07T17:15:00Z</dcterms:created>
  <dcterms:modified xsi:type="dcterms:W3CDTF">2015-12-07T17:49:00Z</dcterms:modified>
</cp:coreProperties>
</file>