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A1248" w:rsidRP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P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</w:pPr>
      <w:r w:rsidRPr="009A1248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>Конспект образовательно</w:t>
      </w:r>
      <w:r w:rsidRPr="009A1248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 xml:space="preserve">й ситуации в старшей группе </w:t>
      </w:r>
      <w:r w:rsidRPr="009A1248"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  <w:t>на тему «Ежик»</w:t>
      </w:r>
    </w:p>
    <w:p w:rsidR="009A1248" w:rsidRP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  <w:bookmarkStart w:id="0" w:name="_GoBack"/>
      <w:bookmarkEnd w:id="0"/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P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</w:t>
      </w:r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Воспитатель: Титова</w:t>
      </w:r>
      <w:proofErr w:type="gramStart"/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.</w:t>
      </w:r>
      <w:proofErr w:type="gramEnd"/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ab/>
        <w:t>О.А</w:t>
      </w: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A1248" w:rsidRP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  <w:r w:rsidRPr="009A1248"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>Конспект образовательной ситуации в старшей группе ДОУ на тему «Ежик»</w:t>
      </w:r>
    </w:p>
    <w:p w:rsidR="009A1248" w:rsidRPr="009A1248" w:rsidRDefault="009A1248" w:rsidP="009A1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художественно-творческих способностей детей.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Совершенствовать умение детей лепить из целого куска пластилина, правильно передавать пропорции тела животного, придавать линиям плавность.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умение делить целое на части.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умение соединять элементы между собой.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воображение детей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Развивать усидчивость и творческие </w:t>
      </w:r>
      <w:proofErr w:type="gramStart"/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способности</w:t>
      </w:r>
      <w:proofErr w:type="gramEnd"/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самостоятельность и целенаправленность в работе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умение доводить начатое дело до конца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Пластилин, стеки, дощечки, салфетки, семечки, зубочистки, черный перец в горошек, ИКТ.</w:t>
      </w:r>
      <w:proofErr w:type="gramEnd"/>
    </w:p>
    <w:p w:rsidR="009A1248" w:rsidRPr="009A1248" w:rsidRDefault="009A1248" w:rsidP="009A12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  <w:r w:rsidRPr="009A1248"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>Ход занятия</w:t>
      </w:r>
    </w:p>
    <w:p w:rsidR="009A1248" w:rsidRPr="009A1248" w:rsidRDefault="009A1248" w:rsidP="009A1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сегодня к нам пришёл гость из леса, а что бы узнать кто это. Надо отгадать загадку: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колючий колобок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домике зверёк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 в руки не возьмёшь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эт</w:t>
      </w:r>
      <w:proofErr w:type="gramStart"/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о-</w:t>
      </w:r>
      <w:proofErr w:type="gramEnd"/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(ёж)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 ребята отгадали загадку. Предлагаю посмотреть слайды с изображением ежа. </w:t>
      </w:r>
      <w:proofErr w:type="gramStart"/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 слайдов.</w:t>
      </w:r>
      <w:proofErr w:type="gramEnd"/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Рассказ воспитателя. </w:t>
      </w:r>
      <w:proofErr w:type="gramStart"/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детей)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proofErr w:type="gramEnd"/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 меня есть один ежик. Он грустит. Что мы можем сделать, чтобы поднять ему настроение?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детей.)</w:t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предлагаю вам слепить ежей.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Физкультминутка «Прогулка по лесу»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Раз, два, три, четыре, пять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(хлопки)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лес отправились гулять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(обычная ходьба)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 извилистым тропинкам</w:t>
      </w:r>
      <w:proofErr w:type="gramStart"/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отихоньку мы пойдём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(ходьба на носочках)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Может быть, и под листочком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грибочек вдруг найдём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(нагибаются)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носочки дети встали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(встали)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дорожке побежали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(бег на носочках)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 на каблучках пойдём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лужи перейдём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(ходьба на пятках)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Отдохнем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(присели)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 мы с вами будем лепить ежа.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Объяснение и показ приёма лепки животного.)</w:t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Сначала лепим туловище. Раскатываем шар, затем вытягиваем мордочку. Лепим глаза, нос, лапки. Когда соединяем детали, то их надо плотно прижимать друг к другу. Вставляем семечки - это будут иголки. Для нашего ёжика можно слепить грибок или яблоко. Затем дети самостоятельно выполняют работу.</w:t>
      </w:r>
    </w:p>
    <w:p w:rsidR="009A1248" w:rsidRPr="009A1248" w:rsidRDefault="009A1248" w:rsidP="009A1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56F38" w:rsidRDefault="009A1248" w:rsidP="009A1248"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Итог занятия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кого мы сегодня лепили?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вы нового узнали про ежа?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Где живёт ёж?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вам особенно понравилось? </w:t>
      </w:r>
      <w:r w:rsidRPr="009A124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A12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A12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A12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Сейчас мы рассмотрим ваши поделки. Ребята, посмотрите, какие красивые поделки у вас получились. Молодцы, вы сегодня хорошо потрудились.</w:t>
      </w:r>
    </w:p>
    <w:sectPr w:rsidR="00D5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6E"/>
    <w:rsid w:val="00855A16"/>
    <w:rsid w:val="009A1248"/>
    <w:rsid w:val="00C3766E"/>
    <w:rsid w:val="00D5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24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A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24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A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7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2021-05-10T05:38:00Z</dcterms:created>
  <dcterms:modified xsi:type="dcterms:W3CDTF">2021-05-10T05:49:00Z</dcterms:modified>
</cp:coreProperties>
</file>