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E50B30">
        <w:t>5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E50B30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 </w:t>
      </w:r>
      <w:r>
        <w:t xml:space="preserve"> </w:t>
      </w:r>
      <w:r w:rsidR="00CA257C">
        <w:t xml:space="preserve">          </w:t>
      </w:r>
      <w:proofErr w:type="gramStart"/>
      <w:r w:rsidR="00CA257C">
        <w:t xml:space="preserve">   </w:t>
      </w:r>
      <w:r w:rsidRPr="00C115A9">
        <w:rPr>
          <w:color w:val="000000"/>
        </w:rPr>
        <w:t>«</w:t>
      </w:r>
      <w:proofErr w:type="gramEnd"/>
      <w:r w:rsidR="0030547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05478">
        <w:rPr>
          <w:color w:val="000000"/>
        </w:rPr>
        <w:t xml:space="preserve">апреля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05478" w:rsidRDefault="00305478" w:rsidP="003054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</w:rPr>
        <w:t xml:space="preserve">                       </w:t>
      </w:r>
      <w:r>
        <w:rPr>
          <w:rFonts w:ascii="Times New Roman CYR" w:hAnsi="Times New Roman CYR" w:cs="Times New Roman CYR"/>
        </w:rPr>
        <w:t xml:space="preserve">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</w:t>
      </w:r>
      <w:r w:rsidR="00F70470">
        <w:t xml:space="preserve">   </w:t>
      </w:r>
      <w:r>
        <w:t xml:space="preserve">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70470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337F26" w:rsidRPr="001A2C79" w:rsidRDefault="00305478" w:rsidP="00337F2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337F26">
        <w:rPr>
          <w:rFonts w:ascii="Times New Roman" w:hAnsi="Times New Roman"/>
          <w:sz w:val="24"/>
          <w:szCs w:val="24"/>
        </w:rPr>
        <w:t>5</w:t>
      </w:r>
      <w:r w:rsidRPr="009B16C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337F26" w:rsidRPr="001A2C79">
        <w:rPr>
          <w:rFonts w:ascii="Times New Roman" w:hAnsi="Times New Roman"/>
          <w:sz w:val="24"/>
          <w:szCs w:val="24"/>
        </w:rPr>
        <w:t>1387 кв. метров, с кадастровым номером 23:24:0504010:16,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поселок Свободный, улица Береговая, дом 7</w:t>
      </w:r>
      <w:r w:rsidR="00337F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7F26" w:rsidRPr="001A2C79" w:rsidRDefault="00337F26" w:rsidP="00337F26">
      <w:pPr>
        <w:ind w:firstLine="709"/>
        <w:jc w:val="both"/>
        <w:rPr>
          <w:color w:val="000000" w:themeColor="text1"/>
        </w:rPr>
      </w:pPr>
      <w:r w:rsidRPr="001A2C79">
        <w:rPr>
          <w:color w:val="000000" w:themeColor="text1"/>
        </w:rPr>
        <w:t>Срок аренды земельного участка – 20 лет.</w:t>
      </w:r>
    </w:p>
    <w:p w:rsidR="00337F26" w:rsidRPr="001A2C79" w:rsidRDefault="00337F26" w:rsidP="00337F2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2C79">
        <w:rPr>
          <w:bCs/>
          <w:color w:val="000000" w:themeColor="text1"/>
          <w:kern w:val="36"/>
        </w:rPr>
        <w:t>Начальная цена предмета аукциона (</w:t>
      </w:r>
      <w:r w:rsidRPr="001A2C79">
        <w:rPr>
          <w:color w:val="000000" w:themeColor="text1"/>
        </w:rPr>
        <w:t xml:space="preserve">начальный размер ежегодной арендной платы) составляет </w:t>
      </w:r>
      <w:r w:rsidR="00CA257C">
        <w:rPr>
          <w:color w:val="000000" w:themeColor="text1"/>
        </w:rPr>
        <w:t xml:space="preserve">    </w:t>
      </w:r>
      <w:r w:rsidRPr="001A2C79">
        <w:rPr>
          <w:color w:val="000000" w:themeColor="text1"/>
        </w:rPr>
        <w:t>1 263 (одн</w:t>
      </w:r>
      <w:r>
        <w:rPr>
          <w:color w:val="000000" w:themeColor="text1"/>
        </w:rPr>
        <w:t>а тысяча</w:t>
      </w:r>
      <w:r w:rsidRPr="001A2C79">
        <w:rPr>
          <w:color w:val="000000" w:themeColor="text1"/>
        </w:rPr>
        <w:t xml:space="preserve"> двести шестьдесят три) рубля 07 копеек. </w:t>
      </w:r>
    </w:p>
    <w:p w:rsidR="00337F26" w:rsidRPr="001A2C79" w:rsidRDefault="00337F26" w:rsidP="00337F26">
      <w:pPr>
        <w:ind w:firstLine="709"/>
        <w:jc w:val="both"/>
        <w:rPr>
          <w:color w:val="000000" w:themeColor="text1"/>
        </w:rPr>
      </w:pPr>
      <w:r w:rsidRPr="001A2C79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37 (тридцать семь) рублей 89 копеек. </w:t>
      </w:r>
    </w:p>
    <w:p w:rsidR="008F26D1" w:rsidRDefault="008F26D1" w:rsidP="00337F26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t>2.</w:t>
      </w:r>
      <w:r w:rsidR="00305478">
        <w:t xml:space="preserve"> 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</w:t>
      </w:r>
      <w:r w:rsidR="00CB690D" w:rsidRPr="00A61C10">
        <w:lastRenderedPageBreak/>
        <w:t xml:space="preserve">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05478">
        <w:t>10</w:t>
      </w:r>
      <w:r w:rsidR="008F26D1">
        <w:t xml:space="preserve"> </w:t>
      </w:r>
      <w:r w:rsidR="00305478">
        <w:t>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337F26" w:rsidRPr="00EF28F1" w:rsidTr="00E86AD8">
        <w:trPr>
          <w:trHeight w:val="1265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Бастанжиева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Нина Юрьевна</w:t>
            </w:r>
          </w:p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234606079000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Береговая, 9</w:t>
            </w:r>
          </w:p>
        </w:tc>
        <w:tc>
          <w:tcPr>
            <w:tcW w:w="1475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337F26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337F26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337F26" w:rsidRDefault="00337F26" w:rsidP="00E86AD8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337F26" w:rsidRPr="00982EF4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Мороз Анна Александровна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234605701814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Береговая, 5</w:t>
            </w:r>
          </w:p>
        </w:tc>
        <w:tc>
          <w:tcPr>
            <w:tcW w:w="1475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2023 года</w:t>
            </w:r>
          </w:p>
        </w:tc>
        <w:tc>
          <w:tcPr>
            <w:tcW w:w="1317" w:type="dxa"/>
          </w:tcPr>
          <w:p w:rsidR="00337F26" w:rsidRPr="0031411A" w:rsidRDefault="00337F26" w:rsidP="00E86AD8">
            <w:pPr>
              <w:jc w:val="center"/>
              <w:rPr>
                <w:rFonts w:ascii="Times New Roman CYR" w:hAnsi="Times New Roman CYR" w:cs="Times New Roman CYR"/>
              </w:rPr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337F26" w:rsidRPr="007B6A0C" w:rsidRDefault="00337F26" w:rsidP="00E86AD8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37F26" w:rsidRPr="007B6A0C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337F26" w:rsidRDefault="00337F26" w:rsidP="00E86AD8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337F26" w:rsidRDefault="00337F26" w:rsidP="00E86AD8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Кореновск 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Садовая, 158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416" w:type="dxa"/>
          </w:tcPr>
          <w:p w:rsidR="00337F26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337F26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55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337F26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37F26" w:rsidRDefault="00337F26" w:rsidP="00E86AD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104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337F26" w:rsidRDefault="00337F26" w:rsidP="00E86AD8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14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337F26" w:rsidRDefault="00337F26" w:rsidP="00E86AD8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80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337F26" w:rsidRDefault="00337F26" w:rsidP="00E86AD8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36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337F26" w:rsidRDefault="00337F26" w:rsidP="00E86AD8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337F26" w:rsidRPr="006B3BF4" w:rsidRDefault="00337F26" w:rsidP="00E86A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337F26" w:rsidRDefault="00337F26" w:rsidP="00E86AD8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36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37F26" w:rsidRDefault="00337F26" w:rsidP="00E86AD8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36"/>
        </w:trPr>
        <w:tc>
          <w:tcPr>
            <w:tcW w:w="562" w:type="dxa"/>
          </w:tcPr>
          <w:p w:rsidR="00337F26" w:rsidRPr="00EF28F1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337F26" w:rsidRPr="00627BDD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36"/>
        </w:trPr>
        <w:tc>
          <w:tcPr>
            <w:tcW w:w="562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337F26" w:rsidRPr="00EF28F1" w:rsidTr="00E86AD8">
        <w:trPr>
          <w:trHeight w:val="836"/>
        </w:trPr>
        <w:tc>
          <w:tcPr>
            <w:tcW w:w="562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37F26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37F26" w:rsidRPr="001D0410" w:rsidRDefault="00337F26" w:rsidP="00E86A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337F26" w:rsidRDefault="00337F26" w:rsidP="00E86AD8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337F26" w:rsidRDefault="00337F26" w:rsidP="00E86AD8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FB49BB">
        <w:rPr>
          <w:b/>
          <w:bCs/>
        </w:rPr>
        <w:t>Проверяется явка участников аукциона.</w:t>
      </w:r>
    </w:p>
    <w:p w:rsidR="00300635" w:rsidRPr="00337F26" w:rsidRDefault="00300635" w:rsidP="00337F2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300635">
        <w:t xml:space="preserve">Участник № </w:t>
      </w:r>
      <w:r w:rsidR="008F26D1">
        <w:t>1</w:t>
      </w:r>
      <w:r w:rsidRPr="00300635">
        <w:t xml:space="preserve"> – </w:t>
      </w:r>
      <w:proofErr w:type="spellStart"/>
      <w:r w:rsidR="00337F26">
        <w:rPr>
          <w:rFonts w:ascii="Times New Roman CYR" w:hAnsi="Times New Roman CYR" w:cs="Times New Roman CYR"/>
        </w:rPr>
        <w:t>Бастанжиева</w:t>
      </w:r>
      <w:proofErr w:type="spellEnd"/>
      <w:r w:rsidR="00337F26">
        <w:rPr>
          <w:rFonts w:ascii="Times New Roman CYR" w:hAnsi="Times New Roman CYR" w:cs="Times New Roman CYR"/>
        </w:rPr>
        <w:t xml:space="preserve"> Нина Юрьевна</w:t>
      </w:r>
      <w:r w:rsidR="00BD1476">
        <w:rPr>
          <w:rFonts w:ascii="Times New Roman CYR" w:hAnsi="Times New Roman CYR" w:cs="Times New Roman CYR"/>
        </w:rPr>
        <w:t>;</w:t>
      </w:r>
    </w:p>
    <w:p w:rsidR="00300635" w:rsidRDefault="00300635" w:rsidP="0030547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05478">
        <w:t xml:space="preserve">2 </w:t>
      </w:r>
      <w:r w:rsidR="008F26D1">
        <w:t>–</w:t>
      </w:r>
      <w:r w:rsidRPr="008E10D2">
        <w:rPr>
          <w:color w:val="000000" w:themeColor="text1"/>
        </w:rPr>
        <w:t xml:space="preserve"> </w:t>
      </w:r>
      <w:r w:rsidR="00305478">
        <w:rPr>
          <w:rFonts w:ascii="Times New Roman CYR" w:hAnsi="Times New Roman CYR" w:cs="Times New Roman CYR"/>
        </w:rPr>
        <w:t xml:space="preserve">Садыков </w:t>
      </w:r>
      <w:proofErr w:type="spellStart"/>
      <w:r w:rsidR="00305478">
        <w:rPr>
          <w:rFonts w:ascii="Times New Roman CYR" w:hAnsi="Times New Roman CYR" w:cs="Times New Roman CYR"/>
        </w:rPr>
        <w:t>Эскендер</w:t>
      </w:r>
      <w:proofErr w:type="spellEnd"/>
      <w:r w:rsidR="00305478">
        <w:rPr>
          <w:rFonts w:ascii="Times New Roman CYR" w:hAnsi="Times New Roman CYR" w:cs="Times New Roman CYR"/>
        </w:rPr>
        <w:t xml:space="preserve"> </w:t>
      </w:r>
      <w:proofErr w:type="spellStart"/>
      <w:r w:rsidR="00305478">
        <w:rPr>
          <w:rFonts w:ascii="Times New Roman CYR" w:hAnsi="Times New Roman CYR" w:cs="Times New Roman CYR"/>
        </w:rPr>
        <w:t>Курбанович</w:t>
      </w:r>
      <w:proofErr w:type="spellEnd"/>
      <w:r w:rsidRPr="008E10D2">
        <w:rPr>
          <w:rFonts w:ascii="Times New Roman CYR" w:hAnsi="Times New Roman CYR" w:cs="Times New Roman CYR"/>
        </w:rPr>
        <w:t>;</w:t>
      </w:r>
    </w:p>
    <w:p w:rsidR="008F26D1" w:rsidRPr="00337F26" w:rsidRDefault="008F26D1" w:rsidP="00736C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8E10D2">
        <w:t xml:space="preserve">Участник № </w:t>
      </w:r>
      <w:r w:rsidR="00337F26">
        <w:t>5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 w:rsidR="00337F26">
        <w:rPr>
          <w:rFonts w:ascii="Times New Roman CYR" w:hAnsi="Times New Roman CYR" w:cs="Times New Roman CYR"/>
          <w:color w:val="000000" w:themeColor="text1"/>
        </w:rPr>
        <w:t>Мороз Анна Александровна</w:t>
      </w:r>
      <w:r w:rsidR="00305478">
        <w:rPr>
          <w:rFonts w:ascii="Times New Roman CYR" w:hAnsi="Times New Roman CYR" w:cs="Times New Roman CYR"/>
        </w:rPr>
        <w:t xml:space="preserve">, в лице представителя по доверенности от </w:t>
      </w:r>
      <w:r w:rsidR="00736C3B">
        <w:rPr>
          <w:rFonts w:ascii="Times New Roman CYR" w:hAnsi="Times New Roman CYR" w:cs="Times New Roman CYR"/>
        </w:rPr>
        <w:t xml:space="preserve">25 марта </w:t>
      </w:r>
      <w:r w:rsidR="00305478">
        <w:rPr>
          <w:rFonts w:ascii="Times New Roman CYR" w:hAnsi="Times New Roman CYR" w:cs="Times New Roman CYR"/>
        </w:rPr>
        <w:t>202</w:t>
      </w:r>
      <w:r w:rsidR="00736C3B">
        <w:rPr>
          <w:rFonts w:ascii="Times New Roman CYR" w:hAnsi="Times New Roman CYR" w:cs="Times New Roman CYR"/>
        </w:rPr>
        <w:t>3</w:t>
      </w:r>
      <w:r w:rsidR="00305478">
        <w:rPr>
          <w:rFonts w:ascii="Times New Roman CYR" w:hAnsi="Times New Roman CYR" w:cs="Times New Roman CYR"/>
        </w:rPr>
        <w:t xml:space="preserve"> года серии 23 АВ № </w:t>
      </w:r>
      <w:r w:rsidR="00736C3B">
        <w:rPr>
          <w:rFonts w:ascii="Times New Roman CYR" w:hAnsi="Times New Roman CYR" w:cs="Times New Roman CYR"/>
        </w:rPr>
        <w:t xml:space="preserve">3201476, </w:t>
      </w:r>
      <w:r w:rsidR="00305478">
        <w:rPr>
          <w:rFonts w:ascii="Times New Roman CYR" w:hAnsi="Times New Roman CYR" w:cs="Times New Roman CYR"/>
        </w:rPr>
        <w:t>зарегистрированной в реестре за № 23/1</w:t>
      </w:r>
      <w:r w:rsidR="00736C3B">
        <w:rPr>
          <w:rFonts w:ascii="Times New Roman CYR" w:hAnsi="Times New Roman CYR" w:cs="Times New Roman CYR"/>
        </w:rPr>
        <w:t>62</w:t>
      </w:r>
      <w:r w:rsidR="00305478">
        <w:rPr>
          <w:rFonts w:ascii="Times New Roman CYR" w:hAnsi="Times New Roman CYR" w:cs="Times New Roman CYR"/>
        </w:rPr>
        <w:t>-н/23-202</w:t>
      </w:r>
      <w:r w:rsidR="00736C3B">
        <w:rPr>
          <w:rFonts w:ascii="Times New Roman CYR" w:hAnsi="Times New Roman CYR" w:cs="Times New Roman CYR"/>
        </w:rPr>
        <w:t>3</w:t>
      </w:r>
      <w:r w:rsidR="00305478">
        <w:rPr>
          <w:rFonts w:ascii="Times New Roman CYR" w:hAnsi="Times New Roman CYR" w:cs="Times New Roman CYR"/>
        </w:rPr>
        <w:t>-</w:t>
      </w:r>
      <w:r w:rsidR="00736C3B">
        <w:rPr>
          <w:rFonts w:ascii="Times New Roman CYR" w:hAnsi="Times New Roman CYR" w:cs="Times New Roman CYR"/>
        </w:rPr>
        <w:t>1</w:t>
      </w:r>
      <w:r w:rsidR="00305478">
        <w:rPr>
          <w:rFonts w:ascii="Times New Roman CYR" w:hAnsi="Times New Roman CYR" w:cs="Times New Roman CYR"/>
        </w:rPr>
        <w:t>-</w:t>
      </w:r>
      <w:r w:rsidR="00736C3B">
        <w:rPr>
          <w:rFonts w:ascii="Times New Roman CYR" w:hAnsi="Times New Roman CYR" w:cs="Times New Roman CYR"/>
        </w:rPr>
        <w:t>994</w:t>
      </w:r>
      <w:r w:rsidR="00305478">
        <w:rPr>
          <w:rFonts w:ascii="Times New Roman CYR" w:hAnsi="Times New Roman CYR" w:cs="Times New Roman CYR"/>
        </w:rPr>
        <w:t xml:space="preserve">, </w:t>
      </w:r>
      <w:r w:rsidR="00736C3B">
        <w:rPr>
          <w:rFonts w:ascii="Times New Roman CYR" w:hAnsi="Times New Roman CYR" w:cs="Times New Roman CYR"/>
        </w:rPr>
        <w:t>Юдина Александра Алексеевича</w:t>
      </w:r>
      <w:r w:rsidR="00305478">
        <w:rPr>
          <w:rFonts w:ascii="Times New Roman CYR" w:hAnsi="Times New Roman CYR" w:cs="Times New Roman CYR"/>
        </w:rPr>
        <w:t>;</w:t>
      </w:r>
    </w:p>
    <w:p w:rsidR="00305478" w:rsidRDefault="00305478" w:rsidP="00736C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 w:rsidR="00337F26">
        <w:t>7</w:t>
      </w:r>
      <w:r>
        <w:t xml:space="preserve"> - </w:t>
      </w:r>
      <w:r>
        <w:rPr>
          <w:color w:val="000000" w:themeColor="text1"/>
        </w:rPr>
        <w:t xml:space="preserve">Фатеева Валентина Владимировна, </w:t>
      </w:r>
      <w:r>
        <w:rPr>
          <w:rFonts w:ascii="Times New Roman CYR" w:hAnsi="Times New Roman CYR" w:cs="Times New Roman CYR"/>
        </w:rPr>
        <w:t xml:space="preserve">в лице представителя по доверенности от 7 сентября 2020 года серии 23 АА № 4078004, зарегистрированной в реестре за № 26/110-н/26-2020-8-638, Блажко </w:t>
      </w:r>
      <w:r w:rsidRPr="00007C3D">
        <w:rPr>
          <w:rFonts w:ascii="Times New Roman CYR" w:hAnsi="Times New Roman CYR" w:cs="Times New Roman CYR"/>
        </w:rPr>
        <w:t>Светланы В</w:t>
      </w:r>
      <w:r w:rsidR="00007C3D" w:rsidRPr="00007C3D">
        <w:rPr>
          <w:rFonts w:ascii="Times New Roman CYR" w:hAnsi="Times New Roman CYR" w:cs="Times New Roman CYR"/>
        </w:rPr>
        <w:t>ик</w:t>
      </w:r>
      <w:r w:rsidRPr="00007C3D">
        <w:rPr>
          <w:rFonts w:ascii="Times New Roman CYR" w:hAnsi="Times New Roman CYR" w:cs="Times New Roman CYR"/>
        </w:rPr>
        <w:t>торовны;</w:t>
      </w:r>
    </w:p>
    <w:p w:rsidR="00337F26" w:rsidRDefault="00337F26" w:rsidP="00337F26">
      <w:pPr>
        <w:widowControl w:val="0"/>
        <w:autoSpaceDE w:val="0"/>
        <w:autoSpaceDN w:val="0"/>
        <w:adjustRightInd w:val="0"/>
      </w:pPr>
    </w:p>
    <w:p w:rsidR="00300635" w:rsidRPr="00DC7BE3" w:rsidRDefault="00337F26" w:rsidP="00337F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E10D2">
        <w:t xml:space="preserve">Участник № </w:t>
      </w:r>
      <w:r>
        <w:t>3</w:t>
      </w:r>
      <w:r w:rsidRPr="008E10D2">
        <w:t xml:space="preserve"> </w:t>
      </w:r>
      <w:r>
        <w:t>–</w:t>
      </w:r>
      <w:r w:rsidRPr="008E10D2">
        <w:rPr>
          <w:color w:val="000000" w:themeColor="text1"/>
        </w:rPr>
        <w:t xml:space="preserve"> </w:t>
      </w:r>
      <w:r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>
        <w:t xml:space="preserve">, </w:t>
      </w:r>
      <w:r w:rsidR="00300635" w:rsidRPr="00123D86">
        <w:t xml:space="preserve">Участник № </w:t>
      </w:r>
      <w:r w:rsidR="00305478">
        <w:t>4</w:t>
      </w:r>
      <w:r w:rsidR="00300635">
        <w:t xml:space="preserve">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="00300635" w:rsidRPr="00B63F51">
        <w:t xml:space="preserve"> </w:t>
      </w:r>
      <w:r w:rsidR="00305478" w:rsidRPr="00123D86">
        <w:t>Участник</w:t>
      </w:r>
      <w:r w:rsidR="00305478">
        <w:t xml:space="preserve"> </w:t>
      </w:r>
      <w:r w:rsidR="00305478" w:rsidRPr="00123D86">
        <w:t>№</w:t>
      </w:r>
      <w:r>
        <w:t xml:space="preserve"> 6</w:t>
      </w:r>
      <w:r w:rsidR="00305478">
        <w:t xml:space="preserve"> -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Николаевич,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007C3D">
        <w:t xml:space="preserve">Участник № </w:t>
      </w:r>
      <w:r>
        <w:t>8</w:t>
      </w:r>
      <w:r w:rsidRPr="00007C3D">
        <w:t xml:space="preserve"> - </w:t>
      </w:r>
      <w:r w:rsidRPr="00007C3D">
        <w:rPr>
          <w:color w:val="000000" w:themeColor="text1"/>
        </w:rPr>
        <w:t>Великий Владимир Александрович;</w:t>
      </w:r>
      <w:r>
        <w:rPr>
          <w:color w:val="000000" w:themeColor="text1"/>
        </w:rPr>
        <w:t xml:space="preserve"> </w:t>
      </w:r>
      <w:r w:rsidRPr="00007C3D">
        <w:t xml:space="preserve">Участник № </w:t>
      </w:r>
      <w:r>
        <w:t>9</w:t>
      </w:r>
      <w:r w:rsidRPr="00007C3D">
        <w:t xml:space="preserve"> - </w:t>
      </w:r>
      <w:r w:rsidRPr="00337F2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Мацаков</w:t>
      </w:r>
      <w:proofErr w:type="spellEnd"/>
      <w:r>
        <w:rPr>
          <w:color w:val="000000" w:themeColor="text1"/>
        </w:rPr>
        <w:t xml:space="preserve"> Алексей Алексеевич,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 xml:space="preserve">№ </w:t>
      </w:r>
      <w:r w:rsidR="00007C3D">
        <w:t xml:space="preserve">10 - </w:t>
      </w:r>
      <w:r w:rsidR="00007C3D">
        <w:rPr>
          <w:color w:val="000000" w:themeColor="text1"/>
        </w:rPr>
        <w:t xml:space="preserve">Науменко Александр Алексеевич, </w:t>
      </w:r>
      <w:r w:rsidRPr="00123D86">
        <w:t>Участник</w:t>
      </w:r>
      <w:r>
        <w:t xml:space="preserve"> </w:t>
      </w:r>
      <w:r w:rsidRPr="00123D86">
        <w:t xml:space="preserve">№ </w:t>
      </w:r>
      <w:r>
        <w:t xml:space="preserve">11 – </w:t>
      </w:r>
      <w:r>
        <w:rPr>
          <w:color w:val="000000" w:themeColor="text1"/>
        </w:rPr>
        <w:t xml:space="preserve">Ефименко Юрий Сергеевич,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12 -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 xml:space="preserve">Ефименко Александра Александровна,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13 -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Сушко Евгений Михайлович,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14 -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Федин Георгий Владимирович, </w:t>
      </w:r>
      <w:r w:rsidRPr="008E10D2">
        <w:t xml:space="preserve">Участник № </w:t>
      </w:r>
      <w:r>
        <w:t>15 –</w:t>
      </w:r>
      <w:r w:rsidRPr="00007C3D">
        <w:t xml:space="preserve"> </w:t>
      </w:r>
      <w:proofErr w:type="spellStart"/>
      <w:r>
        <w:rPr>
          <w:color w:val="000000" w:themeColor="text1"/>
        </w:rPr>
        <w:t>Чуваров</w:t>
      </w:r>
      <w:proofErr w:type="spellEnd"/>
      <w:r>
        <w:rPr>
          <w:color w:val="000000" w:themeColor="text1"/>
        </w:rPr>
        <w:t xml:space="preserve"> Антон Николаевич, </w:t>
      </w:r>
      <w:r w:rsidRPr="008E10D2">
        <w:t xml:space="preserve">Участник № </w:t>
      </w:r>
      <w:r>
        <w:t>16</w:t>
      </w:r>
      <w:r w:rsidRPr="008E10D2">
        <w:t xml:space="preserve"> </w:t>
      </w:r>
      <w:r>
        <w:t>–</w:t>
      </w:r>
      <w:r w:rsidRPr="00C978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Бабаев Денис Валерьевич, </w:t>
      </w:r>
      <w:r w:rsidR="00007C3D" w:rsidRPr="008E10D2">
        <w:t xml:space="preserve">Участник № </w:t>
      </w:r>
      <w:r w:rsidR="00007C3D">
        <w:t>17</w:t>
      </w:r>
      <w:r w:rsidR="00007C3D" w:rsidRPr="008E10D2">
        <w:t xml:space="preserve"> </w:t>
      </w:r>
      <w:r w:rsidR="00007C3D">
        <w:t>–</w:t>
      </w:r>
      <w:r w:rsidR="00007C3D" w:rsidRPr="00C9781F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>Молчанов Александр Сергеевич;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18 - </w:t>
      </w:r>
      <w:proofErr w:type="spellStart"/>
      <w:r w:rsidR="00007C3D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007C3D">
        <w:rPr>
          <w:rFonts w:ascii="Times New Roman CYR" w:hAnsi="Times New Roman CYR" w:cs="Times New Roman CYR"/>
          <w:color w:val="000000" w:themeColor="text1"/>
        </w:rPr>
        <w:t xml:space="preserve"> Александр </w:t>
      </w:r>
      <w:r w:rsidR="00007C3D">
        <w:rPr>
          <w:rFonts w:ascii="Times New Roman CYR" w:hAnsi="Times New Roman CYR" w:cs="Times New Roman CYR"/>
          <w:color w:val="000000" w:themeColor="text1"/>
        </w:rPr>
        <w:lastRenderedPageBreak/>
        <w:t xml:space="preserve">Николаевич,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>
        <w:t>19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Манасиев</w:t>
      </w:r>
      <w:proofErr w:type="spellEnd"/>
      <w:r>
        <w:rPr>
          <w:rFonts w:ascii="Times New Roman CYR" w:hAnsi="Times New Roman CYR" w:cs="Times New Roman CYR"/>
        </w:rPr>
        <w:t xml:space="preserve"> Евгений Романович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="00300635" w:rsidRPr="00DF1192">
        <w:t>допущенны</w:t>
      </w:r>
      <w:r w:rsidR="00300635">
        <w:t>е</w:t>
      </w:r>
      <w:r w:rsidR="00300635"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300635" w:rsidRPr="00DF1192">
        <w:rPr>
          <w:color w:val="000000"/>
        </w:rPr>
        <w:t xml:space="preserve">на территории муниципального образования Павловский район </w:t>
      </w:r>
      <w:r w:rsidR="00300635" w:rsidRPr="00DF1192">
        <w:t xml:space="preserve">от </w:t>
      </w:r>
      <w:r w:rsidR="00DC7BE3">
        <w:t xml:space="preserve">10 апреля </w:t>
      </w:r>
      <w:r w:rsidR="00300635">
        <w:t>202</w:t>
      </w:r>
      <w:r w:rsidR="00C9781F">
        <w:t>3</w:t>
      </w:r>
      <w:r w:rsidR="00300635" w:rsidRPr="00DF1192">
        <w:t xml:space="preserve"> г</w:t>
      </w:r>
      <w:r w:rsidR="00300635">
        <w:t>.</w:t>
      </w:r>
      <w:r w:rsidR="00300635" w:rsidRPr="00DF1192">
        <w:t xml:space="preserve"> № </w:t>
      </w:r>
      <w:r>
        <w:t>5</w:t>
      </w:r>
      <w:r w:rsidR="00300635" w:rsidRPr="00DF1192">
        <w:t xml:space="preserve"> «Рассмотрение заявок на участие в аукционе по лоту №</w:t>
      </w:r>
      <w:r w:rsidR="00300635">
        <w:t xml:space="preserve"> </w:t>
      </w:r>
      <w:r>
        <w:t>5</w:t>
      </w:r>
      <w:r w:rsidR="00300635" w:rsidRPr="00DF1192">
        <w:t>» - не явил</w:t>
      </w:r>
      <w:r w:rsidR="00300635">
        <w:t>ись</w:t>
      </w:r>
      <w:r w:rsidR="00300635" w:rsidRPr="00DF1192">
        <w:t xml:space="preserve"> на аукцион.</w:t>
      </w:r>
    </w:p>
    <w:p w:rsidR="00DC7BE3" w:rsidRDefault="00DC7BE3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00635" w:rsidRPr="009623C5" w:rsidRDefault="00300635" w:rsidP="00DC7BE3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C5">
        <w:rPr>
          <w:rFonts w:ascii="Times New Roman" w:hAnsi="Times New Roman"/>
          <w:sz w:val="24"/>
          <w:szCs w:val="24"/>
        </w:rPr>
        <w:t xml:space="preserve">Все участники аукциона единовременно поддержали начальную цену аукциона по лоту № </w:t>
      </w:r>
      <w:r w:rsidR="00337F26">
        <w:rPr>
          <w:rFonts w:ascii="Times New Roman" w:hAnsi="Times New Roman"/>
          <w:sz w:val="24"/>
          <w:szCs w:val="24"/>
        </w:rPr>
        <w:t>5</w:t>
      </w:r>
      <w:r w:rsidRPr="009623C5">
        <w:rPr>
          <w:rFonts w:ascii="Times New Roman" w:hAnsi="Times New Roman"/>
          <w:sz w:val="24"/>
          <w:szCs w:val="24"/>
        </w:rPr>
        <w:t xml:space="preserve"> - </w:t>
      </w:r>
      <w:r w:rsidR="00C9781F" w:rsidRPr="00CA72BE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 w:rsidR="00337F26" w:rsidRPr="001A2C79">
        <w:rPr>
          <w:rFonts w:ascii="Times New Roman" w:hAnsi="Times New Roman"/>
          <w:sz w:val="24"/>
          <w:szCs w:val="24"/>
        </w:rPr>
        <w:t>1387 кв. метров, с кадастровым номером 23:24:0504010:16,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поселок Свободный, улица Береговая, дом 7</w:t>
      </w:r>
      <w:r w:rsidRPr="009623C5">
        <w:rPr>
          <w:rFonts w:ascii="Times New Roman" w:hAnsi="Times New Roman"/>
          <w:sz w:val="24"/>
          <w:szCs w:val="24"/>
        </w:rPr>
        <w:t xml:space="preserve">. </w:t>
      </w:r>
    </w:p>
    <w:p w:rsidR="00300635" w:rsidRPr="00DC7BE3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8261F">
        <w:rPr>
          <w:color w:val="000000" w:themeColor="text1"/>
        </w:rPr>
        <w:t xml:space="preserve">Последнее предложение о повышении начальной цены предмета аукциона заявлено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 xml:space="preserve">№ </w:t>
      </w:r>
      <w:r w:rsidR="00736C3B">
        <w:rPr>
          <w:color w:val="000000" w:themeColor="text1"/>
        </w:rPr>
        <w:t>5</w:t>
      </w:r>
      <w:r>
        <w:rPr>
          <w:color w:val="000000" w:themeColor="text1"/>
        </w:rPr>
        <w:t xml:space="preserve"> – </w:t>
      </w:r>
      <w:r w:rsidR="00736C3B">
        <w:rPr>
          <w:rFonts w:ascii="Times New Roman CYR" w:hAnsi="Times New Roman CYR" w:cs="Times New Roman CYR"/>
          <w:color w:val="000000" w:themeColor="text1"/>
        </w:rPr>
        <w:t xml:space="preserve">Мороз Анной Александровной </w:t>
      </w:r>
      <w:r w:rsidR="00736C3B" w:rsidRPr="00B40FC8">
        <w:t>(</w:t>
      </w:r>
      <w:r w:rsidR="00736C3B" w:rsidRPr="00B40FC8">
        <w:rPr>
          <w:color w:val="000000"/>
        </w:rPr>
        <w:t xml:space="preserve">ИНН </w:t>
      </w:r>
      <w:r w:rsidR="00736C3B">
        <w:rPr>
          <w:rFonts w:ascii="Times New Roman CYR" w:hAnsi="Times New Roman CYR" w:cs="Times New Roman CYR"/>
          <w:color w:val="000000" w:themeColor="text1"/>
        </w:rPr>
        <w:t>234605701814</w:t>
      </w:r>
      <w:r w:rsidR="00736C3B">
        <w:t>)</w:t>
      </w:r>
      <w:r w:rsidR="00736C3B">
        <w:rPr>
          <w:rFonts w:ascii="Times New Roman CYR" w:hAnsi="Times New Roman CYR" w:cs="Times New Roman CYR"/>
          <w:color w:val="000000" w:themeColor="text1"/>
        </w:rPr>
        <w:t>,</w:t>
      </w:r>
      <w:r w:rsidR="00736C3B">
        <w:rPr>
          <w:rFonts w:ascii="Times New Roman CYR" w:hAnsi="Times New Roman CYR" w:cs="Times New Roman CYR"/>
        </w:rPr>
        <w:t xml:space="preserve"> в лице представителя по доверенности от 25 марта 2023 года серии 23 АВ № 3201476, зарегистрированной в реестре за № 23/162-н/23-2023-1-994, Юдина Александра Алексеевича, </w:t>
      </w:r>
      <w:r w:rsidR="00B40FC8">
        <w:rPr>
          <w:color w:val="000000" w:themeColor="text1"/>
        </w:rPr>
        <w:t>зарегистрированн</w:t>
      </w:r>
      <w:r w:rsidR="00736C3B">
        <w:rPr>
          <w:color w:val="000000" w:themeColor="text1"/>
        </w:rPr>
        <w:t>ой</w:t>
      </w:r>
      <w:r w:rsidR="00B40FC8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адрес</w:t>
      </w:r>
      <w:r w:rsidR="00B40FC8">
        <w:rPr>
          <w:color w:val="000000" w:themeColor="text1"/>
        </w:rPr>
        <w:t>у</w:t>
      </w:r>
      <w:r>
        <w:rPr>
          <w:color w:val="000000" w:themeColor="text1"/>
        </w:rPr>
        <w:t>:</w:t>
      </w:r>
      <w:r w:rsidRPr="00836C5A">
        <w:rPr>
          <w:color w:val="000000" w:themeColor="text1"/>
        </w:rPr>
        <w:t xml:space="preserve"> </w:t>
      </w:r>
      <w:r w:rsidR="00B40FC8" w:rsidRPr="00B40FC8">
        <w:rPr>
          <w:color w:val="000000"/>
        </w:rPr>
        <w:t xml:space="preserve">Краснодарский край, Павловский район, </w:t>
      </w:r>
      <w:r w:rsidR="00736C3B">
        <w:rPr>
          <w:color w:val="000000"/>
        </w:rPr>
        <w:t>пос. Свободный</w:t>
      </w:r>
      <w:r w:rsidR="00DC7BE3">
        <w:rPr>
          <w:color w:val="000000"/>
        </w:rPr>
        <w:t xml:space="preserve">, ул. </w:t>
      </w:r>
      <w:r w:rsidR="00736C3B">
        <w:rPr>
          <w:color w:val="000000"/>
        </w:rPr>
        <w:t>Береговая, 5</w:t>
      </w:r>
      <w:r w:rsidRPr="00B40FC8"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BE2089">
        <w:rPr>
          <w:color w:val="000000" w:themeColor="text1"/>
        </w:rPr>
        <w:t>19 980</w:t>
      </w:r>
      <w:r>
        <w:rPr>
          <w:color w:val="000000" w:themeColor="text1"/>
        </w:rPr>
        <w:t xml:space="preserve"> (</w:t>
      </w:r>
      <w:r w:rsidR="00BE2089">
        <w:rPr>
          <w:color w:val="000000" w:themeColor="text1"/>
        </w:rPr>
        <w:t>девятнадцать тысяч девятьсот восемьдесят</w:t>
      </w:r>
      <w:r>
        <w:rPr>
          <w:color w:val="000000" w:themeColor="text1"/>
        </w:rPr>
        <w:t>)</w:t>
      </w:r>
      <w:r w:rsidRPr="00362134">
        <w:rPr>
          <w:color w:val="000000" w:themeColor="text1"/>
        </w:rPr>
        <w:t xml:space="preserve"> рубл</w:t>
      </w:r>
      <w:r>
        <w:rPr>
          <w:color w:val="000000" w:themeColor="text1"/>
        </w:rPr>
        <w:t xml:space="preserve">ей </w:t>
      </w:r>
      <w:r w:rsidR="00DC7BE3">
        <w:rPr>
          <w:color w:val="000000" w:themeColor="text1"/>
        </w:rPr>
        <w:t>7</w:t>
      </w:r>
      <w:r w:rsidR="00BE2089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</w:t>
      </w:r>
      <w:r>
        <w:rPr>
          <w:color w:val="000000" w:themeColor="text1"/>
        </w:rPr>
        <w:t>е</w:t>
      </w:r>
      <w:r w:rsidR="00BE2089">
        <w:rPr>
          <w:color w:val="000000" w:themeColor="text1"/>
        </w:rPr>
        <w:t>йки</w:t>
      </w:r>
      <w:r>
        <w:rPr>
          <w:color w:val="000000" w:themeColor="text1"/>
        </w:rPr>
        <w:t>.</w:t>
      </w:r>
    </w:p>
    <w:p w:rsidR="00300635" w:rsidRPr="00BE2089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Предпоследнее предложение о цене предмета аукциона сделано </w:t>
      </w:r>
      <w:r w:rsidRPr="0038261F">
        <w:rPr>
          <w:color w:val="000000" w:themeColor="text1"/>
        </w:rPr>
        <w:t xml:space="preserve">участником № </w:t>
      </w:r>
      <w:r w:rsidR="00BE2089">
        <w:rPr>
          <w:color w:val="000000" w:themeColor="text1"/>
        </w:rPr>
        <w:t>2</w:t>
      </w:r>
      <w:r w:rsidRPr="0038261F">
        <w:rPr>
          <w:color w:val="000000" w:themeColor="text1"/>
        </w:rPr>
        <w:t xml:space="preserve"> – </w:t>
      </w:r>
      <w:r w:rsidR="00BE2089">
        <w:rPr>
          <w:rFonts w:ascii="Times New Roman CYR" w:hAnsi="Times New Roman CYR" w:cs="Times New Roman CYR"/>
        </w:rPr>
        <w:t xml:space="preserve">Садыковым </w:t>
      </w:r>
      <w:proofErr w:type="spellStart"/>
      <w:r w:rsidR="00BE2089">
        <w:rPr>
          <w:rFonts w:ascii="Times New Roman CYR" w:hAnsi="Times New Roman CYR" w:cs="Times New Roman CYR"/>
        </w:rPr>
        <w:t>Эскендером</w:t>
      </w:r>
      <w:proofErr w:type="spellEnd"/>
      <w:r w:rsidR="00BE2089">
        <w:rPr>
          <w:rFonts w:ascii="Times New Roman CYR" w:hAnsi="Times New Roman CYR" w:cs="Times New Roman CYR"/>
        </w:rPr>
        <w:t xml:space="preserve"> </w:t>
      </w:r>
      <w:proofErr w:type="spellStart"/>
      <w:r w:rsidR="00BE2089">
        <w:rPr>
          <w:rFonts w:ascii="Times New Roman CYR" w:hAnsi="Times New Roman CYR" w:cs="Times New Roman CYR"/>
        </w:rPr>
        <w:t>Курбановичем</w:t>
      </w:r>
      <w:proofErr w:type="spellEnd"/>
      <w:r w:rsidR="00DC7BE3">
        <w:rPr>
          <w:color w:val="000000" w:themeColor="text1"/>
        </w:rPr>
        <w:t xml:space="preserve"> (</w:t>
      </w:r>
      <w:r w:rsidR="00BE2089">
        <w:rPr>
          <w:color w:val="000000" w:themeColor="text1"/>
        </w:rPr>
        <w:t xml:space="preserve">ИНН </w:t>
      </w:r>
      <w:r w:rsidR="00BE2089">
        <w:rPr>
          <w:rFonts w:ascii="Times New Roman CYR" w:hAnsi="Times New Roman CYR" w:cs="Times New Roman CYR"/>
          <w:color w:val="000000" w:themeColor="text1"/>
        </w:rPr>
        <w:t>261402191569</w:t>
      </w:r>
      <w:r w:rsidR="00DC7BE3">
        <w:rPr>
          <w:color w:val="000000" w:themeColor="text1"/>
        </w:rPr>
        <w:t>)</w:t>
      </w:r>
      <w:r>
        <w:rPr>
          <w:color w:val="000000"/>
        </w:rPr>
        <w:t>,</w:t>
      </w:r>
      <w:r w:rsidRPr="006571A1">
        <w:rPr>
          <w:color w:val="000000" w:themeColor="text1"/>
        </w:rPr>
        <w:t xml:space="preserve"> </w:t>
      </w:r>
      <w:r w:rsidR="00B40FC8">
        <w:rPr>
          <w:color w:val="000000" w:themeColor="text1"/>
        </w:rPr>
        <w:t>зарегистрированным</w:t>
      </w:r>
      <w:r>
        <w:rPr>
          <w:color w:val="000000" w:themeColor="text1"/>
        </w:rPr>
        <w:t xml:space="preserve"> по адресу: </w:t>
      </w:r>
      <w:r w:rsidR="00BE2089">
        <w:rPr>
          <w:rFonts w:ascii="Times New Roman CYR" w:hAnsi="Times New Roman CYR" w:cs="Times New Roman CYR"/>
          <w:color w:val="000000" w:themeColor="text1"/>
        </w:rPr>
        <w:t>г. Ставрополь, ул. 50 лет ВЛКСМ, 32, корп. 1, кв. 19</w:t>
      </w:r>
      <w:r>
        <w:rPr>
          <w:color w:val="000000" w:themeColor="text1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color w:val="000000" w:themeColor="text1"/>
        </w:rPr>
        <w:t xml:space="preserve">и </w:t>
      </w:r>
      <w:r w:rsidRPr="00362134">
        <w:rPr>
          <w:color w:val="000000" w:themeColor="text1"/>
        </w:rPr>
        <w:t>составило</w:t>
      </w:r>
      <w:r>
        <w:rPr>
          <w:color w:val="000000" w:themeColor="text1"/>
        </w:rPr>
        <w:t xml:space="preserve"> </w:t>
      </w:r>
      <w:r w:rsidR="00BE2089">
        <w:rPr>
          <w:color w:val="000000" w:themeColor="text1"/>
        </w:rPr>
        <w:t>19 942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(</w:t>
      </w:r>
      <w:r w:rsidR="00CA257C">
        <w:rPr>
          <w:color w:val="000000" w:themeColor="text1"/>
        </w:rPr>
        <w:t>девятнадцать тысяч девятьсот сорок два</w:t>
      </w:r>
      <w:r w:rsidRPr="00362134">
        <w:rPr>
          <w:color w:val="000000" w:themeColor="text1"/>
        </w:rPr>
        <w:t>) рубл</w:t>
      </w:r>
      <w:r w:rsidR="00CA257C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BE2089">
        <w:rPr>
          <w:color w:val="000000" w:themeColor="text1"/>
        </w:rPr>
        <w:t>84</w:t>
      </w:r>
      <w:r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копе</w:t>
      </w:r>
      <w:r w:rsidR="00BE2089">
        <w:rPr>
          <w:color w:val="000000" w:themeColor="text1"/>
        </w:rPr>
        <w:t>йки.</w:t>
      </w:r>
    </w:p>
    <w:p w:rsidR="00300635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62134">
        <w:rPr>
          <w:color w:val="000000" w:themeColor="text1"/>
        </w:rPr>
        <w:t>После троекратного повторения предложения о повышени</w:t>
      </w:r>
      <w:r>
        <w:rPr>
          <w:color w:val="000000" w:themeColor="text1"/>
        </w:rPr>
        <w:t>и</w:t>
      </w:r>
      <w:r w:rsidRPr="00362134">
        <w:rPr>
          <w:color w:val="000000" w:themeColor="text1"/>
        </w:rPr>
        <w:t xml:space="preserve"> цены</w:t>
      </w:r>
      <w:r>
        <w:rPr>
          <w:color w:val="000000" w:themeColor="text1"/>
        </w:rPr>
        <w:t xml:space="preserve">, заявленной </w:t>
      </w:r>
      <w:r w:rsidRPr="00362134">
        <w:rPr>
          <w:color w:val="000000" w:themeColor="text1"/>
        </w:rPr>
        <w:t>участником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BE2089">
        <w:rPr>
          <w:color w:val="000000" w:themeColor="text1"/>
        </w:rPr>
        <w:t>5</w:t>
      </w:r>
      <w:r w:rsidR="00B50C2A">
        <w:rPr>
          <w:color w:val="000000" w:themeColor="text1"/>
        </w:rPr>
        <w:t xml:space="preserve"> –</w:t>
      </w:r>
      <w:r w:rsidR="00BE2089">
        <w:rPr>
          <w:rFonts w:ascii="Times New Roman CYR" w:hAnsi="Times New Roman CYR" w:cs="Times New Roman CYR"/>
          <w:color w:val="000000" w:themeColor="text1"/>
        </w:rPr>
        <w:t xml:space="preserve">Мороз Анной Александровной, </w:t>
      </w:r>
      <w:r w:rsidR="00BE2089">
        <w:rPr>
          <w:rFonts w:ascii="Times New Roman CYR" w:hAnsi="Times New Roman CYR" w:cs="Times New Roman CYR"/>
        </w:rPr>
        <w:t>в лице представителя по доверенности от 25 марта 2023 года серии</w:t>
      </w:r>
      <w:r w:rsidR="00CA257C">
        <w:rPr>
          <w:rFonts w:ascii="Times New Roman CYR" w:hAnsi="Times New Roman CYR" w:cs="Times New Roman CYR"/>
        </w:rPr>
        <w:t xml:space="preserve">         </w:t>
      </w:r>
      <w:r w:rsidR="00BE2089">
        <w:rPr>
          <w:rFonts w:ascii="Times New Roman CYR" w:hAnsi="Times New Roman CYR" w:cs="Times New Roman CYR"/>
        </w:rPr>
        <w:t xml:space="preserve"> 23 АВ № 3201476, зарегистрированной в реестре за № 23/162-н/23-2023-1-994, Юдина Александра Алексеевича</w:t>
      </w:r>
      <w:r w:rsidR="00CB6F87">
        <w:rPr>
          <w:color w:val="000000" w:themeColor="text1"/>
        </w:rPr>
        <w:t xml:space="preserve">, </w:t>
      </w:r>
      <w:r w:rsidRPr="00362134">
        <w:rPr>
          <w:color w:val="000000" w:themeColor="text1"/>
        </w:rPr>
        <w:t>ни один из участников аукциона не заявил последующую цену.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00635" w:rsidRDefault="00300635" w:rsidP="00300635">
      <w:pPr>
        <w:ind w:firstLine="709"/>
        <w:jc w:val="center"/>
      </w:pPr>
      <w:r w:rsidRPr="00832375">
        <w:t>РЕШИЛИ:</w:t>
      </w:r>
    </w:p>
    <w:p w:rsidR="00300635" w:rsidRPr="00CF1FF4" w:rsidRDefault="00300635" w:rsidP="0030063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F1FF4">
        <w:rPr>
          <w:color w:val="000000" w:themeColor="text1"/>
        </w:rPr>
        <w:t xml:space="preserve">Считать аукцион </w:t>
      </w:r>
      <w:r w:rsidRPr="00CF1FF4">
        <w:rPr>
          <w:bCs/>
          <w:color w:val="000000" w:themeColor="text1"/>
        </w:rPr>
        <w:t>на право заключения договора аренды з</w:t>
      </w:r>
      <w:r>
        <w:rPr>
          <w:bCs/>
          <w:color w:val="000000" w:themeColor="text1"/>
        </w:rPr>
        <w:t xml:space="preserve">емельного участка по лоту № </w:t>
      </w:r>
      <w:r w:rsidR="00736C3B"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, </w:t>
      </w:r>
      <w:r>
        <w:t>государственная собственность на который не разграничена</w:t>
      </w:r>
      <w:r w:rsidRPr="00CF1FF4">
        <w:rPr>
          <w:bCs/>
          <w:color w:val="000000" w:themeColor="text1"/>
        </w:rPr>
        <w:t>, проводи</w:t>
      </w:r>
      <w:r>
        <w:rPr>
          <w:bCs/>
          <w:color w:val="000000" w:themeColor="text1"/>
        </w:rPr>
        <w:t>мый</w:t>
      </w:r>
      <w:r w:rsidRPr="00CF1FF4">
        <w:rPr>
          <w:bCs/>
          <w:color w:val="000000" w:themeColor="text1"/>
        </w:rPr>
        <w:t xml:space="preserve"> администрацией муниципального образования Павловский район</w:t>
      </w:r>
      <w:r>
        <w:rPr>
          <w:bCs/>
          <w:color w:val="000000" w:themeColor="text1"/>
        </w:rPr>
        <w:t>,</w:t>
      </w:r>
      <w:r w:rsidRPr="00CF1FF4">
        <w:rPr>
          <w:bCs/>
          <w:color w:val="000000" w:themeColor="text1"/>
        </w:rPr>
        <w:t xml:space="preserve"> состоявшимся.</w:t>
      </w:r>
    </w:p>
    <w:p w:rsidR="00BE2089" w:rsidRPr="00BE2089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362134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BE2089">
        <w:rPr>
          <w:color w:val="000000" w:themeColor="text1"/>
        </w:rPr>
        <w:t>19 980 (девятнадцать тысяч девятьсот восемьдесят)</w:t>
      </w:r>
      <w:r w:rsidR="00BE2089" w:rsidRPr="00362134">
        <w:rPr>
          <w:color w:val="000000" w:themeColor="text1"/>
        </w:rPr>
        <w:t xml:space="preserve"> рубл</w:t>
      </w:r>
      <w:r w:rsidR="00BE2089">
        <w:rPr>
          <w:color w:val="000000" w:themeColor="text1"/>
        </w:rPr>
        <w:t xml:space="preserve">ей 73 </w:t>
      </w:r>
      <w:r w:rsidR="00BE2089" w:rsidRPr="00362134">
        <w:rPr>
          <w:color w:val="000000" w:themeColor="text1"/>
        </w:rPr>
        <w:t>коп</w:t>
      </w:r>
      <w:r w:rsidR="00BE2089">
        <w:rPr>
          <w:color w:val="000000" w:themeColor="text1"/>
        </w:rPr>
        <w:t>ейки</w:t>
      </w:r>
      <w:r w:rsidR="00CB6F87" w:rsidRPr="00362134">
        <w:rPr>
          <w:color w:val="000000" w:themeColor="text1"/>
        </w:rPr>
        <w:t xml:space="preserve"> </w:t>
      </w:r>
      <w:r w:rsidRPr="00362134">
        <w:rPr>
          <w:color w:val="000000" w:themeColor="text1"/>
        </w:rPr>
        <w:t>предложил участник</w:t>
      </w:r>
      <w:r>
        <w:rPr>
          <w:color w:val="000000" w:themeColor="text1"/>
        </w:rPr>
        <w:t xml:space="preserve"> </w:t>
      </w:r>
      <w:r w:rsidR="00B50C2A" w:rsidRPr="00362134">
        <w:rPr>
          <w:color w:val="000000" w:themeColor="text1"/>
        </w:rPr>
        <w:t xml:space="preserve">№ </w:t>
      </w:r>
      <w:r w:rsidR="00736C3B">
        <w:rPr>
          <w:color w:val="000000" w:themeColor="text1"/>
        </w:rPr>
        <w:t>5</w:t>
      </w:r>
      <w:r w:rsidR="00B50C2A">
        <w:rPr>
          <w:color w:val="000000" w:themeColor="text1"/>
        </w:rPr>
        <w:t xml:space="preserve"> – </w:t>
      </w:r>
      <w:r w:rsidR="00736C3B">
        <w:rPr>
          <w:rFonts w:ascii="Times New Roman CYR" w:hAnsi="Times New Roman CYR" w:cs="Times New Roman CYR"/>
          <w:color w:val="000000" w:themeColor="text1"/>
        </w:rPr>
        <w:t>Мороз Анна Александровна</w:t>
      </w:r>
      <w:r w:rsidR="00736C3B">
        <w:rPr>
          <w:rFonts w:ascii="Times New Roman CYR" w:hAnsi="Times New Roman CYR" w:cs="Times New Roman CYR"/>
        </w:rPr>
        <w:t>, в лице представителя по доверенности от 25 марта 2023 года серии 23 АВ № 3201476, зарегистрированной в реестре за № 23/162-н/23-2023-1-994, Юдина Александра Алексеевича</w:t>
      </w:r>
      <w:r w:rsidR="00BE2089">
        <w:rPr>
          <w:rFonts w:ascii="Times New Roman CYR" w:hAnsi="Times New Roman CYR" w:cs="Times New Roman CYR"/>
        </w:rPr>
        <w:t xml:space="preserve">, </w:t>
      </w:r>
      <w:r w:rsidR="00BE2089">
        <w:rPr>
          <w:color w:val="000000" w:themeColor="text1"/>
        </w:rPr>
        <w:t>зарегистрированная</w:t>
      </w:r>
      <w:r w:rsidR="00DC7BE3">
        <w:rPr>
          <w:color w:val="000000" w:themeColor="text1"/>
        </w:rPr>
        <w:t xml:space="preserve"> по адресу:</w:t>
      </w:r>
      <w:r w:rsidR="00DC7BE3" w:rsidRPr="00836C5A">
        <w:rPr>
          <w:color w:val="000000" w:themeColor="text1"/>
        </w:rPr>
        <w:t xml:space="preserve"> </w:t>
      </w:r>
      <w:r w:rsidR="00DC7BE3" w:rsidRPr="00B40FC8">
        <w:rPr>
          <w:color w:val="000000"/>
        </w:rPr>
        <w:t xml:space="preserve">Краснодарский край, Павловский район, </w:t>
      </w:r>
      <w:r w:rsidR="00BE2089">
        <w:rPr>
          <w:color w:val="000000"/>
        </w:rPr>
        <w:t>пос. Свободный, ул. Береговая, 5.</w:t>
      </w:r>
    </w:p>
    <w:p w:rsidR="00300635" w:rsidRPr="00C53332" w:rsidRDefault="00300635" w:rsidP="0030063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3. Признать победителем аукциона </w:t>
      </w:r>
      <w:r w:rsidR="00BE2089">
        <w:rPr>
          <w:rFonts w:ascii="Times New Roman CYR" w:hAnsi="Times New Roman CYR" w:cs="Times New Roman CYR"/>
          <w:color w:val="000000" w:themeColor="text1"/>
        </w:rPr>
        <w:t>Мороз Анну Александровну</w:t>
      </w:r>
      <w:r w:rsidR="00DC7BE3" w:rsidRPr="00B40FC8">
        <w:t>,</w:t>
      </w:r>
      <w:r w:rsidR="00DC7BE3" w:rsidRPr="00300635">
        <w:rPr>
          <w:rFonts w:ascii="Times New Roman CYR" w:hAnsi="Times New Roman CYR" w:cs="Times New Roman CYR"/>
        </w:rPr>
        <w:t xml:space="preserve"> </w:t>
      </w:r>
      <w:r w:rsidR="00DC7BE3">
        <w:rPr>
          <w:color w:val="000000" w:themeColor="text1"/>
        </w:rPr>
        <w:t>зарегистрированн</w:t>
      </w:r>
      <w:r w:rsidR="00BE2089">
        <w:rPr>
          <w:color w:val="000000" w:themeColor="text1"/>
        </w:rPr>
        <w:t>ую</w:t>
      </w:r>
      <w:r w:rsidR="00DC7BE3">
        <w:rPr>
          <w:color w:val="000000" w:themeColor="text1"/>
        </w:rPr>
        <w:t xml:space="preserve"> по адресу:</w:t>
      </w:r>
      <w:r w:rsidR="00DC7BE3" w:rsidRPr="00836C5A">
        <w:rPr>
          <w:color w:val="000000" w:themeColor="text1"/>
        </w:rPr>
        <w:t xml:space="preserve"> </w:t>
      </w:r>
      <w:r w:rsidR="00DC7BE3" w:rsidRPr="00B40FC8">
        <w:rPr>
          <w:color w:val="000000"/>
        </w:rPr>
        <w:t xml:space="preserve">Краснодарский край, Павловский район, </w:t>
      </w:r>
      <w:r w:rsidR="00BE2089">
        <w:rPr>
          <w:color w:val="000000"/>
        </w:rPr>
        <w:t>пос. Свободный, ул. Береговая, 5</w:t>
      </w:r>
      <w:r w:rsidR="00DC7BE3" w:rsidRPr="00B40FC8">
        <w:t>,</w:t>
      </w:r>
      <w:r>
        <w:rPr>
          <w:color w:val="000000" w:themeColor="text1"/>
        </w:rPr>
        <w:t xml:space="preserve"> </w:t>
      </w:r>
      <w:r w:rsidRPr="00C53332">
        <w:rPr>
          <w:color w:val="000000" w:themeColor="text1"/>
        </w:rPr>
        <w:t>сделавш</w:t>
      </w:r>
      <w:r w:rsidR="00BE2089">
        <w:rPr>
          <w:color w:val="000000" w:themeColor="text1"/>
        </w:rPr>
        <w:t>ую</w:t>
      </w:r>
      <w:r w:rsidRPr="00C53332">
        <w:rPr>
          <w:color w:val="000000" w:themeColor="text1"/>
        </w:rPr>
        <w:t xml:space="preserve"> последнее предложение о цене предмета аукциона – размер ежегодной арендной платы за лот № </w:t>
      </w:r>
      <w:r w:rsidR="00736C3B">
        <w:rPr>
          <w:color w:val="000000" w:themeColor="text1"/>
        </w:rPr>
        <w:t>5</w:t>
      </w:r>
      <w:r w:rsidRPr="00C53332">
        <w:rPr>
          <w:color w:val="000000" w:themeColor="text1"/>
        </w:rPr>
        <w:t xml:space="preserve"> – </w:t>
      </w:r>
      <w:r w:rsidR="00B50C2A" w:rsidRPr="00CA72BE">
        <w:t xml:space="preserve">земельный участок площадью </w:t>
      </w:r>
      <w:r w:rsidR="00736C3B" w:rsidRPr="001A2C79">
        <w:t>1387 кв. метров, с кадастровым номером 23:24:0504010:16,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поселок Свободный, улица Береговая, дом 7</w:t>
      </w:r>
      <w:r w:rsidRPr="00C53332">
        <w:rPr>
          <w:color w:val="000000" w:themeColor="text1"/>
        </w:rPr>
        <w:t xml:space="preserve">, которое составляет </w:t>
      </w:r>
      <w:r w:rsidR="00BE2089">
        <w:rPr>
          <w:color w:val="000000" w:themeColor="text1"/>
        </w:rPr>
        <w:t>19 980 (девятнадцать тысяч девятьсот восемьдесят)</w:t>
      </w:r>
      <w:r w:rsidR="00BE2089" w:rsidRPr="00362134">
        <w:rPr>
          <w:color w:val="000000" w:themeColor="text1"/>
        </w:rPr>
        <w:t xml:space="preserve"> рубл</w:t>
      </w:r>
      <w:r w:rsidR="00BE2089">
        <w:rPr>
          <w:color w:val="000000" w:themeColor="text1"/>
        </w:rPr>
        <w:t xml:space="preserve">ей 73 </w:t>
      </w:r>
      <w:r w:rsidR="00BE2089" w:rsidRPr="00362134">
        <w:rPr>
          <w:color w:val="000000" w:themeColor="text1"/>
        </w:rPr>
        <w:t>коп</w:t>
      </w:r>
      <w:r w:rsidR="00BE2089">
        <w:rPr>
          <w:color w:val="000000" w:themeColor="text1"/>
        </w:rPr>
        <w:t>ейки</w:t>
      </w:r>
      <w:r w:rsidRPr="00C53332">
        <w:rPr>
          <w:color w:val="000000" w:themeColor="text1"/>
        </w:rPr>
        <w:t>.</w:t>
      </w:r>
    </w:p>
    <w:p w:rsidR="00300635" w:rsidRPr="00FB49BB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4. Заключить с победителем аукциона </w:t>
      </w:r>
      <w:r w:rsidR="00BE2089">
        <w:rPr>
          <w:rFonts w:ascii="Times New Roman CYR" w:hAnsi="Times New Roman CYR" w:cs="Times New Roman CYR"/>
          <w:color w:val="000000" w:themeColor="text1"/>
        </w:rPr>
        <w:t>Мороз Анной Александровной</w:t>
      </w:r>
      <w:r w:rsidR="00DC7BE3" w:rsidRPr="00B40FC8">
        <w:t>,</w:t>
      </w:r>
      <w:r w:rsidR="00DC7BE3" w:rsidRPr="00300635">
        <w:rPr>
          <w:rFonts w:ascii="Times New Roman CYR" w:hAnsi="Times New Roman CYR" w:cs="Times New Roman CYR"/>
        </w:rPr>
        <w:t xml:space="preserve"> </w:t>
      </w:r>
      <w:r w:rsidR="00DC7BE3">
        <w:rPr>
          <w:color w:val="000000" w:themeColor="text1"/>
        </w:rPr>
        <w:t>зарегистрированн</w:t>
      </w:r>
      <w:r w:rsidR="00BE2089">
        <w:rPr>
          <w:color w:val="000000" w:themeColor="text1"/>
        </w:rPr>
        <w:t>ой</w:t>
      </w:r>
      <w:r w:rsidR="00DC7BE3">
        <w:rPr>
          <w:color w:val="000000" w:themeColor="text1"/>
        </w:rPr>
        <w:t xml:space="preserve"> по адресу:</w:t>
      </w:r>
      <w:r w:rsidR="00DC7BE3" w:rsidRPr="00836C5A">
        <w:rPr>
          <w:color w:val="000000" w:themeColor="text1"/>
        </w:rPr>
        <w:t xml:space="preserve"> </w:t>
      </w:r>
      <w:r w:rsidR="00DC7BE3" w:rsidRPr="00B40FC8">
        <w:rPr>
          <w:color w:val="000000"/>
        </w:rPr>
        <w:t xml:space="preserve">Краснодарский край, Павловский район, </w:t>
      </w:r>
      <w:r w:rsidR="00BE2089">
        <w:rPr>
          <w:color w:val="000000"/>
        </w:rPr>
        <w:t xml:space="preserve">пос. Свободный, ул. Береговая, </w:t>
      </w:r>
      <w:r w:rsidR="00CA257C">
        <w:rPr>
          <w:color w:val="000000"/>
        </w:rPr>
        <w:t>5</w:t>
      </w:r>
      <w:r w:rsidR="00DC7BE3" w:rsidRPr="00B40FC8">
        <w:t>,</w:t>
      </w:r>
      <w:r w:rsidR="00DC7BE3">
        <w:t xml:space="preserve"> </w:t>
      </w:r>
      <w:r>
        <w:rPr>
          <w:color w:val="000000" w:themeColor="text1"/>
        </w:rPr>
        <w:t xml:space="preserve">договор аренды на </w:t>
      </w:r>
      <w:r w:rsidR="00B50C2A" w:rsidRPr="00CA72BE">
        <w:t xml:space="preserve">земельный участок площадью </w:t>
      </w:r>
      <w:r w:rsidR="00736C3B" w:rsidRPr="001A2C79">
        <w:t>1387 кв. метров, с кадастровым номером 23:24:0504010:16,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поселок Свободный, улица Береговая, дом 7</w:t>
      </w:r>
      <w:r w:rsidRPr="00C53332">
        <w:rPr>
          <w:color w:val="000000" w:themeColor="text1"/>
        </w:rPr>
        <w:t xml:space="preserve">, сроком на </w:t>
      </w:r>
      <w:r w:rsidR="00DC7BE3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C53332">
        <w:rPr>
          <w:color w:val="000000" w:themeColor="text1"/>
        </w:rPr>
        <w:t xml:space="preserve"> лет с размером </w:t>
      </w:r>
      <w:r w:rsidRPr="00FB49BB">
        <w:rPr>
          <w:color w:val="000000" w:themeColor="text1"/>
        </w:rPr>
        <w:t xml:space="preserve">ежегодной арендной платы </w:t>
      </w:r>
      <w:r w:rsidR="00BE2089">
        <w:rPr>
          <w:color w:val="000000" w:themeColor="text1"/>
        </w:rPr>
        <w:t>19 980 (девятнадцать тысяч девятьсот восемьдесят)</w:t>
      </w:r>
      <w:r w:rsidR="00BE2089" w:rsidRPr="00362134">
        <w:rPr>
          <w:color w:val="000000" w:themeColor="text1"/>
        </w:rPr>
        <w:t xml:space="preserve"> рубл</w:t>
      </w:r>
      <w:r w:rsidR="00BE2089">
        <w:rPr>
          <w:color w:val="000000" w:themeColor="text1"/>
        </w:rPr>
        <w:t xml:space="preserve">ей 73 </w:t>
      </w:r>
      <w:r w:rsidR="00BE2089" w:rsidRPr="00362134">
        <w:rPr>
          <w:color w:val="000000" w:themeColor="text1"/>
        </w:rPr>
        <w:t>коп</w:t>
      </w:r>
      <w:r w:rsidR="00BE2089">
        <w:rPr>
          <w:color w:val="000000" w:themeColor="text1"/>
        </w:rPr>
        <w:t>ейки</w:t>
      </w:r>
      <w:r w:rsidRPr="00FB49BB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FB49BB">
          <w:rPr>
            <w:color w:val="000000" w:themeColor="text1"/>
          </w:rPr>
          <w:t>официальных сайт</w:t>
        </w:r>
      </w:hyperlink>
      <w:r w:rsidRPr="00FB49BB">
        <w:rPr>
          <w:color w:val="000000" w:themeColor="text1"/>
        </w:rPr>
        <w:t>ах.</w:t>
      </w:r>
    </w:p>
    <w:p w:rsidR="00300635" w:rsidRPr="00BE2089" w:rsidRDefault="00300635" w:rsidP="00BE20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FB49BB">
        <w:rPr>
          <w:color w:val="000000" w:themeColor="text1"/>
        </w:rPr>
        <w:t>5. Возвратить</w:t>
      </w:r>
      <w:r w:rsidR="00BE2089" w:rsidRPr="00BE2089">
        <w:rPr>
          <w:rFonts w:ascii="Times New Roman CYR" w:hAnsi="Times New Roman CYR" w:cs="Times New Roman CYR"/>
        </w:rPr>
        <w:t xml:space="preserve"> </w:t>
      </w:r>
      <w:proofErr w:type="spellStart"/>
      <w:r w:rsidR="00BE2089">
        <w:rPr>
          <w:rFonts w:ascii="Times New Roman CYR" w:hAnsi="Times New Roman CYR" w:cs="Times New Roman CYR"/>
        </w:rPr>
        <w:t>Бастанжиевой</w:t>
      </w:r>
      <w:proofErr w:type="spellEnd"/>
      <w:r w:rsidR="00BE2089">
        <w:rPr>
          <w:rFonts w:ascii="Times New Roman CYR" w:hAnsi="Times New Roman CYR" w:cs="Times New Roman CYR"/>
        </w:rPr>
        <w:t xml:space="preserve"> Нине Юрьевне, </w:t>
      </w:r>
      <w:r w:rsidR="00F70470">
        <w:rPr>
          <w:rFonts w:ascii="Times New Roman CYR" w:hAnsi="Times New Roman CYR" w:cs="Times New Roman CYR"/>
        </w:rPr>
        <w:t xml:space="preserve">Садыкову </w:t>
      </w:r>
      <w:proofErr w:type="spellStart"/>
      <w:r w:rsidR="00F70470">
        <w:rPr>
          <w:rFonts w:ascii="Times New Roman CYR" w:hAnsi="Times New Roman CYR" w:cs="Times New Roman CYR"/>
        </w:rPr>
        <w:t>Эскендеру</w:t>
      </w:r>
      <w:proofErr w:type="spellEnd"/>
      <w:r w:rsidR="00F70470">
        <w:rPr>
          <w:rFonts w:ascii="Times New Roman CYR" w:hAnsi="Times New Roman CYR" w:cs="Times New Roman CYR"/>
        </w:rPr>
        <w:t xml:space="preserve"> </w:t>
      </w:r>
      <w:proofErr w:type="spellStart"/>
      <w:r w:rsidR="00F70470">
        <w:rPr>
          <w:rFonts w:ascii="Times New Roman CYR" w:hAnsi="Times New Roman CYR" w:cs="Times New Roman CYR"/>
        </w:rPr>
        <w:t>Курбановичу</w:t>
      </w:r>
      <w:proofErr w:type="spellEnd"/>
      <w:r w:rsidR="00CA257C">
        <w:rPr>
          <w:rFonts w:ascii="Times New Roman CYR" w:hAnsi="Times New Roman CYR" w:cs="Times New Roman CYR"/>
        </w:rPr>
        <w:t>,</w:t>
      </w:r>
      <w:r w:rsidR="00F70470"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  <w:color w:val="000000" w:themeColor="text1"/>
        </w:rPr>
        <w:t>Вольных Светлане Валерьевне</w:t>
      </w:r>
      <w:r w:rsidR="00F70470">
        <w:rPr>
          <w:rFonts w:ascii="Times New Roman CYR" w:hAnsi="Times New Roman CYR" w:cs="Times New Roman CYR"/>
        </w:rPr>
        <w:t xml:space="preserve">, </w:t>
      </w:r>
      <w:r w:rsidR="00BE2089">
        <w:rPr>
          <w:rFonts w:ascii="Times New Roman CYR" w:hAnsi="Times New Roman CYR" w:cs="Times New Roman CYR"/>
          <w:color w:val="000000" w:themeColor="text1"/>
        </w:rPr>
        <w:t xml:space="preserve">Глущенко Владимиру Григорьевичу, </w:t>
      </w:r>
      <w:proofErr w:type="spellStart"/>
      <w:r w:rsidR="00F70470">
        <w:t>Т</w:t>
      </w:r>
      <w:r w:rsidR="00F70470">
        <w:rPr>
          <w:rFonts w:ascii="Times New Roman CYR" w:hAnsi="Times New Roman CYR" w:cs="Times New Roman CYR"/>
          <w:color w:val="000000" w:themeColor="text1"/>
        </w:rPr>
        <w:t>юльпинову</w:t>
      </w:r>
      <w:proofErr w:type="spellEnd"/>
      <w:r w:rsidR="00F70470">
        <w:rPr>
          <w:rFonts w:ascii="Times New Roman CYR" w:hAnsi="Times New Roman CYR" w:cs="Times New Roman CYR"/>
          <w:color w:val="000000" w:themeColor="text1"/>
        </w:rPr>
        <w:t xml:space="preserve"> Сергею Николаевичу, </w:t>
      </w:r>
      <w:r w:rsidR="00BE2089">
        <w:rPr>
          <w:color w:val="000000" w:themeColor="text1"/>
        </w:rPr>
        <w:t xml:space="preserve">Фатеевой Валентине Владимировне, </w:t>
      </w:r>
      <w:r w:rsidR="00BE2089" w:rsidRPr="00007C3D">
        <w:rPr>
          <w:color w:val="000000" w:themeColor="text1"/>
        </w:rPr>
        <w:t>Велик</w:t>
      </w:r>
      <w:r w:rsidR="00BE2089">
        <w:rPr>
          <w:color w:val="000000" w:themeColor="text1"/>
        </w:rPr>
        <w:t>ому</w:t>
      </w:r>
      <w:r w:rsidR="00BE2089" w:rsidRPr="00007C3D">
        <w:rPr>
          <w:color w:val="000000" w:themeColor="text1"/>
        </w:rPr>
        <w:t xml:space="preserve"> Владимир</w:t>
      </w:r>
      <w:r w:rsidR="00BE2089">
        <w:rPr>
          <w:color w:val="000000" w:themeColor="text1"/>
        </w:rPr>
        <w:t>у</w:t>
      </w:r>
      <w:r w:rsidR="00BE2089" w:rsidRPr="00007C3D">
        <w:rPr>
          <w:color w:val="000000" w:themeColor="text1"/>
        </w:rPr>
        <w:t xml:space="preserve"> Александрович</w:t>
      </w:r>
      <w:r w:rsidR="00BE2089">
        <w:rPr>
          <w:color w:val="000000" w:themeColor="text1"/>
        </w:rPr>
        <w:t>у</w:t>
      </w:r>
      <w:r w:rsidR="00CA257C">
        <w:rPr>
          <w:color w:val="000000" w:themeColor="text1"/>
        </w:rPr>
        <w:t>,</w:t>
      </w:r>
      <w:r w:rsidR="00BE2089">
        <w:rPr>
          <w:color w:val="000000" w:themeColor="text1"/>
        </w:rPr>
        <w:t xml:space="preserve"> </w:t>
      </w:r>
      <w:proofErr w:type="spellStart"/>
      <w:r w:rsidR="00BE2089">
        <w:rPr>
          <w:color w:val="000000" w:themeColor="text1"/>
        </w:rPr>
        <w:t>Мацакову</w:t>
      </w:r>
      <w:proofErr w:type="spellEnd"/>
      <w:r w:rsidR="00BE2089">
        <w:rPr>
          <w:color w:val="000000" w:themeColor="text1"/>
        </w:rPr>
        <w:t xml:space="preserve"> Алексею Алексеевичу, </w:t>
      </w:r>
      <w:r w:rsidR="00F70470">
        <w:rPr>
          <w:color w:val="000000" w:themeColor="text1"/>
        </w:rPr>
        <w:t xml:space="preserve">Науменко Александру Алексеевичу, </w:t>
      </w:r>
      <w:r w:rsidR="00BE2089" w:rsidRPr="00007C3D">
        <w:rPr>
          <w:color w:val="000000" w:themeColor="text1"/>
        </w:rPr>
        <w:t>Ефименко Юри</w:t>
      </w:r>
      <w:r w:rsidR="00BE2089">
        <w:rPr>
          <w:color w:val="000000" w:themeColor="text1"/>
        </w:rPr>
        <w:t>ю</w:t>
      </w:r>
      <w:r w:rsidR="00BE2089" w:rsidRPr="00007C3D">
        <w:rPr>
          <w:color w:val="000000" w:themeColor="text1"/>
        </w:rPr>
        <w:t xml:space="preserve"> Сергеевич</w:t>
      </w:r>
      <w:r w:rsidR="00BE2089">
        <w:rPr>
          <w:color w:val="000000" w:themeColor="text1"/>
        </w:rPr>
        <w:t>у</w:t>
      </w:r>
      <w:r w:rsidR="00BE2089">
        <w:rPr>
          <w:rFonts w:ascii="Times New Roman CYR" w:hAnsi="Times New Roman CYR" w:cs="Times New Roman CYR"/>
        </w:rPr>
        <w:t xml:space="preserve">, </w:t>
      </w:r>
      <w:r w:rsidR="00F70470">
        <w:rPr>
          <w:rFonts w:ascii="Times New Roman CYR" w:hAnsi="Times New Roman CYR" w:cs="Times New Roman CYR"/>
        </w:rPr>
        <w:t xml:space="preserve">Ефименко Александре Александровне, </w:t>
      </w:r>
      <w:r w:rsidR="00F70470">
        <w:rPr>
          <w:rFonts w:ascii="Times New Roman CYR" w:hAnsi="Times New Roman CYR" w:cs="Times New Roman CYR"/>
          <w:color w:val="000000" w:themeColor="text1"/>
        </w:rPr>
        <w:t xml:space="preserve">Сушко Евгению Михайловичу, Федину Георгию Владимировичу, </w:t>
      </w:r>
      <w:proofErr w:type="spellStart"/>
      <w:r w:rsidR="00BE2089">
        <w:rPr>
          <w:color w:val="000000" w:themeColor="text1"/>
        </w:rPr>
        <w:t>Чуварову</w:t>
      </w:r>
      <w:proofErr w:type="spellEnd"/>
      <w:r w:rsidR="00BE2089">
        <w:rPr>
          <w:color w:val="000000" w:themeColor="text1"/>
        </w:rPr>
        <w:t xml:space="preserve"> Антону Николаевичу</w:t>
      </w:r>
      <w:r w:rsidR="00CA257C">
        <w:rPr>
          <w:color w:val="000000" w:themeColor="text1"/>
        </w:rPr>
        <w:t>,</w:t>
      </w:r>
      <w:bookmarkStart w:id="0" w:name="_GoBack"/>
      <w:bookmarkEnd w:id="0"/>
      <w:r w:rsidR="00BE2089">
        <w:rPr>
          <w:color w:val="000000" w:themeColor="text1"/>
        </w:rPr>
        <w:t xml:space="preserve"> </w:t>
      </w:r>
      <w:r w:rsidR="00BE2089">
        <w:rPr>
          <w:rFonts w:ascii="Times New Roman CYR" w:hAnsi="Times New Roman CYR" w:cs="Times New Roman CYR"/>
        </w:rPr>
        <w:t>Бабаеву Денису Валерьевичу</w:t>
      </w:r>
      <w:r w:rsidR="00BE2089">
        <w:rPr>
          <w:color w:val="000000" w:themeColor="text1"/>
        </w:rPr>
        <w:t>,</w:t>
      </w:r>
      <w:r w:rsidR="00BE2089">
        <w:rPr>
          <w:rFonts w:ascii="Times New Roman CYR" w:hAnsi="Times New Roman CYR" w:cs="Times New Roman CYR"/>
          <w:color w:val="000000" w:themeColor="text1"/>
        </w:rPr>
        <w:t xml:space="preserve"> </w:t>
      </w:r>
      <w:r w:rsidR="00F70470">
        <w:rPr>
          <w:rFonts w:ascii="Times New Roman CYR" w:hAnsi="Times New Roman CYR" w:cs="Times New Roman CYR"/>
        </w:rPr>
        <w:t>Молчанову Александру Сергеевичу;</w:t>
      </w:r>
      <w:r w:rsidR="00BE2089">
        <w:rPr>
          <w:rFonts w:ascii="Times New Roman CYR" w:hAnsi="Times New Roman CYR" w:cs="Times New Roman CYR"/>
        </w:rPr>
        <w:t xml:space="preserve"> </w:t>
      </w:r>
      <w:proofErr w:type="spellStart"/>
      <w:r w:rsidR="00F70470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F70470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BE2089">
        <w:rPr>
          <w:rFonts w:ascii="Times New Roman CYR" w:hAnsi="Times New Roman CYR" w:cs="Times New Roman CYR"/>
        </w:rPr>
        <w:t>Манасиеву</w:t>
      </w:r>
      <w:proofErr w:type="spellEnd"/>
      <w:r w:rsidR="00BE2089">
        <w:rPr>
          <w:rFonts w:ascii="Times New Roman CYR" w:hAnsi="Times New Roman CYR" w:cs="Times New Roman CYR"/>
        </w:rPr>
        <w:t xml:space="preserve"> Евгению Романовичу </w:t>
      </w:r>
      <w:r w:rsidRPr="00C5333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BE2089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6.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BE2089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F70470">
        <w:rPr>
          <w:rFonts w:ascii="Times New Roman CYR" w:hAnsi="Times New Roman CYR" w:cs="Times New Roman CYR"/>
        </w:rPr>
        <w:t xml:space="preserve">                    Е.Ю. Дзюба</w:t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F70470" w:rsidRDefault="00F70470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 w:rsidR="00F704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BE2089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A61C10" w:rsidRDefault="00A61C10" w:rsidP="00A61C1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 CYR" w:hAnsi="Times New Roman CYR" w:cs="Times New Roman CYR"/>
        </w:rPr>
      </w:pP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BE2089" w:rsidRDefault="00BE2089" w:rsidP="00BE20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 w:themeColor="text1"/>
        </w:rPr>
        <w:t>Мороз Анна Александровна</w:t>
      </w:r>
      <w:r>
        <w:rPr>
          <w:rFonts w:ascii="Times New Roman CYR" w:hAnsi="Times New Roman CYR" w:cs="Times New Roman CYR"/>
        </w:rPr>
        <w:t>, в лице представителя</w:t>
      </w:r>
    </w:p>
    <w:p w:rsidR="00BE2089" w:rsidRDefault="00BE2089" w:rsidP="00BE20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доверенности от 25 марта 2023 года серии</w:t>
      </w:r>
    </w:p>
    <w:p w:rsidR="00BE2089" w:rsidRDefault="00BE2089" w:rsidP="00BE20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 АВ № 3201476, зарегистрированной в реестре за</w:t>
      </w:r>
    </w:p>
    <w:p w:rsidR="00BE2089" w:rsidRDefault="00BE2089" w:rsidP="00BE20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23/162-н/23-2023-1-994, Юдина</w:t>
      </w:r>
    </w:p>
    <w:p w:rsidR="00C53332" w:rsidRDefault="00BE2089" w:rsidP="00BE20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Александра Алексеевича</w:t>
      </w:r>
    </w:p>
    <w:sectPr w:rsidR="00C53332" w:rsidSect="00007C3D">
      <w:pgSz w:w="11906" w:h="16838" w:code="9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7C3D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453E"/>
    <w:rsid w:val="002257B0"/>
    <w:rsid w:val="0023189C"/>
    <w:rsid w:val="002320E4"/>
    <w:rsid w:val="00233543"/>
    <w:rsid w:val="002337AC"/>
    <w:rsid w:val="0024008E"/>
    <w:rsid w:val="002405D5"/>
    <w:rsid w:val="00242942"/>
    <w:rsid w:val="002524B5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300635"/>
    <w:rsid w:val="00305478"/>
    <w:rsid w:val="00307111"/>
    <w:rsid w:val="00314F36"/>
    <w:rsid w:val="003170A6"/>
    <w:rsid w:val="0032115D"/>
    <w:rsid w:val="00321187"/>
    <w:rsid w:val="00325757"/>
    <w:rsid w:val="00337F26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36C3B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3305A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E2089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9781F"/>
    <w:rsid w:val="00CA257C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A2D89"/>
    <w:rsid w:val="00DA61F3"/>
    <w:rsid w:val="00DB4F1B"/>
    <w:rsid w:val="00DB58BD"/>
    <w:rsid w:val="00DB7564"/>
    <w:rsid w:val="00DC7BE3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0B30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0470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B7EB-51E9-4285-8966-ADE4A257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1922</Words>
  <Characters>13394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2023-04-12T11:41:00Z</cp:lastPrinted>
  <dcterms:created xsi:type="dcterms:W3CDTF">2023-04-12T10:51:00Z</dcterms:created>
  <dcterms:modified xsi:type="dcterms:W3CDTF">2023-04-12T11:41:00Z</dcterms:modified>
</cp:coreProperties>
</file>