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12" w:rsidRDefault="00CB0C12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_6222" style="width:24pt;height:24pt"/>
        </w:pict>
      </w:r>
    </w:p>
    <w:p w:rsidR="00DC7ADB" w:rsidRPr="00DC7ADB" w:rsidRDefault="00D337B6" w:rsidP="00DC7ADB">
      <w:pPr>
        <w:pStyle w:val="3"/>
        <w:shd w:val="clear" w:color="auto" w:fill="FFFFFF"/>
        <w:spacing w:after="0" w:afterAutospacing="0"/>
        <w:ind w:left="-1474"/>
        <w:jc w:val="center"/>
        <w:rPr>
          <w:rFonts w:ascii="Arial" w:hAnsi="Arial" w:cs="Arial"/>
          <w:caps/>
          <w:color w:val="00586F"/>
          <w:spacing w:val="12"/>
          <w:sz w:val="19"/>
          <w:szCs w:val="19"/>
        </w:rPr>
      </w:pPr>
      <w:r>
        <w:pict>
          <v:shape id="_x0000_i1026" type="#_x0000_t75" alt="D48EBF95-224C-448C-A676-E58602CDEDF7" style="width:24pt;height:24pt"/>
        </w:pict>
      </w:r>
      <w:r w:rsidR="00DC7ADB">
        <w:pict>
          <v:shape id="_x0000_i1027" type="#_x0000_t75" alt="D48EBF95-224C-448C-A676-E58602CDEDF7" style="width:24pt;height:24pt"/>
        </w:pict>
      </w:r>
      <w:r w:rsidR="00DC7ADB" w:rsidRPr="00DC7ADB">
        <w:rPr>
          <w:rFonts w:ascii="Arial" w:hAnsi="Arial" w:cs="Arial"/>
          <w:caps/>
          <w:color w:val="00586F"/>
          <w:spacing w:val="12"/>
          <w:sz w:val="19"/>
          <w:szCs w:val="19"/>
        </w:rPr>
        <w:t xml:space="preserve"> «НАРКОТИКИ-ЗНАК БЕДЫ» КИНООБЗОР ФИЛЬМА КРАЕВОГО КИНОФОНДА</w:t>
      </w:r>
    </w:p>
    <w:p w:rsidR="00DC7ADB" w:rsidRPr="00DC7ADB" w:rsidRDefault="00DC7ADB" w:rsidP="00DC7ADB">
      <w:pPr>
        <w:shd w:val="clear" w:color="auto" w:fill="FFFFFF"/>
        <w:spacing w:before="100" w:beforeAutospacing="1" w:after="0" w:line="240" w:lineRule="auto"/>
        <w:ind w:left="-1474"/>
        <w:jc w:val="center"/>
        <w:rPr>
          <w:rFonts w:ascii="Arial" w:eastAsia="Times New Roman" w:hAnsi="Arial" w:cs="Arial"/>
          <w:color w:val="303133"/>
          <w:sz w:val="19"/>
          <w:szCs w:val="19"/>
        </w:rPr>
      </w:pPr>
      <w:hyperlink r:id="rId4" w:tooltip="C9BA42A4-1FB8-4176-A49B-8ABE5C871B8F" w:history="1">
        <w:r w:rsidRPr="00DC7ADB">
          <w:rPr>
            <w:rFonts w:ascii="Arial" w:eastAsia="Times New Roman" w:hAnsi="Arial" w:cs="Arial"/>
            <w:color w:val="00586F"/>
            <w:sz w:val="19"/>
            <w:szCs w:val="19"/>
          </w:rPr>
          <w:pict>
            <v:shape id="_x0000_i1028" type="#_x0000_t75" alt="C9BA42A4-1FB8-4176-A49B-8ABE5C871B8F" href="https://oktyabr-skc.pavkult.ru/unsafe/fit-in/1024x1024/smart/https:/782329.selcdn.ru/leonardo/uploadsForSiteId/200301/content/1b1fffdf-1300-4374-8397-b5e59f4fd420.jpeg" title="&quot;C9BA42A4-1FB8-4176-A49B-8ABE5C871B8F&quot;" style="width:24pt;height:24pt" o:button="t"/>
          </w:pict>
        </w:r>
      </w:hyperlink>
      <w:hyperlink r:id="rId5" w:tooltip="CABFF3F8-3049-4ECD-B17D-A15D202E90ED" w:history="1">
        <w:r w:rsidRPr="00DC7ADB">
          <w:rPr>
            <w:rFonts w:ascii="Arial" w:eastAsia="Times New Roman" w:hAnsi="Arial" w:cs="Arial"/>
            <w:color w:val="00586F"/>
            <w:sz w:val="19"/>
            <w:szCs w:val="19"/>
          </w:rPr>
          <w:pict>
            <v:shape id="_x0000_i1029" type="#_x0000_t75" alt="CABFF3F8-3049-4ECD-B17D-A15D202E90ED" href="https://oktyabr-skc.pavkult.ru/unsafe/fit-in/1024x1024/smart/https:/782329.selcdn.ru/leonardo/uploadsForSiteId/200301/content/e6f61442-3a4b-465c-84f6-7c0fc784b253.jpeg" title="&quot;CABFF3F8-3049-4ECD-B17D-A15D202E90ED&quot;" style="width:24pt;height:24pt" o:button="t"/>
          </w:pict>
        </w:r>
      </w:hyperlink>
      <w:hyperlink r:id="rId6" w:tooltip="0BDB9A80-D756-47B3-9AA8-106E627885F7" w:history="1">
        <w:r w:rsidRPr="00DC7ADB">
          <w:rPr>
            <w:rFonts w:ascii="Arial" w:eastAsia="Times New Roman" w:hAnsi="Arial" w:cs="Arial"/>
            <w:color w:val="00586F"/>
            <w:sz w:val="19"/>
            <w:szCs w:val="19"/>
          </w:rPr>
          <w:pict>
            <v:shape id="_x0000_i1030" type="#_x0000_t75" alt="0BDB9A80-D756-47B3-9AA8-106E627885F7" href="https://oktyabr-skc.pavkult.ru/unsafe/fit-in/1024x1024/smart/https:/782329.selcdn.ru/leonardo/uploadsForSiteId/200301/content/27245cb3-dead-4bb1-9425-e555a15f54b9.jpeg" title="&quot;0BDB9A80-D756-47B3-9AA8-106E627885F7&quot;" style="width:24pt;height:24pt" o:button="t"/>
          </w:pict>
        </w:r>
      </w:hyperlink>
      <w:hyperlink r:id="rId7" w:tooltip="C4A7404D-18C8-4B27-A314-0DF6448C54A9" w:history="1">
        <w:r w:rsidRPr="00DC7ADB">
          <w:rPr>
            <w:rFonts w:ascii="Arial" w:eastAsia="Times New Roman" w:hAnsi="Arial" w:cs="Arial"/>
            <w:color w:val="00586F"/>
            <w:sz w:val="19"/>
            <w:szCs w:val="19"/>
          </w:rPr>
          <w:pict>
            <v:shape id="_x0000_i1031" type="#_x0000_t75" alt="C4A7404D-18C8-4B27-A314-0DF6448C54A9" href="https://oktyabr-skc.pavkult.ru/unsafe/fit-in/1024x1024/smart/https:/782329.selcdn.ru/leonardo/uploadsForSiteId/200301/content/742938d1-7894-4247-9a97-74ca5ea4adf7.jpeg" title="&quot;C4A7404D-18C8-4B27-A314-0DF6448C54A9&quot;" style="width:24pt;height:24pt" o:button="t"/>
          </w:pict>
        </w:r>
      </w:hyperlink>
      <w:r>
        <w:rPr>
          <w:rFonts w:ascii="Arial" w:eastAsia="Times New Roman" w:hAnsi="Arial" w:cs="Arial"/>
          <w:noProof/>
          <w:color w:val="303133"/>
          <w:sz w:val="19"/>
          <w:szCs w:val="19"/>
        </w:rPr>
        <w:drawing>
          <wp:inline distT="0" distB="0" distL="0" distR="0">
            <wp:extent cx="5940425" cy="4455160"/>
            <wp:effectExtent l="19050" t="0" r="3175" b="0"/>
            <wp:docPr id="3" name="Рисунок 2" descr="IMG_6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1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03133"/>
          <w:sz w:val="19"/>
          <w:szCs w:val="19"/>
        </w:rPr>
        <w:drawing>
          <wp:inline distT="0" distB="0" distL="0" distR="0">
            <wp:extent cx="5940425" cy="4455160"/>
            <wp:effectExtent l="19050" t="0" r="3175" b="0"/>
            <wp:docPr id="4" name="Рисунок 3" descr="IMG_6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2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 w:tooltip="D48EBF95-224C-448C-A676-E58602CDEDF7" w:history="1">
        <w:r w:rsidRPr="00DC7ADB">
          <w:rPr>
            <w:rFonts w:ascii="Arial" w:eastAsia="Times New Roman" w:hAnsi="Arial" w:cs="Arial"/>
            <w:color w:val="00586F"/>
            <w:sz w:val="19"/>
            <w:szCs w:val="19"/>
          </w:rPr>
          <w:pict>
            <v:shape id="_x0000_i1032" type="#_x0000_t75" alt="D48EBF95-224C-448C-A676-E58602CDEDF7" href="https://oktyabr-skc.pavkult.ru/unsafe/fit-in/1024x1024/smart/https:/782329.selcdn.ru/leonardo/uploadsForSiteId/200301/content/f494595e-fe17-41f6-8c56-80227ce130f5.jpeg" title="&quot;D48EBF95-224C-448C-A676-E58602CDEDF7&quot;" style="width:24pt;height:24pt" o:button="t"/>
          </w:pict>
        </w:r>
      </w:hyperlink>
      <w:hyperlink r:id="rId11" w:tooltip="F0219121-F6FF-4248-9BA9-0FDDD7E52139" w:history="1">
        <w:r w:rsidRPr="00DC7ADB">
          <w:rPr>
            <w:rFonts w:ascii="Arial" w:eastAsia="Times New Roman" w:hAnsi="Arial" w:cs="Arial"/>
            <w:color w:val="00586F"/>
            <w:sz w:val="19"/>
            <w:szCs w:val="19"/>
          </w:rPr>
          <w:pict>
            <v:shape id="_x0000_i1033" type="#_x0000_t75" alt="F0219121-F6FF-4248-9BA9-0FDDD7E52139" href="https://oktyabr-skc.pavkult.ru/unsafe/fit-in/1024x1024/smart/https:/782329.selcdn.ru/leonardo/uploadsForSiteId/200301/content/2ebb4eb9-6fdb-4c41-ae1b-88faff8f7831.jpeg" title="&quot;F0219121-F6FF-4248-9BA9-0FDDD7E52139&quot;" style="width:24pt;height:24pt" o:button="t"/>
          </w:pict>
        </w:r>
      </w:hyperlink>
    </w:p>
    <w:p w:rsidR="00CB0C12" w:rsidRPr="002E6F26" w:rsidRDefault="00CB0C12" w:rsidP="00DC7ADB">
      <w:pPr>
        <w:spacing w:before="100" w:beforeAutospacing="1" w:after="0"/>
        <w:ind w:left="-1474"/>
        <w:jc w:val="center"/>
        <w:rPr>
          <w:rFonts w:ascii="Times New Roman" w:hAnsi="Times New Roman" w:cs="Times New Roman"/>
          <w:sz w:val="28"/>
          <w:szCs w:val="28"/>
        </w:rPr>
      </w:pPr>
    </w:p>
    <w:sectPr w:rsidR="00CB0C12" w:rsidRPr="002E6F26" w:rsidSect="002C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F26"/>
    <w:rsid w:val="000950F5"/>
    <w:rsid w:val="002C0D5F"/>
    <w:rsid w:val="002E6F26"/>
    <w:rsid w:val="008D48DA"/>
    <w:rsid w:val="009A5DED"/>
    <w:rsid w:val="00CB0C12"/>
    <w:rsid w:val="00D337B6"/>
    <w:rsid w:val="00DC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5F"/>
  </w:style>
  <w:style w:type="paragraph" w:styleId="3">
    <w:name w:val="heading 3"/>
    <w:basedOn w:val="a"/>
    <w:link w:val="30"/>
    <w:uiPriority w:val="9"/>
    <w:qFormat/>
    <w:rsid w:val="00DC7A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C1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C7AD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818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ktyabr-skc.pavkult.ru/unsafe/fit-in/1024x1024/smart/https:/782329.selcdn.ru/leonardo/uploadsForSiteId/200301/content/742938d1-7894-4247-9a97-74ca5ea4adf7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tyabr-skc.pavkult.ru/unsafe/fit-in/1024x1024/smart/https:/782329.selcdn.ru/leonardo/uploadsForSiteId/200301/content/27245cb3-dead-4bb1-9425-e555a15f54b9.jpeg" TargetMode="External"/><Relationship Id="rId11" Type="http://schemas.openxmlformats.org/officeDocument/2006/relationships/hyperlink" Target="https://oktyabr-skc.pavkult.ru/unsafe/fit-in/1024x1024/smart/https:/782329.selcdn.ru/leonardo/uploadsForSiteId/200301/content/2ebb4eb9-6fdb-4c41-ae1b-88faff8f7831.jpeg" TargetMode="External"/><Relationship Id="rId5" Type="http://schemas.openxmlformats.org/officeDocument/2006/relationships/hyperlink" Target="https://oktyabr-skc.pavkult.ru/unsafe/fit-in/1024x1024/smart/https:/782329.selcdn.ru/leonardo/uploadsForSiteId/200301/content/e6f61442-3a4b-465c-84f6-7c0fc784b253.jpeg" TargetMode="External"/><Relationship Id="rId10" Type="http://schemas.openxmlformats.org/officeDocument/2006/relationships/hyperlink" Target="https://oktyabr-skc.pavkult.ru/unsafe/fit-in/1024x1024/smart/https:/782329.selcdn.ru/leonardo/uploadsForSiteId/200301/content/f494595e-fe17-41f6-8c56-80227ce130f5.jpeg" TargetMode="External"/><Relationship Id="rId4" Type="http://schemas.openxmlformats.org/officeDocument/2006/relationships/hyperlink" Target="https://oktyabr-skc.pavkult.ru/unsafe/fit-in/1024x1024/smart/https:/782329.selcdn.ru/leonardo/uploadsForSiteId/200301/content/1b1fffdf-1300-4374-8397-b5e59f4fd420.jpeg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4</cp:revision>
  <dcterms:created xsi:type="dcterms:W3CDTF">2024-02-09T07:03:00Z</dcterms:created>
  <dcterms:modified xsi:type="dcterms:W3CDTF">2024-02-09T07:25:00Z</dcterms:modified>
</cp:coreProperties>
</file>