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BE" w:rsidRPr="00877B84" w:rsidRDefault="000B3DBE" w:rsidP="000B3DBE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noProof/>
          <w:color w:val="000000"/>
          <w:sz w:val="28"/>
        </w:rPr>
        <w:drawing>
          <wp:inline distT="0" distB="0" distL="0" distR="0">
            <wp:extent cx="564543" cy="69482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3" cy="69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DBE" w:rsidRPr="00915774" w:rsidRDefault="000B3DBE" w:rsidP="000B3DBE">
      <w:pPr>
        <w:suppressAutoHyphens/>
        <w:rPr>
          <w:b/>
          <w:lang w:eastAsia="ar-SA"/>
        </w:rPr>
      </w:pPr>
    </w:p>
    <w:p w:rsidR="000B3DBE" w:rsidRPr="00877B84" w:rsidRDefault="000B3DBE" w:rsidP="000B3DBE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АДМИНИСТРАЦИЯ СИМФЕРОПОЛЬСКОГО РАЙОНА</w:t>
      </w:r>
    </w:p>
    <w:p w:rsidR="000B3DBE" w:rsidRPr="00877B84" w:rsidRDefault="000B3DBE" w:rsidP="000B3DBE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РЕСПУБЛИКИ КРЫМ</w:t>
      </w:r>
    </w:p>
    <w:p w:rsidR="000B3DBE" w:rsidRPr="00915774" w:rsidRDefault="000B3DBE" w:rsidP="000B3DBE">
      <w:pPr>
        <w:suppressAutoHyphens/>
        <w:jc w:val="center"/>
        <w:rPr>
          <w:b/>
          <w:lang w:eastAsia="ar-SA"/>
        </w:rPr>
      </w:pPr>
    </w:p>
    <w:p w:rsidR="000B3DBE" w:rsidRPr="00877B84" w:rsidRDefault="000B3DBE" w:rsidP="000B3DBE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УПРАВЛЕНИЕ  ОБРАЗОВАНИЯ</w:t>
      </w:r>
    </w:p>
    <w:p w:rsidR="000B3DBE" w:rsidRPr="00915774" w:rsidRDefault="000B3DBE" w:rsidP="000B3DBE">
      <w:pPr>
        <w:suppressAutoHyphens/>
        <w:jc w:val="center"/>
        <w:rPr>
          <w:b/>
          <w:lang w:eastAsia="ar-SA"/>
        </w:rPr>
      </w:pPr>
    </w:p>
    <w:p w:rsidR="000B3DBE" w:rsidRPr="00877B84" w:rsidRDefault="000B3DBE" w:rsidP="000B3DBE">
      <w:pPr>
        <w:suppressAutoHyphens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ab/>
      </w:r>
      <w:r w:rsidRPr="00877B84">
        <w:rPr>
          <w:b/>
          <w:sz w:val="28"/>
          <w:lang w:eastAsia="ar-SA"/>
        </w:rPr>
        <w:tab/>
        <w:t xml:space="preserve">                                            ПРИКАЗ</w:t>
      </w:r>
    </w:p>
    <w:p w:rsidR="000B3DBE" w:rsidRPr="00877B84" w:rsidRDefault="000B3DBE" w:rsidP="000B3DBE">
      <w:pPr>
        <w:suppressAutoHyphens/>
        <w:jc w:val="center"/>
        <w:rPr>
          <w:b/>
          <w:sz w:val="28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0B3DBE" w:rsidRPr="00877B84" w:rsidTr="00B7582F">
        <w:tc>
          <w:tcPr>
            <w:tcW w:w="10134" w:type="dxa"/>
          </w:tcPr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0B3DBE" w:rsidRPr="00877B84" w:rsidTr="00B7582F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3DBE" w:rsidRPr="00915774" w:rsidRDefault="00604B54" w:rsidP="00A86F08">
                  <w:pPr>
                    <w:suppressAutoHyphens/>
                    <w:spacing w:line="276" w:lineRule="auto"/>
                    <w:rPr>
                      <w:lang w:val="uk-UA" w:eastAsia="ar-SA"/>
                    </w:rPr>
                  </w:pPr>
                  <w:r>
                    <w:rPr>
                      <w:sz w:val="28"/>
                    </w:rPr>
                    <w:t>30.04.2020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3DBE" w:rsidRPr="00915774" w:rsidRDefault="000B3DBE" w:rsidP="004F224A">
                  <w:pPr>
                    <w:suppressAutoHyphens/>
                    <w:spacing w:line="276" w:lineRule="auto"/>
                    <w:jc w:val="center"/>
                    <w:rPr>
                      <w:lang w:val="uk-UA" w:eastAsia="ar-SA"/>
                    </w:rPr>
                  </w:pPr>
                  <w:proofErr w:type="spellStart"/>
                  <w:r w:rsidRPr="00915774">
                    <w:rPr>
                      <w:sz w:val="28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3DBE" w:rsidRPr="00915774" w:rsidRDefault="001C54A6" w:rsidP="00A86F08">
                  <w:pPr>
                    <w:suppressAutoHyphens/>
                    <w:spacing w:line="276" w:lineRule="auto"/>
                    <w:rPr>
                      <w:lang w:val="uk-UA" w:eastAsia="ar-SA"/>
                    </w:rPr>
                  </w:pPr>
                  <w:r>
                    <w:rPr>
                      <w:sz w:val="28"/>
                      <w:lang w:val="uk-UA" w:eastAsia="ar-SA"/>
                    </w:rPr>
                    <w:t xml:space="preserve">                               </w:t>
                  </w:r>
                  <w:r w:rsidR="000B3DBE" w:rsidRPr="00915774">
                    <w:rPr>
                      <w:sz w:val="28"/>
                      <w:lang w:val="uk-UA" w:eastAsia="ar-SA"/>
                    </w:rPr>
                    <w:t xml:space="preserve"> </w:t>
                  </w:r>
                  <w:r>
                    <w:rPr>
                      <w:sz w:val="28"/>
                      <w:lang w:val="uk-UA" w:eastAsia="ar-SA"/>
                    </w:rPr>
                    <w:t xml:space="preserve">      </w:t>
                  </w:r>
                  <w:r w:rsidR="00604B54">
                    <w:rPr>
                      <w:sz w:val="28"/>
                      <w:lang w:val="uk-UA" w:eastAsia="ar-SA"/>
                    </w:rPr>
                    <w:t>№ 282</w:t>
                  </w:r>
                  <w:bookmarkStart w:id="0" w:name="_GoBack"/>
                  <w:bookmarkEnd w:id="0"/>
                </w:p>
                <w:p w:rsidR="000B3DBE" w:rsidRPr="00915774" w:rsidRDefault="000B3DBE" w:rsidP="00A86F08">
                  <w:pPr>
                    <w:suppressAutoHyphens/>
                    <w:spacing w:line="276" w:lineRule="auto"/>
                    <w:rPr>
                      <w:lang w:val="uk-UA" w:eastAsia="ar-SA"/>
                    </w:rPr>
                  </w:pPr>
                </w:p>
              </w:tc>
            </w:tr>
          </w:tbl>
          <w:p w:rsidR="000B3DBE" w:rsidRPr="00877B84" w:rsidRDefault="000B3DBE" w:rsidP="00A86F08">
            <w:pPr>
              <w:suppressAutoHyphens/>
              <w:spacing w:line="276" w:lineRule="auto"/>
              <w:rPr>
                <w:b/>
                <w:lang w:val="uk-UA" w:eastAsia="uk-UA"/>
              </w:rPr>
            </w:pPr>
          </w:p>
        </w:tc>
      </w:tr>
    </w:tbl>
    <w:p w:rsidR="00CE7E4D" w:rsidRDefault="00CE7E4D" w:rsidP="007C3BCF">
      <w:pPr>
        <w:jc w:val="center"/>
        <w:rPr>
          <w:sz w:val="28"/>
        </w:rPr>
      </w:pPr>
    </w:p>
    <w:p w:rsidR="00C204C2" w:rsidRDefault="000B3DBE" w:rsidP="007C3BCF">
      <w:pPr>
        <w:jc w:val="center"/>
        <w:rPr>
          <w:sz w:val="28"/>
        </w:rPr>
      </w:pPr>
      <w:r>
        <w:rPr>
          <w:sz w:val="28"/>
        </w:rPr>
        <w:t>О внесении дополнений в приказ</w:t>
      </w:r>
      <w:r w:rsidR="00C204C2">
        <w:rPr>
          <w:sz w:val="28"/>
        </w:rPr>
        <w:t xml:space="preserve"> Управления образования</w:t>
      </w:r>
    </w:p>
    <w:p w:rsidR="000B3DBE" w:rsidRDefault="00C204C2" w:rsidP="007C3BCF">
      <w:pPr>
        <w:jc w:val="center"/>
        <w:rPr>
          <w:sz w:val="28"/>
        </w:rPr>
      </w:pPr>
      <w:r>
        <w:rPr>
          <w:sz w:val="28"/>
        </w:rPr>
        <w:t xml:space="preserve"> </w:t>
      </w:r>
      <w:r w:rsidRPr="00CE7E4D">
        <w:rPr>
          <w:sz w:val="28"/>
        </w:rPr>
        <w:t xml:space="preserve">от 27 марта </w:t>
      </w:r>
      <w:r w:rsidR="000B3DBE" w:rsidRPr="00CE7E4D">
        <w:rPr>
          <w:sz w:val="28"/>
        </w:rPr>
        <w:t>2020 № 246 «О нерабочих днях»</w:t>
      </w:r>
    </w:p>
    <w:p w:rsidR="00C204C2" w:rsidRDefault="00C204C2" w:rsidP="00C204C2">
      <w:pPr>
        <w:jc w:val="center"/>
        <w:rPr>
          <w:sz w:val="28"/>
        </w:rPr>
      </w:pPr>
    </w:p>
    <w:p w:rsidR="00C204C2" w:rsidRPr="00B42222" w:rsidRDefault="00C204C2" w:rsidP="00C204C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Во исполнение Указа Главы Республики Крым от 17 марта 2</w:t>
      </w:r>
      <w:r w:rsidR="00E400D1">
        <w:rPr>
          <w:sz w:val="28"/>
        </w:rPr>
        <w:t>020 года                 № 63-У «О введении режима повышенной готовности на территории Республики Крым» (с изменениями)</w:t>
      </w:r>
      <w:r w:rsidR="00B42222">
        <w:rPr>
          <w:sz w:val="28"/>
        </w:rPr>
        <w:t>, приказа Министерства образования, науки и молодежи Республики Крым от 29.04.2020 № 714 «О мерах по реализации Указа Президента Российской Федерации от 28 апреля 2020 года № 294 «О продлении действия мер по</w:t>
      </w:r>
      <w:proofErr w:type="gramEnd"/>
      <w:r w:rsidR="00B42222">
        <w:rPr>
          <w:sz w:val="28"/>
        </w:rPr>
        <w:t xml:space="preserve">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42222">
        <w:rPr>
          <w:sz w:val="28"/>
        </w:rPr>
        <w:t>короновирусной</w:t>
      </w:r>
      <w:proofErr w:type="spellEnd"/>
      <w:r w:rsidR="00B42222">
        <w:rPr>
          <w:sz w:val="28"/>
        </w:rPr>
        <w:t xml:space="preserve"> инфекции (</w:t>
      </w:r>
      <w:r w:rsidR="00B42222">
        <w:rPr>
          <w:sz w:val="28"/>
          <w:lang w:val="en-US"/>
        </w:rPr>
        <w:t>COVID</w:t>
      </w:r>
      <w:r w:rsidR="00B42222" w:rsidRPr="00B42222">
        <w:rPr>
          <w:sz w:val="28"/>
        </w:rPr>
        <w:t>-19</w:t>
      </w:r>
      <w:r w:rsidR="00B42222">
        <w:rPr>
          <w:sz w:val="28"/>
        </w:rPr>
        <w:t>)»</w:t>
      </w:r>
    </w:p>
    <w:p w:rsidR="00C204C2" w:rsidRDefault="00C204C2" w:rsidP="00C204C2">
      <w:pPr>
        <w:ind w:firstLine="709"/>
        <w:jc w:val="both"/>
        <w:rPr>
          <w:sz w:val="28"/>
        </w:rPr>
      </w:pPr>
    </w:p>
    <w:p w:rsidR="00C204C2" w:rsidRDefault="00C204C2" w:rsidP="00C204C2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C204C2" w:rsidRDefault="00FC35E8" w:rsidP="00C204C2">
      <w:pPr>
        <w:jc w:val="both"/>
        <w:rPr>
          <w:sz w:val="28"/>
        </w:rPr>
      </w:pPr>
      <w:r>
        <w:rPr>
          <w:sz w:val="28"/>
        </w:rPr>
        <w:tab/>
      </w:r>
      <w:r w:rsidR="00C204C2">
        <w:rPr>
          <w:sz w:val="28"/>
        </w:rPr>
        <w:t xml:space="preserve"> </w:t>
      </w:r>
      <w:r w:rsidR="00C204C2" w:rsidRPr="00615556">
        <w:rPr>
          <w:sz w:val="28"/>
        </w:rPr>
        <w:t>Внести в приказ Упра</w:t>
      </w:r>
      <w:r w:rsidR="00C204C2">
        <w:rPr>
          <w:sz w:val="28"/>
        </w:rPr>
        <w:t>вления образования от 27 марта 2020 года</w:t>
      </w:r>
      <w:r w:rsidR="00C204C2" w:rsidRPr="00615556">
        <w:rPr>
          <w:sz w:val="28"/>
        </w:rPr>
        <w:t xml:space="preserve"> № 246                             «О нерабочих днях» следующие изменения:</w:t>
      </w:r>
    </w:p>
    <w:p w:rsidR="00FC35E8" w:rsidRDefault="00FC35E8" w:rsidP="00C204C2">
      <w:pPr>
        <w:jc w:val="both"/>
        <w:rPr>
          <w:sz w:val="28"/>
        </w:rPr>
      </w:pPr>
    </w:p>
    <w:p w:rsidR="00FC35E8" w:rsidRPr="00615556" w:rsidRDefault="00FC35E8" w:rsidP="00C204C2">
      <w:pPr>
        <w:jc w:val="both"/>
        <w:rPr>
          <w:sz w:val="28"/>
        </w:rPr>
      </w:pPr>
      <w:r>
        <w:rPr>
          <w:sz w:val="28"/>
        </w:rPr>
        <w:t>1. Приказ изложить в следующей редакции:</w:t>
      </w:r>
    </w:p>
    <w:p w:rsidR="00C204C2" w:rsidRDefault="00C204C2" w:rsidP="00C204C2"/>
    <w:p w:rsidR="007B2756" w:rsidRPr="00CE7E4D" w:rsidRDefault="007B2756" w:rsidP="00FC35E8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C35E8" w:rsidRPr="00CE7E4D">
        <w:rPr>
          <w:sz w:val="28"/>
        </w:rPr>
        <w:t>Считать нерабочими днями для организаций, осуществляющих образовательную деятельность по образовательным программам дошкольного, начального общего, основного общего, среднего общего образования, дополнительного образования детей и взрослых</w:t>
      </w:r>
    </w:p>
    <w:p w:rsidR="00FC35E8" w:rsidRPr="00CE7E4D" w:rsidRDefault="007B2756" w:rsidP="00FC35E8">
      <w:pPr>
        <w:ind w:firstLine="709"/>
        <w:jc w:val="both"/>
        <w:rPr>
          <w:sz w:val="28"/>
        </w:rPr>
      </w:pPr>
      <w:r w:rsidRPr="00CE7E4D">
        <w:rPr>
          <w:sz w:val="28"/>
        </w:rPr>
        <w:t xml:space="preserve">                                                                 </w:t>
      </w:r>
      <w:r w:rsidR="00FC35E8" w:rsidRPr="00CE7E4D">
        <w:rPr>
          <w:sz w:val="28"/>
        </w:rPr>
        <w:t xml:space="preserve"> </w:t>
      </w:r>
      <w:r w:rsidRPr="00CE7E4D">
        <w:rPr>
          <w:sz w:val="28"/>
        </w:rPr>
        <w:t xml:space="preserve">          </w:t>
      </w:r>
      <w:r w:rsidR="00892AE4" w:rsidRPr="00CE7E4D">
        <w:rPr>
          <w:sz w:val="28"/>
        </w:rPr>
        <w:t xml:space="preserve">       </w:t>
      </w:r>
      <w:r w:rsidRPr="00CE7E4D">
        <w:rPr>
          <w:sz w:val="28"/>
        </w:rPr>
        <w:t xml:space="preserve"> </w:t>
      </w:r>
      <w:r w:rsidR="00B42222" w:rsidRPr="00CE7E4D">
        <w:rPr>
          <w:sz w:val="28"/>
        </w:rPr>
        <w:t>с 06.05</w:t>
      </w:r>
      <w:r w:rsidRPr="00CE7E4D">
        <w:rPr>
          <w:sz w:val="28"/>
        </w:rPr>
        <w:t>.2020</w:t>
      </w:r>
      <w:r w:rsidR="00FC35E8" w:rsidRPr="00CE7E4D">
        <w:rPr>
          <w:sz w:val="28"/>
        </w:rPr>
        <w:t xml:space="preserve"> по 0</w:t>
      </w:r>
      <w:r w:rsidR="00B42222" w:rsidRPr="00CE7E4D">
        <w:rPr>
          <w:sz w:val="28"/>
        </w:rPr>
        <w:t>8.05</w:t>
      </w:r>
      <w:r w:rsidRPr="00CE7E4D">
        <w:rPr>
          <w:sz w:val="28"/>
        </w:rPr>
        <w:t>.</w:t>
      </w:r>
      <w:r w:rsidR="00FC35E8" w:rsidRPr="00CE7E4D">
        <w:rPr>
          <w:sz w:val="28"/>
        </w:rPr>
        <w:t>2020</w:t>
      </w:r>
      <w:r w:rsidRPr="00CE7E4D">
        <w:rPr>
          <w:sz w:val="28"/>
        </w:rPr>
        <w:t xml:space="preserve"> </w:t>
      </w:r>
    </w:p>
    <w:p w:rsidR="00FC35E8" w:rsidRPr="00CE7E4D" w:rsidRDefault="00FC35E8" w:rsidP="007B2756">
      <w:pPr>
        <w:spacing w:line="276" w:lineRule="auto"/>
        <w:ind w:firstLine="709"/>
        <w:jc w:val="both"/>
        <w:rPr>
          <w:sz w:val="28"/>
        </w:rPr>
      </w:pPr>
      <w:r w:rsidRPr="00CE7E4D">
        <w:rPr>
          <w:sz w:val="28"/>
        </w:rPr>
        <w:t>2. Воз</w:t>
      </w:r>
      <w:r w:rsidR="001C54A6" w:rsidRPr="00CE7E4D">
        <w:rPr>
          <w:sz w:val="28"/>
        </w:rPr>
        <w:t>обновить работу образовательных</w:t>
      </w:r>
      <w:r w:rsidRPr="00CE7E4D">
        <w:rPr>
          <w:sz w:val="28"/>
        </w:rPr>
        <w:t xml:space="preserve"> организаций Симферопольского района </w:t>
      </w:r>
      <w:r w:rsidR="00E400D1" w:rsidRPr="00CE7E4D">
        <w:rPr>
          <w:sz w:val="28"/>
        </w:rPr>
        <w:t>с 12 мая</w:t>
      </w:r>
      <w:r w:rsidRPr="00CE7E4D">
        <w:rPr>
          <w:sz w:val="28"/>
        </w:rPr>
        <w:t xml:space="preserve"> 2020 года.</w:t>
      </w:r>
    </w:p>
    <w:p w:rsidR="00FC35E8" w:rsidRPr="00CE7E4D" w:rsidRDefault="007B2756" w:rsidP="00FC35E8">
      <w:pPr>
        <w:ind w:firstLine="709"/>
        <w:jc w:val="both"/>
        <w:rPr>
          <w:sz w:val="28"/>
        </w:rPr>
      </w:pPr>
      <w:r w:rsidRPr="00CE7E4D">
        <w:rPr>
          <w:sz w:val="28"/>
        </w:rPr>
        <w:t>3</w:t>
      </w:r>
      <w:r w:rsidR="00FC35E8" w:rsidRPr="00CE7E4D">
        <w:rPr>
          <w:sz w:val="28"/>
        </w:rPr>
        <w:t>. Руководителям о</w:t>
      </w:r>
      <w:r w:rsidR="00E400D1" w:rsidRPr="00CE7E4D">
        <w:rPr>
          <w:sz w:val="28"/>
        </w:rPr>
        <w:t>бразовательных организаций (МБО</w:t>
      </w:r>
      <w:r w:rsidR="00FC35E8" w:rsidRPr="00CE7E4D">
        <w:rPr>
          <w:sz w:val="28"/>
        </w:rPr>
        <w:t>, МБДОУ):</w:t>
      </w:r>
    </w:p>
    <w:p w:rsidR="00FC35E8" w:rsidRPr="00CE7E4D" w:rsidRDefault="007B2756" w:rsidP="00FC35E8">
      <w:pPr>
        <w:ind w:firstLine="709"/>
        <w:jc w:val="both"/>
        <w:rPr>
          <w:sz w:val="28"/>
        </w:rPr>
      </w:pPr>
      <w:proofErr w:type="gramStart"/>
      <w:r w:rsidRPr="00CE7E4D">
        <w:rPr>
          <w:sz w:val="28"/>
        </w:rPr>
        <w:t>3</w:t>
      </w:r>
      <w:r w:rsidR="00FC35E8" w:rsidRPr="00CE7E4D">
        <w:rPr>
          <w:sz w:val="28"/>
        </w:rPr>
        <w:t xml:space="preserve">.1. организовать для детей лиц, относящихся к категории работников непрерывно действующих предприятий, медицинских и аптечных организаций, организаций, обеспечивающих население продуктами питания и товарами первой необходимости, организаций, выполняющих неотложные работы в условиях </w:t>
      </w:r>
      <w:r w:rsidR="00FC35E8" w:rsidRPr="00CE7E4D">
        <w:rPr>
          <w:sz w:val="28"/>
        </w:rPr>
        <w:lastRenderedPageBreak/>
        <w:t>чрезвычайных ситуаций, в иных случаях, ставящих под угрозу жизнь или нормальны</w:t>
      </w:r>
      <w:r w:rsidRPr="00CE7E4D">
        <w:rPr>
          <w:sz w:val="28"/>
        </w:rPr>
        <w:t xml:space="preserve">е </w:t>
      </w:r>
      <w:r w:rsidR="00FC35E8" w:rsidRPr="00CE7E4D">
        <w:rPr>
          <w:sz w:val="28"/>
        </w:rPr>
        <w:t>жизненные условия населения, организаций, осуществляющих неотложные ремонтные и погрузочно-разгрузочные работы, дежурные группы для присмотра и ухода за детьми</w:t>
      </w:r>
      <w:proofErr w:type="gramEnd"/>
      <w:r w:rsidR="00FC35E8" w:rsidRPr="00CE7E4D">
        <w:rPr>
          <w:sz w:val="28"/>
        </w:rPr>
        <w:t xml:space="preserve"> в дошкольных образовательных организациях и </w:t>
      </w:r>
      <w:proofErr w:type="gramStart"/>
      <w:r w:rsidR="00FC35E8" w:rsidRPr="00CE7E4D">
        <w:rPr>
          <w:sz w:val="28"/>
        </w:rPr>
        <w:t>обучающимися</w:t>
      </w:r>
      <w:proofErr w:type="gramEnd"/>
      <w:r w:rsidR="00FC35E8" w:rsidRPr="00CE7E4D">
        <w:rPr>
          <w:sz w:val="28"/>
        </w:rPr>
        <w:t xml:space="preserve"> 1-4 классов в общеобразовательных организациях</w:t>
      </w:r>
      <w:r w:rsidR="001C54A6" w:rsidRPr="00CE7E4D">
        <w:rPr>
          <w:sz w:val="28"/>
        </w:rPr>
        <w:t xml:space="preserve"> (по заявлению)      </w:t>
      </w:r>
      <w:r w:rsidR="00FC35E8" w:rsidRPr="00CE7E4D">
        <w:rPr>
          <w:sz w:val="28"/>
        </w:rPr>
        <w:t xml:space="preserve"> не более</w:t>
      </w:r>
      <w:r w:rsidR="001C54A6" w:rsidRPr="00CE7E4D">
        <w:rPr>
          <w:sz w:val="28"/>
        </w:rPr>
        <w:t xml:space="preserve"> </w:t>
      </w:r>
      <w:r w:rsidR="00FC35E8" w:rsidRPr="00CE7E4D">
        <w:rPr>
          <w:sz w:val="28"/>
        </w:rPr>
        <w:t>12 человек</w:t>
      </w:r>
    </w:p>
    <w:p w:rsidR="00FC35E8" w:rsidRPr="00CE7E4D" w:rsidRDefault="00FC35E8" w:rsidP="00FC35E8">
      <w:pPr>
        <w:ind w:firstLine="709"/>
        <w:jc w:val="right"/>
        <w:rPr>
          <w:sz w:val="28"/>
        </w:rPr>
      </w:pPr>
      <w:r w:rsidRPr="00CE7E4D">
        <w:rPr>
          <w:sz w:val="28"/>
        </w:rPr>
        <w:t xml:space="preserve">по необходимости </w:t>
      </w:r>
    </w:p>
    <w:p w:rsidR="00FC35E8" w:rsidRPr="00CE7E4D" w:rsidRDefault="007B2756" w:rsidP="00FC35E8">
      <w:pPr>
        <w:ind w:firstLine="709"/>
        <w:jc w:val="both"/>
        <w:rPr>
          <w:sz w:val="28"/>
        </w:rPr>
      </w:pPr>
      <w:r w:rsidRPr="00CE7E4D">
        <w:rPr>
          <w:sz w:val="28"/>
        </w:rPr>
        <w:t>3</w:t>
      </w:r>
      <w:r w:rsidR="00FC35E8" w:rsidRPr="00CE7E4D">
        <w:rPr>
          <w:sz w:val="28"/>
        </w:rPr>
        <w:t>.2. обеспечить:</w:t>
      </w:r>
    </w:p>
    <w:p w:rsidR="00FC35E8" w:rsidRDefault="007B2756" w:rsidP="00FC35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C35E8">
        <w:rPr>
          <w:sz w:val="28"/>
        </w:rPr>
        <w:t xml:space="preserve">.2.1. </w:t>
      </w:r>
      <w:r w:rsidR="00FC35E8" w:rsidRPr="00191808">
        <w:rPr>
          <w:sz w:val="28"/>
        </w:rPr>
        <w:t xml:space="preserve">неукоснительное исполнение Указа, исключив присутствие на рабочих местах сотрудников, за исключением работников, обеспечивающих безопасное функционирование организации </w:t>
      </w:r>
      <w:r w:rsidR="005A17C9">
        <w:rPr>
          <w:sz w:val="28"/>
        </w:rPr>
        <w:t>с соблюдением санитарного режима</w:t>
      </w:r>
    </w:p>
    <w:p w:rsidR="00FC35E8" w:rsidRPr="00191808" w:rsidRDefault="00CE7E4D" w:rsidP="00FC35E8">
      <w:pPr>
        <w:ind w:firstLine="709"/>
        <w:jc w:val="right"/>
        <w:rPr>
          <w:sz w:val="28"/>
        </w:rPr>
      </w:pPr>
      <w:r>
        <w:rPr>
          <w:sz w:val="28"/>
        </w:rPr>
        <w:t>с 01</w:t>
      </w:r>
      <w:r w:rsidR="005A17C9">
        <w:rPr>
          <w:sz w:val="28"/>
        </w:rPr>
        <w:t>.05</w:t>
      </w:r>
      <w:r w:rsidR="00FC35E8">
        <w:rPr>
          <w:sz w:val="28"/>
        </w:rPr>
        <w:t>.2020</w:t>
      </w:r>
      <w:r w:rsidR="00FC35E8" w:rsidRPr="00191808">
        <w:rPr>
          <w:sz w:val="28"/>
        </w:rPr>
        <w:t xml:space="preserve"> по </w:t>
      </w:r>
      <w:r>
        <w:rPr>
          <w:sz w:val="28"/>
        </w:rPr>
        <w:t>11</w:t>
      </w:r>
      <w:r w:rsidR="005A17C9">
        <w:rPr>
          <w:sz w:val="28"/>
        </w:rPr>
        <w:t>.05</w:t>
      </w:r>
      <w:r w:rsidR="00FC35E8">
        <w:rPr>
          <w:sz w:val="28"/>
        </w:rPr>
        <w:t>.</w:t>
      </w:r>
      <w:r w:rsidR="00FC35E8" w:rsidRPr="00191808">
        <w:rPr>
          <w:sz w:val="28"/>
        </w:rPr>
        <w:t>2020</w:t>
      </w:r>
    </w:p>
    <w:p w:rsidR="005A17C9" w:rsidRDefault="007B2756" w:rsidP="005A17C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C35E8">
        <w:rPr>
          <w:sz w:val="28"/>
        </w:rPr>
        <w:t xml:space="preserve">.2.2. </w:t>
      </w:r>
      <w:r w:rsidR="00FC35E8" w:rsidRPr="00191808">
        <w:rPr>
          <w:sz w:val="28"/>
        </w:rPr>
        <w:t>реализацию образ</w:t>
      </w:r>
      <w:r w:rsidR="00FC35E8">
        <w:rPr>
          <w:sz w:val="28"/>
        </w:rPr>
        <w:t xml:space="preserve">овательных </w:t>
      </w:r>
      <w:r w:rsidR="00FC35E8" w:rsidRPr="00862167">
        <w:rPr>
          <w:sz w:val="28"/>
        </w:rPr>
        <w:t xml:space="preserve">программ </w:t>
      </w:r>
      <w:r w:rsidR="00FC35E8" w:rsidRPr="00191808">
        <w:rPr>
          <w:sz w:val="28"/>
        </w:rPr>
        <w:t>начального общего, основного общего, среднего общего образования, дополнительног</w:t>
      </w:r>
      <w:r w:rsidR="00FC35E8">
        <w:rPr>
          <w:sz w:val="28"/>
        </w:rPr>
        <w:t xml:space="preserve">о образования детей и взрослых </w:t>
      </w:r>
      <w:r w:rsidR="005A17C9">
        <w:rPr>
          <w:sz w:val="28"/>
        </w:rPr>
        <w:t>с использованием электронного обучения</w:t>
      </w:r>
      <w:r w:rsidR="00FC35E8" w:rsidRPr="00191808">
        <w:rPr>
          <w:sz w:val="28"/>
        </w:rPr>
        <w:t xml:space="preserve"> и дистанционных технологий</w:t>
      </w:r>
    </w:p>
    <w:p w:rsidR="00FC35E8" w:rsidRPr="00191808" w:rsidRDefault="005A17C9" w:rsidP="005A17C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FC35E8" w:rsidRPr="00191808">
        <w:rPr>
          <w:sz w:val="28"/>
        </w:rPr>
        <w:t xml:space="preserve">с </w:t>
      </w:r>
      <w:r>
        <w:rPr>
          <w:sz w:val="28"/>
        </w:rPr>
        <w:t>12.05</w:t>
      </w:r>
      <w:r w:rsidR="00FC35E8">
        <w:rPr>
          <w:sz w:val="28"/>
        </w:rPr>
        <w:t>.</w:t>
      </w:r>
      <w:r w:rsidR="00FC35E8" w:rsidRPr="00191808">
        <w:rPr>
          <w:sz w:val="28"/>
        </w:rPr>
        <w:t>2020</w:t>
      </w:r>
      <w:r>
        <w:rPr>
          <w:sz w:val="28"/>
        </w:rPr>
        <w:t xml:space="preserve"> по 22.05.2020</w:t>
      </w:r>
    </w:p>
    <w:p w:rsidR="00FC35E8" w:rsidRDefault="007B2756" w:rsidP="00FC35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C35E8">
        <w:rPr>
          <w:sz w:val="28"/>
        </w:rPr>
        <w:t>.2</w:t>
      </w:r>
      <w:r w:rsidR="00FC35E8" w:rsidRPr="00191808">
        <w:rPr>
          <w:sz w:val="28"/>
        </w:rPr>
        <w:t>.3</w:t>
      </w:r>
      <w:r w:rsidR="00FC35E8">
        <w:rPr>
          <w:sz w:val="28"/>
        </w:rPr>
        <w:t>.</w:t>
      </w:r>
      <w:r w:rsidR="004F224A">
        <w:rPr>
          <w:sz w:val="28"/>
        </w:rPr>
        <w:t xml:space="preserve"> </w:t>
      </w:r>
      <w:r w:rsidR="00FC35E8" w:rsidRPr="00191808">
        <w:rPr>
          <w:sz w:val="28"/>
        </w:rPr>
        <w:t>внесение изменений в календарные учебные графики;</w:t>
      </w:r>
    </w:p>
    <w:p w:rsidR="00FC35E8" w:rsidRDefault="007B2756" w:rsidP="00FC35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C35E8">
        <w:rPr>
          <w:sz w:val="28"/>
        </w:rPr>
        <w:t xml:space="preserve">.2.4. </w:t>
      </w:r>
      <w:r w:rsidR="00FC35E8" w:rsidRPr="00191808">
        <w:rPr>
          <w:sz w:val="28"/>
        </w:rPr>
        <w:t>безопасное функционирование объе</w:t>
      </w:r>
      <w:r w:rsidR="005A17C9">
        <w:rPr>
          <w:sz w:val="28"/>
        </w:rPr>
        <w:t>ктов инфраструктуры организаций</w:t>
      </w:r>
      <w:r w:rsidR="001C54A6">
        <w:rPr>
          <w:sz w:val="28"/>
        </w:rPr>
        <w:t xml:space="preserve">    </w:t>
      </w:r>
      <w:r w:rsidR="00FC35E8" w:rsidRPr="00191808">
        <w:rPr>
          <w:sz w:val="28"/>
        </w:rPr>
        <w:t xml:space="preserve"> </w:t>
      </w:r>
    </w:p>
    <w:p w:rsidR="00FC35E8" w:rsidRPr="00191808" w:rsidRDefault="00CE7E4D" w:rsidP="00FC35E8">
      <w:pPr>
        <w:ind w:firstLine="709"/>
        <w:jc w:val="right"/>
        <w:rPr>
          <w:sz w:val="28"/>
        </w:rPr>
      </w:pPr>
      <w:r>
        <w:rPr>
          <w:sz w:val="28"/>
        </w:rPr>
        <w:t>с 01</w:t>
      </w:r>
      <w:r w:rsidR="005A17C9">
        <w:rPr>
          <w:sz w:val="28"/>
        </w:rPr>
        <w:t>.05</w:t>
      </w:r>
      <w:r w:rsidR="00FC35E8">
        <w:rPr>
          <w:sz w:val="28"/>
        </w:rPr>
        <w:t>.2020</w:t>
      </w:r>
      <w:r w:rsidR="00FC35E8" w:rsidRPr="00191808">
        <w:rPr>
          <w:sz w:val="28"/>
        </w:rPr>
        <w:t xml:space="preserve"> по </w:t>
      </w:r>
      <w:r>
        <w:rPr>
          <w:sz w:val="28"/>
        </w:rPr>
        <w:t>11</w:t>
      </w:r>
      <w:r w:rsidR="005A17C9">
        <w:rPr>
          <w:sz w:val="28"/>
        </w:rPr>
        <w:t>.05</w:t>
      </w:r>
      <w:r w:rsidR="00FC35E8">
        <w:rPr>
          <w:sz w:val="28"/>
        </w:rPr>
        <w:t>.</w:t>
      </w:r>
      <w:r w:rsidR="00FC35E8" w:rsidRPr="00191808">
        <w:rPr>
          <w:sz w:val="28"/>
        </w:rPr>
        <w:t>2020</w:t>
      </w:r>
    </w:p>
    <w:p w:rsidR="007B2756" w:rsidRDefault="007B2756" w:rsidP="00FC35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C35E8">
        <w:rPr>
          <w:sz w:val="28"/>
        </w:rPr>
        <w:t xml:space="preserve">.2.5. </w:t>
      </w:r>
      <w:r w:rsidR="00FC35E8" w:rsidRPr="00191808">
        <w:rPr>
          <w:sz w:val="28"/>
        </w:rPr>
        <w:t>информирова</w:t>
      </w:r>
      <w:r w:rsidR="00FC35E8">
        <w:rPr>
          <w:sz w:val="28"/>
        </w:rPr>
        <w:t>ние</w:t>
      </w:r>
      <w:r w:rsidR="00FC35E8" w:rsidRPr="00191808">
        <w:rPr>
          <w:sz w:val="28"/>
        </w:rPr>
        <w:t xml:space="preserve"> сотрудников, обучающихся и их родителей </w:t>
      </w:r>
      <w:r w:rsidR="00FC35E8">
        <w:rPr>
          <w:sz w:val="28"/>
        </w:rPr>
        <w:t xml:space="preserve">(законных представителей) </w:t>
      </w:r>
      <w:r w:rsidR="00FC35E8" w:rsidRPr="00191808">
        <w:rPr>
          <w:sz w:val="28"/>
        </w:rPr>
        <w:t>об изменениях режима и условий работы образовательных организаций</w:t>
      </w:r>
      <w:r w:rsidR="001C54A6">
        <w:rPr>
          <w:sz w:val="28"/>
        </w:rPr>
        <w:t xml:space="preserve"> </w:t>
      </w:r>
      <w:r w:rsidR="00FC35E8" w:rsidRPr="00F74D07">
        <w:rPr>
          <w:sz w:val="28"/>
        </w:rPr>
        <w:t xml:space="preserve">с размещением информации на </w:t>
      </w:r>
      <w:r w:rsidR="00FC35E8">
        <w:rPr>
          <w:sz w:val="28"/>
        </w:rPr>
        <w:t xml:space="preserve">официальных </w:t>
      </w:r>
      <w:r w:rsidR="00FC35E8" w:rsidRPr="00F74D07">
        <w:rPr>
          <w:sz w:val="28"/>
        </w:rPr>
        <w:t>сайтах</w:t>
      </w:r>
      <w:r w:rsidR="00CE7E4D">
        <w:rPr>
          <w:sz w:val="28"/>
        </w:rPr>
        <w:t>.</w:t>
      </w:r>
    </w:p>
    <w:p w:rsidR="00FC35E8" w:rsidRDefault="007B2756" w:rsidP="00FC35E8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FC35E8">
        <w:rPr>
          <w:sz w:val="28"/>
        </w:rPr>
        <w:t>.</w:t>
      </w:r>
      <w:r w:rsidR="00FC35E8" w:rsidRPr="00FC35E8">
        <w:rPr>
          <w:sz w:val="28"/>
          <w:szCs w:val="28"/>
        </w:rPr>
        <w:t xml:space="preserve"> </w:t>
      </w:r>
      <w:r w:rsidR="00FC35E8">
        <w:rPr>
          <w:sz w:val="28"/>
          <w:szCs w:val="28"/>
        </w:rPr>
        <w:t>Руководителям МБОУ «</w:t>
      </w:r>
      <w:proofErr w:type="spellStart"/>
      <w:r w:rsidR="00FC35E8">
        <w:rPr>
          <w:sz w:val="28"/>
          <w:szCs w:val="28"/>
        </w:rPr>
        <w:t>Перевальненская</w:t>
      </w:r>
      <w:proofErr w:type="spellEnd"/>
      <w:r w:rsidR="00FC35E8">
        <w:rPr>
          <w:sz w:val="28"/>
          <w:szCs w:val="28"/>
        </w:rPr>
        <w:t xml:space="preserve"> школа» (Латыш Л.Я.), МБОУ «</w:t>
      </w:r>
      <w:proofErr w:type="spellStart"/>
      <w:r w:rsidR="00FC35E8">
        <w:rPr>
          <w:sz w:val="28"/>
          <w:szCs w:val="28"/>
        </w:rPr>
        <w:t>Добровская</w:t>
      </w:r>
      <w:proofErr w:type="spellEnd"/>
      <w:r w:rsidR="00FC35E8">
        <w:rPr>
          <w:sz w:val="28"/>
          <w:szCs w:val="28"/>
        </w:rPr>
        <w:t xml:space="preserve"> школа-гимназия им. Я.М. Слонимского» (Федорченко Н.Б.) приостановить действие льготной перевозки учащихся троллейбусами ГУП РК «</w:t>
      </w:r>
      <w:proofErr w:type="spellStart"/>
      <w:r w:rsidR="00FC35E8">
        <w:rPr>
          <w:sz w:val="28"/>
          <w:szCs w:val="28"/>
        </w:rPr>
        <w:t>Крымтроллейбус</w:t>
      </w:r>
      <w:proofErr w:type="spellEnd"/>
      <w:r w:rsidR="00FC35E8">
        <w:rPr>
          <w:sz w:val="28"/>
          <w:szCs w:val="28"/>
        </w:rPr>
        <w:t>» в школу и об</w:t>
      </w:r>
      <w:r w:rsidR="005A17C9">
        <w:rPr>
          <w:sz w:val="28"/>
          <w:szCs w:val="28"/>
        </w:rPr>
        <w:t xml:space="preserve">ратно </w:t>
      </w:r>
      <w:r w:rsidR="005A17C9" w:rsidRPr="00CE7E4D">
        <w:rPr>
          <w:sz w:val="28"/>
          <w:szCs w:val="28"/>
        </w:rPr>
        <w:t xml:space="preserve"> по 11 мая</w:t>
      </w:r>
      <w:r w:rsidR="00FC35E8" w:rsidRPr="00CE7E4D">
        <w:rPr>
          <w:sz w:val="28"/>
          <w:szCs w:val="28"/>
        </w:rPr>
        <w:t xml:space="preserve"> 2020 года».</w:t>
      </w:r>
    </w:p>
    <w:p w:rsidR="001C54A6" w:rsidRDefault="001C54A6" w:rsidP="001C54A6">
      <w:pPr>
        <w:ind w:firstLine="709"/>
        <w:jc w:val="both"/>
        <w:rPr>
          <w:sz w:val="28"/>
        </w:rPr>
      </w:pPr>
      <w:r>
        <w:rPr>
          <w:sz w:val="28"/>
        </w:rPr>
        <w:t>5. Р</w:t>
      </w:r>
      <w:r w:rsidR="007B2756">
        <w:rPr>
          <w:sz w:val="28"/>
        </w:rPr>
        <w:t>уководителям дошкольных образовательных учреждений обеспечить:</w:t>
      </w:r>
    </w:p>
    <w:p w:rsidR="001C54A6" w:rsidRDefault="007B2756" w:rsidP="001C54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5</w:t>
      </w:r>
      <w:r w:rsidRPr="007B2756">
        <w:rPr>
          <w:color w:val="000000"/>
          <w:sz w:val="28"/>
          <w:szCs w:val="28"/>
        </w:rPr>
        <w:t>.1. функционирование дошкольных учреждений в штатном режиме;</w:t>
      </w:r>
    </w:p>
    <w:p w:rsidR="007B2756" w:rsidRPr="001C54A6" w:rsidRDefault="001C54A6" w:rsidP="001C54A6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5.2</w:t>
      </w:r>
      <w:r w:rsidR="007B2756" w:rsidRPr="007B2756">
        <w:rPr>
          <w:color w:val="000000"/>
          <w:sz w:val="28"/>
          <w:szCs w:val="28"/>
        </w:rPr>
        <w:t>. усиление мер по безопасному пребыванию детей.</w:t>
      </w:r>
      <w:r>
        <w:rPr>
          <w:sz w:val="28"/>
        </w:rPr>
        <w:t xml:space="preserve"> </w:t>
      </w:r>
    </w:p>
    <w:p w:rsidR="007B2756" w:rsidRPr="00892AE4" w:rsidRDefault="007B2756" w:rsidP="007B275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Руководителям общеобразовательных учреждений утвердить приказом по общеобразовательному учреждению порядок обеспечения сухими пайками обучающихся 1-4 классов и детей льготных категорий в соответствии с набором пищевых продуктов согласно приложению к постановлению Совета министров Республики Крым от 11.02.2016 № 40</w:t>
      </w:r>
      <w:r w:rsidR="001C54A6">
        <w:rPr>
          <w:sz w:val="28"/>
        </w:rPr>
        <w:t xml:space="preserve"> </w:t>
      </w:r>
      <w:r w:rsidR="001C54A6" w:rsidRPr="00892AE4">
        <w:rPr>
          <w:sz w:val="28"/>
          <w:szCs w:val="28"/>
        </w:rPr>
        <w:t xml:space="preserve">«Об утверждении Порядка обеспечения питанием воспитанников государственных общеобразовательных организаций </w:t>
      </w:r>
      <w:proofErr w:type="spellStart"/>
      <w:r w:rsidR="001C54A6" w:rsidRPr="00892AE4">
        <w:rPr>
          <w:sz w:val="28"/>
          <w:szCs w:val="28"/>
        </w:rPr>
        <w:t>интернатного</w:t>
      </w:r>
      <w:proofErr w:type="spellEnd"/>
      <w:r w:rsidR="001C54A6" w:rsidRPr="00892AE4">
        <w:rPr>
          <w:sz w:val="28"/>
          <w:szCs w:val="28"/>
        </w:rPr>
        <w:t xml:space="preserve"> типа, учреждений для детей-сирот и детей, оставшихся без попечения родителей, студентов профессиональных образовательных организаций</w:t>
      </w:r>
      <w:proofErr w:type="gramEnd"/>
      <w:r w:rsidR="001C54A6" w:rsidRPr="00892AE4">
        <w:rPr>
          <w:sz w:val="28"/>
          <w:szCs w:val="28"/>
        </w:rPr>
        <w:t xml:space="preserve"> и образовательных организаций высшего образования Республики Крым и Порядка выплаты денежной компенсации взамен бесплатного горячего питания студентам профессиональных образовательных организаций и образовательных организаций высшего образования Республики Крым». </w:t>
      </w:r>
    </w:p>
    <w:p w:rsidR="00FC35E8" w:rsidRDefault="001C54A6" w:rsidP="00FC35E8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FC35E8">
        <w:rPr>
          <w:sz w:val="28"/>
        </w:rPr>
        <w:t xml:space="preserve">. Назначить </w:t>
      </w:r>
      <w:r w:rsidR="00FC35E8" w:rsidRPr="00191808">
        <w:rPr>
          <w:sz w:val="28"/>
        </w:rPr>
        <w:t xml:space="preserve">руководителей образовательных организаций </w:t>
      </w:r>
      <w:proofErr w:type="gramStart"/>
      <w:r w:rsidR="00FC35E8" w:rsidRPr="00191808">
        <w:rPr>
          <w:sz w:val="28"/>
        </w:rPr>
        <w:t>ответственными</w:t>
      </w:r>
      <w:proofErr w:type="gramEnd"/>
      <w:r w:rsidR="00FC35E8" w:rsidRPr="00191808">
        <w:rPr>
          <w:sz w:val="28"/>
        </w:rPr>
        <w:t xml:space="preserve"> за обеспечение безопасного функционирования объектов инфраструктуры организаций, в том числе за своевременное и полное размещение информации на са</w:t>
      </w:r>
      <w:r w:rsidR="00FC35E8">
        <w:rPr>
          <w:sz w:val="28"/>
        </w:rPr>
        <w:t>йтах о режиме и условиях работы.</w:t>
      </w:r>
    </w:p>
    <w:p w:rsidR="00CE7E4D" w:rsidRDefault="001C54A6" w:rsidP="004D2ABD">
      <w:pPr>
        <w:pStyle w:val="a6"/>
        <w:ind w:firstLine="708"/>
        <w:jc w:val="both"/>
        <w:rPr>
          <w:rFonts w:ascii="Times New Roman" w:hAnsi="Times New Roman"/>
          <w:sz w:val="28"/>
        </w:rPr>
      </w:pPr>
      <w:r w:rsidRPr="004D2ABD">
        <w:rPr>
          <w:rFonts w:ascii="Times New Roman" w:hAnsi="Times New Roman"/>
          <w:sz w:val="28"/>
        </w:rPr>
        <w:lastRenderedPageBreak/>
        <w:t>8.</w:t>
      </w:r>
      <w:r w:rsidR="00CE7E4D">
        <w:rPr>
          <w:rFonts w:ascii="Times New Roman" w:hAnsi="Times New Roman"/>
          <w:sz w:val="28"/>
        </w:rPr>
        <w:t xml:space="preserve"> пункт «8» исключить.</w:t>
      </w:r>
    </w:p>
    <w:p w:rsidR="00CE7E4D" w:rsidRDefault="00CE7E4D" w:rsidP="00FC35E8">
      <w:pPr>
        <w:ind w:firstLine="709"/>
        <w:jc w:val="both"/>
        <w:rPr>
          <w:sz w:val="28"/>
        </w:rPr>
      </w:pPr>
      <w:r>
        <w:rPr>
          <w:sz w:val="28"/>
        </w:rPr>
        <w:t>9.</w:t>
      </w:r>
      <w:r w:rsidR="001C54A6">
        <w:rPr>
          <w:sz w:val="28"/>
        </w:rPr>
        <w:t xml:space="preserve"> </w:t>
      </w:r>
      <w:r w:rsidR="001C54A6" w:rsidRPr="00681C57">
        <w:rPr>
          <w:sz w:val="28"/>
        </w:rPr>
        <w:t xml:space="preserve">Данный приказ разместить на официальном сайте </w:t>
      </w:r>
      <w:r w:rsidR="001C54A6">
        <w:rPr>
          <w:sz w:val="28"/>
        </w:rPr>
        <w:t>управления образования.</w:t>
      </w:r>
    </w:p>
    <w:p w:rsidR="00FC35E8" w:rsidRDefault="001C54A6" w:rsidP="00FC35E8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FC35E8" w:rsidRPr="00681C57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FC35E8" w:rsidRPr="00681C57">
        <w:rPr>
          <w:sz w:val="28"/>
        </w:rPr>
        <w:t>Контроль за</w:t>
      </w:r>
      <w:proofErr w:type="gramEnd"/>
      <w:r w:rsidR="00FC35E8" w:rsidRPr="00681C57">
        <w:rPr>
          <w:sz w:val="28"/>
        </w:rPr>
        <w:t xml:space="preserve"> исполнением приказа оставляю за собой</w:t>
      </w:r>
      <w:r w:rsidR="00FC35E8">
        <w:rPr>
          <w:sz w:val="28"/>
        </w:rPr>
        <w:t>.</w:t>
      </w:r>
    </w:p>
    <w:p w:rsidR="00FC35E8" w:rsidRDefault="00FC35E8" w:rsidP="00FC35E8">
      <w:pPr>
        <w:ind w:firstLine="709"/>
        <w:jc w:val="both"/>
        <w:rPr>
          <w:sz w:val="28"/>
        </w:rPr>
      </w:pPr>
    </w:p>
    <w:p w:rsidR="00A86F08" w:rsidRPr="001C54A6" w:rsidRDefault="00C204C2" w:rsidP="001C54A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7E4D" w:rsidRDefault="00CE7E4D" w:rsidP="00CE7E4D">
      <w:pPr>
        <w:tabs>
          <w:tab w:val="left" w:pos="7834"/>
        </w:tabs>
        <w:jc w:val="both"/>
        <w:rPr>
          <w:sz w:val="28"/>
        </w:rPr>
      </w:pPr>
      <w:r>
        <w:rPr>
          <w:sz w:val="28"/>
        </w:rPr>
        <w:t>Заместитель</w:t>
      </w:r>
    </w:p>
    <w:p w:rsidR="000B3DBE" w:rsidRDefault="00CE7E4D" w:rsidP="00CE7E4D">
      <w:pPr>
        <w:tabs>
          <w:tab w:val="left" w:pos="7834"/>
        </w:tabs>
        <w:jc w:val="both"/>
        <w:rPr>
          <w:sz w:val="28"/>
        </w:rPr>
      </w:pPr>
      <w:r>
        <w:rPr>
          <w:sz w:val="28"/>
        </w:rPr>
        <w:t>н</w:t>
      </w:r>
      <w:r w:rsidR="000B3DBE">
        <w:rPr>
          <w:sz w:val="28"/>
        </w:rPr>
        <w:t>ачальник</w:t>
      </w:r>
      <w:r>
        <w:rPr>
          <w:sz w:val="28"/>
        </w:rPr>
        <w:t>а управления</w:t>
      </w:r>
      <w:r w:rsidR="000B3DBE">
        <w:rPr>
          <w:sz w:val="28"/>
        </w:rPr>
        <w:tab/>
        <w:t xml:space="preserve">    </w:t>
      </w:r>
      <w:r w:rsidR="004D2ABD">
        <w:rPr>
          <w:sz w:val="28"/>
        </w:rPr>
        <w:t xml:space="preserve"> </w:t>
      </w:r>
      <w:r>
        <w:rPr>
          <w:sz w:val="28"/>
        </w:rPr>
        <w:t xml:space="preserve">  О.В. Егорова</w:t>
      </w:r>
    </w:p>
    <w:p w:rsidR="000B3DBE" w:rsidRPr="004F224A" w:rsidRDefault="000B3DBE" w:rsidP="00CE7E4D">
      <w:pPr>
        <w:rPr>
          <w:sz w:val="28"/>
        </w:rPr>
      </w:pPr>
    </w:p>
    <w:p w:rsidR="004F224A" w:rsidRP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4F224A" w:rsidRDefault="004F224A">
      <w:pPr>
        <w:rPr>
          <w:sz w:val="28"/>
        </w:rPr>
      </w:pPr>
    </w:p>
    <w:p w:rsidR="00CE7E4D" w:rsidRDefault="00CE7E4D">
      <w:pPr>
        <w:rPr>
          <w:sz w:val="28"/>
        </w:rPr>
      </w:pPr>
    </w:p>
    <w:p w:rsidR="00CE7E4D" w:rsidRDefault="00CE7E4D">
      <w:pPr>
        <w:rPr>
          <w:sz w:val="28"/>
        </w:rPr>
      </w:pPr>
    </w:p>
    <w:p w:rsidR="00CE7E4D" w:rsidRDefault="00CE7E4D">
      <w:pPr>
        <w:rPr>
          <w:sz w:val="28"/>
        </w:rPr>
      </w:pPr>
    </w:p>
    <w:p w:rsidR="00CE7E4D" w:rsidRDefault="00CE7E4D">
      <w:pPr>
        <w:rPr>
          <w:sz w:val="28"/>
        </w:rPr>
      </w:pPr>
    </w:p>
    <w:p w:rsidR="00CE7E4D" w:rsidRDefault="00CE7E4D">
      <w:pPr>
        <w:rPr>
          <w:sz w:val="28"/>
        </w:rPr>
      </w:pPr>
    </w:p>
    <w:p w:rsidR="00CE7E4D" w:rsidRDefault="00CE7E4D">
      <w:pPr>
        <w:rPr>
          <w:sz w:val="28"/>
        </w:rPr>
      </w:pPr>
    </w:p>
    <w:p w:rsidR="00CE7E4D" w:rsidRPr="004F224A" w:rsidRDefault="00CE7E4D">
      <w:pPr>
        <w:rPr>
          <w:sz w:val="28"/>
        </w:rPr>
      </w:pPr>
    </w:p>
    <w:p w:rsidR="004F224A" w:rsidRPr="004F224A" w:rsidRDefault="004F224A">
      <w:r w:rsidRPr="004F224A">
        <w:t>О.А. Цветкова</w:t>
      </w:r>
    </w:p>
    <w:sectPr w:rsidR="004F224A" w:rsidRPr="004F224A" w:rsidSect="000B3DBE"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70"/>
    <w:rsid w:val="00091F4D"/>
    <w:rsid w:val="000B3DBE"/>
    <w:rsid w:val="000D7F6D"/>
    <w:rsid w:val="001C54A6"/>
    <w:rsid w:val="00385F68"/>
    <w:rsid w:val="004D2ABD"/>
    <w:rsid w:val="004F224A"/>
    <w:rsid w:val="005A17C9"/>
    <w:rsid w:val="00604B54"/>
    <w:rsid w:val="006877F1"/>
    <w:rsid w:val="007B2756"/>
    <w:rsid w:val="007C3BCF"/>
    <w:rsid w:val="00892AE4"/>
    <w:rsid w:val="008A77C8"/>
    <w:rsid w:val="00942CE3"/>
    <w:rsid w:val="00A53B54"/>
    <w:rsid w:val="00A86F08"/>
    <w:rsid w:val="00B0014A"/>
    <w:rsid w:val="00B054E2"/>
    <w:rsid w:val="00B13E94"/>
    <w:rsid w:val="00B42222"/>
    <w:rsid w:val="00B56686"/>
    <w:rsid w:val="00B847D9"/>
    <w:rsid w:val="00C204C2"/>
    <w:rsid w:val="00C96AC4"/>
    <w:rsid w:val="00CE7E4D"/>
    <w:rsid w:val="00D84C42"/>
    <w:rsid w:val="00D9487E"/>
    <w:rsid w:val="00DA3B27"/>
    <w:rsid w:val="00E400D1"/>
    <w:rsid w:val="00E45202"/>
    <w:rsid w:val="00E47E70"/>
    <w:rsid w:val="00FC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BE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2756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892AE4"/>
    <w:pPr>
      <w:spacing w:line="240" w:lineRule="auto"/>
      <w:jc w:val="left"/>
    </w:pPr>
    <w:rPr>
      <w:rFonts w:ascii="Calibri" w:eastAsia="Calibri" w:hAnsi="Calibri"/>
      <w:sz w:val="22"/>
    </w:rPr>
  </w:style>
  <w:style w:type="character" w:styleId="a8">
    <w:name w:val="Hyperlink"/>
    <w:basedOn w:val="a0"/>
    <w:uiPriority w:val="99"/>
    <w:unhideWhenUsed/>
    <w:rsid w:val="00892AE4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892AE4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BE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2756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892AE4"/>
    <w:pPr>
      <w:spacing w:line="240" w:lineRule="auto"/>
      <w:jc w:val="left"/>
    </w:pPr>
    <w:rPr>
      <w:rFonts w:ascii="Calibri" w:eastAsia="Calibri" w:hAnsi="Calibri"/>
      <w:sz w:val="22"/>
    </w:rPr>
  </w:style>
  <w:style w:type="character" w:styleId="a8">
    <w:name w:val="Hyperlink"/>
    <w:basedOn w:val="a0"/>
    <w:uiPriority w:val="99"/>
    <w:unhideWhenUsed/>
    <w:rsid w:val="00892AE4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892AE4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B76E-F0F2-4FB9-8926-447B3DE1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Обр</cp:lastModifiedBy>
  <cp:revision>6</cp:revision>
  <dcterms:created xsi:type="dcterms:W3CDTF">2020-04-13T06:21:00Z</dcterms:created>
  <dcterms:modified xsi:type="dcterms:W3CDTF">2020-04-30T10:44:00Z</dcterms:modified>
</cp:coreProperties>
</file>