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E7468" w14:textId="77777777" w:rsidR="00DC40A8" w:rsidRPr="00714058" w:rsidRDefault="00DC40A8" w:rsidP="00DC4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>Тимашевский район станица Роговская</w:t>
      </w:r>
    </w:p>
    <w:p w14:paraId="67D47160" w14:textId="77777777" w:rsidR="00DC40A8" w:rsidRPr="00714058" w:rsidRDefault="00DC40A8" w:rsidP="00DC4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основная общеобразовательная школа №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Коломийца Василия Терентьевича</w:t>
      </w:r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</w:p>
    <w:p w14:paraId="5C0E6789" w14:textId="77777777" w:rsidR="00DC40A8" w:rsidRDefault="00DC40A8" w:rsidP="00DC40A8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A6CFAF" w14:textId="77777777" w:rsidR="00DC40A8" w:rsidRDefault="00DC40A8" w:rsidP="00DC40A8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7A290B" w14:textId="77777777" w:rsidR="00DC40A8" w:rsidRDefault="00DC40A8" w:rsidP="00DC40A8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8554E0" w14:textId="77777777" w:rsidR="00DC40A8" w:rsidRDefault="00DC40A8" w:rsidP="00DC40A8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7A58B8" w14:textId="77777777" w:rsidR="00CF25F1" w:rsidRDefault="00CF25F1" w:rsidP="00CF25F1">
      <w:pPr>
        <w:spacing w:before="1560" w:after="0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12AA32DC" w14:textId="77777777" w:rsidR="00CF25F1" w:rsidRDefault="00CF25F1" w:rsidP="00CF25F1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педагогического совета МБОУ ООШ № 21</w:t>
      </w:r>
    </w:p>
    <w:p w14:paraId="266DD540" w14:textId="77777777" w:rsidR="00CF25F1" w:rsidRDefault="00CF25F1" w:rsidP="00CF25F1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31.08.2023 г. протокол №1</w:t>
      </w:r>
    </w:p>
    <w:p w14:paraId="5E9ABBFC" w14:textId="77777777" w:rsidR="00CF25F1" w:rsidRDefault="00CF25F1" w:rsidP="00CF25F1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 А. С. Денисенко</w:t>
      </w:r>
    </w:p>
    <w:p w14:paraId="2CBA89D0" w14:textId="41FC634D" w:rsidR="00DC40A8" w:rsidRPr="00714058" w:rsidRDefault="00DC40A8" w:rsidP="00DC40A8">
      <w:pPr>
        <w:spacing w:before="12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45CC0E" w14:textId="77777777" w:rsidR="00DC40A8" w:rsidRPr="00714058" w:rsidRDefault="00DC40A8" w:rsidP="00DC40A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1E03F" w14:textId="77777777" w:rsidR="00DC40A8" w:rsidRPr="00714058" w:rsidRDefault="00DC40A8" w:rsidP="00DC40A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F49C57" w14:textId="77777777" w:rsidR="00DC40A8" w:rsidRPr="00714058" w:rsidRDefault="00DC40A8" w:rsidP="00DC40A8">
      <w:pPr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14058">
        <w:rPr>
          <w:rFonts w:ascii="Times New Roman" w:eastAsia="Times New Roman" w:hAnsi="Times New Roman" w:cs="Times New Roman"/>
          <w:b/>
          <w:sz w:val="52"/>
          <w:szCs w:val="52"/>
        </w:rPr>
        <w:t>РАБОЧАЯ ПРОГРАММА</w:t>
      </w:r>
    </w:p>
    <w:p w14:paraId="041E8C14" w14:textId="77777777" w:rsidR="00DC40A8" w:rsidRDefault="00DC40A8" w:rsidP="00DC4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2F07FE8" w14:textId="67BCD5E9" w:rsidR="00DC40A8" w:rsidRPr="00714058" w:rsidRDefault="00DC40A8" w:rsidP="00DC4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405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проектной и исследовательской деятельности</w:t>
      </w:r>
    </w:p>
    <w:p w14:paraId="7F67BA4C" w14:textId="77777777" w:rsidR="00DC40A8" w:rsidRPr="00714058" w:rsidRDefault="00DC40A8" w:rsidP="00DC4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62FFB4" w14:textId="77777777" w:rsidR="00DC40A8" w:rsidRPr="00714058" w:rsidRDefault="00DC40A8" w:rsidP="00DC4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4058">
        <w:rPr>
          <w:rFonts w:ascii="Times New Roman" w:eastAsia="Calibri" w:hAnsi="Times New Roman" w:cs="Times New Roman"/>
          <w:sz w:val="28"/>
          <w:szCs w:val="28"/>
        </w:rPr>
        <w:t>Уровень образования (класс</w:t>
      </w:r>
      <w:r w:rsidRPr="00A00DB5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r w:rsidRPr="00C65452">
        <w:rPr>
          <w:rFonts w:ascii="Times New Roman" w:eastAsia="Calibri" w:hAnsi="Times New Roman" w:cs="Times New Roman"/>
          <w:sz w:val="28"/>
          <w:szCs w:val="28"/>
        </w:rPr>
        <w:t>основное</w:t>
      </w:r>
      <w:r w:rsidRPr="00714058">
        <w:rPr>
          <w:rFonts w:ascii="Times New Roman" w:eastAsia="Calibri" w:hAnsi="Times New Roman" w:cs="Times New Roman"/>
          <w:sz w:val="28"/>
          <w:szCs w:val="28"/>
        </w:rPr>
        <w:t xml:space="preserve"> общее образование,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C65452">
        <w:rPr>
          <w:rFonts w:ascii="Times New Roman" w:eastAsia="Calibri" w:hAnsi="Times New Roman" w:cs="Times New Roman"/>
          <w:sz w:val="28"/>
          <w:szCs w:val="28"/>
        </w:rPr>
        <w:t>–9 классы</w:t>
      </w:r>
    </w:p>
    <w:p w14:paraId="75F86D3C" w14:textId="77777777" w:rsidR="00DC40A8" w:rsidRPr="00A00DB5" w:rsidRDefault="00DC40A8" w:rsidP="00DC4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8396A0" w14:textId="5D9E9708" w:rsidR="00DC40A8" w:rsidRPr="00714058" w:rsidRDefault="00DC40A8" w:rsidP="00DC4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4058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Pr="00A00DB5">
        <w:rPr>
          <w:rFonts w:ascii="Times New Roman" w:eastAsia="Calibri" w:hAnsi="Times New Roman" w:cs="Times New Roman"/>
          <w:sz w:val="28"/>
          <w:szCs w:val="28"/>
        </w:rPr>
        <w:t>часов</w:t>
      </w:r>
      <w:r>
        <w:rPr>
          <w:rFonts w:ascii="Times New Roman" w:eastAsia="Calibri" w:hAnsi="Times New Roman" w:cs="Times New Roman"/>
          <w:sz w:val="28"/>
          <w:szCs w:val="28"/>
        </w:rPr>
        <w:t>: 68</w:t>
      </w:r>
    </w:p>
    <w:p w14:paraId="11364D79" w14:textId="77777777" w:rsidR="00DC40A8" w:rsidRPr="00A00DB5" w:rsidRDefault="00DC40A8" w:rsidP="00DC40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46CA29" w14:textId="77777777" w:rsidR="00DC40A8" w:rsidRPr="00714058" w:rsidRDefault="00DC40A8" w:rsidP="00DC40A8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>Учитель</w:t>
      </w:r>
      <w:r w:rsidRPr="00A00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C65452">
        <w:rPr>
          <w:rFonts w:ascii="Times New Roman" w:eastAsia="Calibri" w:hAnsi="Times New Roman" w:cs="Times New Roman"/>
          <w:color w:val="000000"/>
          <w:sz w:val="28"/>
          <w:szCs w:val="28"/>
        </w:rPr>
        <w:t>Колесникова Натал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ия Валерьевна, учитель химии</w:t>
      </w:r>
      <w:r w:rsidRPr="00C6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МБОУ ООШ №21</w:t>
      </w:r>
      <w:r w:rsidRPr="00714058">
        <w:rPr>
          <w:rFonts w:ascii="Times New Roman" w:eastAsia="Calibri" w:hAnsi="Times New Roman" w:cs="Times New Roman"/>
          <w:b/>
          <w:color w:val="FF0000"/>
          <w:sz w:val="28"/>
          <w:szCs w:val="28"/>
        </w:rPr>
        <w:br/>
      </w:r>
    </w:p>
    <w:p w14:paraId="15C6715F" w14:textId="77777777" w:rsidR="00DC40A8" w:rsidRPr="00A00DB5" w:rsidRDefault="00DC40A8" w:rsidP="00DC4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4058">
        <w:rPr>
          <w:rFonts w:ascii="Times New Roman" w:eastAsia="Calibri" w:hAnsi="Times New Roman" w:cs="Times New Roman"/>
          <w:sz w:val="28"/>
          <w:szCs w:val="28"/>
        </w:rPr>
        <w:t>Программа разработана в соответствии</w:t>
      </w:r>
      <w:r w:rsidRPr="00A00DB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8F80155" w14:textId="77777777" w:rsidR="00DC40A8" w:rsidRDefault="00DC40A8" w:rsidP="00DC40A8">
      <w:pPr>
        <w:pStyle w:val="a9"/>
        <w:rPr>
          <w:rFonts w:ascii="Times New Roman" w:eastAsia="Calibri" w:hAnsi="Times New Roman"/>
          <w:sz w:val="28"/>
          <w:szCs w:val="28"/>
          <w:lang w:val="ru-RU" w:eastAsia="ru-RU"/>
        </w:rPr>
      </w:pPr>
    </w:p>
    <w:p w14:paraId="5D580014" w14:textId="1DF14263" w:rsidR="00DC40A8" w:rsidRPr="00B074CF" w:rsidRDefault="00DC40A8" w:rsidP="00DC40A8">
      <w:pPr>
        <w:pStyle w:val="a9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C65452">
        <w:rPr>
          <w:rFonts w:ascii="Times New Roman" w:eastAsia="Calibri" w:hAnsi="Times New Roman"/>
          <w:sz w:val="28"/>
          <w:szCs w:val="28"/>
          <w:lang w:val="ru-RU" w:eastAsia="ru-RU"/>
        </w:rPr>
        <w:t>с ФГОС</w:t>
      </w:r>
      <w:r w:rsidRPr="00714058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основного </w:t>
      </w:r>
      <w:r w:rsidRPr="00C6545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общего </w:t>
      </w:r>
      <w:r w:rsidRPr="00C65452">
        <w:rPr>
          <w:rFonts w:ascii="Times New Roman" w:eastAsia="Calibri" w:hAnsi="Times New Roman"/>
          <w:color w:val="000000"/>
          <w:sz w:val="28"/>
          <w:szCs w:val="28"/>
          <w:lang w:val="ru-RU"/>
        </w:rPr>
        <w:t>образования</w:t>
      </w:r>
      <w:r w:rsidRPr="00C65452">
        <w:rPr>
          <w:rFonts w:ascii="Times New Roman" w:hAnsi="Times New Roman"/>
          <w:sz w:val="28"/>
          <w:szCs w:val="28"/>
          <w:lang w:val="ru-RU" w:eastAsia="ru-RU"/>
        </w:rPr>
        <w:t xml:space="preserve">, утвержденным </w:t>
      </w:r>
      <w:r w:rsidRPr="00B074CF">
        <w:rPr>
          <w:rFonts w:ascii="Times New Roman" w:hAnsi="Times New Roman"/>
          <w:iCs/>
          <w:sz w:val="28"/>
          <w:szCs w:val="28"/>
          <w:lang w:val="ru-RU"/>
        </w:rPr>
        <w:t>приказ</w:t>
      </w:r>
      <w:r w:rsidRPr="00C65452">
        <w:rPr>
          <w:rFonts w:ascii="Times New Roman" w:hAnsi="Times New Roman"/>
          <w:iCs/>
          <w:sz w:val="28"/>
          <w:szCs w:val="28"/>
          <w:lang w:val="ru-RU"/>
        </w:rPr>
        <w:t>ом</w:t>
      </w:r>
      <w:r w:rsidRPr="00B074CF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C65452">
        <w:rPr>
          <w:rFonts w:ascii="Times New Roman" w:hAnsi="Times New Roman"/>
          <w:iCs/>
          <w:sz w:val="28"/>
          <w:szCs w:val="28"/>
          <w:lang w:val="ru-RU"/>
        </w:rPr>
        <w:t>М</w:t>
      </w:r>
      <w:r w:rsidRPr="00B074CF">
        <w:rPr>
          <w:rFonts w:ascii="Times New Roman" w:hAnsi="Times New Roman"/>
          <w:iCs/>
          <w:sz w:val="28"/>
          <w:szCs w:val="28"/>
          <w:lang w:val="ru-RU"/>
        </w:rPr>
        <w:t>инистерства образования и науки от 17.12.2010 г.  № 1897</w:t>
      </w:r>
      <w:r w:rsidRPr="00C65452">
        <w:rPr>
          <w:rFonts w:ascii="Times New Roman" w:hAnsi="Times New Roman"/>
          <w:iCs/>
          <w:sz w:val="28"/>
          <w:szCs w:val="28"/>
          <w:lang w:val="ru-RU"/>
        </w:rPr>
        <w:t xml:space="preserve"> (с изменениями от 11 декабря 2020 г.)</w:t>
      </w:r>
      <w:r w:rsidR="006F78D8">
        <w:rPr>
          <w:rFonts w:ascii="Times New Roman" w:hAnsi="Times New Roman"/>
          <w:iCs/>
          <w:sz w:val="28"/>
          <w:szCs w:val="28"/>
          <w:lang w:val="ru-RU"/>
        </w:rPr>
        <w:t>.</w:t>
      </w:r>
    </w:p>
    <w:p w14:paraId="1407F62E" w14:textId="77777777" w:rsidR="00DC40A8" w:rsidRPr="00714058" w:rsidRDefault="00DC40A8" w:rsidP="00DC4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</w:p>
    <w:p w14:paraId="107C004E" w14:textId="75F51AC6" w:rsidR="00DC40A8" w:rsidRPr="00714058" w:rsidRDefault="00DC40A8" w:rsidP="00DC4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0"/>
        </w:rPr>
      </w:pPr>
      <w:proofErr w:type="gramStart"/>
      <w:r w:rsidRPr="00714058"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r w:rsidRPr="00C65452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B074C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основного общего образования</w:t>
      </w:r>
      <w:r w:rsidRPr="00B074C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МБОУ </w:t>
      </w:r>
      <w:r w:rsidRPr="00C65452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B074CF">
        <w:rPr>
          <w:rFonts w:ascii="Times New Roman" w:eastAsia="Times New Roman" w:hAnsi="Times New Roman" w:cs="Times New Roman"/>
          <w:iCs/>
          <w:sz w:val="28"/>
          <w:szCs w:val="28"/>
        </w:rPr>
        <w:t>ОШ №</w:t>
      </w:r>
      <w:r w:rsidRPr="00C65452">
        <w:rPr>
          <w:rFonts w:ascii="Times New Roman" w:eastAsia="Times New Roman" w:hAnsi="Times New Roman" w:cs="Times New Roman"/>
          <w:iCs/>
          <w:sz w:val="28"/>
          <w:szCs w:val="28"/>
        </w:rPr>
        <w:t>21</w:t>
      </w:r>
      <w:r w:rsidRPr="00C65452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C65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5452">
        <w:rPr>
          <w:rFonts w:ascii="Times New Roman" w:eastAsia="Times New Roman" w:hAnsi="Times New Roman" w:cs="Times New Roman"/>
          <w:color w:val="0D0D0D"/>
          <w:sz w:val="28"/>
          <w:szCs w:val="28"/>
        </w:rPr>
        <w:t>рабочей программы воспитания МБОУ ООШ № 21 (протокол от 31.08.2021 г. № 1)</w:t>
      </w:r>
      <w:r w:rsidRPr="00EC6A2F">
        <w:rPr>
          <w:rFonts w:ascii="Times New Roman" w:eastAsia="Times New Roman" w:hAnsi="Times New Roman" w:cs="Times New Roman"/>
          <w:color w:val="0D0D0D"/>
          <w:sz w:val="20"/>
        </w:rPr>
        <w:t xml:space="preserve">, </w:t>
      </w:r>
      <w:r w:rsidR="006F78D8">
        <w:rPr>
          <w:rFonts w:ascii="Times New Roman" w:hAnsi="Times New Roman"/>
          <w:color w:val="000000"/>
          <w:sz w:val="28"/>
          <w:szCs w:val="28"/>
        </w:rPr>
        <w:t>примерной</w:t>
      </w:r>
      <w:r w:rsidR="006F78D8" w:rsidRPr="00744008">
        <w:rPr>
          <w:rFonts w:ascii="Times New Roman" w:hAnsi="Times New Roman"/>
          <w:color w:val="000000"/>
          <w:sz w:val="28"/>
          <w:szCs w:val="28"/>
        </w:rPr>
        <w:t xml:space="preserve"> программы </w:t>
      </w:r>
      <w:proofErr w:type="spellStart"/>
      <w:r w:rsidR="006F78D8">
        <w:rPr>
          <w:rFonts w:ascii="Times New Roman" w:hAnsi="Times New Roman"/>
          <w:color w:val="000000"/>
          <w:sz w:val="28"/>
          <w:szCs w:val="28"/>
        </w:rPr>
        <w:t>метапредметного</w:t>
      </w:r>
      <w:proofErr w:type="spellEnd"/>
      <w:r w:rsidR="006F78D8">
        <w:rPr>
          <w:rFonts w:ascii="Times New Roman" w:hAnsi="Times New Roman"/>
          <w:color w:val="000000"/>
          <w:sz w:val="28"/>
          <w:szCs w:val="28"/>
        </w:rPr>
        <w:t xml:space="preserve"> курса Д. А. Логинова «Индивидуальный проект» (Саратов:</w:t>
      </w:r>
      <w:proofErr w:type="gramEnd"/>
      <w:r w:rsidR="006F78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F78D8">
        <w:rPr>
          <w:rFonts w:ascii="Times New Roman" w:hAnsi="Times New Roman"/>
          <w:color w:val="000000"/>
          <w:sz w:val="28"/>
          <w:szCs w:val="28"/>
        </w:rPr>
        <w:t>ГАУ ДПО «СОИРО»,2018год)</w:t>
      </w: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                                                               </w:t>
      </w:r>
      <w:proofErr w:type="gramEnd"/>
    </w:p>
    <w:p w14:paraId="73398022" w14:textId="74A2EE6D" w:rsidR="00DC40A8" w:rsidRDefault="00DC40A8" w:rsidP="00C208DF">
      <w:pPr>
        <w:jc w:val="center"/>
        <w:rPr>
          <w:b/>
          <w:sz w:val="28"/>
          <w:szCs w:val="28"/>
        </w:rPr>
      </w:pPr>
    </w:p>
    <w:p w14:paraId="55321FC0" w14:textId="77777777" w:rsidR="00DC40A8" w:rsidRDefault="00DC40A8">
      <w:pPr>
        <w:rPr>
          <w:b/>
          <w:sz w:val="28"/>
          <w:szCs w:val="28"/>
        </w:rPr>
        <w:sectPr w:rsidR="00DC40A8" w:rsidSect="00DC4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lastRenderedPageBreak/>
        <w:br w:type="page"/>
      </w:r>
    </w:p>
    <w:p w14:paraId="29A1CAD4" w14:textId="6EB948FE" w:rsidR="00DC40A8" w:rsidRDefault="00DC40A8">
      <w:pPr>
        <w:rPr>
          <w:b/>
          <w:sz w:val="28"/>
          <w:szCs w:val="28"/>
        </w:rPr>
      </w:pPr>
    </w:p>
    <w:p w14:paraId="09D96922" w14:textId="77777777" w:rsidR="00DC40A8" w:rsidRDefault="00DC40A8" w:rsidP="00C208DF">
      <w:pPr>
        <w:jc w:val="center"/>
        <w:rPr>
          <w:b/>
          <w:sz w:val="28"/>
          <w:szCs w:val="28"/>
        </w:rPr>
      </w:pPr>
    </w:p>
    <w:p w14:paraId="69BD6963" w14:textId="77777777" w:rsidR="002F7675" w:rsidRDefault="002F7675" w:rsidP="00C208DF">
      <w:pPr>
        <w:pStyle w:val="1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 w:rsidRPr="0084533D">
        <w:rPr>
          <w:b/>
          <w:sz w:val="28"/>
          <w:szCs w:val="28"/>
        </w:rPr>
        <w:t>ПЛАНИРУЕМЫЕ РЕЗУЛЬТАТЫ ОСВОЕНИЯ УЧЕБНОГО ПРЕДМЕТА.</w:t>
      </w:r>
    </w:p>
    <w:p w14:paraId="2280E883" w14:textId="318831DA" w:rsidR="002F7675" w:rsidRPr="002F7675" w:rsidRDefault="002F7675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уточняют и конкретизируют общее 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 xml:space="preserve">личностных, </w:t>
      </w:r>
      <w:proofErr w:type="spellStart"/>
      <w:r w:rsidRPr="002F767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F7675">
        <w:rPr>
          <w:rFonts w:ascii="Times New Roman" w:hAnsi="Times New Roman" w:cs="Times New Roman"/>
          <w:sz w:val="28"/>
          <w:szCs w:val="28"/>
        </w:rPr>
        <w:t xml:space="preserve"> и предметных результатов как с позиций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организации их достижения в образовательной деятельности, так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позиций оценки достижения этих результатов.</w:t>
      </w:r>
    </w:p>
    <w:p w14:paraId="4664B27F" w14:textId="50ED381C" w:rsidR="002F7675" w:rsidRPr="002F7675" w:rsidRDefault="002F7675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Результаты изучения курса по выбору </w:t>
      </w:r>
      <w:proofErr w:type="gramStart"/>
      <w:r w:rsidRPr="002F76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должны отражать:</w:t>
      </w:r>
      <w:r w:rsidRPr="002F7675">
        <w:rPr>
          <w:rFonts w:ascii="Times New Roman" w:hAnsi="Times New Roman" w:cs="Times New Roman"/>
          <w:sz w:val="28"/>
          <w:szCs w:val="28"/>
        </w:rPr>
        <w:cr/>
      </w:r>
      <w:r w:rsidRPr="002F7675"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 xml:space="preserve">Развитие личности </w:t>
      </w:r>
      <w:proofErr w:type="gramStart"/>
      <w:r w:rsidRPr="002F76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7675">
        <w:rPr>
          <w:rFonts w:ascii="Times New Roman" w:hAnsi="Times New Roman" w:cs="Times New Roman"/>
          <w:sz w:val="28"/>
          <w:szCs w:val="28"/>
        </w:rPr>
        <w:t xml:space="preserve"> средствами предлагаемого курса:</w:t>
      </w:r>
    </w:p>
    <w:p w14:paraId="202081DD" w14:textId="77777777" w:rsidR="002F7675" w:rsidRPr="002F7675" w:rsidRDefault="002F7675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F7675">
        <w:rPr>
          <w:rFonts w:ascii="Times New Roman" w:hAnsi="Times New Roman" w:cs="Times New Roman"/>
          <w:sz w:val="28"/>
          <w:szCs w:val="28"/>
        </w:rPr>
        <w:t>развитие общей культуры обучающихся, их мировоззрения,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ценностно-смысловых уста</w:t>
      </w:r>
      <w:r>
        <w:rPr>
          <w:rFonts w:ascii="Times New Roman" w:hAnsi="Times New Roman" w:cs="Times New Roman"/>
          <w:sz w:val="28"/>
          <w:szCs w:val="28"/>
        </w:rPr>
        <w:t xml:space="preserve">новок; развитие познавательных, </w:t>
      </w:r>
      <w:r w:rsidRPr="002F7675">
        <w:rPr>
          <w:rFonts w:ascii="Times New Roman" w:hAnsi="Times New Roman" w:cs="Times New Roman"/>
          <w:sz w:val="28"/>
          <w:szCs w:val="28"/>
        </w:rPr>
        <w:t>регулятивных и коммуникати</w:t>
      </w:r>
      <w:r>
        <w:rPr>
          <w:rFonts w:ascii="Times New Roman" w:hAnsi="Times New Roman" w:cs="Times New Roman"/>
          <w:sz w:val="28"/>
          <w:szCs w:val="28"/>
        </w:rPr>
        <w:t xml:space="preserve">вных способностей; готовности и </w:t>
      </w:r>
      <w:r w:rsidRPr="002F7675">
        <w:rPr>
          <w:rFonts w:ascii="Times New Roman" w:hAnsi="Times New Roman" w:cs="Times New Roman"/>
          <w:sz w:val="28"/>
          <w:szCs w:val="28"/>
        </w:rPr>
        <w:t>способности к с</w:t>
      </w:r>
      <w:r>
        <w:rPr>
          <w:rFonts w:ascii="Times New Roman" w:hAnsi="Times New Roman" w:cs="Times New Roman"/>
          <w:sz w:val="28"/>
          <w:szCs w:val="28"/>
        </w:rPr>
        <w:t xml:space="preserve">аморазвитию и профессиональному </w:t>
      </w:r>
      <w:r w:rsidRPr="002F7675">
        <w:rPr>
          <w:rFonts w:ascii="Times New Roman" w:hAnsi="Times New Roman" w:cs="Times New Roman"/>
          <w:sz w:val="28"/>
          <w:szCs w:val="28"/>
        </w:rPr>
        <w:t>самоопределению.</w:t>
      </w:r>
    </w:p>
    <w:p w14:paraId="1A22B8F4" w14:textId="77777777" w:rsidR="002F7675" w:rsidRPr="002F7675" w:rsidRDefault="002F7675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2. Овладение систематическими знаниями и приобретение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осуществления целесообразн</w:t>
      </w:r>
      <w:r>
        <w:rPr>
          <w:rFonts w:ascii="Times New Roman" w:hAnsi="Times New Roman" w:cs="Times New Roman"/>
          <w:sz w:val="28"/>
          <w:szCs w:val="28"/>
        </w:rPr>
        <w:t xml:space="preserve">ой и результативной проектной и </w:t>
      </w:r>
      <w:r w:rsidRPr="002F7675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14:paraId="411E2EEC" w14:textId="77777777" w:rsidR="002F7675" w:rsidRPr="002F7675" w:rsidRDefault="002F7675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3. Развитие способности к непрерыв</w:t>
      </w:r>
      <w:r>
        <w:rPr>
          <w:rFonts w:ascii="Times New Roman" w:hAnsi="Times New Roman" w:cs="Times New Roman"/>
          <w:sz w:val="28"/>
          <w:szCs w:val="28"/>
        </w:rPr>
        <w:t xml:space="preserve">ному самообразованию, овладению </w:t>
      </w:r>
      <w:r w:rsidRPr="002F7675">
        <w:rPr>
          <w:rFonts w:ascii="Times New Roman" w:hAnsi="Times New Roman" w:cs="Times New Roman"/>
          <w:sz w:val="28"/>
          <w:szCs w:val="28"/>
        </w:rPr>
        <w:t>ключевыми компетентностями, составляющими ос</w:t>
      </w:r>
      <w:r>
        <w:rPr>
          <w:rFonts w:ascii="Times New Roman" w:hAnsi="Times New Roman" w:cs="Times New Roman"/>
          <w:sz w:val="28"/>
          <w:szCs w:val="28"/>
        </w:rPr>
        <w:t xml:space="preserve">нову умения: </w:t>
      </w:r>
      <w:r w:rsidRPr="002F7675">
        <w:rPr>
          <w:rFonts w:ascii="Times New Roman" w:hAnsi="Times New Roman" w:cs="Times New Roman"/>
          <w:sz w:val="28"/>
          <w:szCs w:val="28"/>
        </w:rPr>
        <w:t>самостоятельному пр</w:t>
      </w:r>
      <w:r>
        <w:rPr>
          <w:rFonts w:ascii="Times New Roman" w:hAnsi="Times New Roman" w:cs="Times New Roman"/>
          <w:sz w:val="28"/>
          <w:szCs w:val="28"/>
        </w:rPr>
        <w:t xml:space="preserve">иобретению и интеграции знаний, </w:t>
      </w:r>
      <w:r w:rsidRPr="002F7675">
        <w:rPr>
          <w:rFonts w:ascii="Times New Roman" w:hAnsi="Times New Roman" w:cs="Times New Roman"/>
          <w:sz w:val="28"/>
          <w:szCs w:val="28"/>
        </w:rPr>
        <w:t>коммуникации и сотру</w:t>
      </w:r>
      <w:r>
        <w:rPr>
          <w:rFonts w:ascii="Times New Roman" w:hAnsi="Times New Roman" w:cs="Times New Roman"/>
          <w:sz w:val="28"/>
          <w:szCs w:val="28"/>
        </w:rPr>
        <w:t xml:space="preserve">дничеству, эффективному решению </w:t>
      </w:r>
      <w:r w:rsidRPr="002F7675">
        <w:rPr>
          <w:rFonts w:ascii="Times New Roman" w:hAnsi="Times New Roman" w:cs="Times New Roman"/>
          <w:sz w:val="28"/>
          <w:szCs w:val="28"/>
        </w:rPr>
        <w:t>(разрешению)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осознанному использованию информационных и 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технологий, сам</w:t>
      </w:r>
      <w:r>
        <w:rPr>
          <w:rFonts w:ascii="Times New Roman" w:hAnsi="Times New Roman" w:cs="Times New Roman"/>
          <w:sz w:val="28"/>
          <w:szCs w:val="28"/>
        </w:rPr>
        <w:t xml:space="preserve">оорганизации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FAFC1C" w14:textId="77777777" w:rsidR="002F7675" w:rsidRPr="002F7675" w:rsidRDefault="002F7675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4. Обеспечение академической мобильности и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поддерживать избра</w:t>
      </w:r>
      <w:r>
        <w:rPr>
          <w:rFonts w:ascii="Times New Roman" w:hAnsi="Times New Roman" w:cs="Times New Roman"/>
          <w:sz w:val="28"/>
          <w:szCs w:val="28"/>
        </w:rPr>
        <w:t xml:space="preserve">нное направление образования. </w:t>
      </w:r>
    </w:p>
    <w:p w14:paraId="60A698FC" w14:textId="77777777" w:rsidR="002F7675" w:rsidRDefault="002F7675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5. Обеспечение профессиональной ориентации </w:t>
      </w:r>
      <w:proofErr w:type="gramStart"/>
      <w:r w:rsidRPr="002F76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7675">
        <w:rPr>
          <w:rFonts w:ascii="Times New Roman" w:hAnsi="Times New Roman" w:cs="Times New Roman"/>
          <w:sz w:val="28"/>
          <w:szCs w:val="28"/>
        </w:rPr>
        <w:t>.</w:t>
      </w:r>
      <w:r w:rsidRPr="002F7675">
        <w:rPr>
          <w:rFonts w:ascii="Times New Roman" w:hAnsi="Times New Roman" w:cs="Times New Roman"/>
          <w:sz w:val="28"/>
          <w:szCs w:val="28"/>
        </w:rPr>
        <w:cr/>
      </w:r>
    </w:p>
    <w:p w14:paraId="7247DB14" w14:textId="77777777" w:rsidR="002F7675" w:rsidRDefault="002F7675" w:rsidP="00C208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C7ECF" w14:textId="77777777" w:rsidR="00C208DF" w:rsidRDefault="00C208DF" w:rsidP="00C208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99E71" w14:textId="77777777" w:rsidR="002F7675" w:rsidRPr="00C208DF" w:rsidRDefault="002F7675" w:rsidP="00C20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DF">
        <w:rPr>
          <w:rFonts w:ascii="Times New Roman" w:hAnsi="Times New Roman" w:cs="Times New Roman"/>
          <w:b/>
          <w:sz w:val="28"/>
          <w:szCs w:val="28"/>
        </w:rPr>
        <w:t>Планируемые личностные результаты</w:t>
      </w:r>
    </w:p>
    <w:p w14:paraId="2814F04A" w14:textId="4DA3CA2F" w:rsidR="00DC40A8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При освоении курса планируется достичь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личностных результатов:</w:t>
      </w:r>
    </w:p>
    <w:p w14:paraId="4E011D7F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личностное, профессиональное, жизненное самоопределение;</w:t>
      </w:r>
    </w:p>
    <w:p w14:paraId="1BD572B2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675">
        <w:rPr>
          <w:rFonts w:ascii="Times New Roman" w:hAnsi="Times New Roman" w:cs="Times New Roman"/>
          <w:sz w:val="28"/>
          <w:szCs w:val="28"/>
        </w:rPr>
        <w:t xml:space="preserve">– действие </w:t>
      </w:r>
      <w:proofErr w:type="spellStart"/>
      <w:r w:rsidRPr="002F7675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Pr="002F7675">
        <w:rPr>
          <w:rFonts w:ascii="Times New Roman" w:hAnsi="Times New Roman" w:cs="Times New Roman"/>
          <w:sz w:val="28"/>
          <w:szCs w:val="28"/>
        </w:rPr>
        <w:t xml:space="preserve"> (установление учащимися связи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целью учебной деятельности и ее мотивом, другими словами,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результатом учения и тем, что побуждает деятельность, ради чего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осуществляется.</w:t>
      </w:r>
      <w:proofErr w:type="gramEnd"/>
      <w:r w:rsidRPr="002F7675">
        <w:rPr>
          <w:rFonts w:ascii="Times New Roman" w:hAnsi="Times New Roman" w:cs="Times New Roman"/>
          <w:sz w:val="28"/>
          <w:szCs w:val="28"/>
        </w:rPr>
        <w:t xml:space="preserve"> Учащийся должен задаваться вопросом о том, 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 xml:space="preserve">значение, смысл имеет для него учение, и уметь находить ответ </w:t>
      </w:r>
      <w:proofErr w:type="gramStart"/>
      <w:r w:rsidRPr="002F767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669DDD2B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вопрос);</w:t>
      </w:r>
    </w:p>
    <w:p w14:paraId="513AB7E7" w14:textId="77777777" w:rsid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действие нравственно-этического оценивания усваиваемого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содержания, обеспечивающее собственный моральный выбор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социальных и личностных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28433A" w14:textId="77777777" w:rsidR="006F78D8" w:rsidRPr="00CB15CE" w:rsidRDefault="006F78D8" w:rsidP="006F78D8">
      <w:pPr>
        <w:widowControl w:val="0"/>
        <w:tabs>
          <w:tab w:val="left" w:pos="529"/>
        </w:tabs>
        <w:suppressAutoHyphens/>
        <w:spacing w:after="0" w:line="240" w:lineRule="auto"/>
        <w:jc w:val="both"/>
        <w:rPr>
          <w:rFonts w:ascii="Times New Roman" w:eastAsia="Sylfaen" w:hAnsi="Times New Roman" w:cs="Calibri"/>
          <w:b/>
          <w:bCs/>
          <w:kern w:val="1"/>
          <w:sz w:val="28"/>
          <w:szCs w:val="28"/>
          <w:lang w:bidi="ru-RU"/>
        </w:rPr>
      </w:pPr>
      <w:r w:rsidRPr="00CB15CE">
        <w:rPr>
          <w:rFonts w:ascii="Times New Roman" w:eastAsia="Sylfaen" w:hAnsi="Times New Roman" w:cs="Calibri"/>
          <w:b/>
          <w:bCs/>
          <w:kern w:val="1"/>
          <w:sz w:val="28"/>
          <w:szCs w:val="28"/>
          <w:lang w:bidi="ru-RU"/>
        </w:rPr>
        <w:t xml:space="preserve">Личностные результаты отражают </w:t>
      </w:r>
      <w:proofErr w:type="spellStart"/>
      <w:r w:rsidRPr="00CB15CE">
        <w:rPr>
          <w:rFonts w:ascii="Times New Roman" w:eastAsia="Sylfaen" w:hAnsi="Times New Roman" w:cs="Calibri"/>
          <w:b/>
          <w:bCs/>
          <w:kern w:val="1"/>
          <w:sz w:val="28"/>
          <w:szCs w:val="28"/>
          <w:lang w:bidi="ru-RU"/>
        </w:rPr>
        <w:t>сформированность</w:t>
      </w:r>
      <w:proofErr w:type="spellEnd"/>
      <w:r w:rsidRPr="00CB15CE">
        <w:rPr>
          <w:rFonts w:ascii="Times New Roman" w:eastAsia="Sylfaen" w:hAnsi="Times New Roman" w:cs="Calibri"/>
          <w:b/>
          <w:bCs/>
          <w:kern w:val="1"/>
          <w:sz w:val="28"/>
          <w:szCs w:val="28"/>
          <w:lang w:bidi="ru-RU"/>
        </w:rPr>
        <w:t>, в том числе:</w:t>
      </w:r>
    </w:p>
    <w:p w14:paraId="69A8013A" w14:textId="77777777" w:rsidR="006F78D8" w:rsidRPr="00CB15CE" w:rsidRDefault="006F78D8" w:rsidP="006F78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CE">
        <w:rPr>
          <w:rFonts w:ascii="Times New Roman" w:eastAsia="Times New Roman" w:hAnsi="Times New Roman" w:cs="Times New Roman"/>
          <w:b/>
          <w:sz w:val="28"/>
          <w:szCs w:val="28"/>
        </w:rPr>
        <w:t>1.Патриотического воспитания</w:t>
      </w:r>
      <w:r w:rsidRPr="00CB15CE">
        <w:rPr>
          <w:rFonts w:ascii="Times New Roman" w:eastAsia="Times New Roman" w:hAnsi="Times New Roman" w:cs="Times New Roman"/>
          <w:sz w:val="28"/>
          <w:szCs w:val="28"/>
        </w:rPr>
        <w:t xml:space="preserve"> – ценностного отношения к отечественному культурному, историческому и научному наследию, понимание значения географической науки в жизни современного общества, способности владеть современной информацией о передовых достижениях и открытиях мировой и отечественной географической науки, заинтересованности в научных знаниях об устройстве мира и общества;</w:t>
      </w:r>
    </w:p>
    <w:p w14:paraId="6D440355" w14:textId="77777777" w:rsidR="006F78D8" w:rsidRPr="00CB15CE" w:rsidRDefault="006F78D8" w:rsidP="006F78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CE">
        <w:rPr>
          <w:rFonts w:ascii="Times New Roman" w:eastAsia="Times New Roman" w:hAnsi="Times New Roman" w:cs="Times New Roman"/>
          <w:b/>
          <w:sz w:val="28"/>
          <w:szCs w:val="28"/>
        </w:rPr>
        <w:t xml:space="preserve">2.Гражданского воспитания и нравственного </w:t>
      </w:r>
      <w:r w:rsidRPr="00CB15CE">
        <w:rPr>
          <w:rFonts w:ascii="Times New Roman" w:eastAsia="Times New Roman" w:hAnsi="Times New Roman" w:cs="Times New Roman"/>
          <w:sz w:val="28"/>
          <w:szCs w:val="28"/>
        </w:rPr>
        <w:t>воспитания детей на основе российских традиционных ценностей представлениях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 в процессе учебной деятельности; готовности оценивать свое поведение и поступки своих товарищей  с позиции нравственных и правовых норм с учетом осознания последствий поступков;</w:t>
      </w:r>
    </w:p>
    <w:p w14:paraId="6540B7FB" w14:textId="77777777" w:rsidR="006F78D8" w:rsidRPr="00CB15CE" w:rsidRDefault="006F78D8" w:rsidP="006F78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proofErr w:type="gramStart"/>
      <w:r w:rsidRPr="00CB15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3.Духовное и нравственное воспитание детей на основе российских традиционных ценностей </w:t>
      </w:r>
      <w:r w:rsidRPr="00CB15CE">
        <w:rPr>
          <w:rFonts w:ascii="Times New Roman" w:eastAsia="Times New Roman" w:hAnsi="Times New Roman" w:cs="Times New Roman"/>
          <w:sz w:val="28"/>
          <w:szCs w:val="28"/>
        </w:rPr>
        <w:t>осуществляется за счет развития у детей нравственных чувств (чести, долга, справедливости, милосердия и дружелюбия),  формирования выраженной в поведении нравственной позиции, в том числе к сознательному выбору добра, развития сопереживания и формирования позитивного отношения к людям, в том числе к лицам с ограниченными возможностями здоровья и инвалидам, расширения сотрудничества между</w:t>
      </w:r>
      <w:proofErr w:type="gramEnd"/>
      <w:r w:rsidRPr="00CB15CE">
        <w:rPr>
          <w:rFonts w:ascii="Times New Roman" w:eastAsia="Times New Roman" w:hAnsi="Times New Roman" w:cs="Times New Roman"/>
          <w:sz w:val="28"/>
          <w:szCs w:val="28"/>
        </w:rPr>
        <w:t xml:space="preserve">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общинами, содействия формированию у детей позитивных жизненных ориентиров и планов, оказания помощи детям в выработке  моделей поведения  в различных жизненных ситуациях</w:t>
      </w:r>
      <w:proofErr w:type="gramStart"/>
      <w:r w:rsidRPr="00CB15C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B1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15C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B15CE">
        <w:rPr>
          <w:rFonts w:ascii="Times New Roman" w:eastAsia="Times New Roman" w:hAnsi="Times New Roman" w:cs="Times New Roman"/>
          <w:sz w:val="28"/>
          <w:szCs w:val="28"/>
        </w:rPr>
        <w:t xml:space="preserve"> том числе проблемных, стрессовых, конфликтных.</w:t>
      </w:r>
    </w:p>
    <w:p w14:paraId="7EDF0BCB" w14:textId="77777777" w:rsidR="006F78D8" w:rsidRPr="00CB15CE" w:rsidRDefault="006F78D8" w:rsidP="006F78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CB15CE">
        <w:rPr>
          <w:rFonts w:ascii="Times New Roman" w:eastAsia="Times New Roman" w:hAnsi="Times New Roman" w:cs="Times New Roman"/>
          <w:b/>
          <w:sz w:val="28"/>
          <w:szCs w:val="28"/>
        </w:rPr>
        <w:t>5.Популяризации научных знаний среди детей (Ценности научного познания)</w:t>
      </w:r>
    </w:p>
    <w:p w14:paraId="4DD4755D" w14:textId="77777777" w:rsidR="006F78D8" w:rsidRPr="00CB15CE" w:rsidRDefault="006F78D8" w:rsidP="006F78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CE">
        <w:rPr>
          <w:rFonts w:ascii="Times New Roman" w:eastAsia="Times New Roman" w:hAnsi="Times New Roman" w:cs="Times New Roman"/>
          <w:sz w:val="28"/>
          <w:szCs w:val="28"/>
        </w:rPr>
        <w:t>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14:paraId="6AA74C1F" w14:textId="77777777" w:rsidR="006F78D8" w:rsidRPr="00CB15CE" w:rsidRDefault="006F78D8" w:rsidP="006F78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CE">
        <w:rPr>
          <w:rFonts w:ascii="Times New Roman" w:eastAsia="Times New Roman" w:hAnsi="Times New Roman" w:cs="Times New Roman"/>
          <w:sz w:val="28"/>
          <w:szCs w:val="28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14:paraId="2F202B36" w14:textId="77777777" w:rsidR="006F78D8" w:rsidRPr="00CB15CE" w:rsidRDefault="006F78D8" w:rsidP="006F78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CE">
        <w:rPr>
          <w:rFonts w:ascii="Times New Roman" w:eastAsia="Times New Roman" w:hAnsi="Times New Roman" w:cs="Times New Roman"/>
          <w:sz w:val="28"/>
          <w:szCs w:val="28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00268A51" w14:textId="77777777" w:rsidR="006F78D8" w:rsidRPr="00CB15CE" w:rsidRDefault="006F78D8" w:rsidP="006F78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CE">
        <w:rPr>
          <w:rFonts w:ascii="Times New Roman" w:eastAsia="Times New Roman" w:hAnsi="Times New Roman" w:cs="Times New Roman"/>
          <w:sz w:val="28"/>
          <w:szCs w:val="28"/>
        </w:rPr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в дальнейшем.</w:t>
      </w:r>
    </w:p>
    <w:p w14:paraId="6194F4C7" w14:textId="77777777" w:rsidR="006F78D8" w:rsidRPr="00CB15CE" w:rsidRDefault="006F78D8" w:rsidP="006F78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5CE">
        <w:rPr>
          <w:rFonts w:ascii="Times New Roman" w:eastAsia="Calibri" w:hAnsi="Times New Roman" w:cs="Times New Roman"/>
          <w:b/>
          <w:sz w:val="28"/>
          <w:szCs w:val="28"/>
        </w:rPr>
        <w:t xml:space="preserve">  8.</w:t>
      </w:r>
      <w:r w:rsidRPr="00CB1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5CE">
        <w:rPr>
          <w:rFonts w:ascii="Times New Roman" w:eastAsia="Calibri" w:hAnsi="Times New Roman" w:cs="Times New Roman"/>
          <w:b/>
          <w:sz w:val="28"/>
          <w:szCs w:val="28"/>
        </w:rPr>
        <w:t>Экологического воспитания</w:t>
      </w:r>
      <w:r w:rsidRPr="00CB15CE">
        <w:rPr>
          <w:rFonts w:ascii="Times New Roman" w:eastAsia="Calibri" w:hAnsi="Times New Roman" w:cs="Times New Roman"/>
          <w:sz w:val="28"/>
          <w:szCs w:val="28"/>
        </w:rPr>
        <w:t xml:space="preserve"> экологически целесообразного отношения    к природе, к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 решения задач, связанных с окружающей природной средой, повышения уровня экологической культуры, осознания глобального характера обучения экологических проблем и путей их решения посредством методов предмета; экологического мышления, умения руководствоваться им в познавательной,     коммуникативной и социальной практике.</w:t>
      </w:r>
    </w:p>
    <w:p w14:paraId="2A7F6EB5" w14:textId="77777777" w:rsidR="006F78D8" w:rsidRPr="00CB15CE" w:rsidRDefault="006F78D8" w:rsidP="006F78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904EB5" w14:textId="77777777" w:rsidR="006F78D8" w:rsidRDefault="006F78D8" w:rsidP="00C208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ADE75E" w14:textId="77777777" w:rsidR="002F7675" w:rsidRPr="006F78D8" w:rsidRDefault="002F7675" w:rsidP="00C208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8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proofErr w:type="spellStart"/>
      <w:r w:rsidRPr="006F78D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F78D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14:paraId="2E91E1CF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Планируемые </w:t>
      </w:r>
      <w:proofErr w:type="spellStart"/>
      <w:r w:rsidRPr="002F767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F7675">
        <w:rPr>
          <w:rFonts w:ascii="Times New Roman" w:hAnsi="Times New Roman" w:cs="Times New Roman"/>
          <w:sz w:val="28"/>
          <w:szCs w:val="28"/>
        </w:rPr>
        <w:t xml:space="preserve"> результаты включают 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регулятивных, познавательных, коммуникативных универсальных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учебных действий.</w:t>
      </w:r>
    </w:p>
    <w:p w14:paraId="2D9081D1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действия:</w:t>
      </w:r>
    </w:p>
    <w:p w14:paraId="1BD0EA92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целеполагание как постановка учебной задачи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соотнесения того, что уже известно и усвоено учащимся, и того, что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неизвестно;</w:t>
      </w:r>
    </w:p>
    <w:p w14:paraId="38C3ACFE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планирование – определение последовательности промежуточных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целей с учетом конечного результата; составление плана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последовательности действий;</w:t>
      </w:r>
    </w:p>
    <w:p w14:paraId="45D070D4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прогнозирование – предвосхищение результата и уровня усвоения,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его временных характеристик;</w:t>
      </w:r>
    </w:p>
    <w:p w14:paraId="688545B6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контроль в форме сличения способа действия и его результата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заданным эталоном с целью обнаружения отклонений от него;</w:t>
      </w:r>
    </w:p>
    <w:p w14:paraId="5BD04902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 коррекция – внесение необходимых дополнений и корректив в </w:t>
      </w:r>
      <w:proofErr w:type="gramStart"/>
      <w:r w:rsidRPr="002F7675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и способ действия в случае расхождения ожидаемого результата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и его реального продукта;</w:t>
      </w:r>
    </w:p>
    <w:p w14:paraId="608DAF29" w14:textId="77777777" w:rsid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оценка – выделение и осознание учащимся того, что уже усвоено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и что еще подлежит усвоению, оценивание качества и уровня усвоения.</w:t>
      </w:r>
    </w:p>
    <w:p w14:paraId="3685A524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действия:</w:t>
      </w:r>
    </w:p>
    <w:p w14:paraId="401D2979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самостоятельное выделение и формулирование познавательной цели;</w:t>
      </w:r>
    </w:p>
    <w:p w14:paraId="39CCE72A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поиск и выделение необходимой информации; применение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информационного поиска, в том числе с помощью компьютерных средств;</w:t>
      </w:r>
    </w:p>
    <w:p w14:paraId="04CD18CB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lastRenderedPageBreak/>
        <w:t> знаково-символические действия: моделирование –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объекта из чувственной формы в пространственно-графическую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знаково-символическую модель, где выделены существенные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характеристики объекта, и преобразование модели с целью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общих законов, определяющих данную предметную область;</w:t>
      </w:r>
    </w:p>
    <w:p w14:paraId="4B3CD1C0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умение структурировать знания;</w:t>
      </w:r>
    </w:p>
    <w:p w14:paraId="7747A0D1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умение осознанно и произвольно строить речевое высказывание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в устной и письменной формах;</w:t>
      </w:r>
    </w:p>
    <w:p w14:paraId="11F16B9D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выбор наиболее эффективных способов решения задач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зависимости от конкретных условий;</w:t>
      </w:r>
    </w:p>
    <w:p w14:paraId="75BA18E9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рефлексия способов и условий действия, контроль и оценка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и результатов деятельности;</w:t>
      </w:r>
    </w:p>
    <w:p w14:paraId="7F5A894B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смысловое чтение как осмысление цели чтения и выбор вида 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в зависимости от цели; извлечение необходимой информации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прослушанных текстов, относящихся к различным жанрам; определение</w:t>
      </w:r>
    </w:p>
    <w:p w14:paraId="4F51FCC1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основной и второстепенной информации; свободная ориентация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восприятие текстов художественного, научного, публицистического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официально-делового стилей; понимание и адекватная оценка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средств массовой информации.</w:t>
      </w:r>
      <w:r w:rsidRPr="002F7675">
        <w:rPr>
          <w:rFonts w:ascii="Times New Roman" w:hAnsi="Times New Roman" w:cs="Times New Roman"/>
          <w:sz w:val="28"/>
          <w:szCs w:val="28"/>
        </w:rPr>
        <w:cr/>
      </w:r>
      <w:r w:rsidRPr="002F7675"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действия:</w:t>
      </w:r>
    </w:p>
    <w:p w14:paraId="175A515B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планирование учебного сотрудничес</w:t>
      </w:r>
      <w:r>
        <w:rPr>
          <w:rFonts w:ascii="Times New Roman" w:hAnsi="Times New Roman" w:cs="Times New Roman"/>
          <w:sz w:val="28"/>
          <w:szCs w:val="28"/>
        </w:rPr>
        <w:t xml:space="preserve">тва с учителем и сверстниками – </w:t>
      </w:r>
      <w:r w:rsidRPr="002F7675">
        <w:rPr>
          <w:rFonts w:ascii="Times New Roman" w:hAnsi="Times New Roman" w:cs="Times New Roman"/>
          <w:sz w:val="28"/>
          <w:szCs w:val="28"/>
        </w:rPr>
        <w:t>определение целей, функций участников, способов взаимодействия;</w:t>
      </w:r>
    </w:p>
    <w:p w14:paraId="7EEFD058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постановка вопросов – иници</w:t>
      </w:r>
      <w:r>
        <w:rPr>
          <w:rFonts w:ascii="Times New Roman" w:hAnsi="Times New Roman" w:cs="Times New Roman"/>
          <w:sz w:val="28"/>
          <w:szCs w:val="28"/>
        </w:rPr>
        <w:t xml:space="preserve">ативное сотрудничество в поиске </w:t>
      </w:r>
      <w:r w:rsidRPr="002F7675">
        <w:rPr>
          <w:rFonts w:ascii="Times New Roman" w:hAnsi="Times New Roman" w:cs="Times New Roman"/>
          <w:sz w:val="28"/>
          <w:szCs w:val="28"/>
        </w:rPr>
        <w:t>и сборе информации;</w:t>
      </w:r>
    </w:p>
    <w:p w14:paraId="5118BA53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разрешение конфликтов – выявление, идентификация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поиск и оценка альтернативных</w:t>
      </w:r>
      <w:r>
        <w:rPr>
          <w:rFonts w:ascii="Times New Roman" w:hAnsi="Times New Roman" w:cs="Times New Roman"/>
          <w:sz w:val="28"/>
          <w:szCs w:val="28"/>
        </w:rPr>
        <w:t xml:space="preserve"> способов разрешения конфликта, </w:t>
      </w:r>
      <w:r w:rsidRPr="002F7675">
        <w:rPr>
          <w:rFonts w:ascii="Times New Roman" w:hAnsi="Times New Roman" w:cs="Times New Roman"/>
          <w:sz w:val="28"/>
          <w:szCs w:val="28"/>
        </w:rPr>
        <w:t>принятие решения и его реализация;</w:t>
      </w:r>
    </w:p>
    <w:p w14:paraId="3CB0F3D2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управление поведением партнер</w:t>
      </w:r>
      <w:r>
        <w:rPr>
          <w:rFonts w:ascii="Times New Roman" w:hAnsi="Times New Roman" w:cs="Times New Roman"/>
          <w:sz w:val="28"/>
          <w:szCs w:val="28"/>
        </w:rPr>
        <w:t xml:space="preserve">а – контроль, коррекция, оценка </w:t>
      </w:r>
      <w:r w:rsidRPr="002F7675">
        <w:rPr>
          <w:rFonts w:ascii="Times New Roman" w:hAnsi="Times New Roman" w:cs="Times New Roman"/>
          <w:sz w:val="28"/>
          <w:szCs w:val="28"/>
        </w:rPr>
        <w:t>действий партнера;</w:t>
      </w:r>
    </w:p>
    <w:p w14:paraId="6B8687D1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 умение с достаточной полнотой и точностью выражать свои мысли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соответствии с задачами и условиями коммуникации;</w:t>
      </w:r>
    </w:p>
    <w:p w14:paraId="23155689" w14:textId="77777777" w:rsid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lastRenderedPageBreak/>
        <w:t> владение монологической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и диалогической формами речи в </w:t>
      </w:r>
      <w:r w:rsidRPr="002F7675">
        <w:rPr>
          <w:rFonts w:ascii="Times New Roman" w:hAnsi="Times New Roman" w:cs="Times New Roman"/>
          <w:sz w:val="28"/>
          <w:szCs w:val="28"/>
        </w:rPr>
        <w:t>соответствии с грамматическими и синтаксическими нормами 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A5981F" w14:textId="77777777" w:rsidR="002F7675" w:rsidRPr="006F78D8" w:rsidRDefault="002F7675" w:rsidP="006F78D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8D8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</w:t>
      </w:r>
    </w:p>
    <w:p w14:paraId="5FC98246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2F7675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2F7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675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2F7675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«Индивидуальный проект» обучающийся научится:</w:t>
      </w:r>
    </w:p>
    <w:p w14:paraId="5097AD4B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формулировать цели и задачи проектной (исследовательской)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65DFE55E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планировать работу по реализации проектной (исследовательской)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596F4028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реализовывать запланированные действия для достижения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поставленных целей и задач;</w:t>
      </w:r>
    </w:p>
    <w:p w14:paraId="1BFD25C9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оформлять информационные материалы на электронных и бумажных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носителях с целью презентации результатов работы над проектом;</w:t>
      </w:r>
    </w:p>
    <w:p w14:paraId="599F4F08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осуществлять рефлексию деятельности, соотнося ее с поставленными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целью и задачами и конечным результатом;</w:t>
      </w:r>
    </w:p>
    <w:p w14:paraId="4FA7DCE4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использовать технологию учебного проектирования для решения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личных целей и задач образования;</w:t>
      </w:r>
    </w:p>
    <w:p w14:paraId="75D201BF" w14:textId="77777777" w:rsidR="002F7675" w:rsidRP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– навыкам </w:t>
      </w:r>
      <w:proofErr w:type="spellStart"/>
      <w:r w:rsidRPr="002F7675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2F7675">
        <w:rPr>
          <w:rFonts w:ascii="Times New Roman" w:hAnsi="Times New Roman" w:cs="Times New Roman"/>
          <w:sz w:val="28"/>
          <w:szCs w:val="28"/>
        </w:rPr>
        <w:t xml:space="preserve"> в ходе представления результатов проекта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(исследования);</w:t>
      </w:r>
    </w:p>
    <w:p w14:paraId="149A044F" w14:textId="77777777" w:rsidR="002F7675" w:rsidRDefault="002F7675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осуществлять осознанный выбор направлений созидательной</w:t>
      </w:r>
      <w:r w:rsidR="00C208DF"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деятельности</w:t>
      </w:r>
      <w:r w:rsidR="00C208DF">
        <w:rPr>
          <w:rFonts w:ascii="Times New Roman" w:hAnsi="Times New Roman" w:cs="Times New Roman"/>
          <w:sz w:val="28"/>
          <w:szCs w:val="28"/>
        </w:rPr>
        <w:t>.</w:t>
      </w:r>
    </w:p>
    <w:p w14:paraId="414E6BAC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Планируемые предметные результаты</w:t>
      </w:r>
    </w:p>
    <w:p w14:paraId="788580E5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2F7675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2F7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675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2F7675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«Индивидуальный проект» обучающийся научится:</w:t>
      </w:r>
    </w:p>
    <w:p w14:paraId="34AEC21C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формулировать цели и задачи проектной (исследовательской)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F597BD2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планировать работу по реализации проектной (исследовательской)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16F0045A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реализовывать запланированные действия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поставленных целей и задач;</w:t>
      </w:r>
    </w:p>
    <w:p w14:paraId="10E3BB1A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lastRenderedPageBreak/>
        <w:t>– оформлять информационные материалы на электронных и бумажных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носителях с целью презентации результатов работы над проектом;</w:t>
      </w:r>
    </w:p>
    <w:p w14:paraId="0B8D9616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осуществлять рефлексию деятельности, соотнося ее с поставленными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целью и задачами и конечным результатом;</w:t>
      </w:r>
    </w:p>
    <w:p w14:paraId="51C381F6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использовать технологию учебного проектирования для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личных целей и задач образования;</w:t>
      </w:r>
    </w:p>
    <w:p w14:paraId="545DAE81" w14:textId="77777777" w:rsidR="006F78D8" w:rsidRPr="002F7675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 xml:space="preserve">– навыкам </w:t>
      </w:r>
      <w:proofErr w:type="spellStart"/>
      <w:r w:rsidRPr="002F7675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2F7675">
        <w:rPr>
          <w:rFonts w:ascii="Times New Roman" w:hAnsi="Times New Roman" w:cs="Times New Roman"/>
          <w:sz w:val="28"/>
          <w:szCs w:val="28"/>
        </w:rPr>
        <w:t xml:space="preserve"> в ходе представления результатов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(исследования);</w:t>
      </w:r>
    </w:p>
    <w:p w14:paraId="28FC7989" w14:textId="77777777" w:rsidR="006F78D8" w:rsidRDefault="006F78D8" w:rsidP="006F7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75">
        <w:rPr>
          <w:rFonts w:ascii="Times New Roman" w:hAnsi="Times New Roman" w:cs="Times New Roman"/>
          <w:sz w:val="28"/>
          <w:szCs w:val="28"/>
        </w:rPr>
        <w:t>– осуществлять осознанный выбор направлений созидательной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1C90A3" w14:textId="77777777" w:rsidR="00DC40A8" w:rsidRDefault="00DC40A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1A48CBD9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75C10B89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09E48075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1E20BB62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68C15EE3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5D6224D2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5702EB8F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2613B21B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5CA47186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2BA418F8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515E9C2A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3599C855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67A72CE2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1371C94C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0F44315E" w14:textId="77777777" w:rsidR="006F78D8" w:rsidRDefault="006F78D8" w:rsidP="004B0616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73A4115B" w14:textId="77777777" w:rsidR="00C208DF" w:rsidRDefault="00C208DF" w:rsidP="004B0616">
      <w:pPr>
        <w:pStyle w:val="1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СОДЕРЖАНИЕ УЧЕБНОГО ПРЕДМЕТА</w:t>
      </w:r>
    </w:p>
    <w:p w14:paraId="3CFEA8F1" w14:textId="77777777" w:rsidR="00C208DF" w:rsidRDefault="00C208DF" w:rsidP="00A25F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59A0D" w14:textId="71683070" w:rsidR="00C208DF" w:rsidRPr="00C208DF" w:rsidRDefault="00C208DF" w:rsidP="00A25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 xml:space="preserve">Модуль </w:t>
      </w:r>
    </w:p>
    <w:p w14:paraId="7083CB5F" w14:textId="77777777" w:rsidR="00C208DF" w:rsidRPr="00C208DF" w:rsidRDefault="00C208DF" w:rsidP="00A25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Методология проектной и исследовательской деятельности</w:t>
      </w:r>
    </w:p>
    <w:p w14:paraId="0B1DF606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1.1. Понятие «проект». Теоретические основы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проектирования. Проект как вид учебно-познавательной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профессиональной деятельности. Типология проектов. Исследовательский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проект. Творческий проект. Игровой проект. Информационный проект.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Практический проект. Управление проектами.</w:t>
      </w:r>
    </w:p>
    <w:p w14:paraId="1773F70F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1.2. Учебный проект: требования к структуре и содержанию.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Современный проект учащегося – дидактическое средство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познавательной деятельности, развития креативности и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формирования определенных личностных качеств. Структура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содержание учебного проекта. Выбор темы. Определение целей и 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проекта.</w:t>
      </w:r>
    </w:p>
    <w:p w14:paraId="56D9BABD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1.3. Планирование учебного проекта. Анализ проблемы.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источников информации. Определение способов сбора и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информации. Постановка задач и выбор критериев оценки результатов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процесса. Определение способа представления результата. Сбор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уточнение информации, обсуждение альтернатив (мозговой штурм), 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оптимального варианта, уточнение планов деятельности.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инструменты: интервью, эксперименты, опросы, наблюдения.</w:t>
      </w:r>
    </w:p>
    <w:p w14:paraId="79DDB8A7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1.4. Проектная и исследовательская деятельность: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соприкосновения. Проектная деятельность. Исследовательская</w:t>
      </w:r>
    </w:p>
    <w:p w14:paraId="4A01D042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деятельность. Сходства и отличия проекта и исследования. Проектный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подход при проведении исследования. Исследовательские проекты.</w:t>
      </w:r>
    </w:p>
    <w:p w14:paraId="429F5BE7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1.5. Основные понятия учебно-исследовательской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Феномен исследовательского поведения. Исследовательские 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Исследовательское поведение как творчество. Научные теории.</w:t>
      </w:r>
    </w:p>
    <w:p w14:paraId="76958448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lastRenderedPageBreak/>
        <w:t>1.6. Методологические атрибуты исследовательской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Построение гипотезы исследования. Предмет и объект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Проблема исследования. Построение гипотезы. 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исследования. Обобщение. Классификация. Умозаключения и выводы.</w:t>
      </w:r>
    </w:p>
    <w:p w14:paraId="6100B66A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 xml:space="preserve">1.7. Методы эмпирического и теоретического исследования.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эмпирического исследования (наблюдение, сравнение, измерение,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эксперимент); методы, используемые как на эмпирическом, так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теоретическом уровне исследования (абстрагирование, анализ и синтез,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индукция и дедукция, моделирование); методы теоретического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исследования (восхождение от абстрактного к конкретному).</w:t>
      </w:r>
      <w:proofErr w:type="gramEnd"/>
    </w:p>
    <w:p w14:paraId="7362EEE0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1.8. Практическое занятие по проектированию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C208DF">
        <w:rPr>
          <w:rFonts w:ascii="Times New Roman" w:hAnsi="Times New Roman" w:cs="Times New Roman"/>
          <w:sz w:val="28"/>
          <w:szCs w:val="28"/>
        </w:rPr>
        <w:t xml:space="preserve"> (учебного исследования). Инициализация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проекта, исследования. Конструирование темы и проблемы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исследования. Проектный замысел. Критерии </w:t>
      </w:r>
      <w:proofErr w:type="spellStart"/>
      <w:r w:rsidRPr="00C208D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C208DF">
        <w:rPr>
          <w:rFonts w:ascii="Times New Roman" w:hAnsi="Times New Roman" w:cs="Times New Roman"/>
          <w:sz w:val="28"/>
          <w:szCs w:val="28"/>
        </w:rPr>
        <w:t xml:space="preserve"> самооценки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 оценки продуктов проекта (результатов исследования). Презентация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защита замыслов проектов и исследовательских работ. Структура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исследовательской работы. Представление структуры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C208DF">
        <w:rPr>
          <w:rFonts w:ascii="Times New Roman" w:hAnsi="Times New Roman" w:cs="Times New Roman"/>
          <w:sz w:val="28"/>
          <w:szCs w:val="28"/>
        </w:rPr>
        <w:t xml:space="preserve"> (учебного исследования).</w:t>
      </w:r>
    </w:p>
    <w:p w14:paraId="3572F692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1.3. Планирование учебного проекта. Анализ проблемы.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источников информации. Определение способов сбора и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информации. Постановка задач и выбор критериев оценки результатов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процесса. Определение способа представления результата. Сбор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уточнение информации, обсуждение альтернатив (мозговой штурм), 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оптимального варианта, уточнение планов деятельности.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инструменты: интервью, эксперименты, опросы, наблюдения.</w:t>
      </w:r>
    </w:p>
    <w:p w14:paraId="166A07CC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1.4. Проектная и исследовательская деятельность: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соприкосновения. Проектная деятельность. Исследовательская</w:t>
      </w:r>
    </w:p>
    <w:p w14:paraId="7CB9DEE5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деятельность. Сходства и отличия проекта и исследования. Проектный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подход при проведении исследования. Исследовательские проекты.</w:t>
      </w:r>
    </w:p>
    <w:p w14:paraId="01A8E378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1.5. Основные понятия учебно-исследовательской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Феномен исследовательского поведения. Исследовательские 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Исследовательское поведение как творчество. Научные теории.</w:t>
      </w:r>
    </w:p>
    <w:p w14:paraId="472B11D7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lastRenderedPageBreak/>
        <w:t>1.6. Методологические атрибуты исследовательской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Построение гипотезы исследования. Предмет и объект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Проблема исследования. Построение гипотезы. 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исследования. Обобщение. Классификация. Умозаключения и выводы.</w:t>
      </w:r>
    </w:p>
    <w:p w14:paraId="5A583521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 xml:space="preserve">1.7. Методы эмпирического и теоретического исследования.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эмпирического исследования (наблюдение, сравнение, измерение,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эксперимент); методы, используемые как на эмпирическом, так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теоретическом уровне исследования (абстрагирование, анализ и синтез,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индукция и дедукция, моделирование); методы теоретического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исследования (восхождение от абстрактного к конкретному).</w:t>
      </w:r>
      <w:proofErr w:type="gramEnd"/>
    </w:p>
    <w:p w14:paraId="04FB17FF" w14:textId="77777777" w:rsid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1.8. Практическое занятие по проектированию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C208DF">
        <w:rPr>
          <w:rFonts w:ascii="Times New Roman" w:hAnsi="Times New Roman" w:cs="Times New Roman"/>
          <w:sz w:val="28"/>
          <w:szCs w:val="28"/>
        </w:rPr>
        <w:t xml:space="preserve"> (учебного исследования). Инициализация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проекта, исследования. Конструирование темы и проблемы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исследования. Проектный замысел. Критерии </w:t>
      </w:r>
      <w:proofErr w:type="spellStart"/>
      <w:r w:rsidRPr="00C208D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C208DF">
        <w:rPr>
          <w:rFonts w:ascii="Times New Roman" w:hAnsi="Times New Roman" w:cs="Times New Roman"/>
          <w:sz w:val="28"/>
          <w:szCs w:val="28"/>
        </w:rPr>
        <w:t xml:space="preserve"> самооценки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оценки продуктов проекта (результатов исследования). Презентация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защита замыслов проектов и исследовательских работ. Структура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исследовательской работы. Представление структуры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C208DF">
        <w:rPr>
          <w:rFonts w:ascii="Times New Roman" w:hAnsi="Times New Roman" w:cs="Times New Roman"/>
          <w:sz w:val="28"/>
          <w:szCs w:val="28"/>
        </w:rPr>
        <w:t xml:space="preserve"> (учебного исследования).</w:t>
      </w:r>
    </w:p>
    <w:p w14:paraId="03B2FB8B" w14:textId="77777777" w:rsidR="00A25F27" w:rsidRDefault="00A25F27" w:rsidP="001374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43F6B" w14:textId="451739CA" w:rsidR="00C208DF" w:rsidRPr="00C208DF" w:rsidRDefault="00C208DF" w:rsidP="00137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 xml:space="preserve">Модуль </w:t>
      </w:r>
    </w:p>
    <w:p w14:paraId="7C91C508" w14:textId="77777777" w:rsidR="00C208DF" w:rsidRPr="00C208DF" w:rsidRDefault="00C208DF" w:rsidP="00137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Информационные ресурсы проектной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 исследовательской деятельности</w:t>
      </w:r>
    </w:p>
    <w:p w14:paraId="7F40C9F3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2.1. Работа с информационными источниками. Поиск и систематизация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информации. Информационная культура. Виды информационных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источников. Инструментарий работы с информацией – методы, приемы,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технологии. Отбор и систематизация информации.</w:t>
      </w:r>
    </w:p>
    <w:p w14:paraId="73906DD4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2.2. Информационные ресурсы на бумажных носителях. Рассмотрение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текста с точки зрения его структуры. Виды переработки чужого текста.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Понятия: конспект, тезисы, реферат, аннотация, рецензия.</w:t>
      </w:r>
    </w:p>
    <w:p w14:paraId="06D25648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lastRenderedPageBreak/>
        <w:t>2.3. Информационные ресурсы на электронных носителях. Применение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spellStart"/>
      <w:r w:rsidRPr="00C208DF">
        <w:rPr>
          <w:rFonts w:ascii="Times New Roman" w:hAnsi="Times New Roman" w:cs="Times New Roman"/>
          <w:sz w:val="28"/>
          <w:szCs w:val="28"/>
        </w:rPr>
        <w:t>технологийв</w:t>
      </w:r>
      <w:proofErr w:type="spellEnd"/>
      <w:r w:rsidRPr="00C208DF">
        <w:rPr>
          <w:rFonts w:ascii="Times New Roman" w:hAnsi="Times New Roman" w:cs="Times New Roman"/>
          <w:sz w:val="28"/>
          <w:szCs w:val="28"/>
        </w:rPr>
        <w:t xml:space="preserve"> исследовании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08DF">
        <w:rPr>
          <w:rFonts w:ascii="Times New Roman" w:hAnsi="Times New Roman" w:cs="Times New Roman"/>
          <w:sz w:val="28"/>
          <w:szCs w:val="28"/>
        </w:rPr>
        <w:t xml:space="preserve"> проектной деятельности.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Способы и формы представления данных. Компьютерная обработка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данных исследования.</w:t>
      </w:r>
    </w:p>
    <w:p w14:paraId="4E44A9CC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2.4. Сетевые носители – источник информационных ресурсов. Работа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в сети Интернет. Создание сайта проекта. Сопровождение проекта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(исследования) через работу с социальными сетями. Дистанционная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коммуникация в работе над проектом.</w:t>
      </w:r>
    </w:p>
    <w:p w14:paraId="3B32E64E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2.5. Технологии визуализации и систематизации текстовой информации.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Диаграммы и графики. Графы. Сравнительные таблицы. Опорные конспекты.</w:t>
      </w:r>
    </w:p>
    <w:p w14:paraId="2ABA0718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2.6. Технологии визуализации и систематизации текстовой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информации. Лучевые схемы-пауки и каузальные цепи.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 w:rsidRPr="00C208DF">
        <w:rPr>
          <w:rFonts w:ascii="Times New Roman" w:hAnsi="Times New Roman" w:cs="Times New Roman"/>
          <w:sz w:val="28"/>
          <w:szCs w:val="28"/>
        </w:rPr>
        <w:t>.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Создание скетчей (визуальных заметок). </w:t>
      </w:r>
      <w:proofErr w:type="spellStart"/>
      <w:r w:rsidRPr="00C208D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C208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08DF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Pr="00C208DF">
        <w:rPr>
          <w:rFonts w:ascii="Times New Roman" w:hAnsi="Times New Roman" w:cs="Times New Roman"/>
          <w:sz w:val="28"/>
          <w:szCs w:val="28"/>
        </w:rPr>
        <w:t>.</w:t>
      </w:r>
    </w:p>
    <w:p w14:paraId="3DAEE582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2.7. Требования к оформлению проектной и исследовательской работы.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Библиография, справочная литература, каталоги. Оформление таблиц,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рисунков и иллюстрированных плакатов, ссылок, сносок, списка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>литературы. Сбор и систематизация материалов.</w:t>
      </w:r>
    </w:p>
    <w:p w14:paraId="79A77222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2.8. Практическое занятие (тренинг) по применению технологий</w:t>
      </w:r>
    </w:p>
    <w:p w14:paraId="27D26E40" w14:textId="77777777" w:rsidR="00C208DF" w:rsidRPr="00C208DF" w:rsidRDefault="00C208DF" w:rsidP="00C208DF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визуализации и систематизации текстовой информации. Представление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идеи индивидуального проекта с помощью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 w:rsidRPr="00C208DF">
        <w:rPr>
          <w:rFonts w:ascii="Times New Roman" w:hAnsi="Times New Roman" w:cs="Times New Roman"/>
          <w:sz w:val="28"/>
          <w:szCs w:val="28"/>
        </w:rPr>
        <w:t>.</w:t>
      </w:r>
    </w:p>
    <w:p w14:paraId="4EDC564E" w14:textId="77777777" w:rsidR="00C208DF" w:rsidRPr="00C208DF" w:rsidRDefault="00C208DF" w:rsidP="0013748E">
      <w:pPr>
        <w:rPr>
          <w:rFonts w:ascii="Times New Roman" w:hAnsi="Times New Roman" w:cs="Times New Roman"/>
          <w:sz w:val="28"/>
          <w:szCs w:val="28"/>
        </w:rPr>
      </w:pPr>
      <w:r w:rsidRPr="00C208DF">
        <w:rPr>
          <w:rFonts w:ascii="Times New Roman" w:hAnsi="Times New Roman" w:cs="Times New Roman"/>
          <w:sz w:val="28"/>
          <w:szCs w:val="28"/>
        </w:rPr>
        <w:t>2.9. Практическое занятие. Оформление проектной (исследовательской)</w:t>
      </w:r>
      <w:r w:rsidR="0013748E">
        <w:rPr>
          <w:rFonts w:ascii="Times New Roman" w:hAnsi="Times New Roman" w:cs="Times New Roman"/>
          <w:sz w:val="28"/>
          <w:szCs w:val="28"/>
        </w:rPr>
        <w:t xml:space="preserve"> </w:t>
      </w:r>
      <w:r w:rsidRPr="00C208DF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C208D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208DF">
        <w:rPr>
          <w:rFonts w:ascii="Times New Roman" w:hAnsi="Times New Roman" w:cs="Times New Roman"/>
          <w:sz w:val="28"/>
          <w:szCs w:val="28"/>
        </w:rPr>
        <w:t>.</w:t>
      </w:r>
    </w:p>
    <w:p w14:paraId="442DBF46" w14:textId="77777777" w:rsidR="0013748E" w:rsidRPr="0013748E" w:rsidRDefault="0013748E" w:rsidP="0013748E">
      <w:pPr>
        <w:rPr>
          <w:rFonts w:ascii="Times New Roman" w:hAnsi="Times New Roman" w:cs="Times New Roman"/>
          <w:sz w:val="28"/>
          <w:szCs w:val="28"/>
        </w:rPr>
      </w:pPr>
    </w:p>
    <w:p w14:paraId="2A0FAD88" w14:textId="77777777" w:rsidR="0013748E" w:rsidRPr="0013748E" w:rsidRDefault="0013748E" w:rsidP="00137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48E">
        <w:rPr>
          <w:rFonts w:ascii="Times New Roman" w:hAnsi="Times New Roman" w:cs="Times New Roman"/>
          <w:b/>
          <w:sz w:val="28"/>
          <w:szCs w:val="28"/>
        </w:rPr>
        <w:t xml:space="preserve">Направления проектной деятельности </w:t>
      </w:r>
      <w:proofErr w:type="gramStart"/>
      <w:r w:rsidRPr="0013748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3748E">
        <w:rPr>
          <w:rFonts w:ascii="Times New Roman" w:hAnsi="Times New Roman" w:cs="Times New Roman"/>
          <w:b/>
          <w:sz w:val="28"/>
          <w:szCs w:val="28"/>
        </w:rPr>
        <w:t>.</w:t>
      </w:r>
    </w:p>
    <w:p w14:paraId="368110B9" w14:textId="77777777" w:rsidR="0013748E" w:rsidRPr="0013748E" w:rsidRDefault="0013748E" w:rsidP="0013748E">
      <w:pPr>
        <w:rPr>
          <w:rFonts w:ascii="Times New Roman" w:hAnsi="Times New Roman" w:cs="Times New Roman"/>
          <w:sz w:val="28"/>
          <w:szCs w:val="28"/>
        </w:rPr>
      </w:pPr>
      <w:r w:rsidRPr="0013748E">
        <w:rPr>
          <w:rFonts w:ascii="Times New Roman" w:hAnsi="Times New Roman" w:cs="Times New Roman"/>
          <w:sz w:val="28"/>
          <w:szCs w:val="28"/>
        </w:rPr>
        <w:t>В рабочей программе предусмотрено выполнение проектов по следующим направлениям:</w:t>
      </w:r>
    </w:p>
    <w:p w14:paraId="106B6CA4" w14:textId="77777777" w:rsidR="0013748E" w:rsidRPr="0013748E" w:rsidRDefault="0013748E" w:rsidP="0013748E">
      <w:pPr>
        <w:rPr>
          <w:rFonts w:ascii="Times New Roman" w:hAnsi="Times New Roman" w:cs="Times New Roman"/>
          <w:sz w:val="28"/>
          <w:szCs w:val="28"/>
        </w:rPr>
      </w:pPr>
      <w:r w:rsidRPr="0013748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3748E">
        <w:rPr>
          <w:rFonts w:ascii="Times New Roman" w:hAnsi="Times New Roman" w:cs="Times New Roman"/>
          <w:sz w:val="28"/>
          <w:szCs w:val="28"/>
        </w:rPr>
        <w:tab/>
        <w:t>Информационное: формирование умений находить, обрабатывать и представлять информацию.</w:t>
      </w:r>
    </w:p>
    <w:p w14:paraId="0433847B" w14:textId="77777777" w:rsidR="0013748E" w:rsidRPr="0013748E" w:rsidRDefault="0013748E" w:rsidP="0013748E">
      <w:pPr>
        <w:rPr>
          <w:rFonts w:ascii="Times New Roman" w:hAnsi="Times New Roman" w:cs="Times New Roman"/>
          <w:sz w:val="28"/>
          <w:szCs w:val="28"/>
        </w:rPr>
      </w:pPr>
      <w:r w:rsidRPr="0013748E">
        <w:rPr>
          <w:rFonts w:ascii="Times New Roman" w:hAnsi="Times New Roman" w:cs="Times New Roman"/>
          <w:sz w:val="28"/>
          <w:szCs w:val="28"/>
        </w:rPr>
        <w:t>2.</w:t>
      </w:r>
      <w:r w:rsidRPr="0013748E">
        <w:rPr>
          <w:rFonts w:ascii="Times New Roman" w:hAnsi="Times New Roman" w:cs="Times New Roman"/>
          <w:sz w:val="28"/>
          <w:szCs w:val="28"/>
        </w:rPr>
        <w:tab/>
        <w:t xml:space="preserve">Исследовательское: четкое определение предмета и методов исследования. </w:t>
      </w:r>
    </w:p>
    <w:p w14:paraId="476E1F4D" w14:textId="77777777" w:rsidR="0013748E" w:rsidRDefault="0013748E" w:rsidP="0013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Практико-ориентированное.</w:t>
      </w:r>
    </w:p>
    <w:p w14:paraId="66B3A4C9" w14:textId="77777777" w:rsidR="0013748E" w:rsidRPr="00BE2983" w:rsidRDefault="0013748E" w:rsidP="0013748E">
      <w:pPr>
        <w:pStyle w:val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ТЕМАТИЧЕСКОЕ ПЛАНИРОВАНИЕ С УКАЗАНИЕМ КОЛИЧЕСТВА ЧАСОВ, ОТВОДИМЫХ НА ОСВОЕНИЕ КАЖДОЙ ТЕМЫ.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5103"/>
        <w:gridCol w:w="992"/>
        <w:gridCol w:w="5954"/>
      </w:tblGrid>
      <w:tr w:rsidR="00925CE7" w:rsidRPr="008F1456" w14:paraId="7ECCEB23" w14:textId="77777777" w:rsidTr="00A25F27">
        <w:tc>
          <w:tcPr>
            <w:tcW w:w="15452" w:type="dxa"/>
            <w:gridSpan w:val="5"/>
            <w:shd w:val="clear" w:color="auto" w:fill="auto"/>
          </w:tcPr>
          <w:p w14:paraId="14C5AEBB" w14:textId="77777777" w:rsidR="00925CE7" w:rsidRPr="004B0616" w:rsidRDefault="00925CE7" w:rsidP="004B061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8 класс</w:t>
            </w:r>
          </w:p>
        </w:tc>
      </w:tr>
      <w:tr w:rsidR="004B0616" w:rsidRPr="008F1456" w14:paraId="7884DA12" w14:textId="77777777" w:rsidTr="00A25F27">
        <w:tc>
          <w:tcPr>
            <w:tcW w:w="2411" w:type="dxa"/>
            <w:shd w:val="clear" w:color="auto" w:fill="auto"/>
          </w:tcPr>
          <w:p w14:paraId="16658831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Раздел</w:t>
            </w:r>
          </w:p>
          <w:p w14:paraId="5026779F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14:paraId="6EC7F4F6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Кол-во</w:t>
            </w:r>
          </w:p>
          <w:p w14:paraId="080D7848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часов</w:t>
            </w:r>
          </w:p>
          <w:p w14:paraId="07CC1FD3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3CEDA7F0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Темы</w:t>
            </w:r>
          </w:p>
        </w:tc>
        <w:tc>
          <w:tcPr>
            <w:tcW w:w="992" w:type="dxa"/>
            <w:shd w:val="clear" w:color="auto" w:fill="auto"/>
          </w:tcPr>
          <w:p w14:paraId="04506434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Кол-во</w:t>
            </w:r>
          </w:p>
          <w:p w14:paraId="1B20D358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часов</w:t>
            </w:r>
          </w:p>
          <w:p w14:paraId="55589023" w14:textId="77777777" w:rsidR="0013748E" w:rsidRPr="005A0A6F" w:rsidRDefault="0013748E" w:rsidP="005100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954" w:type="dxa"/>
            <w:shd w:val="clear" w:color="auto" w:fill="auto"/>
          </w:tcPr>
          <w:p w14:paraId="419E7F42" w14:textId="77777777" w:rsidR="0013748E" w:rsidRPr="004B0616" w:rsidRDefault="0013748E" w:rsidP="004B061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4B06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4B0616" w:rsidRPr="008F1456" w14:paraId="579BB797" w14:textId="77777777" w:rsidTr="00A25F27">
        <w:trPr>
          <w:trHeight w:val="1269"/>
        </w:trPr>
        <w:tc>
          <w:tcPr>
            <w:tcW w:w="2411" w:type="dxa"/>
            <w:vMerge w:val="restart"/>
            <w:shd w:val="clear" w:color="auto" w:fill="auto"/>
          </w:tcPr>
          <w:p w14:paraId="1BAECF3D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Модуль 1. Методология проектной и исследовательской деятельности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5123D0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14:paraId="6FD7B56E" w14:textId="77777777" w:rsidR="004B0616" w:rsidRPr="008F1456" w:rsidRDefault="004B0616" w:rsidP="0013748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Понятие «проект».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Теоретические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основы учебного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проектирования</w:t>
            </w:r>
          </w:p>
        </w:tc>
        <w:tc>
          <w:tcPr>
            <w:tcW w:w="992" w:type="dxa"/>
            <w:shd w:val="clear" w:color="auto" w:fill="auto"/>
          </w:tcPr>
          <w:p w14:paraId="4158391E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 w:val="restart"/>
            <w:shd w:val="clear" w:color="auto" w:fill="auto"/>
          </w:tcPr>
          <w:p w14:paraId="70940CFC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Анализируют проблемы; </w:t>
            </w:r>
          </w:p>
          <w:p w14:paraId="7AC31E9F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анализируют способы разрешения проблемы; </w:t>
            </w:r>
          </w:p>
          <w:p w14:paraId="2A7ABC5D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описывают и анализируют ситуацию, в которой возникает проблема; </w:t>
            </w:r>
          </w:p>
          <w:p w14:paraId="41990657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 определяют противоречия, лежащие в основе проблемы; формулируют проблему; </w:t>
            </w:r>
          </w:p>
          <w:p w14:paraId="2695072E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 формулируют цель на основании проблемы;</w:t>
            </w:r>
          </w:p>
          <w:p w14:paraId="3E4145CE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 обосновывают достижимость цели; ставят задачи, адекватные цели;</w:t>
            </w:r>
          </w:p>
          <w:p w14:paraId="691FBE5C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 выстраивают в хронологической последовательности шаги/ действия;</w:t>
            </w:r>
          </w:p>
          <w:p w14:paraId="01D6B70D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 рассчитывают время, необходимое для их выполнения:</w:t>
            </w:r>
          </w:p>
          <w:p w14:paraId="25392938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lastRenderedPageBreak/>
              <w:t xml:space="preserve">осваивают приемы: определения и анализа понятия; классификации; выдвижения и анализа умозаключений; сравнительного анализа; анализа причинно-следственных связей; </w:t>
            </w:r>
          </w:p>
          <w:p w14:paraId="1CEF055E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получают представление об основных законах логики, о правилах основных логических операций; </w:t>
            </w:r>
          </w:p>
          <w:p w14:paraId="18AD9E39" w14:textId="77777777" w:rsidR="004B0616" w:rsidRPr="004B0616" w:rsidRDefault="004B0616" w:rsidP="006F274C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4B0616">
              <w:rPr>
                <w:rFonts w:ascii="Times New Roman" w:hAnsi="Times New Roman" w:cs="Times New Roman"/>
                <w:sz w:val="28"/>
                <w:szCs w:val="28"/>
              </w:rPr>
              <w:t xml:space="preserve">получают опыт: определения и деления понятий; выделения существенных и несущественных признаков; анализа умозаключений; использования дедукции, индукции и аналогии для получения выводов; анализа информации.  </w:t>
            </w:r>
          </w:p>
        </w:tc>
      </w:tr>
      <w:tr w:rsidR="004B0616" w:rsidRPr="008F1456" w14:paraId="7947E7BD" w14:textId="77777777" w:rsidTr="00A25F27">
        <w:tc>
          <w:tcPr>
            <w:tcW w:w="2411" w:type="dxa"/>
            <w:vMerge/>
            <w:shd w:val="clear" w:color="auto" w:fill="auto"/>
          </w:tcPr>
          <w:p w14:paraId="0BDEEF41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8D4A76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016E4D0A" w14:textId="77777777" w:rsidR="004B0616" w:rsidRPr="008F1456" w:rsidRDefault="004B0616" w:rsidP="0013748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Учебный проект: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требования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структуре и</w:t>
            </w:r>
            <w:r w:rsidR="005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содержанию</w:t>
            </w:r>
          </w:p>
        </w:tc>
        <w:tc>
          <w:tcPr>
            <w:tcW w:w="992" w:type="dxa"/>
            <w:shd w:val="clear" w:color="auto" w:fill="auto"/>
          </w:tcPr>
          <w:p w14:paraId="7F8E26A3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0B6D4049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4B0616" w:rsidRPr="008F1456" w14:paraId="1EA003E0" w14:textId="77777777" w:rsidTr="00A25F27">
        <w:tc>
          <w:tcPr>
            <w:tcW w:w="2411" w:type="dxa"/>
            <w:vMerge/>
            <w:shd w:val="clear" w:color="auto" w:fill="auto"/>
          </w:tcPr>
          <w:p w14:paraId="569238D7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9B819F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62C891B8" w14:textId="77777777" w:rsidR="004B0616" w:rsidRPr="008F1456" w:rsidRDefault="004B0616" w:rsidP="0013748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учебного проекта</w:t>
            </w:r>
          </w:p>
        </w:tc>
        <w:tc>
          <w:tcPr>
            <w:tcW w:w="992" w:type="dxa"/>
            <w:shd w:val="clear" w:color="auto" w:fill="auto"/>
          </w:tcPr>
          <w:p w14:paraId="438B1B55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4AA45D67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4B0616" w:rsidRPr="008F1456" w14:paraId="0050A33E" w14:textId="77777777" w:rsidTr="00A25F27">
        <w:tc>
          <w:tcPr>
            <w:tcW w:w="2411" w:type="dxa"/>
            <w:vMerge/>
            <w:shd w:val="clear" w:color="auto" w:fill="auto"/>
          </w:tcPr>
          <w:p w14:paraId="7BC1587A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6C31B0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28BB0009" w14:textId="77777777" w:rsidR="004B0616" w:rsidRPr="008F1456" w:rsidRDefault="004B0616" w:rsidP="0013748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Проектная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исследовательская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деятельность: точки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137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соприкосновения</w:t>
            </w:r>
          </w:p>
        </w:tc>
        <w:tc>
          <w:tcPr>
            <w:tcW w:w="992" w:type="dxa"/>
            <w:shd w:val="clear" w:color="auto" w:fill="auto"/>
          </w:tcPr>
          <w:p w14:paraId="28FD1D9B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11658FF7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4B0616" w:rsidRPr="008F1456" w14:paraId="2A3FCFBB" w14:textId="77777777" w:rsidTr="00A25F27">
        <w:tc>
          <w:tcPr>
            <w:tcW w:w="2411" w:type="dxa"/>
            <w:vMerge/>
            <w:shd w:val="clear" w:color="auto" w:fill="auto"/>
          </w:tcPr>
          <w:p w14:paraId="309330F4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C9D9A9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6FAFE229" w14:textId="77777777" w:rsidR="004B0616" w:rsidRPr="008F1456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Основные понятия</w:t>
            </w:r>
            <w:r w:rsidR="005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у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чебно</w:t>
            </w:r>
            <w:r w:rsidR="005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-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исследовательской</w:t>
            </w:r>
            <w:r w:rsidR="005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деятельности</w:t>
            </w:r>
          </w:p>
        </w:tc>
        <w:tc>
          <w:tcPr>
            <w:tcW w:w="992" w:type="dxa"/>
            <w:shd w:val="clear" w:color="auto" w:fill="auto"/>
          </w:tcPr>
          <w:p w14:paraId="498440D2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71B790ED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4B0616" w:rsidRPr="008F1456" w14:paraId="55DE5ED7" w14:textId="77777777" w:rsidTr="00A25F27">
        <w:tc>
          <w:tcPr>
            <w:tcW w:w="2411" w:type="dxa"/>
            <w:vMerge/>
            <w:shd w:val="clear" w:color="auto" w:fill="auto"/>
          </w:tcPr>
          <w:p w14:paraId="6D1107AE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609ABE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321D40AB" w14:textId="77777777" w:rsidR="004B0616" w:rsidRPr="00BD741F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Методологические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атрибуты</w:t>
            </w:r>
          </w:p>
          <w:p w14:paraId="2746AB33" w14:textId="77777777" w:rsidR="004B0616" w:rsidRPr="00BD741F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Исследовательской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Построение гипотезы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исследования.</w:t>
            </w:r>
          </w:p>
          <w:p w14:paraId="5D229D84" w14:textId="77777777" w:rsidR="004B0616" w:rsidRPr="00842BAE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Предмет и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исследования</w:t>
            </w:r>
          </w:p>
        </w:tc>
        <w:tc>
          <w:tcPr>
            <w:tcW w:w="992" w:type="dxa"/>
            <w:shd w:val="clear" w:color="auto" w:fill="auto"/>
          </w:tcPr>
          <w:p w14:paraId="1401B091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1FDF5576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4B0616" w:rsidRPr="008F1456" w14:paraId="5B6FA259" w14:textId="77777777" w:rsidTr="00A25F27">
        <w:tc>
          <w:tcPr>
            <w:tcW w:w="2411" w:type="dxa"/>
            <w:vMerge/>
            <w:shd w:val="clear" w:color="auto" w:fill="auto"/>
          </w:tcPr>
          <w:p w14:paraId="4EE9492D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A932D7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041046BD" w14:textId="77777777" w:rsidR="004B0616" w:rsidRPr="00BD741F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Методы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gramStart"/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эмпирического</w:t>
            </w:r>
            <w:proofErr w:type="gramEnd"/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и</w:t>
            </w:r>
          </w:p>
          <w:p w14:paraId="7F7671F6" w14:textId="77777777" w:rsidR="004B0616" w:rsidRPr="008F1456" w:rsidRDefault="005251E5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lastRenderedPageBreak/>
              <w:t>т</w:t>
            </w:r>
            <w:r w:rsidR="004B0616"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еоретического</w:t>
            </w:r>
            <w:proofErr w:type="gramEnd"/>
            <w:r w:rsidR="004B0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="004B0616"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исследований</w:t>
            </w:r>
          </w:p>
        </w:tc>
        <w:tc>
          <w:tcPr>
            <w:tcW w:w="992" w:type="dxa"/>
            <w:shd w:val="clear" w:color="auto" w:fill="auto"/>
          </w:tcPr>
          <w:p w14:paraId="7DFED822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lastRenderedPageBreak/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34B6949A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925CE7" w:rsidRPr="008F1456" w14:paraId="07724425" w14:textId="77777777" w:rsidTr="00A25F27">
        <w:trPr>
          <w:trHeight w:val="1620"/>
        </w:trPr>
        <w:tc>
          <w:tcPr>
            <w:tcW w:w="2411" w:type="dxa"/>
            <w:tcBorders>
              <w:top w:val="nil"/>
            </w:tcBorders>
            <w:shd w:val="clear" w:color="auto" w:fill="auto"/>
          </w:tcPr>
          <w:p w14:paraId="64B41855" w14:textId="77777777" w:rsidR="00925CE7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C165336" w14:textId="77777777" w:rsidR="00925CE7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2F8332C2" w14:textId="77777777" w:rsidR="00925CE7" w:rsidRPr="00BD741F" w:rsidRDefault="00925CE7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>по проектированию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>структуры</w:t>
            </w:r>
          </w:p>
          <w:p w14:paraId="573F04EE" w14:textId="77777777" w:rsidR="00925CE7" w:rsidRPr="00154788" w:rsidRDefault="00925CE7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>и</w:t>
            </w:r>
            <w:r w:rsidRPr="00BD7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>ндивидуального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>проекта</w:t>
            </w:r>
            <w:proofErr w:type="gramEnd"/>
            <w:r w:rsidRPr="00BD7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 xml:space="preserve"> (учебного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  <w:t>исследования)</w:t>
            </w:r>
          </w:p>
        </w:tc>
        <w:tc>
          <w:tcPr>
            <w:tcW w:w="992" w:type="dxa"/>
            <w:shd w:val="clear" w:color="auto" w:fill="auto"/>
          </w:tcPr>
          <w:p w14:paraId="27AD111A" w14:textId="77777777" w:rsidR="00925CE7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5954" w:type="dxa"/>
            <w:vMerge/>
            <w:shd w:val="clear" w:color="auto" w:fill="auto"/>
          </w:tcPr>
          <w:p w14:paraId="3575E8D7" w14:textId="77777777" w:rsidR="00925CE7" w:rsidRPr="00154788" w:rsidRDefault="00925CE7" w:rsidP="0013748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4B0616" w:rsidRPr="008F1456" w14:paraId="58A22D5E" w14:textId="77777777" w:rsidTr="00A25F27">
        <w:tc>
          <w:tcPr>
            <w:tcW w:w="2411" w:type="dxa"/>
            <w:vMerge w:val="restart"/>
            <w:shd w:val="clear" w:color="auto" w:fill="auto"/>
          </w:tcPr>
          <w:p w14:paraId="45ACF038" w14:textId="77777777" w:rsidR="004B0616" w:rsidRPr="00BD741F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Модуль 2. Информационные ресурсы</w:t>
            </w:r>
          </w:p>
          <w:p w14:paraId="168877B4" w14:textId="77777777" w:rsidR="004B0616" w:rsidRPr="00154788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проектной и исследовательской деятельности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64E253" w14:textId="5EDBA529" w:rsidR="004B061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="00A25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14</w:t>
            </w:r>
          </w:p>
          <w:p w14:paraId="154B4AE5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0484E446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793603EE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2841ABA3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7A624E86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286B615E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3A832233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53C3CA34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19311844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0B7CA759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482CAF1D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7546C4B2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36F4E6B6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6C43AC4E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7B362485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6723E9A4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67C724FF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5DE34478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72C696C4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4792E1FA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68F40890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74F966DC" w14:textId="77777777" w:rsidR="009941D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14:paraId="1EEBEB01" w14:textId="77777777" w:rsidR="009941D6" w:rsidRPr="008F1456" w:rsidRDefault="009941D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5BA33A30" w14:textId="77777777" w:rsidR="004B0616" w:rsidRPr="00BD741F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lastRenderedPageBreak/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gramStart"/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информационными</w:t>
            </w:r>
            <w:proofErr w:type="gramEnd"/>
          </w:p>
          <w:p w14:paraId="1FFC1F74" w14:textId="77777777" w:rsidR="004B0616" w:rsidRPr="008F1456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источниками. Поиск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систематизация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информации.</w:t>
            </w:r>
          </w:p>
        </w:tc>
        <w:tc>
          <w:tcPr>
            <w:tcW w:w="992" w:type="dxa"/>
            <w:shd w:val="clear" w:color="auto" w:fill="auto"/>
          </w:tcPr>
          <w:p w14:paraId="264F5AB7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 w:val="restart"/>
            <w:shd w:val="clear" w:color="auto" w:fill="auto"/>
          </w:tcPr>
          <w:p w14:paraId="4D57F373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Проводят системный анализ; </w:t>
            </w:r>
          </w:p>
          <w:p w14:paraId="42235BDE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осваивают различные методы выбора наилучшего решения; </w:t>
            </w:r>
          </w:p>
          <w:p w14:paraId="61882C5D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учатся продуктивно решать возникающие проблемы; </w:t>
            </w:r>
          </w:p>
          <w:p w14:paraId="401AC806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>используют ресурсы Интернет для поиска информации;</w:t>
            </w:r>
          </w:p>
          <w:p w14:paraId="5E7858A8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>строят графики, диаграммы средствами электронных таблиц;</w:t>
            </w:r>
          </w:p>
          <w:p w14:paraId="49EE1400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строят графы, таблицы средствами текстового </w:t>
            </w:r>
            <w:r w:rsidRPr="004B0616">
              <w:rPr>
                <w:sz w:val="28"/>
                <w:szCs w:val="28"/>
              </w:rPr>
              <w:lastRenderedPageBreak/>
              <w:t>процессора;</w:t>
            </w:r>
          </w:p>
          <w:p w14:paraId="4D821E37" w14:textId="77777777" w:rsidR="004B0616" w:rsidRPr="004B0616" w:rsidRDefault="004B0616" w:rsidP="004B0616">
            <w:pPr>
              <w:pStyle w:val="a7"/>
              <w:numPr>
                <w:ilvl w:val="0"/>
                <w:numId w:val="2"/>
              </w:numPr>
              <w:spacing w:line="276" w:lineRule="auto"/>
              <w:ind w:left="175" w:hanging="175"/>
              <w:jc w:val="both"/>
              <w:rPr>
                <w:sz w:val="28"/>
                <w:szCs w:val="28"/>
              </w:rPr>
            </w:pPr>
            <w:r w:rsidRPr="004B0616">
              <w:rPr>
                <w:sz w:val="28"/>
                <w:szCs w:val="28"/>
              </w:rPr>
              <w:t xml:space="preserve">создают </w:t>
            </w:r>
            <w:proofErr w:type="gramStart"/>
            <w:r w:rsidRPr="004B0616">
              <w:rPr>
                <w:sz w:val="28"/>
                <w:szCs w:val="28"/>
              </w:rPr>
              <w:t>интеллект-карты</w:t>
            </w:r>
            <w:proofErr w:type="gramEnd"/>
            <w:r w:rsidRPr="004B0616">
              <w:rPr>
                <w:sz w:val="28"/>
                <w:szCs w:val="28"/>
              </w:rPr>
              <w:t>;</w:t>
            </w:r>
          </w:p>
          <w:p w14:paraId="13CDF222" w14:textId="77777777" w:rsidR="004B0616" w:rsidRDefault="004B0616" w:rsidP="004B0616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6">
              <w:rPr>
                <w:rFonts w:ascii="Times New Roman" w:hAnsi="Times New Roman" w:cs="Times New Roman"/>
                <w:sz w:val="28"/>
                <w:szCs w:val="28"/>
              </w:rPr>
              <w:t>оформляют проектную и исследовательскую работу согласно требованиям.</w:t>
            </w:r>
          </w:p>
          <w:p w14:paraId="5ECEC722" w14:textId="77777777" w:rsidR="009941D6" w:rsidRDefault="009941D6" w:rsidP="004B0616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A59D0" w14:textId="77777777" w:rsidR="009941D6" w:rsidRDefault="009941D6" w:rsidP="004B0616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059CF" w14:textId="77777777" w:rsidR="009941D6" w:rsidRPr="004B0616" w:rsidRDefault="009941D6" w:rsidP="004B0616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4B0616" w:rsidRPr="008F1456" w14:paraId="54ED7AF0" w14:textId="77777777" w:rsidTr="00A25F27">
        <w:tc>
          <w:tcPr>
            <w:tcW w:w="2411" w:type="dxa"/>
            <w:vMerge/>
            <w:shd w:val="clear" w:color="auto" w:fill="auto"/>
          </w:tcPr>
          <w:p w14:paraId="60B360D0" w14:textId="77777777" w:rsidR="004B061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95FA74" w14:textId="77777777" w:rsidR="004B061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00B62DC1" w14:textId="77777777" w:rsidR="004B0616" w:rsidRPr="008F1456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proofErr w:type="spellStart"/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Информационныересурсы</w:t>
            </w:r>
            <w:proofErr w:type="spellEnd"/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на бумажных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носителях.</w:t>
            </w:r>
          </w:p>
        </w:tc>
        <w:tc>
          <w:tcPr>
            <w:tcW w:w="992" w:type="dxa"/>
            <w:shd w:val="clear" w:color="auto" w:fill="auto"/>
          </w:tcPr>
          <w:p w14:paraId="6805F105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46FC3797" w14:textId="77777777" w:rsidR="004B0616" w:rsidRPr="00B0586A" w:rsidRDefault="004B0616" w:rsidP="005100BD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4B0616" w:rsidRPr="008F1456" w14:paraId="7A060B9F" w14:textId="77777777" w:rsidTr="00A25F27">
        <w:tc>
          <w:tcPr>
            <w:tcW w:w="2411" w:type="dxa"/>
            <w:vMerge/>
            <w:shd w:val="clear" w:color="auto" w:fill="auto"/>
          </w:tcPr>
          <w:p w14:paraId="35923649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3953FA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43578645" w14:textId="77777777" w:rsidR="004B0616" w:rsidRPr="00BD741F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Информационные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ресурсы </w:t>
            </w:r>
            <w:proofErr w:type="gramStart"/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на</w:t>
            </w:r>
            <w:proofErr w:type="gramEnd"/>
          </w:p>
          <w:p w14:paraId="0FC6E6DA" w14:textId="77777777" w:rsidR="004B0616" w:rsidRPr="008F1456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э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лектронных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gramStart"/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носителях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C92EE3E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0BCAB172" w14:textId="77777777" w:rsidR="004B0616" w:rsidRPr="00A65CD1" w:rsidRDefault="004B0616" w:rsidP="00BD741F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4B0616" w:rsidRPr="008F1456" w14:paraId="3E7A7771" w14:textId="77777777" w:rsidTr="00A25F27">
        <w:tc>
          <w:tcPr>
            <w:tcW w:w="2411" w:type="dxa"/>
            <w:vMerge/>
            <w:shd w:val="clear" w:color="auto" w:fill="auto"/>
          </w:tcPr>
          <w:p w14:paraId="54F8CF37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3265F1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707DBD24" w14:textId="77777777" w:rsidR="004B0616" w:rsidRPr="00BD741F" w:rsidRDefault="004B0616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Сетевые носители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источник</w:t>
            </w:r>
          </w:p>
          <w:p w14:paraId="22CE122E" w14:textId="77777777" w:rsidR="004B0616" w:rsidRPr="008F1456" w:rsidRDefault="005251E5" w:rsidP="00BD741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</w:t>
            </w:r>
            <w:r w:rsidR="004B0616"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нформационных</w:t>
            </w:r>
            <w:r w:rsidR="004B0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="004B0616" w:rsidRPr="00B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ресурсов</w:t>
            </w:r>
          </w:p>
        </w:tc>
        <w:tc>
          <w:tcPr>
            <w:tcW w:w="992" w:type="dxa"/>
            <w:shd w:val="clear" w:color="auto" w:fill="auto"/>
          </w:tcPr>
          <w:p w14:paraId="569C2B2D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40314D97" w14:textId="77777777" w:rsidR="004B0616" w:rsidRPr="00A65CD1" w:rsidRDefault="004B0616" w:rsidP="00BD741F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4B0616" w:rsidRPr="008F1456" w14:paraId="40C33284" w14:textId="77777777" w:rsidTr="00A25F27">
        <w:trPr>
          <w:trHeight w:val="416"/>
        </w:trPr>
        <w:tc>
          <w:tcPr>
            <w:tcW w:w="2411" w:type="dxa"/>
            <w:vMerge/>
            <w:shd w:val="clear" w:color="auto" w:fill="auto"/>
          </w:tcPr>
          <w:p w14:paraId="7B44FEDE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F27C2B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1192384B" w14:textId="77777777" w:rsidR="004B0616" w:rsidRPr="00D73507" w:rsidRDefault="004B0616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визуализации и</w:t>
            </w:r>
          </w:p>
          <w:p w14:paraId="31865157" w14:textId="77777777" w:rsidR="004B0616" w:rsidRPr="00D73507" w:rsidRDefault="005251E5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</w:t>
            </w:r>
            <w:r w:rsidR="004B0616"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истематизации</w:t>
            </w:r>
            <w:r w:rsidR="004B0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="004B0616"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текстовой</w:t>
            </w:r>
          </w:p>
          <w:p w14:paraId="08EB4403" w14:textId="77777777" w:rsidR="004B0616" w:rsidRPr="00D73507" w:rsidRDefault="004B0616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информации.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Диаграммы и</w:t>
            </w:r>
          </w:p>
          <w:p w14:paraId="449CCC8E" w14:textId="77777777" w:rsidR="004B0616" w:rsidRPr="008F1456" w:rsidRDefault="004B0616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lastRenderedPageBreak/>
              <w:t xml:space="preserve">графики.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Графы.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Сравнительные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таблицы.</w:t>
            </w:r>
            <w:r w:rsidR="005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Опорные конспекты</w:t>
            </w:r>
          </w:p>
        </w:tc>
        <w:tc>
          <w:tcPr>
            <w:tcW w:w="992" w:type="dxa"/>
            <w:shd w:val="clear" w:color="auto" w:fill="auto"/>
          </w:tcPr>
          <w:p w14:paraId="4E603688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lastRenderedPageBreak/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5C18DC2B" w14:textId="77777777" w:rsidR="004B0616" w:rsidRPr="00910840" w:rsidRDefault="004B0616" w:rsidP="005100BD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4B0616" w:rsidRPr="008F1456" w14:paraId="681FF369" w14:textId="77777777" w:rsidTr="00A25F27">
        <w:trPr>
          <w:trHeight w:val="416"/>
        </w:trPr>
        <w:tc>
          <w:tcPr>
            <w:tcW w:w="2411" w:type="dxa"/>
            <w:vMerge/>
            <w:shd w:val="clear" w:color="auto" w:fill="auto"/>
          </w:tcPr>
          <w:p w14:paraId="1B75C414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EFE9BE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01E6D387" w14:textId="77777777" w:rsidR="004B0616" w:rsidRPr="00D73507" w:rsidRDefault="004B0616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визуализации и</w:t>
            </w:r>
          </w:p>
          <w:p w14:paraId="0F4D89AF" w14:textId="77777777" w:rsidR="004B0616" w:rsidRPr="00D73507" w:rsidRDefault="004B0616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Систематизации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текстовой</w:t>
            </w:r>
          </w:p>
          <w:p w14:paraId="2CA7B56D" w14:textId="77777777" w:rsidR="004B0616" w:rsidRPr="00B0586A" w:rsidRDefault="004B0616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информации.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Лучевые схемы-пауки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 каузальные цепи.</w:t>
            </w:r>
            <w:r w:rsidR="005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gramStart"/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Интеллект-карты</w:t>
            </w:r>
            <w:proofErr w:type="gramEnd"/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Создание скетчей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(визуальных заметок).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Инфографика</w:t>
            </w:r>
            <w:proofErr w:type="spellEnd"/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.</w:t>
            </w:r>
            <w:r w:rsidR="005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Скрайбинг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8E7DF94" w14:textId="77777777" w:rsidR="004B061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32790775" w14:textId="77777777" w:rsidR="004B0616" w:rsidRPr="001F51BA" w:rsidRDefault="004B0616" w:rsidP="005100BD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4B0616" w:rsidRPr="008F1456" w14:paraId="42C28465" w14:textId="77777777" w:rsidTr="00A25F27">
        <w:trPr>
          <w:trHeight w:val="799"/>
        </w:trPr>
        <w:tc>
          <w:tcPr>
            <w:tcW w:w="2411" w:type="dxa"/>
            <w:vMerge/>
            <w:shd w:val="clear" w:color="auto" w:fill="auto"/>
          </w:tcPr>
          <w:p w14:paraId="2CC9F02B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0F601C" w14:textId="77777777" w:rsidR="004B0616" w:rsidRPr="008F1456" w:rsidRDefault="004B0616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</w:tc>
        <w:tc>
          <w:tcPr>
            <w:tcW w:w="5103" w:type="dxa"/>
            <w:shd w:val="clear" w:color="auto" w:fill="auto"/>
          </w:tcPr>
          <w:p w14:paraId="1AE6FEBF" w14:textId="77777777" w:rsidR="004B0616" w:rsidRPr="00D73507" w:rsidRDefault="004B0616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Требования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оформлению</w:t>
            </w:r>
          </w:p>
          <w:p w14:paraId="2AC7A06F" w14:textId="77777777" w:rsidR="004B0616" w:rsidRPr="008F1456" w:rsidRDefault="004B0616" w:rsidP="00D7350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и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исследовательской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D7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работы</w:t>
            </w:r>
          </w:p>
        </w:tc>
        <w:tc>
          <w:tcPr>
            <w:tcW w:w="992" w:type="dxa"/>
            <w:shd w:val="clear" w:color="auto" w:fill="auto"/>
          </w:tcPr>
          <w:p w14:paraId="47627AE5" w14:textId="77777777" w:rsidR="004B0616" w:rsidRPr="008F1456" w:rsidRDefault="00925CE7" w:rsidP="005100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954" w:type="dxa"/>
            <w:vMerge/>
            <w:shd w:val="clear" w:color="auto" w:fill="auto"/>
          </w:tcPr>
          <w:p w14:paraId="2811825A" w14:textId="77777777" w:rsidR="004B0616" w:rsidRPr="00A65CD1" w:rsidRDefault="004B0616" w:rsidP="005100BD">
            <w:pPr>
              <w:spacing w:after="0" w:line="240" w:lineRule="auto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</w:p>
        </w:tc>
      </w:tr>
    </w:tbl>
    <w:p w14:paraId="29FABF4F" w14:textId="77777777" w:rsidR="004B0616" w:rsidRDefault="004B0616" w:rsidP="004B06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8A03F5" w14:textId="77777777" w:rsidR="004B0616" w:rsidRPr="007E0CA5" w:rsidRDefault="004B0616" w:rsidP="004B06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0CA5">
        <w:rPr>
          <w:rFonts w:ascii="Times New Roman" w:eastAsia="Calibri" w:hAnsi="Times New Roman" w:cs="Times New Roman"/>
          <w:sz w:val="28"/>
          <w:szCs w:val="28"/>
        </w:rPr>
        <w:t>Согласовано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14:paraId="30C681B5" w14:textId="77777777" w:rsidR="004B0616" w:rsidRPr="007E0CA5" w:rsidRDefault="004B0616" w:rsidP="004B06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0CA5">
        <w:rPr>
          <w:rFonts w:ascii="Times New Roman" w:eastAsia="Calibri" w:hAnsi="Times New Roman" w:cs="Times New Roman"/>
          <w:sz w:val="28"/>
          <w:szCs w:val="28"/>
        </w:rPr>
        <w:t>на заседании МО                                                   заместитель директора по УВР</w:t>
      </w:r>
    </w:p>
    <w:p w14:paraId="4A6ABCF8" w14:textId="1CCAF584" w:rsidR="004B0616" w:rsidRPr="007E0CA5" w:rsidRDefault="00DC40A8" w:rsidP="004B06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№1 от 30. 08.</w:t>
      </w:r>
      <w:r w:rsidR="00A475E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="004B0616" w:rsidRPr="007E0CA5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</w:t>
      </w:r>
      <w:proofErr w:type="spellStart"/>
      <w:r w:rsidR="004B0616" w:rsidRPr="007E0CA5">
        <w:rPr>
          <w:rFonts w:ascii="Times New Roman" w:eastAsia="Calibri" w:hAnsi="Times New Roman" w:cs="Times New Roman"/>
          <w:sz w:val="28"/>
          <w:szCs w:val="28"/>
        </w:rPr>
        <w:t>Пол</w:t>
      </w:r>
      <w:r w:rsidR="00A25F27">
        <w:rPr>
          <w:rFonts w:ascii="Times New Roman" w:eastAsia="Calibri" w:hAnsi="Times New Roman" w:cs="Times New Roman"/>
          <w:sz w:val="28"/>
          <w:szCs w:val="28"/>
        </w:rPr>
        <w:t>енная</w:t>
      </w:r>
      <w:proofErr w:type="spellEnd"/>
      <w:r w:rsidR="004B0616" w:rsidRPr="007E0C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5F27">
        <w:rPr>
          <w:rFonts w:ascii="Times New Roman" w:eastAsia="Calibri" w:hAnsi="Times New Roman" w:cs="Times New Roman"/>
          <w:sz w:val="28"/>
          <w:szCs w:val="28"/>
        </w:rPr>
        <w:t>Г</w:t>
      </w:r>
      <w:r w:rsidR="004B0616" w:rsidRPr="007E0CA5">
        <w:rPr>
          <w:rFonts w:ascii="Times New Roman" w:eastAsia="Calibri" w:hAnsi="Times New Roman" w:cs="Times New Roman"/>
          <w:sz w:val="28"/>
          <w:szCs w:val="28"/>
        </w:rPr>
        <w:t>.</w:t>
      </w:r>
      <w:r w:rsidR="00A25F27">
        <w:rPr>
          <w:rFonts w:ascii="Times New Roman" w:eastAsia="Calibri" w:hAnsi="Times New Roman" w:cs="Times New Roman"/>
          <w:sz w:val="28"/>
          <w:szCs w:val="28"/>
        </w:rPr>
        <w:t>Н</w:t>
      </w:r>
      <w:r w:rsidR="004B0616" w:rsidRPr="007E0CA5">
        <w:rPr>
          <w:rFonts w:ascii="Times New Roman" w:eastAsia="Calibri" w:hAnsi="Times New Roman" w:cs="Times New Roman"/>
          <w:sz w:val="28"/>
          <w:szCs w:val="28"/>
        </w:rPr>
        <w:t>.________</w:t>
      </w:r>
    </w:p>
    <w:p w14:paraId="7BE0431E" w14:textId="77777777" w:rsidR="004B0616" w:rsidRPr="007E0CA5" w:rsidRDefault="004B0616" w:rsidP="004B06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0CA5">
        <w:rPr>
          <w:rFonts w:ascii="Times New Roman" w:eastAsia="Calibri" w:hAnsi="Times New Roman" w:cs="Times New Roman"/>
          <w:sz w:val="28"/>
          <w:szCs w:val="28"/>
        </w:rPr>
        <w:t>руководитель МО</w:t>
      </w:r>
    </w:p>
    <w:p w14:paraId="593F074C" w14:textId="6DCD2CB8" w:rsidR="0013748E" w:rsidRPr="00A25F27" w:rsidRDefault="00DC40A8" w:rsidP="00A25F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Комлева</w:t>
      </w:r>
      <w:r w:rsidR="00A47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4B0616" w:rsidRPr="007E0CA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4B0616" w:rsidRPr="007E0CA5">
        <w:rPr>
          <w:rFonts w:ascii="Times New Roman" w:eastAsia="Calibri" w:hAnsi="Times New Roman" w:cs="Times New Roman"/>
          <w:sz w:val="28"/>
          <w:szCs w:val="28"/>
        </w:rPr>
        <w:t xml:space="preserve">.______                                  </w:t>
      </w:r>
      <w:r>
        <w:rPr>
          <w:rFonts w:ascii="Times New Roman" w:hAnsi="Times New Roman"/>
          <w:sz w:val="28"/>
          <w:szCs w:val="28"/>
        </w:rPr>
        <w:t xml:space="preserve">           «31» 08.</w:t>
      </w:r>
      <w:r w:rsidR="00A475E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="004B0616" w:rsidRPr="007E0CA5">
        <w:rPr>
          <w:rFonts w:ascii="Times New Roman" w:eastAsia="Calibri" w:hAnsi="Times New Roman" w:cs="Times New Roman"/>
          <w:sz w:val="28"/>
          <w:szCs w:val="28"/>
        </w:rPr>
        <w:t xml:space="preserve">г.              </w:t>
      </w:r>
    </w:p>
    <w:sectPr w:rsidR="0013748E" w:rsidRPr="00A25F27" w:rsidSect="00DC40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AEC8D" w14:textId="77777777" w:rsidR="00333662" w:rsidRDefault="00333662" w:rsidP="0013748E">
      <w:pPr>
        <w:spacing w:after="0" w:line="240" w:lineRule="auto"/>
      </w:pPr>
      <w:r>
        <w:separator/>
      </w:r>
    </w:p>
  </w:endnote>
  <w:endnote w:type="continuationSeparator" w:id="0">
    <w:p w14:paraId="42191A0F" w14:textId="77777777" w:rsidR="00333662" w:rsidRDefault="00333662" w:rsidP="0013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6662" w14:textId="77777777" w:rsidR="00333662" w:rsidRDefault="00333662" w:rsidP="0013748E">
      <w:pPr>
        <w:spacing w:after="0" w:line="240" w:lineRule="auto"/>
      </w:pPr>
      <w:r>
        <w:separator/>
      </w:r>
    </w:p>
  </w:footnote>
  <w:footnote w:type="continuationSeparator" w:id="0">
    <w:p w14:paraId="456CB691" w14:textId="77777777" w:rsidR="00333662" w:rsidRDefault="00333662" w:rsidP="00137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819"/>
    <w:multiLevelType w:val="hybridMultilevel"/>
    <w:tmpl w:val="A67A3146"/>
    <w:lvl w:ilvl="0" w:tplc="62CED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2B6663"/>
    <w:multiLevelType w:val="hybridMultilevel"/>
    <w:tmpl w:val="4E0EC882"/>
    <w:lvl w:ilvl="0" w:tplc="55368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75"/>
    <w:rsid w:val="0003427F"/>
    <w:rsid w:val="00061523"/>
    <w:rsid w:val="00110335"/>
    <w:rsid w:val="0013748E"/>
    <w:rsid w:val="001D1E17"/>
    <w:rsid w:val="001E6950"/>
    <w:rsid w:val="002E280E"/>
    <w:rsid w:val="002F5028"/>
    <w:rsid w:val="002F7675"/>
    <w:rsid w:val="00333662"/>
    <w:rsid w:val="00481B83"/>
    <w:rsid w:val="004B0616"/>
    <w:rsid w:val="005251E5"/>
    <w:rsid w:val="005B0FD2"/>
    <w:rsid w:val="0061636F"/>
    <w:rsid w:val="006F274C"/>
    <w:rsid w:val="006F78D8"/>
    <w:rsid w:val="00776CBA"/>
    <w:rsid w:val="00925CE7"/>
    <w:rsid w:val="009941D6"/>
    <w:rsid w:val="00A25F27"/>
    <w:rsid w:val="00A475E1"/>
    <w:rsid w:val="00BB1B96"/>
    <w:rsid w:val="00BD741F"/>
    <w:rsid w:val="00C208DF"/>
    <w:rsid w:val="00C21DDA"/>
    <w:rsid w:val="00C5150C"/>
    <w:rsid w:val="00CF25F1"/>
    <w:rsid w:val="00D73507"/>
    <w:rsid w:val="00DC40A8"/>
    <w:rsid w:val="00DE2217"/>
    <w:rsid w:val="00D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9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2F7675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13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48E"/>
  </w:style>
  <w:style w:type="paragraph" w:styleId="a5">
    <w:name w:val="footer"/>
    <w:basedOn w:val="a"/>
    <w:link w:val="a6"/>
    <w:uiPriority w:val="99"/>
    <w:semiHidden/>
    <w:unhideWhenUsed/>
    <w:rsid w:val="0013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748E"/>
  </w:style>
  <w:style w:type="paragraph" w:styleId="a7">
    <w:name w:val="List Paragraph"/>
    <w:basedOn w:val="a"/>
    <w:link w:val="a8"/>
    <w:uiPriority w:val="99"/>
    <w:qFormat/>
    <w:rsid w:val="004B0616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4B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DC40A8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a">
    <w:name w:val="Без интервала Знак"/>
    <w:link w:val="a9"/>
    <w:uiPriority w:val="99"/>
    <w:locked/>
    <w:rsid w:val="00DC40A8"/>
    <w:rPr>
      <w:rFonts w:ascii="Calibri" w:eastAsia="Times New Roman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2F7675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13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48E"/>
  </w:style>
  <w:style w:type="paragraph" w:styleId="a5">
    <w:name w:val="footer"/>
    <w:basedOn w:val="a"/>
    <w:link w:val="a6"/>
    <w:uiPriority w:val="99"/>
    <w:semiHidden/>
    <w:unhideWhenUsed/>
    <w:rsid w:val="0013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748E"/>
  </w:style>
  <w:style w:type="paragraph" w:styleId="a7">
    <w:name w:val="List Paragraph"/>
    <w:basedOn w:val="a"/>
    <w:link w:val="a8"/>
    <w:uiPriority w:val="99"/>
    <w:qFormat/>
    <w:rsid w:val="004B0616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4B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DC40A8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a">
    <w:name w:val="Без интервала Знак"/>
    <w:link w:val="a9"/>
    <w:uiPriority w:val="99"/>
    <w:locked/>
    <w:rsid w:val="00DC40A8"/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2019-11-09T11:17:00Z</cp:lastPrinted>
  <dcterms:created xsi:type="dcterms:W3CDTF">2023-09-24T12:32:00Z</dcterms:created>
  <dcterms:modified xsi:type="dcterms:W3CDTF">2023-09-24T12:32:00Z</dcterms:modified>
</cp:coreProperties>
</file>