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6E" w:rsidRPr="004B186E" w:rsidRDefault="004B186E" w:rsidP="004B186E">
      <w:pPr>
        <w:spacing w:after="0" w:line="240" w:lineRule="atLeast"/>
        <w:rPr>
          <w:rFonts w:ascii="Times New Roman" w:hAnsi="Times New Roman" w:cs="Times New Roman"/>
        </w:rPr>
      </w:pPr>
    </w:p>
    <w:p w:rsidR="004B186E" w:rsidRPr="004B186E" w:rsidRDefault="004B186E" w:rsidP="004B186E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4B186E" w:rsidRPr="004B186E" w:rsidTr="00C93E1E">
        <w:tc>
          <w:tcPr>
            <w:tcW w:w="4928" w:type="dxa"/>
          </w:tcPr>
          <w:p w:rsidR="004B186E" w:rsidRPr="004B186E" w:rsidRDefault="004B186E" w:rsidP="004B186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B186E">
              <w:rPr>
                <w:sz w:val="28"/>
                <w:szCs w:val="28"/>
              </w:rPr>
              <w:t>РАССМОТРЕНО</w:t>
            </w:r>
          </w:p>
          <w:p w:rsidR="004B186E" w:rsidRPr="004B186E" w:rsidRDefault="004B186E" w:rsidP="004B186E">
            <w:pPr>
              <w:spacing w:line="240" w:lineRule="atLeast"/>
              <w:jc w:val="center"/>
            </w:pPr>
            <w:r w:rsidRPr="004B186E">
              <w:t>наблюда</w:t>
            </w:r>
            <w:r w:rsidR="005C160A">
              <w:t>тельным советом МАУ ДО «КДШИ»</w:t>
            </w:r>
          </w:p>
          <w:p w:rsidR="004B186E" w:rsidRPr="004B186E" w:rsidRDefault="004B186E" w:rsidP="004B186E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4B186E">
              <w:t xml:space="preserve">(протокол №____ от </w:t>
            </w:r>
            <w:r w:rsidR="00404560">
              <w:t>_____20</w:t>
            </w:r>
            <w:r w:rsidRPr="004B186E">
              <w:t>__года)</w:t>
            </w:r>
          </w:p>
        </w:tc>
        <w:tc>
          <w:tcPr>
            <w:tcW w:w="5103" w:type="dxa"/>
          </w:tcPr>
          <w:p w:rsidR="004B186E" w:rsidRPr="004B186E" w:rsidRDefault="004B186E" w:rsidP="004B186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B186E">
              <w:rPr>
                <w:sz w:val="28"/>
                <w:szCs w:val="28"/>
              </w:rPr>
              <w:t>УТВЕРЖДАЮ</w:t>
            </w:r>
          </w:p>
          <w:p w:rsidR="004B186E" w:rsidRPr="004B186E" w:rsidRDefault="005C160A" w:rsidP="004B186E">
            <w:pPr>
              <w:spacing w:line="240" w:lineRule="atLeast"/>
              <w:jc w:val="center"/>
            </w:pPr>
            <w:r>
              <w:t>директор МАУ ДО «КДШИ»</w:t>
            </w:r>
          </w:p>
          <w:p w:rsidR="004B186E" w:rsidRPr="004B186E" w:rsidRDefault="005C160A" w:rsidP="004B186E">
            <w:pPr>
              <w:spacing w:line="240" w:lineRule="atLeast"/>
              <w:jc w:val="center"/>
            </w:pPr>
            <w:r>
              <w:t>___________Е.А. Бессонова</w:t>
            </w:r>
          </w:p>
          <w:p w:rsidR="004B186E" w:rsidRPr="004B186E" w:rsidRDefault="004B186E" w:rsidP="004B186E">
            <w:pPr>
              <w:spacing w:line="240" w:lineRule="atLeast"/>
              <w:jc w:val="center"/>
            </w:pPr>
            <w:r w:rsidRPr="004B186E">
              <w:t>________ 20__  года</w:t>
            </w:r>
          </w:p>
          <w:p w:rsidR="004B186E" w:rsidRPr="004B186E" w:rsidRDefault="004B186E" w:rsidP="004B186E">
            <w:pPr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</w:tbl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6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6E">
        <w:rPr>
          <w:rFonts w:ascii="Times New Roman" w:hAnsi="Times New Roman" w:cs="Times New Roman"/>
          <w:b/>
          <w:sz w:val="28"/>
          <w:szCs w:val="28"/>
        </w:rPr>
        <w:t>О РЕЗУЛЬТАТАХ ДЕЯТЕЛЬНОСТИ</w:t>
      </w:r>
    </w:p>
    <w:p w:rsidR="00404560" w:rsidRPr="004B186E" w:rsidRDefault="00404560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60" w:rsidRPr="007F677B" w:rsidRDefault="004B186E" w:rsidP="004045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B186E">
        <w:rPr>
          <w:rFonts w:ascii="Times New Roman" w:hAnsi="Times New Roman" w:cs="Times New Roman"/>
          <w:sz w:val="32"/>
          <w:szCs w:val="32"/>
        </w:rPr>
        <w:t xml:space="preserve"> </w:t>
      </w:r>
      <w:r w:rsidR="00404560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дополнительного образования «Казанская детская школа искусств»</w:t>
      </w:r>
      <w:r w:rsidR="00404560" w:rsidRPr="007F6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186E" w:rsidRPr="004B186E" w:rsidRDefault="00A96A4D" w:rsidP="004B186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01.01.2022</w:t>
      </w:r>
      <w:r w:rsidR="004B186E" w:rsidRPr="004B186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60" w:rsidRDefault="00404560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60" w:rsidRDefault="00404560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60" w:rsidRDefault="00404560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60" w:rsidRDefault="00404560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60" w:rsidRDefault="00404560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60" w:rsidRDefault="00404560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60" w:rsidRDefault="00404560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60" w:rsidRDefault="00404560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60" w:rsidRDefault="00404560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60" w:rsidRPr="004B186E" w:rsidRDefault="00404560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6E">
        <w:rPr>
          <w:rFonts w:ascii="Times New Roman" w:hAnsi="Times New Roman" w:cs="Times New Roman"/>
          <w:b/>
          <w:sz w:val="28"/>
          <w:szCs w:val="28"/>
        </w:rPr>
        <w:lastRenderedPageBreak/>
        <w:t>Раздел 1 «Общие сведения об учреждении»</w:t>
      </w: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E" w:rsidRPr="00507E8E" w:rsidRDefault="004B186E" w:rsidP="00DC2143">
      <w:pPr>
        <w:pStyle w:val="a4"/>
        <w:numPr>
          <w:ilvl w:val="0"/>
          <w:numId w:val="1"/>
        </w:numPr>
        <w:spacing w:line="240" w:lineRule="atLeast"/>
        <w:ind w:left="284" w:hanging="284"/>
        <w:contextualSpacing/>
        <w:jc w:val="both"/>
        <w:rPr>
          <w:b/>
          <w:sz w:val="28"/>
          <w:szCs w:val="28"/>
        </w:rPr>
      </w:pPr>
      <w:r w:rsidRPr="004B186E">
        <w:rPr>
          <w:b/>
          <w:sz w:val="28"/>
          <w:szCs w:val="28"/>
        </w:rPr>
        <w:t>Перечень видов деятельности, осуществляемых автономным учреждением:</w:t>
      </w:r>
      <w:r w:rsidR="00404560" w:rsidRPr="00404560">
        <w:rPr>
          <w:sz w:val="26"/>
          <w:szCs w:val="26"/>
        </w:rPr>
        <w:t xml:space="preserve"> </w:t>
      </w:r>
      <w:r w:rsidR="00404560">
        <w:rPr>
          <w:sz w:val="26"/>
          <w:szCs w:val="26"/>
        </w:rPr>
        <w:t xml:space="preserve">85.41 Образование </w:t>
      </w:r>
      <w:r w:rsidR="00DC2143">
        <w:rPr>
          <w:sz w:val="26"/>
          <w:szCs w:val="26"/>
        </w:rPr>
        <w:t>дополнительное детей и взрослых,</w:t>
      </w:r>
      <w:r w:rsidR="00404560">
        <w:rPr>
          <w:sz w:val="26"/>
          <w:szCs w:val="26"/>
        </w:rPr>
        <w:t xml:space="preserve"> </w:t>
      </w:r>
      <w:r w:rsidR="00404560" w:rsidRPr="008338DB">
        <w:rPr>
          <w:sz w:val="26"/>
          <w:szCs w:val="26"/>
        </w:rPr>
        <w:t>77.29.3 Прокат музыкальных инструментов</w:t>
      </w:r>
      <w:r w:rsidR="00404560">
        <w:rPr>
          <w:sz w:val="26"/>
          <w:szCs w:val="26"/>
        </w:rPr>
        <w:t>, 55.20 Дея</w:t>
      </w:r>
      <w:r w:rsidR="00A96A4D">
        <w:rPr>
          <w:sz w:val="26"/>
          <w:szCs w:val="26"/>
        </w:rPr>
        <w:t>тельность по предоставлению мест</w:t>
      </w:r>
      <w:r w:rsidR="00404560">
        <w:rPr>
          <w:sz w:val="26"/>
          <w:szCs w:val="26"/>
        </w:rPr>
        <w:t xml:space="preserve"> для краткосрочного проживания, 93.29 Деятельность </w:t>
      </w:r>
      <w:r w:rsidR="005E39AB">
        <w:rPr>
          <w:sz w:val="26"/>
          <w:szCs w:val="26"/>
        </w:rPr>
        <w:t>зрелищно-развлекательная прочая, 90.04 Деятельность учреждений культуры и искусства</w:t>
      </w:r>
    </w:p>
    <w:p w:rsidR="00507E8E" w:rsidRPr="00507E8E" w:rsidRDefault="00507E8E" w:rsidP="00507E8E">
      <w:pPr>
        <w:pStyle w:val="a4"/>
        <w:spacing w:line="240" w:lineRule="atLeast"/>
        <w:ind w:left="284"/>
        <w:contextualSpacing/>
        <w:jc w:val="both"/>
        <w:rPr>
          <w:b/>
          <w:sz w:val="28"/>
          <w:szCs w:val="28"/>
        </w:rPr>
      </w:pPr>
    </w:p>
    <w:p w:rsidR="004B186E" w:rsidRPr="004B186E" w:rsidRDefault="004B186E" w:rsidP="004B186E">
      <w:pPr>
        <w:pStyle w:val="a4"/>
        <w:numPr>
          <w:ilvl w:val="0"/>
          <w:numId w:val="1"/>
        </w:numPr>
        <w:spacing w:line="240" w:lineRule="atLeast"/>
        <w:ind w:left="284" w:hanging="284"/>
        <w:contextualSpacing/>
        <w:rPr>
          <w:b/>
          <w:sz w:val="28"/>
          <w:szCs w:val="28"/>
        </w:rPr>
      </w:pPr>
      <w:r w:rsidRPr="004B186E">
        <w:rPr>
          <w:b/>
          <w:sz w:val="28"/>
          <w:szCs w:val="28"/>
        </w:rPr>
        <w:t>Перечень и потребители платных услуг (работ)</w:t>
      </w:r>
    </w:p>
    <w:p w:rsidR="004B186E" w:rsidRPr="004B186E" w:rsidRDefault="004B186E" w:rsidP="004B186E">
      <w:pPr>
        <w:pStyle w:val="a4"/>
        <w:spacing w:line="240" w:lineRule="atLeast"/>
        <w:rPr>
          <w:sz w:val="16"/>
          <w:szCs w:val="16"/>
        </w:rPr>
      </w:pP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4646"/>
        <w:gridCol w:w="5135"/>
      </w:tblGrid>
      <w:tr w:rsidR="004B186E" w:rsidRPr="004B186E" w:rsidTr="00C93E1E">
        <w:tc>
          <w:tcPr>
            <w:tcW w:w="4646" w:type="dxa"/>
          </w:tcPr>
          <w:p w:rsidR="004B186E" w:rsidRPr="004B186E" w:rsidRDefault="004B186E" w:rsidP="004B186E">
            <w:pPr>
              <w:pStyle w:val="a4"/>
              <w:spacing w:line="240" w:lineRule="atLeast"/>
              <w:ind w:left="0"/>
              <w:jc w:val="center"/>
            </w:pPr>
            <w:r w:rsidRPr="004B186E">
              <w:t>Наименование услуги (работы)</w:t>
            </w:r>
          </w:p>
        </w:tc>
        <w:tc>
          <w:tcPr>
            <w:tcW w:w="5135" w:type="dxa"/>
          </w:tcPr>
          <w:p w:rsidR="004B186E" w:rsidRPr="004B186E" w:rsidRDefault="004B186E" w:rsidP="004B186E">
            <w:pPr>
              <w:pStyle w:val="a4"/>
              <w:spacing w:line="240" w:lineRule="atLeast"/>
              <w:ind w:left="0"/>
              <w:jc w:val="center"/>
            </w:pPr>
            <w:r w:rsidRPr="004B186E">
              <w:t>Потребители</w:t>
            </w:r>
          </w:p>
        </w:tc>
      </w:tr>
      <w:tr w:rsidR="004B186E" w:rsidRPr="004B186E" w:rsidTr="00C93E1E">
        <w:tc>
          <w:tcPr>
            <w:tcW w:w="4646" w:type="dxa"/>
          </w:tcPr>
          <w:p w:rsidR="004B186E" w:rsidRPr="004B186E" w:rsidRDefault="00507E8E" w:rsidP="00507E8E">
            <w:pPr>
              <w:pStyle w:val="a4"/>
              <w:spacing w:line="240" w:lineRule="atLeast"/>
              <w:ind w:left="0"/>
              <w:jc w:val="both"/>
            </w:pPr>
            <w:r>
              <w:t>Обучение по дополнительным образовательным программам. Изучение специальных дисциплин сверх часов и сверх программ по данной дисциплине, предусмотренной учебным планом. Репетиторство. Занятия с обучающимися (учащимися) углублённым изучением предметов. Профессиональная подготовка к поступлению в средние специальные и высшие учебные заведения. Другие сопутствующие образовательному процессу услуги, если они не ущемляют основной образовательный процесс и не относится к образовательной деятельности, финансируемой из средств бюджета.</w:t>
            </w:r>
          </w:p>
        </w:tc>
        <w:tc>
          <w:tcPr>
            <w:tcW w:w="5135" w:type="dxa"/>
          </w:tcPr>
          <w:p w:rsidR="004B186E" w:rsidRPr="004B186E" w:rsidRDefault="00507E8E" w:rsidP="00507E8E">
            <w:pPr>
              <w:pStyle w:val="a4"/>
              <w:spacing w:line="240" w:lineRule="atLeast"/>
              <w:ind w:left="0"/>
              <w:jc w:val="center"/>
            </w:pPr>
            <w:r>
              <w:t>Дети в возрасте от 5 до 16 лет</w:t>
            </w:r>
          </w:p>
        </w:tc>
      </w:tr>
      <w:tr w:rsidR="00507E8E" w:rsidRPr="004B186E" w:rsidTr="00C93E1E">
        <w:tc>
          <w:tcPr>
            <w:tcW w:w="4646" w:type="dxa"/>
          </w:tcPr>
          <w:p w:rsidR="00507E8E" w:rsidRDefault="00507E8E" w:rsidP="004B186E">
            <w:pPr>
              <w:pStyle w:val="a4"/>
              <w:spacing w:line="240" w:lineRule="atLeast"/>
              <w:ind w:left="0"/>
            </w:pPr>
            <w:r>
              <w:t>Организация концертов, мастер-классов, лекций-концертов, массовых музыкальн</w:t>
            </w:r>
            <w:r w:rsidR="0082085A">
              <w:t>ых праздников, вечеров.</w:t>
            </w:r>
          </w:p>
        </w:tc>
        <w:tc>
          <w:tcPr>
            <w:tcW w:w="5135" w:type="dxa"/>
          </w:tcPr>
          <w:p w:rsidR="00507E8E" w:rsidRDefault="00507E8E" w:rsidP="00507E8E">
            <w:pPr>
              <w:pStyle w:val="a4"/>
              <w:spacing w:line="240" w:lineRule="atLeast"/>
              <w:ind w:left="0"/>
              <w:jc w:val="center"/>
            </w:pPr>
            <w:r>
              <w:t>Дети в возрасте от 5 до 16 лет</w:t>
            </w:r>
          </w:p>
        </w:tc>
      </w:tr>
    </w:tbl>
    <w:p w:rsidR="004B186E" w:rsidRPr="004B186E" w:rsidRDefault="004B186E" w:rsidP="004B186E">
      <w:pPr>
        <w:pStyle w:val="a4"/>
        <w:spacing w:line="240" w:lineRule="atLeast"/>
        <w:ind w:left="284"/>
        <w:jc w:val="both"/>
        <w:rPr>
          <w:b/>
          <w:sz w:val="28"/>
          <w:szCs w:val="28"/>
        </w:rPr>
      </w:pPr>
    </w:p>
    <w:p w:rsidR="00DC2143" w:rsidRPr="00DC2143" w:rsidRDefault="004B186E" w:rsidP="00DC2143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143">
        <w:rPr>
          <w:rFonts w:ascii="Times New Roman" w:hAnsi="Times New Roman" w:cs="Times New Roman"/>
          <w:b/>
          <w:sz w:val="28"/>
          <w:szCs w:val="28"/>
        </w:rPr>
        <w:t>Перечень разрешительных документов, на основании которых учреждение осуществляет деятельность</w:t>
      </w:r>
      <w:r w:rsidR="00DC2143" w:rsidRPr="00DC2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143">
        <w:rPr>
          <w:rFonts w:ascii="Times New Roman" w:hAnsi="Times New Roman" w:cs="Times New Roman"/>
          <w:b/>
          <w:sz w:val="28"/>
          <w:szCs w:val="28"/>
        </w:rPr>
        <w:t>(с указанием номеров, даты выдачи и срока действия):</w:t>
      </w:r>
      <w:r w:rsidR="00DC2143" w:rsidRPr="00DC21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143" w:rsidRDefault="00DC2143" w:rsidP="00DC214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DC2143">
        <w:rPr>
          <w:rFonts w:ascii="Times New Roman" w:hAnsi="Times New Roman" w:cs="Times New Roman"/>
          <w:sz w:val="26"/>
          <w:szCs w:val="26"/>
        </w:rPr>
        <w:t xml:space="preserve">Свидетельство о государственной регистрации юридического лица серия 72 №001638465 от 26.12.2007 г. </w:t>
      </w:r>
    </w:p>
    <w:p w:rsidR="00DC2143" w:rsidRPr="00DC2143" w:rsidRDefault="00DC2143" w:rsidP="00DC214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DC2143">
        <w:rPr>
          <w:rFonts w:ascii="Times New Roman" w:hAnsi="Times New Roman" w:cs="Times New Roman"/>
          <w:sz w:val="26"/>
          <w:szCs w:val="26"/>
        </w:rPr>
        <w:t xml:space="preserve">Свидетельство о постановке на учет Российской организации в налоговом органе по месту ее нахождения серия 72 № 002332796 от 01.01.2011 г. </w:t>
      </w:r>
    </w:p>
    <w:p w:rsidR="00DC2143" w:rsidRPr="00DC2143" w:rsidRDefault="00DC2143" w:rsidP="00DC2143">
      <w:pPr>
        <w:pStyle w:val="1"/>
        <w:spacing w:before="0" w:after="0" w:line="240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C2143">
        <w:rPr>
          <w:rFonts w:ascii="Times New Roman" w:hAnsi="Times New Roman" w:cs="Times New Roman"/>
          <w:b w:val="0"/>
          <w:sz w:val="26"/>
          <w:szCs w:val="26"/>
        </w:rPr>
        <w:t>Лицензия серия 72Л 01 № 0001520 от 05.11.2015</w:t>
      </w:r>
      <w:r w:rsidR="00A96A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C2143">
        <w:rPr>
          <w:rFonts w:ascii="Times New Roman" w:hAnsi="Times New Roman" w:cs="Times New Roman"/>
          <w:b w:val="0"/>
          <w:sz w:val="26"/>
          <w:szCs w:val="26"/>
        </w:rPr>
        <w:t xml:space="preserve">года, выдана </w:t>
      </w:r>
      <w:proofErr w:type="gramStart"/>
      <w:r w:rsidRPr="00DC2143">
        <w:rPr>
          <w:rFonts w:ascii="Times New Roman" w:hAnsi="Times New Roman" w:cs="Times New Roman"/>
          <w:b w:val="0"/>
          <w:sz w:val="26"/>
          <w:szCs w:val="26"/>
        </w:rPr>
        <w:t>бессрочно,  рег.</w:t>
      </w:r>
      <w:proofErr w:type="gramEnd"/>
      <w:r w:rsidRPr="00DC2143">
        <w:rPr>
          <w:rFonts w:ascii="Times New Roman" w:hAnsi="Times New Roman" w:cs="Times New Roman"/>
          <w:b w:val="0"/>
          <w:sz w:val="26"/>
          <w:szCs w:val="26"/>
        </w:rPr>
        <w:t>№ 467</w:t>
      </w:r>
      <w:r w:rsidR="00A96A4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B186E" w:rsidRPr="00DC2143" w:rsidRDefault="00DC2143" w:rsidP="00DC214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143">
        <w:rPr>
          <w:rFonts w:ascii="Times New Roman" w:hAnsi="Times New Roman" w:cs="Times New Roman"/>
          <w:sz w:val="26"/>
          <w:szCs w:val="26"/>
        </w:rPr>
        <w:t xml:space="preserve">Устав МАУ ДО "Казанская детская школа искусств" утвержден приказом отдела по культуре, спорту и молодежной политике администрации Казанского муниципального района № </w:t>
      </w:r>
      <w:r w:rsidR="00A96A4D">
        <w:rPr>
          <w:rFonts w:ascii="Times New Roman" w:hAnsi="Times New Roman" w:cs="Times New Roman"/>
          <w:sz w:val="26"/>
          <w:szCs w:val="26"/>
        </w:rPr>
        <w:t xml:space="preserve">2 от 20.01.2020 </w:t>
      </w:r>
      <w:r w:rsidRPr="00DC2143">
        <w:rPr>
          <w:rFonts w:ascii="Times New Roman" w:hAnsi="Times New Roman" w:cs="Times New Roman"/>
          <w:sz w:val="26"/>
          <w:szCs w:val="26"/>
        </w:rPr>
        <w:t>г.</w:t>
      </w:r>
    </w:p>
    <w:p w:rsidR="004B186E" w:rsidRPr="004B186E" w:rsidRDefault="004B186E" w:rsidP="004B186E">
      <w:pPr>
        <w:pStyle w:val="a4"/>
        <w:spacing w:line="240" w:lineRule="atLeast"/>
      </w:pPr>
    </w:p>
    <w:p w:rsidR="00DC2143" w:rsidRPr="0082085A" w:rsidRDefault="004B186E" w:rsidP="00507E8E">
      <w:pPr>
        <w:pStyle w:val="a4"/>
        <w:numPr>
          <w:ilvl w:val="0"/>
          <w:numId w:val="1"/>
        </w:numPr>
        <w:spacing w:line="240" w:lineRule="atLeast"/>
        <w:ind w:left="284" w:hanging="284"/>
        <w:contextualSpacing/>
        <w:jc w:val="both"/>
        <w:rPr>
          <w:b/>
          <w:sz w:val="28"/>
          <w:szCs w:val="28"/>
        </w:rPr>
      </w:pPr>
      <w:r w:rsidRPr="004B186E">
        <w:rPr>
          <w:b/>
          <w:sz w:val="28"/>
          <w:szCs w:val="28"/>
        </w:rPr>
        <w:t>Численность в соответствии с утверж</w:t>
      </w:r>
      <w:r w:rsidR="00DC2143">
        <w:rPr>
          <w:b/>
          <w:sz w:val="28"/>
          <w:szCs w:val="28"/>
        </w:rPr>
        <w:t xml:space="preserve">денным штатным расписанием: </w:t>
      </w:r>
      <w:r w:rsidR="00DC2143" w:rsidRPr="00DC2143">
        <w:rPr>
          <w:sz w:val="28"/>
          <w:szCs w:val="28"/>
        </w:rPr>
        <w:t>20,5</w:t>
      </w:r>
    </w:p>
    <w:p w:rsidR="0082085A" w:rsidRDefault="0082085A" w:rsidP="0082085A">
      <w:pPr>
        <w:pStyle w:val="a4"/>
        <w:spacing w:line="240" w:lineRule="atLeast"/>
        <w:ind w:left="284"/>
        <w:contextualSpacing/>
        <w:jc w:val="both"/>
        <w:rPr>
          <w:b/>
          <w:sz w:val="28"/>
          <w:szCs w:val="28"/>
        </w:rPr>
      </w:pPr>
    </w:p>
    <w:p w:rsidR="0082085A" w:rsidRDefault="0082085A" w:rsidP="0082085A">
      <w:pPr>
        <w:pStyle w:val="a4"/>
        <w:spacing w:line="240" w:lineRule="atLeast"/>
        <w:ind w:left="284"/>
        <w:contextualSpacing/>
        <w:jc w:val="both"/>
        <w:rPr>
          <w:b/>
          <w:sz w:val="28"/>
          <w:szCs w:val="28"/>
        </w:rPr>
      </w:pPr>
    </w:p>
    <w:p w:rsidR="0082085A" w:rsidRPr="00507E8E" w:rsidRDefault="0082085A" w:rsidP="0082085A">
      <w:pPr>
        <w:pStyle w:val="a4"/>
        <w:spacing w:line="240" w:lineRule="atLeast"/>
        <w:ind w:left="284"/>
        <w:contextualSpacing/>
        <w:jc w:val="both"/>
        <w:rPr>
          <w:b/>
          <w:sz w:val="28"/>
          <w:szCs w:val="28"/>
        </w:rPr>
      </w:pPr>
    </w:p>
    <w:p w:rsidR="004B186E" w:rsidRPr="004B186E" w:rsidRDefault="004B186E" w:rsidP="004B186E">
      <w:pPr>
        <w:pStyle w:val="a4"/>
        <w:numPr>
          <w:ilvl w:val="0"/>
          <w:numId w:val="1"/>
        </w:numPr>
        <w:spacing w:line="240" w:lineRule="atLeast"/>
        <w:ind w:left="284" w:hanging="284"/>
        <w:contextualSpacing/>
        <w:jc w:val="both"/>
        <w:rPr>
          <w:b/>
          <w:sz w:val="28"/>
          <w:szCs w:val="28"/>
        </w:rPr>
      </w:pPr>
      <w:r w:rsidRPr="004B186E">
        <w:rPr>
          <w:b/>
          <w:sz w:val="28"/>
          <w:szCs w:val="28"/>
        </w:rPr>
        <w:lastRenderedPageBreak/>
        <w:t xml:space="preserve">Фактическая численность учреждения 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081"/>
        <w:gridCol w:w="2997"/>
        <w:gridCol w:w="2983"/>
      </w:tblGrid>
      <w:tr w:rsidR="004B186E" w:rsidRPr="004B186E" w:rsidTr="00C93E1E">
        <w:tc>
          <w:tcPr>
            <w:tcW w:w="3331" w:type="dxa"/>
          </w:tcPr>
          <w:p w:rsidR="004B186E" w:rsidRPr="004B186E" w:rsidRDefault="004B186E" w:rsidP="004B186E">
            <w:pPr>
              <w:pStyle w:val="a4"/>
              <w:spacing w:line="240" w:lineRule="atLeast"/>
              <w:ind w:left="0"/>
              <w:jc w:val="center"/>
            </w:pPr>
            <w:r w:rsidRPr="004B186E">
              <w:t>Показатель</w:t>
            </w:r>
          </w:p>
        </w:tc>
        <w:tc>
          <w:tcPr>
            <w:tcW w:w="3332" w:type="dxa"/>
          </w:tcPr>
          <w:p w:rsidR="004B186E" w:rsidRPr="004B186E" w:rsidRDefault="003C4CBE" w:rsidP="004B186E">
            <w:pPr>
              <w:pStyle w:val="a4"/>
              <w:spacing w:line="240" w:lineRule="atLeast"/>
              <w:ind w:left="0"/>
              <w:jc w:val="center"/>
            </w:pPr>
            <w:r>
              <w:t>На начало 2021</w:t>
            </w:r>
            <w:r w:rsidR="004B186E" w:rsidRPr="004B186E">
              <w:t xml:space="preserve"> года</w:t>
            </w:r>
          </w:p>
        </w:tc>
        <w:tc>
          <w:tcPr>
            <w:tcW w:w="3332" w:type="dxa"/>
          </w:tcPr>
          <w:p w:rsidR="004B186E" w:rsidRPr="004B186E" w:rsidRDefault="003C4CBE" w:rsidP="004B186E">
            <w:pPr>
              <w:pStyle w:val="a4"/>
              <w:spacing w:line="240" w:lineRule="atLeast"/>
              <w:ind w:left="0"/>
              <w:jc w:val="center"/>
            </w:pPr>
            <w:r>
              <w:t>На конец 2021</w:t>
            </w:r>
            <w:r w:rsidR="00DC2143">
              <w:t xml:space="preserve"> </w:t>
            </w:r>
            <w:r w:rsidR="004B186E" w:rsidRPr="004B186E">
              <w:t>года</w:t>
            </w:r>
          </w:p>
        </w:tc>
      </w:tr>
      <w:tr w:rsidR="004B186E" w:rsidRPr="004B186E" w:rsidTr="00C93E1E">
        <w:tc>
          <w:tcPr>
            <w:tcW w:w="3331" w:type="dxa"/>
          </w:tcPr>
          <w:p w:rsidR="004B186E" w:rsidRPr="004B186E" w:rsidRDefault="004B186E" w:rsidP="004B186E">
            <w:pPr>
              <w:pStyle w:val="a4"/>
              <w:spacing w:line="240" w:lineRule="atLeast"/>
              <w:ind w:left="0"/>
              <w:jc w:val="both"/>
            </w:pPr>
            <w:r w:rsidRPr="004B186E">
              <w:t>Фактическая численность персонала</w:t>
            </w:r>
          </w:p>
        </w:tc>
        <w:tc>
          <w:tcPr>
            <w:tcW w:w="3332" w:type="dxa"/>
          </w:tcPr>
          <w:p w:rsidR="004B186E" w:rsidRPr="004B186E" w:rsidRDefault="00A96A4D" w:rsidP="00DC2143">
            <w:pPr>
              <w:pStyle w:val="a4"/>
              <w:spacing w:line="240" w:lineRule="atLeast"/>
              <w:ind w:left="0"/>
              <w:jc w:val="center"/>
            </w:pPr>
            <w:r>
              <w:t>16</w:t>
            </w:r>
          </w:p>
        </w:tc>
        <w:tc>
          <w:tcPr>
            <w:tcW w:w="3332" w:type="dxa"/>
          </w:tcPr>
          <w:p w:rsidR="004B186E" w:rsidRPr="004B186E" w:rsidRDefault="005E39AB" w:rsidP="00DC2143">
            <w:pPr>
              <w:pStyle w:val="a4"/>
              <w:spacing w:line="240" w:lineRule="atLeast"/>
              <w:ind w:left="0"/>
              <w:jc w:val="center"/>
            </w:pPr>
            <w:r>
              <w:t>16</w:t>
            </w:r>
          </w:p>
        </w:tc>
      </w:tr>
    </w:tbl>
    <w:p w:rsidR="004B186E" w:rsidRPr="004B186E" w:rsidRDefault="004B186E" w:rsidP="004B18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B186E" w:rsidRPr="004B186E" w:rsidRDefault="004B186E" w:rsidP="004B186E">
      <w:pPr>
        <w:pStyle w:val="a4"/>
        <w:numPr>
          <w:ilvl w:val="0"/>
          <w:numId w:val="1"/>
        </w:numPr>
        <w:spacing w:line="240" w:lineRule="atLeast"/>
        <w:ind w:left="284" w:hanging="284"/>
        <w:contextualSpacing/>
        <w:jc w:val="both"/>
        <w:rPr>
          <w:b/>
          <w:sz w:val="28"/>
          <w:szCs w:val="28"/>
        </w:rPr>
      </w:pPr>
      <w:r w:rsidRPr="004B186E">
        <w:rPr>
          <w:b/>
          <w:sz w:val="28"/>
          <w:szCs w:val="28"/>
        </w:rPr>
        <w:t>Средняя заработная плата</w:t>
      </w:r>
    </w:p>
    <w:p w:rsidR="004B186E" w:rsidRPr="004B186E" w:rsidRDefault="004B186E" w:rsidP="004B186E">
      <w:pPr>
        <w:pStyle w:val="a4"/>
        <w:spacing w:line="240" w:lineRule="atLeast"/>
        <w:ind w:left="284"/>
        <w:jc w:val="both"/>
        <w:rPr>
          <w:b/>
          <w:sz w:val="16"/>
          <w:szCs w:val="16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4550"/>
        <w:gridCol w:w="4511"/>
      </w:tblGrid>
      <w:tr w:rsidR="004B186E" w:rsidRPr="004B186E" w:rsidTr="001545F2">
        <w:tc>
          <w:tcPr>
            <w:tcW w:w="4658" w:type="dxa"/>
          </w:tcPr>
          <w:p w:rsidR="004B186E" w:rsidRPr="004B186E" w:rsidRDefault="004B186E" w:rsidP="004B186E">
            <w:pPr>
              <w:pStyle w:val="a4"/>
              <w:spacing w:line="240" w:lineRule="atLeast"/>
              <w:ind w:left="0"/>
              <w:jc w:val="center"/>
            </w:pPr>
            <w:r w:rsidRPr="004B186E">
              <w:t>Категория персонала</w:t>
            </w:r>
          </w:p>
        </w:tc>
        <w:tc>
          <w:tcPr>
            <w:tcW w:w="4629" w:type="dxa"/>
          </w:tcPr>
          <w:p w:rsidR="004B186E" w:rsidRPr="004B186E" w:rsidRDefault="004B186E" w:rsidP="004B186E">
            <w:pPr>
              <w:pStyle w:val="a4"/>
              <w:spacing w:line="240" w:lineRule="atLeast"/>
              <w:ind w:left="0"/>
              <w:jc w:val="center"/>
            </w:pPr>
            <w:r w:rsidRPr="004B186E">
              <w:t>Средняя заработная плата, руб.</w:t>
            </w:r>
          </w:p>
        </w:tc>
      </w:tr>
      <w:tr w:rsidR="004B186E" w:rsidRPr="004B186E" w:rsidTr="001545F2">
        <w:tc>
          <w:tcPr>
            <w:tcW w:w="4658" w:type="dxa"/>
          </w:tcPr>
          <w:p w:rsidR="004B186E" w:rsidRPr="004B186E" w:rsidRDefault="004B186E" w:rsidP="004B186E">
            <w:pPr>
              <w:pStyle w:val="a4"/>
              <w:spacing w:line="240" w:lineRule="atLeast"/>
              <w:ind w:left="0"/>
              <w:jc w:val="both"/>
            </w:pPr>
            <w:r w:rsidRPr="004B186E">
              <w:t>Руководитель</w:t>
            </w:r>
          </w:p>
        </w:tc>
        <w:tc>
          <w:tcPr>
            <w:tcW w:w="4629" w:type="dxa"/>
          </w:tcPr>
          <w:p w:rsidR="004B186E" w:rsidRPr="00383B16" w:rsidRDefault="004F566D" w:rsidP="00DC2143">
            <w:pPr>
              <w:pStyle w:val="a4"/>
              <w:spacing w:line="240" w:lineRule="atLeast"/>
              <w:ind w:left="0"/>
              <w:jc w:val="center"/>
            </w:pPr>
            <w:r>
              <w:t>61522,79</w:t>
            </w:r>
          </w:p>
        </w:tc>
      </w:tr>
      <w:tr w:rsidR="004B186E" w:rsidRPr="004B186E" w:rsidTr="001545F2">
        <w:tc>
          <w:tcPr>
            <w:tcW w:w="4658" w:type="dxa"/>
          </w:tcPr>
          <w:p w:rsidR="004B186E" w:rsidRPr="004B186E" w:rsidRDefault="004B186E" w:rsidP="004B186E">
            <w:pPr>
              <w:pStyle w:val="a4"/>
              <w:spacing w:line="240" w:lineRule="atLeast"/>
              <w:ind w:left="0"/>
              <w:jc w:val="both"/>
            </w:pPr>
            <w:r w:rsidRPr="004B186E">
              <w:t>Специалисты</w:t>
            </w:r>
          </w:p>
        </w:tc>
        <w:tc>
          <w:tcPr>
            <w:tcW w:w="4629" w:type="dxa"/>
          </w:tcPr>
          <w:p w:rsidR="004B186E" w:rsidRPr="004B186E" w:rsidRDefault="004F566D" w:rsidP="00B52FDC">
            <w:pPr>
              <w:pStyle w:val="a4"/>
              <w:spacing w:line="240" w:lineRule="atLeast"/>
              <w:ind w:left="0"/>
              <w:jc w:val="center"/>
            </w:pPr>
            <w:r>
              <w:t>42835,40</w:t>
            </w:r>
          </w:p>
        </w:tc>
      </w:tr>
    </w:tbl>
    <w:p w:rsidR="004B186E" w:rsidRPr="004B186E" w:rsidRDefault="004B186E" w:rsidP="004B186E">
      <w:pPr>
        <w:pStyle w:val="a4"/>
        <w:spacing w:line="240" w:lineRule="atLeast"/>
        <w:ind w:left="284"/>
        <w:jc w:val="both"/>
        <w:rPr>
          <w:sz w:val="28"/>
          <w:szCs w:val="28"/>
        </w:rPr>
      </w:pPr>
    </w:p>
    <w:p w:rsidR="004B186E" w:rsidRPr="004B186E" w:rsidRDefault="004B186E" w:rsidP="004B186E">
      <w:pPr>
        <w:pStyle w:val="a4"/>
        <w:spacing w:line="240" w:lineRule="atLeast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B186E">
        <w:rPr>
          <w:b/>
          <w:sz w:val="28"/>
          <w:szCs w:val="28"/>
        </w:rPr>
        <w:t>аздел 2 «Результат деятельности учреждения»</w:t>
      </w:r>
    </w:p>
    <w:p w:rsidR="004B186E" w:rsidRPr="004B186E" w:rsidRDefault="004B186E" w:rsidP="004B186E">
      <w:pPr>
        <w:pStyle w:val="a4"/>
        <w:spacing w:line="240" w:lineRule="atLeast"/>
        <w:ind w:left="284"/>
        <w:jc w:val="center"/>
        <w:rPr>
          <w:sz w:val="28"/>
          <w:szCs w:val="28"/>
        </w:rPr>
      </w:pPr>
      <w:r w:rsidRPr="004B186E">
        <w:rPr>
          <w:sz w:val="28"/>
          <w:szCs w:val="28"/>
        </w:rPr>
        <w:t>Таблица 1 «Результаты деятельности учреждения»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5670"/>
        <w:gridCol w:w="708"/>
        <w:gridCol w:w="1418"/>
        <w:gridCol w:w="1665"/>
      </w:tblGrid>
      <w:tr w:rsidR="004B186E" w:rsidRPr="004B186E" w:rsidTr="00C93E1E">
        <w:trPr>
          <w:tblHeader/>
        </w:trPr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Комментарии</w:t>
            </w: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И</w:t>
            </w:r>
            <w:r w:rsidR="00C93E1E">
              <w:rPr>
                <w:rFonts w:ascii="Times New Roman" w:hAnsi="Times New Roman" w:cs="Times New Roman"/>
              </w:rPr>
              <w:t xml:space="preserve">зменение балансовой </w:t>
            </w:r>
            <w:r w:rsidRPr="004B186E">
              <w:rPr>
                <w:rFonts w:ascii="Times New Roman" w:hAnsi="Times New Roman" w:cs="Times New Roman"/>
              </w:rPr>
              <w:t>стоимости нефинансовых активов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F23AE2" w:rsidP="00B23EB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25,95</w:t>
            </w:r>
          </w:p>
        </w:tc>
        <w:tc>
          <w:tcPr>
            <w:tcW w:w="1665" w:type="dxa"/>
            <w:vAlign w:val="center"/>
          </w:tcPr>
          <w:p w:rsidR="004B186E" w:rsidRPr="004B186E" w:rsidRDefault="00DC6078" w:rsidP="00DC607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6078">
              <w:rPr>
                <w:rFonts w:ascii="Times New Roman" w:hAnsi="Times New Roman" w:cs="Times New Roman"/>
              </w:rPr>
              <w:t>у</w:t>
            </w:r>
            <w:r w:rsidR="00F23AE2">
              <w:rPr>
                <w:rFonts w:ascii="Times New Roman" w:hAnsi="Times New Roman" w:cs="Times New Roman"/>
              </w:rPr>
              <w:t>велич</w:t>
            </w:r>
            <w:r w:rsidR="00020843">
              <w:rPr>
                <w:rFonts w:ascii="Times New Roman" w:hAnsi="Times New Roman" w:cs="Times New Roman"/>
              </w:rPr>
              <w:t>ение</w:t>
            </w:r>
            <w:r w:rsidRPr="00DC6078">
              <w:rPr>
                <w:rFonts w:ascii="Times New Roman" w:hAnsi="Times New Roman" w:cs="Times New Roman"/>
              </w:rPr>
              <w:t xml:space="preserve"> по отношению прошлого отчетного года</w:t>
            </w: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vAlign w:val="center"/>
          </w:tcPr>
          <w:p w:rsidR="004B186E" w:rsidRPr="004B186E" w:rsidRDefault="00DC6078" w:rsidP="00DC607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Изменение дебиторской задолженности в разрезе поступлений, всего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F23AE2" w:rsidP="00DC607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1665" w:type="dxa"/>
            <w:vAlign w:val="center"/>
          </w:tcPr>
          <w:p w:rsidR="004B186E" w:rsidRPr="004B186E" w:rsidRDefault="00EE5071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607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величение</w:t>
            </w:r>
            <w:r w:rsidRPr="00DC6078">
              <w:rPr>
                <w:rFonts w:ascii="Times New Roman" w:hAnsi="Times New Roman" w:cs="Times New Roman"/>
              </w:rPr>
              <w:t xml:space="preserve"> по отношению прошлого отчетного года</w:t>
            </w: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По доходам от собственности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DC6078" w:rsidP="00DC607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По доходам от оказания платных услуг (работ)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F23AE2" w:rsidP="00DC607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1665" w:type="dxa"/>
            <w:vAlign w:val="center"/>
          </w:tcPr>
          <w:p w:rsidR="004B186E" w:rsidRPr="00DC6078" w:rsidRDefault="00F23AE2" w:rsidP="00DC607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607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величение</w:t>
            </w:r>
            <w:r w:rsidR="00DC6078" w:rsidRPr="00DC6078">
              <w:rPr>
                <w:rFonts w:ascii="Times New Roman" w:hAnsi="Times New Roman" w:cs="Times New Roman"/>
              </w:rPr>
              <w:t xml:space="preserve"> по отношению прошлого отчетного года</w:t>
            </w: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По доходам от субсидий на финансовое обеспечение выполнения муниципального задания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3A2AEE" w:rsidP="00DC607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21,72</w:t>
            </w:r>
          </w:p>
        </w:tc>
        <w:tc>
          <w:tcPr>
            <w:tcW w:w="1665" w:type="dxa"/>
            <w:vAlign w:val="center"/>
          </w:tcPr>
          <w:p w:rsidR="004B186E" w:rsidRPr="004B186E" w:rsidRDefault="00EE5071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607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величение</w:t>
            </w:r>
            <w:r w:rsidRPr="00DC6078">
              <w:rPr>
                <w:rFonts w:ascii="Times New Roman" w:hAnsi="Times New Roman" w:cs="Times New Roman"/>
              </w:rPr>
              <w:t xml:space="preserve"> по отношению прошлого отчетного года</w:t>
            </w: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По доходам от штрафов, пеней, иных сумм принудительного изъятия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EE5071" w:rsidRDefault="00EE5071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E507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По безвозмездным  денежным поступлениям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EE5071" w:rsidRDefault="00EE5071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E507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По прочим доходам (в т.ч. целевые субсидии, субсидии на осуществление капитальных вложений)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EE5071" w:rsidRDefault="003A2AEE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EE5071" w:rsidRPr="00EE507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3A2AEE" w:rsidP="003A2AEE">
            <w:pPr>
              <w:spacing w:after="0"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607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меньшение</w:t>
            </w:r>
            <w:r w:rsidRPr="00DC6078">
              <w:rPr>
                <w:rFonts w:ascii="Times New Roman" w:hAnsi="Times New Roman" w:cs="Times New Roman"/>
              </w:rPr>
              <w:t xml:space="preserve"> по отношению прошлого отчетного года</w:t>
            </w: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По доходам от операций с активами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EE5071" w:rsidRDefault="00EE5071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E507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По прочим поступлениям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EE5071" w:rsidRDefault="00EE5071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E507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Изменение дебиторской задолженности по выплатам, всего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EE5071" w:rsidRDefault="00F23AE2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92,61</w:t>
            </w:r>
          </w:p>
        </w:tc>
        <w:tc>
          <w:tcPr>
            <w:tcW w:w="1665" w:type="dxa"/>
            <w:vAlign w:val="center"/>
          </w:tcPr>
          <w:p w:rsidR="004B186E" w:rsidRPr="004B186E" w:rsidRDefault="00EE5071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6078">
              <w:rPr>
                <w:rFonts w:ascii="Times New Roman" w:hAnsi="Times New Roman" w:cs="Times New Roman"/>
              </w:rPr>
              <w:t>у</w:t>
            </w:r>
            <w:r w:rsidR="009422BB">
              <w:rPr>
                <w:rFonts w:ascii="Times New Roman" w:hAnsi="Times New Roman" w:cs="Times New Roman"/>
              </w:rPr>
              <w:t>меньшение</w:t>
            </w:r>
            <w:r w:rsidRPr="00DC6078">
              <w:rPr>
                <w:rFonts w:ascii="Times New Roman" w:hAnsi="Times New Roman" w:cs="Times New Roman"/>
              </w:rPr>
              <w:t xml:space="preserve"> по отношению прошлого отчетного года</w:t>
            </w: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B186E" w:rsidRPr="00EE5071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труда 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EE5071" w:rsidRDefault="00EE5071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E507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>По прочим выплатам персоналу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EE5071" w:rsidRDefault="00EE5071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E507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 xml:space="preserve">По взносам на обязательное социальное </w:t>
            </w:r>
            <w:r w:rsidRPr="004B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8" w:type="dxa"/>
            <w:vAlign w:val="center"/>
          </w:tcPr>
          <w:p w:rsidR="004B186E" w:rsidRPr="00EE5071" w:rsidRDefault="00F23AE2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55448E">
            <w:pPr>
              <w:spacing w:after="0"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>По социальным и иным выплатам населению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EE5071" w:rsidRDefault="00EE5071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E507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>По уплате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EE5071" w:rsidRDefault="00EE5071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E507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>По безвозмездным перечислениям организациям и физическим лицам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EE5071" w:rsidRDefault="00EE5071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E507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>По прочим выплатам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EE5071" w:rsidRDefault="00EE5071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E507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>По расходам на закупку товаров, работ, услуг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EE5071" w:rsidRDefault="00F23AE2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92,61</w:t>
            </w:r>
          </w:p>
        </w:tc>
        <w:tc>
          <w:tcPr>
            <w:tcW w:w="1665" w:type="dxa"/>
            <w:vAlign w:val="center"/>
          </w:tcPr>
          <w:p w:rsidR="004B186E" w:rsidRPr="004B186E" w:rsidRDefault="00F23AE2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607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меньшение</w:t>
            </w:r>
            <w:r w:rsidR="00EE5071" w:rsidRPr="00DC6078">
              <w:rPr>
                <w:rFonts w:ascii="Times New Roman" w:hAnsi="Times New Roman" w:cs="Times New Roman"/>
              </w:rPr>
              <w:t xml:space="preserve"> по отношению прошлого отчетного года</w:t>
            </w: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задолженность, нереальная к взысканию (с указанием причин образования)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vAlign w:val="center"/>
          </w:tcPr>
          <w:p w:rsidR="004B186E" w:rsidRPr="00EE5071" w:rsidRDefault="00EE5071" w:rsidP="00EE50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E50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>Изменение кредиторской задолженности по доходам, всего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F23AE2" w:rsidP="00787F4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46,08</w:t>
            </w:r>
          </w:p>
        </w:tc>
        <w:tc>
          <w:tcPr>
            <w:tcW w:w="1665" w:type="dxa"/>
            <w:vAlign w:val="center"/>
          </w:tcPr>
          <w:p w:rsidR="004B186E" w:rsidRPr="004B186E" w:rsidRDefault="00F23AE2" w:rsidP="00787F4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607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меньшение</w:t>
            </w:r>
            <w:r w:rsidR="003A5A74" w:rsidRPr="00DC6078">
              <w:rPr>
                <w:rFonts w:ascii="Times New Roman" w:hAnsi="Times New Roman" w:cs="Times New Roman"/>
              </w:rPr>
              <w:t xml:space="preserve"> по отношению прошлого отчетного года</w:t>
            </w: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По доходам от собственности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787F4B" w:rsidP="00787F4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По доходам от оказания платных услуг (работ)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F23AE2" w:rsidP="00787F4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46,08</w:t>
            </w:r>
          </w:p>
        </w:tc>
        <w:tc>
          <w:tcPr>
            <w:tcW w:w="1665" w:type="dxa"/>
            <w:vAlign w:val="center"/>
          </w:tcPr>
          <w:p w:rsidR="004B186E" w:rsidRPr="004B186E" w:rsidRDefault="00F23AE2" w:rsidP="00787F4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607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меньшение</w:t>
            </w:r>
            <w:r w:rsidR="00787F4B" w:rsidRPr="00DC6078">
              <w:rPr>
                <w:rFonts w:ascii="Times New Roman" w:hAnsi="Times New Roman" w:cs="Times New Roman"/>
              </w:rPr>
              <w:t xml:space="preserve"> по отношению прошлого отчетного года</w:t>
            </w: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По доходам от субсидий на финансовое обеспечение выполнения муниципального задания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787F4B" w:rsidP="00787F4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По доходам от штрафов, пеней, иных сумм принудительного изъятия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787F4B" w:rsidP="00787F4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По безвозмездным  денежным поступлениям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787F4B" w:rsidP="00787F4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По прочим доходам (в т.ч. целевые субсидии, субсидии на осуществление капитальных вложений)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787F4B" w:rsidP="00787F4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По доходам от операций с активами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3A5A74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По прочим поступлениям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3A5A74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Изменение кредиторской задолженности по выплатам, всего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F23AE2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73,00</w:t>
            </w:r>
          </w:p>
        </w:tc>
        <w:tc>
          <w:tcPr>
            <w:tcW w:w="1665" w:type="dxa"/>
            <w:vAlign w:val="center"/>
          </w:tcPr>
          <w:p w:rsidR="004B186E" w:rsidRPr="004B186E" w:rsidRDefault="00F23AE2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607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меньшение</w:t>
            </w:r>
            <w:r w:rsidR="003A5A74" w:rsidRPr="00DC6078">
              <w:rPr>
                <w:rFonts w:ascii="Times New Roman" w:hAnsi="Times New Roman" w:cs="Times New Roman"/>
              </w:rPr>
              <w:t xml:space="preserve"> по отношению прошлого отчетного года</w:t>
            </w: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труда 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3A5A74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>По прочим выплатам персоналу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3A5A74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>По взносам на обязательное социальное страхование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3A5A74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>По социальным и иным выплатам населению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3A5A74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>По уплате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3A5A74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>По безвозмездным перечислениям организациям и физическим лицам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3A5A74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>По прочим выплатам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3A5A74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>По расходам на закупку товаров, работ, услуг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026F8B" w:rsidRPr="004B186E" w:rsidRDefault="00F23AE2" w:rsidP="00026F8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73,00</w:t>
            </w:r>
          </w:p>
        </w:tc>
        <w:tc>
          <w:tcPr>
            <w:tcW w:w="1665" w:type="dxa"/>
            <w:vAlign w:val="center"/>
          </w:tcPr>
          <w:p w:rsidR="004B186E" w:rsidRPr="004B186E" w:rsidRDefault="00F23AE2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C607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меньшение</w:t>
            </w:r>
            <w:r w:rsidR="003A5A74" w:rsidRPr="00DC6078">
              <w:rPr>
                <w:rFonts w:ascii="Times New Roman" w:hAnsi="Times New Roman" w:cs="Times New Roman"/>
              </w:rPr>
              <w:t xml:space="preserve"> по отношению прошлого отчетного года</w:t>
            </w: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 (с указанием причин образования)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vAlign w:val="center"/>
          </w:tcPr>
          <w:p w:rsidR="004B186E" w:rsidRDefault="003A5A74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A5A74" w:rsidRPr="004B186E" w:rsidRDefault="003A5A74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Доходы, полученные от оказания платных услуг сверх муниципального задания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vAlign w:val="center"/>
          </w:tcPr>
          <w:p w:rsidR="004B186E" w:rsidRPr="004B186E" w:rsidRDefault="00F23AE2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1036307,11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Исполнение муниципального задания на оказание государственных (муниципальных услуг)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383B16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Оказание государственных (муниципальных) услуг (выполнение работ) сверх муниципального задания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4B186E" w:rsidRPr="004B186E" w:rsidRDefault="001B7E42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64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708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86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4B186E" w:rsidRPr="004B186E" w:rsidRDefault="003A5A74" w:rsidP="003A5A7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B186E" w:rsidRPr="004B186E" w:rsidRDefault="004B186E" w:rsidP="004B186E">
      <w:pPr>
        <w:pStyle w:val="a4"/>
        <w:spacing w:line="240" w:lineRule="atLeast"/>
        <w:ind w:left="0"/>
        <w:rPr>
          <w:sz w:val="28"/>
          <w:szCs w:val="28"/>
        </w:rPr>
      </w:pP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B186E">
        <w:rPr>
          <w:rFonts w:ascii="Times New Roman" w:hAnsi="Times New Roman" w:cs="Times New Roman"/>
          <w:sz w:val="28"/>
          <w:szCs w:val="28"/>
        </w:rPr>
        <w:t xml:space="preserve">Таблица 2 «Цены (тарифы) на платные услуги (работы), </w:t>
      </w: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B186E">
        <w:rPr>
          <w:rFonts w:ascii="Times New Roman" w:hAnsi="Times New Roman" w:cs="Times New Roman"/>
          <w:sz w:val="28"/>
          <w:szCs w:val="28"/>
        </w:rPr>
        <w:t>оказываемые потребителям в течение отчетного периода»</w:t>
      </w: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2"/>
        <w:gridCol w:w="1134"/>
        <w:gridCol w:w="1134"/>
        <w:gridCol w:w="992"/>
        <w:gridCol w:w="1134"/>
        <w:gridCol w:w="1701"/>
      </w:tblGrid>
      <w:tr w:rsidR="004B186E" w:rsidRPr="004B186E" w:rsidTr="00C93E1E">
        <w:trPr>
          <w:trHeight w:val="512"/>
        </w:trPr>
        <w:tc>
          <w:tcPr>
            <w:tcW w:w="4042" w:type="dxa"/>
            <w:vMerge w:val="restart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Наименование услуги (работы)</w:t>
            </w:r>
          </w:p>
        </w:tc>
        <w:tc>
          <w:tcPr>
            <w:tcW w:w="4394" w:type="dxa"/>
            <w:gridSpan w:val="4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Цена (тариф), руб.</w:t>
            </w:r>
          </w:p>
        </w:tc>
        <w:tc>
          <w:tcPr>
            <w:tcW w:w="1701" w:type="dxa"/>
            <w:vMerge w:val="restart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Комментарии</w:t>
            </w:r>
          </w:p>
        </w:tc>
      </w:tr>
      <w:tr w:rsidR="004B186E" w:rsidRPr="004B186E" w:rsidTr="00C93E1E">
        <w:trPr>
          <w:trHeight w:val="416"/>
        </w:trPr>
        <w:tc>
          <w:tcPr>
            <w:tcW w:w="4042" w:type="dxa"/>
            <w:vMerge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на 01 января</w:t>
            </w:r>
          </w:p>
        </w:tc>
        <w:tc>
          <w:tcPr>
            <w:tcW w:w="1134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на 01 апреля</w:t>
            </w:r>
          </w:p>
        </w:tc>
        <w:tc>
          <w:tcPr>
            <w:tcW w:w="992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на 01 июля</w:t>
            </w:r>
          </w:p>
        </w:tc>
        <w:tc>
          <w:tcPr>
            <w:tcW w:w="1134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на 31 декабря</w:t>
            </w:r>
          </w:p>
        </w:tc>
        <w:tc>
          <w:tcPr>
            <w:tcW w:w="1701" w:type="dxa"/>
            <w:vMerge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4042" w:type="dxa"/>
            <w:vAlign w:val="center"/>
          </w:tcPr>
          <w:p w:rsidR="004B186E" w:rsidRPr="004B186E" w:rsidRDefault="001863CC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</w:t>
            </w:r>
            <w:r w:rsidR="00507E8E">
              <w:rPr>
                <w:rFonts w:ascii="Times New Roman" w:hAnsi="Times New Roman" w:cs="Times New Roman"/>
              </w:rPr>
              <w:t xml:space="preserve"> по дополнительным образовательным программам</w:t>
            </w:r>
          </w:p>
        </w:tc>
        <w:tc>
          <w:tcPr>
            <w:tcW w:w="1134" w:type="dxa"/>
            <w:vAlign w:val="center"/>
          </w:tcPr>
          <w:p w:rsidR="004B186E" w:rsidRPr="004B186E" w:rsidRDefault="00B23EBF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134" w:type="dxa"/>
            <w:vAlign w:val="center"/>
          </w:tcPr>
          <w:p w:rsidR="004B186E" w:rsidRPr="004B186E" w:rsidRDefault="00B23EBF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992" w:type="dxa"/>
            <w:vAlign w:val="center"/>
          </w:tcPr>
          <w:p w:rsidR="004B186E" w:rsidRPr="004B186E" w:rsidRDefault="00B23EBF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134" w:type="dxa"/>
            <w:vAlign w:val="center"/>
          </w:tcPr>
          <w:p w:rsidR="004B186E" w:rsidRPr="004B186E" w:rsidRDefault="00F23AE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23EB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5CCA" w:rsidRDefault="00305CCA" w:rsidP="00507E8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186E" w:rsidRPr="004B186E" w:rsidRDefault="004B186E" w:rsidP="00507E8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B186E">
        <w:rPr>
          <w:rFonts w:ascii="Times New Roman" w:hAnsi="Times New Roman" w:cs="Times New Roman"/>
          <w:sz w:val="28"/>
          <w:szCs w:val="28"/>
        </w:rPr>
        <w:t>Таблица 3 «Количество потребителей, воспользовавшихся услугами (работами) учреждения</w:t>
      </w:r>
    </w:p>
    <w:p w:rsidR="004B186E" w:rsidRPr="004B186E" w:rsidRDefault="004B186E" w:rsidP="004B186E">
      <w:pPr>
        <w:spacing w:after="0" w:line="240" w:lineRule="atLeast"/>
        <w:jc w:val="center"/>
        <w:rPr>
          <w:rFonts w:ascii="Times New Roman" w:hAnsi="Times New Roman" w:cs="Times New Roman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2"/>
        <w:gridCol w:w="1701"/>
        <w:gridCol w:w="1843"/>
        <w:gridCol w:w="1701"/>
      </w:tblGrid>
      <w:tr w:rsidR="004B186E" w:rsidRPr="004B186E" w:rsidTr="00C93E1E">
        <w:trPr>
          <w:trHeight w:val="512"/>
        </w:trPr>
        <w:tc>
          <w:tcPr>
            <w:tcW w:w="4892" w:type="dxa"/>
            <w:vMerge w:val="restart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Наименование услуги (работы)</w:t>
            </w:r>
          </w:p>
        </w:tc>
        <w:tc>
          <w:tcPr>
            <w:tcW w:w="1701" w:type="dxa"/>
            <w:vMerge w:val="restart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Общее количество потребителей</w:t>
            </w:r>
          </w:p>
        </w:tc>
        <w:tc>
          <w:tcPr>
            <w:tcW w:w="3544" w:type="dxa"/>
            <w:gridSpan w:val="2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В том числе, воспользовавшихся услугами</w:t>
            </w:r>
          </w:p>
        </w:tc>
      </w:tr>
      <w:tr w:rsidR="004B186E" w:rsidRPr="004B186E" w:rsidTr="00C93E1E">
        <w:trPr>
          <w:trHeight w:val="416"/>
        </w:trPr>
        <w:tc>
          <w:tcPr>
            <w:tcW w:w="4892" w:type="dxa"/>
            <w:vMerge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платно</w:t>
            </w:r>
          </w:p>
        </w:tc>
        <w:tc>
          <w:tcPr>
            <w:tcW w:w="1701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бесплатно</w:t>
            </w:r>
          </w:p>
        </w:tc>
      </w:tr>
      <w:tr w:rsidR="004B186E" w:rsidRPr="004B186E" w:rsidTr="00C93E1E">
        <w:tc>
          <w:tcPr>
            <w:tcW w:w="4892" w:type="dxa"/>
            <w:vAlign w:val="center"/>
          </w:tcPr>
          <w:p w:rsidR="004B186E" w:rsidRPr="004B186E" w:rsidRDefault="000E5144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 дополнительных образовательных программ (общеразвивающих и предпрофессиональных)</w:t>
            </w:r>
          </w:p>
        </w:tc>
        <w:tc>
          <w:tcPr>
            <w:tcW w:w="1701" w:type="dxa"/>
            <w:vAlign w:val="center"/>
          </w:tcPr>
          <w:p w:rsidR="004B186E" w:rsidRPr="004B186E" w:rsidRDefault="00F23AE2" w:rsidP="001863C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843" w:type="dxa"/>
            <w:vAlign w:val="center"/>
          </w:tcPr>
          <w:p w:rsidR="004B186E" w:rsidRPr="004B186E" w:rsidRDefault="00F23AE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vAlign w:val="center"/>
          </w:tcPr>
          <w:p w:rsidR="004B186E" w:rsidRPr="004B186E" w:rsidRDefault="00F23AE2" w:rsidP="001863C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4B186E" w:rsidRPr="004B186E" w:rsidTr="00C93E1E">
        <w:tc>
          <w:tcPr>
            <w:tcW w:w="4892" w:type="dxa"/>
            <w:vAlign w:val="center"/>
          </w:tcPr>
          <w:p w:rsidR="004B186E" w:rsidRPr="00305CCA" w:rsidRDefault="00E03293" w:rsidP="005E306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03293">
              <w:rPr>
                <w:rFonts w:ascii="Times New Roman" w:hAnsi="Times New Roman" w:cs="Times New Roman"/>
              </w:rPr>
              <w:t>Органи</w:t>
            </w:r>
            <w:r w:rsidR="000E5144">
              <w:rPr>
                <w:rFonts w:ascii="Times New Roman" w:hAnsi="Times New Roman" w:cs="Times New Roman"/>
              </w:rPr>
              <w:t>зация отдыха детей и молодежи</w:t>
            </w:r>
          </w:p>
        </w:tc>
        <w:tc>
          <w:tcPr>
            <w:tcW w:w="1701" w:type="dxa"/>
            <w:vAlign w:val="center"/>
          </w:tcPr>
          <w:p w:rsidR="004B186E" w:rsidRPr="004B186E" w:rsidRDefault="00305CCA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vAlign w:val="center"/>
          </w:tcPr>
          <w:p w:rsidR="004B186E" w:rsidRPr="004B186E" w:rsidRDefault="00305CCA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vAlign w:val="center"/>
          </w:tcPr>
          <w:p w:rsidR="004B186E" w:rsidRPr="004B186E" w:rsidRDefault="00305CCA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47989" w:rsidRPr="004B186E" w:rsidTr="00C93E1E">
        <w:tc>
          <w:tcPr>
            <w:tcW w:w="4892" w:type="dxa"/>
            <w:vAlign w:val="center"/>
          </w:tcPr>
          <w:p w:rsidR="00047989" w:rsidRPr="00E03293" w:rsidRDefault="00047989" w:rsidP="005E306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47989">
              <w:rPr>
                <w:rFonts w:ascii="Times New Roman" w:hAnsi="Times New Roman" w:cs="Times New Roman"/>
              </w:rPr>
              <w:t>Организация и проведение культурно-массовых мероприятий</w:t>
            </w:r>
          </w:p>
        </w:tc>
        <w:tc>
          <w:tcPr>
            <w:tcW w:w="1701" w:type="dxa"/>
            <w:vAlign w:val="center"/>
          </w:tcPr>
          <w:p w:rsidR="00047989" w:rsidRDefault="0082085A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2776</w:t>
            </w:r>
          </w:p>
        </w:tc>
        <w:tc>
          <w:tcPr>
            <w:tcW w:w="1843" w:type="dxa"/>
            <w:vAlign w:val="center"/>
          </w:tcPr>
          <w:p w:rsidR="00047989" w:rsidRDefault="00047989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047989" w:rsidRDefault="0082085A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2776</w:t>
            </w:r>
          </w:p>
        </w:tc>
      </w:tr>
    </w:tbl>
    <w:p w:rsidR="004B186E" w:rsidRPr="004B186E" w:rsidRDefault="004B186E" w:rsidP="004B186E">
      <w:pPr>
        <w:pStyle w:val="a4"/>
        <w:spacing w:line="240" w:lineRule="atLeast"/>
        <w:ind w:left="284"/>
        <w:jc w:val="center"/>
        <w:rPr>
          <w:sz w:val="28"/>
          <w:szCs w:val="28"/>
        </w:rPr>
      </w:pPr>
    </w:p>
    <w:p w:rsidR="004B186E" w:rsidRPr="004B186E" w:rsidRDefault="004B186E" w:rsidP="004B186E">
      <w:pPr>
        <w:pStyle w:val="a4"/>
        <w:spacing w:line="240" w:lineRule="atLeast"/>
        <w:ind w:left="284"/>
        <w:jc w:val="center"/>
        <w:rPr>
          <w:sz w:val="28"/>
          <w:szCs w:val="28"/>
        </w:rPr>
      </w:pPr>
      <w:bookmarkStart w:id="0" w:name="_GoBack"/>
      <w:bookmarkEnd w:id="0"/>
    </w:p>
    <w:p w:rsidR="004B186E" w:rsidRPr="004B186E" w:rsidRDefault="004B186E" w:rsidP="004B186E">
      <w:pPr>
        <w:pStyle w:val="a4"/>
        <w:spacing w:line="240" w:lineRule="atLeast"/>
        <w:ind w:left="284"/>
        <w:jc w:val="center"/>
        <w:rPr>
          <w:sz w:val="28"/>
          <w:szCs w:val="28"/>
        </w:rPr>
      </w:pPr>
      <w:r w:rsidRPr="004B186E">
        <w:rPr>
          <w:sz w:val="28"/>
          <w:szCs w:val="28"/>
        </w:rPr>
        <w:t>Таблица 4 «Показатели плана финансово-хозяйственной деятельности за отчетный период»</w:t>
      </w:r>
    </w:p>
    <w:p w:rsidR="004B186E" w:rsidRPr="004B186E" w:rsidRDefault="004B186E" w:rsidP="004B186E">
      <w:pPr>
        <w:pStyle w:val="a4"/>
        <w:spacing w:line="240" w:lineRule="atLeast"/>
        <w:ind w:left="284"/>
        <w:jc w:val="center"/>
        <w:rPr>
          <w:sz w:val="28"/>
          <w:szCs w:val="28"/>
        </w:rPr>
      </w:pPr>
      <w:r w:rsidRPr="004B186E">
        <w:rPr>
          <w:sz w:val="28"/>
          <w:szCs w:val="28"/>
        </w:rPr>
        <w:t>4.1 «Доходы»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6073"/>
        <w:gridCol w:w="1701"/>
        <w:gridCol w:w="1701"/>
      </w:tblGrid>
      <w:tr w:rsidR="004B186E" w:rsidRPr="004B186E" w:rsidTr="00C93E1E">
        <w:trPr>
          <w:trHeight w:val="991"/>
          <w:tblHeader/>
        </w:trPr>
        <w:tc>
          <w:tcPr>
            <w:tcW w:w="662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6073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 xml:space="preserve">План, </w:t>
            </w:r>
          </w:p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 xml:space="preserve">Факт, </w:t>
            </w:r>
          </w:p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186E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4B186E" w:rsidRPr="004B186E" w:rsidTr="00C93E1E">
        <w:tc>
          <w:tcPr>
            <w:tcW w:w="662" w:type="dxa"/>
            <w:vAlign w:val="center"/>
          </w:tcPr>
          <w:p w:rsidR="004B186E" w:rsidRPr="004B186E" w:rsidRDefault="00062303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3" w:type="dxa"/>
            <w:vAlign w:val="center"/>
          </w:tcPr>
          <w:p w:rsidR="004B186E" w:rsidRPr="004B186E" w:rsidRDefault="001545F2" w:rsidP="0006230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545F2">
              <w:rPr>
                <w:rFonts w:ascii="Times New Roman" w:hAnsi="Times New Roman" w:cs="Times New Roman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1701" w:type="dxa"/>
            <w:vAlign w:val="center"/>
          </w:tcPr>
          <w:p w:rsidR="004B186E" w:rsidRPr="006569D5" w:rsidRDefault="00F23AE2" w:rsidP="0006230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9933,33</w:t>
            </w:r>
          </w:p>
        </w:tc>
        <w:tc>
          <w:tcPr>
            <w:tcW w:w="1701" w:type="dxa"/>
            <w:vAlign w:val="center"/>
          </w:tcPr>
          <w:p w:rsidR="004B186E" w:rsidRPr="006569D5" w:rsidRDefault="00F23AE2" w:rsidP="0006230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9933,33</w:t>
            </w:r>
          </w:p>
        </w:tc>
      </w:tr>
      <w:tr w:rsidR="004B186E" w:rsidRPr="004B186E" w:rsidTr="00C93E1E">
        <w:tc>
          <w:tcPr>
            <w:tcW w:w="662" w:type="dxa"/>
            <w:vAlign w:val="center"/>
          </w:tcPr>
          <w:p w:rsidR="004B186E" w:rsidRPr="004B186E" w:rsidRDefault="00062303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3" w:type="dxa"/>
            <w:vAlign w:val="center"/>
          </w:tcPr>
          <w:p w:rsidR="004B186E" w:rsidRPr="001545F2" w:rsidRDefault="001545F2" w:rsidP="0006230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F2">
              <w:rPr>
                <w:rFonts w:ascii="Times New Roman" w:hAnsi="Times New Roman" w:cs="Times New Roman"/>
                <w:sz w:val="22"/>
                <w:szCs w:val="22"/>
              </w:rPr>
              <w:t>доходы от оказания услуг, выполнения работ за плату сверх установленного государственного (муниципального) задания</w:t>
            </w:r>
          </w:p>
        </w:tc>
        <w:tc>
          <w:tcPr>
            <w:tcW w:w="1701" w:type="dxa"/>
            <w:vAlign w:val="center"/>
          </w:tcPr>
          <w:p w:rsidR="004B186E" w:rsidRPr="00217C1A" w:rsidRDefault="00F23AE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1701" w:type="dxa"/>
            <w:vAlign w:val="center"/>
          </w:tcPr>
          <w:p w:rsidR="004B186E" w:rsidRPr="00217C1A" w:rsidRDefault="00F23AE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1036,31</w:t>
            </w:r>
          </w:p>
        </w:tc>
      </w:tr>
      <w:tr w:rsidR="001545F2" w:rsidRPr="004B186E" w:rsidTr="00C93E1E">
        <w:tc>
          <w:tcPr>
            <w:tcW w:w="662" w:type="dxa"/>
            <w:vAlign w:val="center"/>
          </w:tcPr>
          <w:p w:rsidR="001545F2" w:rsidRDefault="001545F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3" w:type="dxa"/>
            <w:vAlign w:val="center"/>
          </w:tcPr>
          <w:p w:rsidR="001545F2" w:rsidRPr="001545F2" w:rsidRDefault="001545F2" w:rsidP="0006230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F2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государственных учреждений</w:t>
            </w:r>
          </w:p>
        </w:tc>
        <w:tc>
          <w:tcPr>
            <w:tcW w:w="1701" w:type="dxa"/>
            <w:vAlign w:val="center"/>
          </w:tcPr>
          <w:p w:rsidR="001545F2" w:rsidRPr="00217C1A" w:rsidRDefault="00F23AE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1545F2" w:rsidRDefault="00F23AE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B186E" w:rsidRPr="004B186E" w:rsidTr="00C93E1E">
        <w:tc>
          <w:tcPr>
            <w:tcW w:w="662" w:type="dxa"/>
            <w:vAlign w:val="center"/>
          </w:tcPr>
          <w:p w:rsidR="004B186E" w:rsidRPr="004B186E" w:rsidRDefault="001545F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3" w:type="dxa"/>
            <w:vAlign w:val="center"/>
          </w:tcPr>
          <w:p w:rsidR="004B186E" w:rsidRPr="001545F2" w:rsidRDefault="001545F2" w:rsidP="0006230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5F2">
              <w:rPr>
                <w:rFonts w:ascii="Times New Roman" w:hAnsi="Times New Roman" w:cs="Times New Roman"/>
                <w:sz w:val="22"/>
                <w:szCs w:val="22"/>
              </w:rPr>
              <w:t>целевые субсидии</w:t>
            </w:r>
          </w:p>
        </w:tc>
        <w:tc>
          <w:tcPr>
            <w:tcW w:w="1701" w:type="dxa"/>
            <w:vAlign w:val="center"/>
          </w:tcPr>
          <w:p w:rsidR="004B186E" w:rsidRPr="006569D5" w:rsidRDefault="00F23AE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3901,59</w:t>
            </w:r>
          </w:p>
        </w:tc>
        <w:tc>
          <w:tcPr>
            <w:tcW w:w="1701" w:type="dxa"/>
            <w:vAlign w:val="center"/>
          </w:tcPr>
          <w:p w:rsidR="004B186E" w:rsidRPr="006569D5" w:rsidRDefault="00F23AE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3901,59</w:t>
            </w:r>
          </w:p>
        </w:tc>
      </w:tr>
    </w:tbl>
    <w:p w:rsidR="004B186E" w:rsidRPr="004B186E" w:rsidRDefault="004B186E" w:rsidP="004B186E">
      <w:pPr>
        <w:pStyle w:val="a4"/>
        <w:spacing w:line="240" w:lineRule="atLeast"/>
        <w:rPr>
          <w:sz w:val="28"/>
          <w:szCs w:val="28"/>
        </w:rPr>
      </w:pPr>
    </w:p>
    <w:p w:rsidR="00217C1A" w:rsidRDefault="00217C1A" w:rsidP="004B186E">
      <w:pPr>
        <w:pStyle w:val="a4"/>
        <w:spacing w:line="240" w:lineRule="atLeast"/>
        <w:ind w:left="284"/>
        <w:jc w:val="center"/>
        <w:rPr>
          <w:sz w:val="28"/>
          <w:szCs w:val="28"/>
        </w:rPr>
      </w:pPr>
    </w:p>
    <w:p w:rsidR="009A3B69" w:rsidRDefault="009A3B69" w:rsidP="004B186E">
      <w:pPr>
        <w:pStyle w:val="a4"/>
        <w:spacing w:line="240" w:lineRule="atLeast"/>
        <w:ind w:left="284"/>
        <w:jc w:val="center"/>
        <w:rPr>
          <w:sz w:val="28"/>
          <w:szCs w:val="28"/>
        </w:rPr>
      </w:pPr>
    </w:p>
    <w:p w:rsidR="00217C1A" w:rsidRPr="00F23AE2" w:rsidRDefault="00217C1A" w:rsidP="00F23AE2">
      <w:pPr>
        <w:spacing w:line="240" w:lineRule="atLeast"/>
        <w:rPr>
          <w:sz w:val="28"/>
          <w:szCs w:val="28"/>
        </w:rPr>
      </w:pPr>
    </w:p>
    <w:p w:rsidR="004B186E" w:rsidRPr="004B186E" w:rsidRDefault="004B186E" w:rsidP="004B186E">
      <w:pPr>
        <w:pStyle w:val="a4"/>
        <w:spacing w:line="240" w:lineRule="atLeast"/>
        <w:ind w:left="284"/>
        <w:jc w:val="center"/>
        <w:rPr>
          <w:sz w:val="28"/>
          <w:szCs w:val="28"/>
        </w:rPr>
      </w:pPr>
      <w:r w:rsidRPr="004B186E">
        <w:rPr>
          <w:sz w:val="28"/>
          <w:szCs w:val="28"/>
        </w:rPr>
        <w:t>4.2 «Расходы»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6073"/>
        <w:gridCol w:w="1701"/>
        <w:gridCol w:w="1701"/>
      </w:tblGrid>
      <w:tr w:rsidR="004B186E" w:rsidRPr="004B186E" w:rsidTr="00C93E1E">
        <w:trPr>
          <w:trHeight w:val="991"/>
          <w:tblHeader/>
        </w:trPr>
        <w:tc>
          <w:tcPr>
            <w:tcW w:w="662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6073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 xml:space="preserve">План, </w:t>
            </w:r>
          </w:p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B186E">
              <w:rPr>
                <w:rFonts w:ascii="Times New Roman" w:hAnsi="Times New Roman" w:cs="Times New Roman"/>
                <w:bCs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 xml:space="preserve">Факт, </w:t>
            </w:r>
          </w:p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186E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4B186E" w:rsidRPr="004B186E" w:rsidTr="00C93E1E">
        <w:tc>
          <w:tcPr>
            <w:tcW w:w="662" w:type="dxa"/>
            <w:vAlign w:val="center"/>
          </w:tcPr>
          <w:p w:rsidR="004B186E" w:rsidRPr="004B186E" w:rsidRDefault="00062303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3" w:type="dxa"/>
            <w:vAlign w:val="center"/>
          </w:tcPr>
          <w:p w:rsidR="004B186E" w:rsidRPr="004B186E" w:rsidRDefault="006569D5" w:rsidP="004B186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1701" w:type="dxa"/>
            <w:vAlign w:val="center"/>
          </w:tcPr>
          <w:p w:rsidR="004B186E" w:rsidRPr="006569D5" w:rsidRDefault="00F23AE2" w:rsidP="0006230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7300,70</w:t>
            </w:r>
          </w:p>
        </w:tc>
        <w:tc>
          <w:tcPr>
            <w:tcW w:w="1701" w:type="dxa"/>
            <w:vAlign w:val="center"/>
          </w:tcPr>
          <w:p w:rsidR="004B186E" w:rsidRPr="006569D5" w:rsidRDefault="00F23AE2" w:rsidP="0006230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7099,58</w:t>
            </w:r>
          </w:p>
        </w:tc>
      </w:tr>
      <w:tr w:rsidR="004B186E" w:rsidRPr="004B186E" w:rsidTr="00C93E1E">
        <w:tc>
          <w:tcPr>
            <w:tcW w:w="662" w:type="dxa"/>
            <w:vAlign w:val="center"/>
          </w:tcPr>
          <w:p w:rsidR="004B186E" w:rsidRPr="004B186E" w:rsidRDefault="00062303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3" w:type="dxa"/>
            <w:vAlign w:val="center"/>
          </w:tcPr>
          <w:p w:rsidR="004B186E" w:rsidRPr="00A01B65" w:rsidRDefault="006569D5" w:rsidP="0006230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B65">
              <w:rPr>
                <w:rFonts w:ascii="Times New Roman" w:hAnsi="Times New Roman" w:cs="Times New Roman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vAlign w:val="center"/>
          </w:tcPr>
          <w:p w:rsidR="004B186E" w:rsidRPr="006569D5" w:rsidRDefault="00F23AE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B186E" w:rsidRPr="006569D5" w:rsidRDefault="00F23AE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B186E" w:rsidRPr="004B186E" w:rsidTr="00C93E1E">
        <w:tc>
          <w:tcPr>
            <w:tcW w:w="662" w:type="dxa"/>
            <w:vAlign w:val="center"/>
          </w:tcPr>
          <w:p w:rsidR="004B186E" w:rsidRPr="004B186E" w:rsidRDefault="00062303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3" w:type="dxa"/>
            <w:vAlign w:val="center"/>
          </w:tcPr>
          <w:p w:rsidR="004B186E" w:rsidRPr="00A01B65" w:rsidRDefault="006569D5" w:rsidP="0006230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B65">
              <w:rPr>
                <w:rFonts w:ascii="Times New Roman" w:hAnsi="Times New Roman" w:cs="Times New Roman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vAlign w:val="center"/>
          </w:tcPr>
          <w:p w:rsidR="004B186E" w:rsidRPr="006569D5" w:rsidRDefault="00F23AE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2196,85</w:t>
            </w:r>
          </w:p>
        </w:tc>
        <w:tc>
          <w:tcPr>
            <w:tcW w:w="1701" w:type="dxa"/>
            <w:vAlign w:val="center"/>
          </w:tcPr>
          <w:p w:rsidR="004B186E" w:rsidRPr="006569D5" w:rsidRDefault="00F23AE2" w:rsidP="00184999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2136,11</w:t>
            </w:r>
          </w:p>
        </w:tc>
      </w:tr>
      <w:tr w:rsidR="006569D5" w:rsidRPr="004B186E" w:rsidTr="00C93E1E">
        <w:tc>
          <w:tcPr>
            <w:tcW w:w="662" w:type="dxa"/>
            <w:vAlign w:val="center"/>
          </w:tcPr>
          <w:p w:rsidR="006569D5" w:rsidRDefault="006569D5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3" w:type="dxa"/>
            <w:vAlign w:val="center"/>
          </w:tcPr>
          <w:p w:rsidR="006569D5" w:rsidRPr="00A01B65" w:rsidRDefault="006569D5" w:rsidP="0006230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B65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6569D5" w:rsidRPr="006569D5" w:rsidRDefault="00F23AE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5777,23</w:t>
            </w:r>
          </w:p>
        </w:tc>
        <w:tc>
          <w:tcPr>
            <w:tcW w:w="1701" w:type="dxa"/>
            <w:vAlign w:val="center"/>
          </w:tcPr>
          <w:p w:rsidR="006569D5" w:rsidRPr="006569D5" w:rsidRDefault="003A2AE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5626,23</w:t>
            </w:r>
          </w:p>
        </w:tc>
      </w:tr>
      <w:tr w:rsidR="006569D5" w:rsidRPr="004B186E" w:rsidTr="00C93E1E">
        <w:tc>
          <w:tcPr>
            <w:tcW w:w="662" w:type="dxa"/>
            <w:vAlign w:val="center"/>
          </w:tcPr>
          <w:p w:rsidR="006569D5" w:rsidRDefault="006569D5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3" w:type="dxa"/>
            <w:vAlign w:val="center"/>
          </w:tcPr>
          <w:p w:rsidR="006569D5" w:rsidRPr="00A01B65" w:rsidRDefault="006569D5" w:rsidP="0006230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B65">
              <w:rPr>
                <w:rFonts w:ascii="Times New Roman" w:hAnsi="Times New Roman" w:cs="Times New Roman"/>
                <w:sz w:val="22"/>
                <w:szCs w:val="22"/>
              </w:rPr>
              <w:t>Премии и гранты</w:t>
            </w:r>
          </w:p>
        </w:tc>
        <w:tc>
          <w:tcPr>
            <w:tcW w:w="1701" w:type="dxa"/>
            <w:vAlign w:val="center"/>
          </w:tcPr>
          <w:p w:rsidR="006569D5" w:rsidRPr="006569D5" w:rsidRDefault="00F23AE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6569D5" w:rsidRPr="006569D5" w:rsidRDefault="00F23AE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569D5" w:rsidRPr="004B186E" w:rsidTr="00C93E1E">
        <w:tc>
          <w:tcPr>
            <w:tcW w:w="662" w:type="dxa"/>
            <w:vAlign w:val="center"/>
          </w:tcPr>
          <w:p w:rsidR="006569D5" w:rsidRDefault="006569D5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73" w:type="dxa"/>
            <w:vAlign w:val="center"/>
          </w:tcPr>
          <w:p w:rsidR="006569D5" w:rsidRPr="00A01B65" w:rsidRDefault="006569D5" w:rsidP="0006230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B65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6569D5" w:rsidRPr="00982610" w:rsidRDefault="00F23AE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13,82</w:t>
            </w:r>
          </w:p>
        </w:tc>
        <w:tc>
          <w:tcPr>
            <w:tcW w:w="1701" w:type="dxa"/>
            <w:vAlign w:val="center"/>
          </w:tcPr>
          <w:p w:rsidR="006569D5" w:rsidRPr="00982610" w:rsidRDefault="00F23AE2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8,03</w:t>
            </w:r>
          </w:p>
        </w:tc>
      </w:tr>
    </w:tbl>
    <w:p w:rsidR="004B186E" w:rsidRPr="004B186E" w:rsidRDefault="004B186E" w:rsidP="004B186E">
      <w:pPr>
        <w:spacing w:after="0" w:line="240" w:lineRule="atLeast"/>
        <w:rPr>
          <w:rFonts w:ascii="Times New Roman" w:hAnsi="Times New Roman" w:cs="Times New Roman"/>
        </w:rPr>
      </w:pPr>
    </w:p>
    <w:p w:rsidR="004B186E" w:rsidRPr="004B186E" w:rsidRDefault="004B186E" w:rsidP="004B186E">
      <w:pPr>
        <w:pStyle w:val="21"/>
        <w:spacing w:line="240" w:lineRule="atLeast"/>
        <w:jc w:val="center"/>
        <w:rPr>
          <w:sz w:val="28"/>
          <w:szCs w:val="28"/>
        </w:rPr>
      </w:pPr>
      <w:r w:rsidRPr="004B186E">
        <w:rPr>
          <w:sz w:val="28"/>
          <w:szCs w:val="28"/>
        </w:rPr>
        <w:t>Раздел 3 «Об использовании имущества, закрепленного за учреждением»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701"/>
        <w:gridCol w:w="1701"/>
      </w:tblGrid>
      <w:tr w:rsidR="004B186E" w:rsidRPr="004B186E" w:rsidTr="00C93E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Отчетные сведения, 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6E" w:rsidRPr="004B186E" w:rsidRDefault="004B186E" w:rsidP="004B186E">
            <w:pPr>
              <w:pStyle w:val="1"/>
              <w:spacing w:before="0" w:after="0" w:line="24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E" w:rsidRPr="004B186E" w:rsidRDefault="004B186E" w:rsidP="004B186E">
            <w:pPr>
              <w:pStyle w:val="1"/>
              <w:spacing w:before="0" w:after="0" w:line="24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86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конец отчетного периода</w:t>
            </w:r>
          </w:p>
        </w:tc>
      </w:tr>
      <w:tr w:rsidR="004B186E" w:rsidRPr="004B186E" w:rsidTr="00C93E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86E" w:rsidRPr="004B186E" w:rsidRDefault="00C93E1E" w:rsidP="004B186E">
            <w:pPr>
              <w:spacing w:after="0" w:line="240" w:lineRule="atLeast"/>
              <w:rPr>
                <w:rFonts w:ascii="Times New Roman" w:hAnsi="Times New Roman" w:cs="Times New Roman"/>
                <w:color w:val="800000"/>
              </w:rPr>
            </w:pPr>
            <w:r>
              <w:rPr>
                <w:rFonts w:ascii="Times New Roman" w:hAnsi="Times New Roman" w:cs="Times New Roman"/>
              </w:rPr>
              <w:t xml:space="preserve">Общая балансовая </w:t>
            </w:r>
            <w:r w:rsidR="004B186E" w:rsidRPr="004B186E">
              <w:rPr>
                <w:rFonts w:ascii="Times New Roman" w:hAnsi="Times New Roman" w:cs="Times New Roman"/>
              </w:rPr>
              <w:t xml:space="preserve"> стоимость недвижимого имущества, находящегося на праве оперативного управления (тыс. руб.),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6E" w:rsidRPr="004B186E" w:rsidRDefault="00383B16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3690,76</w:t>
            </w:r>
            <w:r w:rsidR="006B54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E" w:rsidRDefault="00383B16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3690,76</w:t>
            </w:r>
          </w:p>
          <w:p w:rsidR="006B54D8" w:rsidRPr="004B186E" w:rsidRDefault="006B54D8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ind w:firstLine="318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6E" w:rsidRPr="004B186E" w:rsidRDefault="00285BFD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E" w:rsidRPr="004B186E" w:rsidRDefault="00285BFD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B186E" w:rsidRPr="004B186E" w:rsidTr="00C93E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ind w:firstLine="318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6E" w:rsidRPr="004B186E" w:rsidRDefault="00285BFD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E" w:rsidRPr="004B186E" w:rsidRDefault="00285BFD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B186E" w:rsidRPr="004B186E" w:rsidTr="00C93E1E">
        <w:trPr>
          <w:trHeight w:val="5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rPr>
                <w:rFonts w:ascii="Times New Roman" w:hAnsi="Times New Roman" w:cs="Times New Roman"/>
                <w:color w:val="800000"/>
              </w:rPr>
            </w:pPr>
            <w:r w:rsidRPr="004B186E">
              <w:rPr>
                <w:rFonts w:ascii="Times New Roman" w:hAnsi="Times New Roman" w:cs="Times New Roman"/>
              </w:rPr>
              <w:t>Общая балансовая</w:t>
            </w:r>
            <w:r w:rsidR="00982610">
              <w:rPr>
                <w:rFonts w:ascii="Times New Roman" w:hAnsi="Times New Roman" w:cs="Times New Roman"/>
              </w:rPr>
              <w:t xml:space="preserve"> </w:t>
            </w:r>
            <w:r w:rsidRPr="004B186E">
              <w:rPr>
                <w:rFonts w:ascii="Times New Roman" w:hAnsi="Times New Roman" w:cs="Times New Roman"/>
              </w:rPr>
              <w:t>стоимость</w:t>
            </w:r>
            <w:r w:rsidR="00982610">
              <w:rPr>
                <w:rFonts w:ascii="Times New Roman" w:hAnsi="Times New Roman" w:cs="Times New Roman"/>
              </w:rPr>
              <w:t xml:space="preserve"> </w:t>
            </w:r>
            <w:r w:rsidRPr="004B186E">
              <w:rPr>
                <w:rFonts w:ascii="Times New Roman" w:hAnsi="Times New Roman" w:cs="Times New Roman"/>
              </w:rPr>
              <w:t xml:space="preserve"> </w:t>
            </w:r>
            <w:r w:rsidRPr="00982610">
              <w:rPr>
                <w:rFonts w:ascii="Times New Roman" w:hAnsi="Times New Roman" w:cs="Times New Roman"/>
              </w:rPr>
              <w:t>движимого имущества (тыс. руб.),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A0" w:rsidRPr="004B186E" w:rsidRDefault="00F23AE2" w:rsidP="001452A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E" w:rsidRDefault="003A2AE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5601,07</w:t>
            </w:r>
          </w:p>
          <w:p w:rsidR="00547BFA" w:rsidRPr="004B186E" w:rsidRDefault="00547BFA" w:rsidP="009826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4B186E" w:rsidRPr="004B186E" w:rsidTr="00C93E1E">
        <w:trPr>
          <w:trHeight w:val="3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ind w:firstLine="318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6E" w:rsidRPr="004B186E" w:rsidRDefault="00547BFA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E" w:rsidRPr="004B186E" w:rsidRDefault="00547BFA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186E" w:rsidRPr="004B186E" w:rsidTr="00C93E1E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ind w:firstLine="318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6E" w:rsidRPr="004B186E" w:rsidRDefault="00547BFA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E" w:rsidRPr="004B186E" w:rsidRDefault="00547BFA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186E" w:rsidRPr="004B186E" w:rsidTr="00C93E1E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Общая балансовая стоимость особо ценного движимого имущества,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6E" w:rsidRPr="004B186E" w:rsidRDefault="00E56423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E" w:rsidRPr="004B186E" w:rsidRDefault="000E5D58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8082,37</w:t>
            </w:r>
          </w:p>
        </w:tc>
      </w:tr>
      <w:tr w:rsidR="004B186E" w:rsidRPr="004B186E" w:rsidTr="00C93E1E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Количество объектов недвижимого имущества, закрепленных за автономным учреждением,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6E" w:rsidRPr="004B186E" w:rsidRDefault="00547BFA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E" w:rsidRPr="004B186E" w:rsidRDefault="00547BFA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186E" w:rsidRPr="004B186E" w:rsidTr="00C93E1E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ind w:firstLine="34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Общая площадь объектов недвижимого имущества, закрепленных за автономным учреждением, кв. м.,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6E" w:rsidRPr="004B186E" w:rsidRDefault="00547BFA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E" w:rsidRPr="004B186E" w:rsidRDefault="00547BFA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975,80</w:t>
            </w:r>
          </w:p>
        </w:tc>
      </w:tr>
      <w:tr w:rsidR="004B186E" w:rsidRPr="004B186E" w:rsidTr="00C93E1E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ind w:firstLine="318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Переданных в аренду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6E" w:rsidRPr="004B186E" w:rsidRDefault="00547BFA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E" w:rsidRPr="004B186E" w:rsidRDefault="00547BFA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186E" w:rsidRPr="004B186E" w:rsidTr="00C93E1E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ind w:firstLine="318"/>
              <w:jc w:val="righ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Переданных в 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6E" w:rsidRPr="004B186E" w:rsidRDefault="00547BFA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E" w:rsidRPr="004B186E" w:rsidRDefault="00547BFA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186E" w:rsidRPr="004B186E" w:rsidTr="00C93E1E">
        <w:trPr>
          <w:trHeight w:val="5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86E" w:rsidRPr="004B186E" w:rsidRDefault="004B186E" w:rsidP="004B186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B186E">
              <w:rPr>
                <w:rFonts w:ascii="Times New Roman" w:hAnsi="Times New Roman" w:cs="Times New Roman"/>
              </w:rPr>
              <w:t>Объем средств, полученных в отчетном году от распоряжения в установленном порядке имуществом, закрепленным за учреждением,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6E" w:rsidRPr="004B186E" w:rsidRDefault="00383B16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6E" w:rsidRPr="004B186E" w:rsidRDefault="00383B16" w:rsidP="004B186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2410"/>
        <w:gridCol w:w="283"/>
        <w:gridCol w:w="4253"/>
      </w:tblGrid>
      <w:tr w:rsidR="004B186E" w:rsidRPr="004B186E" w:rsidTr="00C93E1E">
        <w:tc>
          <w:tcPr>
            <w:tcW w:w="2660" w:type="dxa"/>
          </w:tcPr>
          <w:p w:rsidR="009B7C20" w:rsidRDefault="009B7C20" w:rsidP="004B186E">
            <w:pPr>
              <w:spacing w:line="240" w:lineRule="atLeast"/>
            </w:pPr>
          </w:p>
          <w:p w:rsidR="004B186E" w:rsidRPr="004B186E" w:rsidRDefault="004B186E" w:rsidP="004B186E">
            <w:pPr>
              <w:spacing w:line="240" w:lineRule="atLeast"/>
            </w:pPr>
            <w:r w:rsidRPr="004B186E">
              <w:t xml:space="preserve">Директор                                </w:t>
            </w:r>
          </w:p>
        </w:tc>
        <w:tc>
          <w:tcPr>
            <w:tcW w:w="425" w:type="dxa"/>
          </w:tcPr>
          <w:p w:rsidR="004B186E" w:rsidRPr="004B186E" w:rsidRDefault="004B186E" w:rsidP="004B186E">
            <w:pPr>
              <w:spacing w:line="240" w:lineRule="atLeast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186E" w:rsidRPr="004B186E" w:rsidRDefault="004B186E" w:rsidP="004B186E">
            <w:pPr>
              <w:spacing w:line="240" w:lineRule="atLeast"/>
            </w:pPr>
          </w:p>
        </w:tc>
        <w:tc>
          <w:tcPr>
            <w:tcW w:w="283" w:type="dxa"/>
          </w:tcPr>
          <w:p w:rsidR="004B186E" w:rsidRPr="004B186E" w:rsidRDefault="004B186E" w:rsidP="004B186E">
            <w:pPr>
              <w:spacing w:line="240" w:lineRule="atLeast"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B7C20" w:rsidRDefault="009B7C20" w:rsidP="009B7C20">
            <w:pPr>
              <w:spacing w:line="240" w:lineRule="atLeast"/>
              <w:jc w:val="center"/>
            </w:pPr>
          </w:p>
          <w:p w:rsidR="004B186E" w:rsidRPr="004B186E" w:rsidRDefault="009B7C20" w:rsidP="009B7C20">
            <w:pPr>
              <w:spacing w:line="240" w:lineRule="atLeast"/>
              <w:jc w:val="center"/>
            </w:pPr>
            <w:r>
              <w:t>Бессонова Елена Александровна</w:t>
            </w:r>
          </w:p>
        </w:tc>
      </w:tr>
      <w:tr w:rsidR="004B186E" w:rsidRPr="004B186E" w:rsidTr="00C93E1E">
        <w:trPr>
          <w:trHeight w:val="276"/>
        </w:trPr>
        <w:tc>
          <w:tcPr>
            <w:tcW w:w="2660" w:type="dxa"/>
          </w:tcPr>
          <w:p w:rsidR="004B186E" w:rsidRPr="004B186E" w:rsidRDefault="004B186E" w:rsidP="004B186E">
            <w:pPr>
              <w:spacing w:line="240" w:lineRule="atLeast"/>
            </w:pPr>
            <w:r w:rsidRPr="004B186E">
              <w:t>М П</w:t>
            </w:r>
          </w:p>
        </w:tc>
        <w:tc>
          <w:tcPr>
            <w:tcW w:w="425" w:type="dxa"/>
          </w:tcPr>
          <w:p w:rsidR="004B186E" w:rsidRPr="004B186E" w:rsidRDefault="004B186E" w:rsidP="004B186E">
            <w:pPr>
              <w:spacing w:line="240" w:lineRule="atLeast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B186E" w:rsidRPr="004B186E" w:rsidRDefault="004B186E" w:rsidP="004B186E">
            <w:pPr>
              <w:spacing w:line="240" w:lineRule="atLeast"/>
              <w:jc w:val="center"/>
            </w:pPr>
            <w:r w:rsidRPr="004B186E">
              <w:t>(подпись)</w:t>
            </w:r>
          </w:p>
        </w:tc>
        <w:tc>
          <w:tcPr>
            <w:tcW w:w="283" w:type="dxa"/>
          </w:tcPr>
          <w:p w:rsidR="004B186E" w:rsidRPr="004B186E" w:rsidRDefault="004B186E" w:rsidP="004B186E">
            <w:pPr>
              <w:spacing w:line="240" w:lineRule="atLeast"/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B186E" w:rsidRPr="004B186E" w:rsidRDefault="004B186E" w:rsidP="004B186E">
            <w:pPr>
              <w:spacing w:line="240" w:lineRule="atLeast"/>
              <w:jc w:val="center"/>
            </w:pPr>
            <w:r w:rsidRPr="004B186E">
              <w:t>(расшифровка подписи)</w:t>
            </w:r>
          </w:p>
        </w:tc>
      </w:tr>
      <w:tr w:rsidR="004B186E" w:rsidRPr="004B186E" w:rsidTr="00C93E1E">
        <w:trPr>
          <w:trHeight w:val="363"/>
        </w:trPr>
        <w:tc>
          <w:tcPr>
            <w:tcW w:w="2660" w:type="dxa"/>
          </w:tcPr>
          <w:p w:rsidR="009B7C20" w:rsidRDefault="009B7C20" w:rsidP="004B186E">
            <w:pPr>
              <w:spacing w:line="240" w:lineRule="atLeast"/>
            </w:pPr>
          </w:p>
          <w:p w:rsidR="004B186E" w:rsidRPr="004B186E" w:rsidRDefault="004B186E" w:rsidP="004B186E">
            <w:pPr>
              <w:spacing w:line="240" w:lineRule="atLeast"/>
            </w:pPr>
            <w:r w:rsidRPr="004B186E">
              <w:t xml:space="preserve">Главный бухгалтер            </w:t>
            </w:r>
          </w:p>
        </w:tc>
        <w:tc>
          <w:tcPr>
            <w:tcW w:w="425" w:type="dxa"/>
          </w:tcPr>
          <w:p w:rsidR="004B186E" w:rsidRPr="004B186E" w:rsidRDefault="004B186E" w:rsidP="004B186E">
            <w:pPr>
              <w:spacing w:line="240" w:lineRule="atLeast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186E" w:rsidRPr="004B186E" w:rsidRDefault="004B186E" w:rsidP="004B186E">
            <w:pPr>
              <w:spacing w:line="240" w:lineRule="atLeast"/>
            </w:pPr>
          </w:p>
        </w:tc>
        <w:tc>
          <w:tcPr>
            <w:tcW w:w="283" w:type="dxa"/>
          </w:tcPr>
          <w:p w:rsidR="004B186E" w:rsidRPr="004B186E" w:rsidRDefault="004B186E" w:rsidP="004B186E">
            <w:pPr>
              <w:spacing w:line="240" w:lineRule="atLeast"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B7C20" w:rsidRDefault="009B7C20" w:rsidP="009B7C20">
            <w:pPr>
              <w:spacing w:line="240" w:lineRule="atLeast"/>
              <w:jc w:val="center"/>
            </w:pPr>
          </w:p>
          <w:p w:rsidR="004B186E" w:rsidRPr="004B186E" w:rsidRDefault="009B7C20" w:rsidP="009B7C20">
            <w:pPr>
              <w:spacing w:line="240" w:lineRule="atLeast"/>
              <w:jc w:val="center"/>
            </w:pPr>
            <w:r>
              <w:t>Суслова Марина Александровна</w:t>
            </w:r>
          </w:p>
        </w:tc>
      </w:tr>
      <w:tr w:rsidR="004B186E" w:rsidRPr="004B186E" w:rsidTr="00C93E1E">
        <w:tc>
          <w:tcPr>
            <w:tcW w:w="2660" w:type="dxa"/>
          </w:tcPr>
          <w:p w:rsidR="009B7C20" w:rsidRDefault="009B7C20" w:rsidP="009B7C20">
            <w:pPr>
              <w:spacing w:line="240" w:lineRule="atLeast"/>
              <w:jc w:val="center"/>
            </w:pPr>
          </w:p>
          <w:p w:rsidR="004B186E" w:rsidRPr="004B186E" w:rsidRDefault="004B186E" w:rsidP="009B7C20">
            <w:pPr>
              <w:spacing w:line="240" w:lineRule="atLeast"/>
              <w:jc w:val="center"/>
            </w:pPr>
          </w:p>
        </w:tc>
        <w:tc>
          <w:tcPr>
            <w:tcW w:w="425" w:type="dxa"/>
          </w:tcPr>
          <w:p w:rsidR="004B186E" w:rsidRPr="004B186E" w:rsidRDefault="004B186E" w:rsidP="004B186E">
            <w:pPr>
              <w:spacing w:line="240" w:lineRule="atLeast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B186E" w:rsidRDefault="004B186E" w:rsidP="004B186E">
            <w:pPr>
              <w:spacing w:line="240" w:lineRule="atLeast"/>
              <w:jc w:val="center"/>
            </w:pPr>
            <w:r w:rsidRPr="004B186E">
              <w:t>(подпись)</w:t>
            </w:r>
          </w:p>
          <w:p w:rsidR="009B7C20" w:rsidRPr="004B186E" w:rsidRDefault="009B7C20" w:rsidP="004B186E">
            <w:pPr>
              <w:spacing w:line="240" w:lineRule="atLeast"/>
              <w:jc w:val="center"/>
            </w:pPr>
            <w:r>
              <w:t>8 (34553) 4-25-60</w:t>
            </w:r>
          </w:p>
        </w:tc>
        <w:tc>
          <w:tcPr>
            <w:tcW w:w="283" w:type="dxa"/>
          </w:tcPr>
          <w:p w:rsidR="004B186E" w:rsidRPr="004B186E" w:rsidRDefault="004B186E" w:rsidP="004B186E">
            <w:pPr>
              <w:spacing w:line="240" w:lineRule="atLeast"/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B186E" w:rsidRPr="004B186E" w:rsidRDefault="004B186E" w:rsidP="004B186E">
            <w:pPr>
              <w:spacing w:line="240" w:lineRule="atLeast"/>
              <w:jc w:val="center"/>
            </w:pPr>
            <w:r w:rsidRPr="004B186E">
              <w:t>(расшифровка подписи)</w:t>
            </w:r>
          </w:p>
        </w:tc>
      </w:tr>
      <w:tr w:rsidR="004B186E" w:rsidRPr="004B186E" w:rsidTr="00C93E1E">
        <w:tc>
          <w:tcPr>
            <w:tcW w:w="2660" w:type="dxa"/>
            <w:tcBorders>
              <w:top w:val="single" w:sz="4" w:space="0" w:color="auto"/>
            </w:tcBorders>
          </w:tcPr>
          <w:p w:rsidR="004B186E" w:rsidRPr="004B186E" w:rsidRDefault="004B186E" w:rsidP="004B186E">
            <w:pPr>
              <w:spacing w:line="240" w:lineRule="atLeast"/>
              <w:jc w:val="center"/>
            </w:pPr>
            <w:r w:rsidRPr="004B186E">
              <w:t>(дата составления)</w:t>
            </w:r>
          </w:p>
        </w:tc>
        <w:tc>
          <w:tcPr>
            <w:tcW w:w="425" w:type="dxa"/>
          </w:tcPr>
          <w:p w:rsidR="004B186E" w:rsidRPr="004B186E" w:rsidRDefault="004B186E" w:rsidP="004B186E">
            <w:pPr>
              <w:spacing w:line="240" w:lineRule="atLeast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B186E" w:rsidRPr="004B186E" w:rsidRDefault="004B186E" w:rsidP="004B186E">
            <w:pPr>
              <w:spacing w:line="240" w:lineRule="atLeast"/>
            </w:pPr>
            <w:r w:rsidRPr="004B186E">
              <w:t>(контактный номер)</w:t>
            </w:r>
          </w:p>
        </w:tc>
        <w:tc>
          <w:tcPr>
            <w:tcW w:w="283" w:type="dxa"/>
          </w:tcPr>
          <w:p w:rsidR="004B186E" w:rsidRPr="004B186E" w:rsidRDefault="004B186E" w:rsidP="004B186E">
            <w:pPr>
              <w:spacing w:line="240" w:lineRule="atLeast"/>
            </w:pPr>
          </w:p>
        </w:tc>
        <w:tc>
          <w:tcPr>
            <w:tcW w:w="4253" w:type="dxa"/>
          </w:tcPr>
          <w:p w:rsidR="004B186E" w:rsidRPr="004B186E" w:rsidRDefault="004B186E" w:rsidP="004B186E">
            <w:pPr>
              <w:spacing w:line="240" w:lineRule="atLeast"/>
            </w:pPr>
          </w:p>
        </w:tc>
      </w:tr>
    </w:tbl>
    <w:p w:rsidR="004B186E" w:rsidRPr="004B186E" w:rsidRDefault="004B186E" w:rsidP="004B186E">
      <w:pPr>
        <w:tabs>
          <w:tab w:val="left" w:pos="3299"/>
        </w:tabs>
        <w:spacing w:after="0" w:line="240" w:lineRule="atLeast"/>
        <w:rPr>
          <w:rFonts w:ascii="Times New Roman" w:hAnsi="Times New Roman" w:cs="Times New Roman"/>
        </w:rPr>
      </w:pPr>
    </w:p>
    <w:p w:rsidR="00AE7B7A" w:rsidRDefault="00AE7B7A" w:rsidP="004B186E">
      <w:pPr>
        <w:spacing w:after="0" w:line="240" w:lineRule="atLeast"/>
        <w:rPr>
          <w:rFonts w:ascii="Times New Roman" w:hAnsi="Times New Roman" w:cs="Times New Roman"/>
        </w:rPr>
      </w:pPr>
    </w:p>
    <w:p w:rsidR="004B186E" w:rsidRPr="004B186E" w:rsidRDefault="004B186E" w:rsidP="004B186E">
      <w:pPr>
        <w:spacing w:after="0" w:line="240" w:lineRule="atLeast"/>
        <w:rPr>
          <w:rFonts w:ascii="Times New Roman" w:hAnsi="Times New Roman" w:cs="Times New Roman"/>
        </w:rPr>
      </w:pPr>
    </w:p>
    <w:sectPr w:rsidR="004B186E" w:rsidRPr="004B186E" w:rsidSect="00AE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7B0"/>
    <w:multiLevelType w:val="hybridMultilevel"/>
    <w:tmpl w:val="9C74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2E29"/>
    <w:multiLevelType w:val="hybridMultilevel"/>
    <w:tmpl w:val="57641EE0"/>
    <w:lvl w:ilvl="0" w:tplc="DEB2D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243CA"/>
    <w:multiLevelType w:val="hybridMultilevel"/>
    <w:tmpl w:val="8DDE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6E"/>
    <w:rsid w:val="00020843"/>
    <w:rsid w:val="00026F8B"/>
    <w:rsid w:val="00047989"/>
    <w:rsid w:val="00062303"/>
    <w:rsid w:val="000D5AF0"/>
    <w:rsid w:val="000E5144"/>
    <w:rsid w:val="000E5D58"/>
    <w:rsid w:val="001167AE"/>
    <w:rsid w:val="001452A0"/>
    <w:rsid w:val="001545F2"/>
    <w:rsid w:val="00184999"/>
    <w:rsid w:val="001863CC"/>
    <w:rsid w:val="001B7E42"/>
    <w:rsid w:val="001E522D"/>
    <w:rsid w:val="00213BC0"/>
    <w:rsid w:val="00217C1A"/>
    <w:rsid w:val="00285BFD"/>
    <w:rsid w:val="00286793"/>
    <w:rsid w:val="00305CCA"/>
    <w:rsid w:val="00356F00"/>
    <w:rsid w:val="00383B16"/>
    <w:rsid w:val="00392FEC"/>
    <w:rsid w:val="003A2AEE"/>
    <w:rsid w:val="003A5A74"/>
    <w:rsid w:val="003C4CBE"/>
    <w:rsid w:val="00404560"/>
    <w:rsid w:val="00415E99"/>
    <w:rsid w:val="004B186E"/>
    <w:rsid w:val="004B4027"/>
    <w:rsid w:val="004F566D"/>
    <w:rsid w:val="00507E8E"/>
    <w:rsid w:val="00517FFB"/>
    <w:rsid w:val="005230B1"/>
    <w:rsid w:val="00547BFA"/>
    <w:rsid w:val="0055448E"/>
    <w:rsid w:val="005C160A"/>
    <w:rsid w:val="005E3069"/>
    <w:rsid w:val="005E39AB"/>
    <w:rsid w:val="0062617A"/>
    <w:rsid w:val="006569D5"/>
    <w:rsid w:val="006B54D8"/>
    <w:rsid w:val="00773D05"/>
    <w:rsid w:val="0078166B"/>
    <w:rsid w:val="00787F4B"/>
    <w:rsid w:val="007C104D"/>
    <w:rsid w:val="0082085A"/>
    <w:rsid w:val="008617A4"/>
    <w:rsid w:val="00885119"/>
    <w:rsid w:val="008868ED"/>
    <w:rsid w:val="00917C75"/>
    <w:rsid w:val="009422BB"/>
    <w:rsid w:val="0096103C"/>
    <w:rsid w:val="0097370F"/>
    <w:rsid w:val="00982610"/>
    <w:rsid w:val="009A3B69"/>
    <w:rsid w:val="009B18BF"/>
    <w:rsid w:val="009B7C20"/>
    <w:rsid w:val="009E3DEC"/>
    <w:rsid w:val="009E4F94"/>
    <w:rsid w:val="00A01B65"/>
    <w:rsid w:val="00A17626"/>
    <w:rsid w:val="00A96A4D"/>
    <w:rsid w:val="00AB386E"/>
    <w:rsid w:val="00AD3B0D"/>
    <w:rsid w:val="00AE7B7A"/>
    <w:rsid w:val="00B23EBF"/>
    <w:rsid w:val="00B52FDC"/>
    <w:rsid w:val="00C2117C"/>
    <w:rsid w:val="00C3126A"/>
    <w:rsid w:val="00C3483B"/>
    <w:rsid w:val="00C61F19"/>
    <w:rsid w:val="00C93E1E"/>
    <w:rsid w:val="00D057C4"/>
    <w:rsid w:val="00D51EC9"/>
    <w:rsid w:val="00D938A9"/>
    <w:rsid w:val="00DC2143"/>
    <w:rsid w:val="00DC6078"/>
    <w:rsid w:val="00E03293"/>
    <w:rsid w:val="00E16C1E"/>
    <w:rsid w:val="00E56423"/>
    <w:rsid w:val="00EE5071"/>
    <w:rsid w:val="00F23AE2"/>
    <w:rsid w:val="00F343F6"/>
    <w:rsid w:val="00F67F65"/>
    <w:rsid w:val="00F8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5728"/>
  <w15:docId w15:val="{2FE884C6-3257-46F9-A3F3-E9F922C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7A"/>
  </w:style>
  <w:style w:type="paragraph" w:styleId="1">
    <w:name w:val="heading 1"/>
    <w:basedOn w:val="a"/>
    <w:next w:val="a"/>
    <w:link w:val="10"/>
    <w:qFormat/>
    <w:rsid w:val="004B18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86E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4B1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B1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4B18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4B186E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4B186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rsid w:val="00DC21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C214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C214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B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3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BB52-49FE-4FA1-A805-C83783F0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10</cp:revision>
  <cp:lastPrinted>2021-03-29T09:43:00Z</cp:lastPrinted>
  <dcterms:created xsi:type="dcterms:W3CDTF">2021-03-29T09:44:00Z</dcterms:created>
  <dcterms:modified xsi:type="dcterms:W3CDTF">2022-05-17T08:55:00Z</dcterms:modified>
</cp:coreProperties>
</file>