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3B" w:rsidRPr="00E76BA2" w:rsidRDefault="0059753B" w:rsidP="0059753B">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59753B" w:rsidRPr="00903933" w:rsidRDefault="0059753B" w:rsidP="00903933">
      <w:pPr>
        <w:spacing w:after="0" w:line="276"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b/>
          <w:sz w:val="24"/>
          <w:szCs w:val="24"/>
          <w:lang w:eastAsia="ru-RU"/>
        </w:rPr>
        <w:t>Хоровое дирижирование. Хоровое пение.</w:t>
      </w:r>
      <w:r w:rsidRPr="00E76BA2">
        <w:rPr>
          <w:rFonts w:ascii="Times New Roman" w:eastAsia="Calibri" w:hAnsi="Times New Roman" w:cs="Times New Roman"/>
          <w:b/>
          <w:sz w:val="24"/>
          <w:szCs w:val="24"/>
          <w:lang w:eastAsia="ru-RU"/>
        </w:rPr>
        <w:t xml:space="preserve"> 2 курс.</w:t>
      </w:r>
    </w:p>
    <w:p w:rsidR="00F506CE" w:rsidRDefault="00F506CE" w:rsidP="00F506CE">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Прочитать текст и </w:t>
      </w:r>
      <w:r w:rsidRPr="00A456D9">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выполнить задания</w:t>
      </w:r>
      <w:r w:rsidRPr="007E16C7">
        <w:rPr>
          <w:rFonts w:ascii="Times New Roman" w:eastAsia="Calibri" w:hAnsi="Times New Roman" w:cs="Times New Roman"/>
          <w:sz w:val="24"/>
          <w:szCs w:val="24"/>
        </w:rPr>
        <w:t xml:space="preserve"> (</w:t>
      </w:r>
      <w:r w:rsidRPr="007E16C7">
        <w:rPr>
          <w:rFonts w:ascii="Times New Roman" w:eastAsia="Calibri" w:hAnsi="Times New Roman" w:cs="Times New Roman"/>
          <w:b/>
          <w:sz w:val="24"/>
          <w:szCs w:val="24"/>
          <w:lang w:val="en-US"/>
        </w:rPr>
        <w:t>A</w:t>
      </w:r>
      <w:r w:rsidRPr="007E16C7">
        <w:rPr>
          <w:rFonts w:ascii="Times New Roman" w:eastAsia="Calibri" w:hAnsi="Times New Roman" w:cs="Times New Roman"/>
          <w:b/>
          <w:sz w:val="24"/>
          <w:szCs w:val="24"/>
        </w:rPr>
        <w:t xml:space="preserve">, </w:t>
      </w:r>
      <w:r w:rsidRPr="007E16C7">
        <w:rPr>
          <w:rFonts w:ascii="Times New Roman" w:eastAsia="Calibri" w:hAnsi="Times New Roman" w:cs="Times New Roman"/>
          <w:b/>
          <w:sz w:val="24"/>
          <w:szCs w:val="24"/>
          <w:lang w:val="en-US"/>
        </w:rPr>
        <w:t>B</w:t>
      </w:r>
      <w:r w:rsidRPr="007E16C7">
        <w:rPr>
          <w:rFonts w:ascii="Times New Roman" w:eastAsia="Calibri" w:hAnsi="Times New Roman" w:cs="Times New Roman"/>
          <w:sz w:val="24"/>
          <w:szCs w:val="24"/>
        </w:rPr>
        <w:t>)</w:t>
      </w:r>
      <w:r w:rsidRPr="009E722C">
        <w:rPr>
          <w:rFonts w:ascii="Times New Roman" w:eastAsia="Calibri" w:hAnsi="Times New Roman" w:cs="Times New Roman"/>
          <w:sz w:val="24"/>
          <w:szCs w:val="24"/>
        </w:rPr>
        <w:t>.</w:t>
      </w:r>
    </w:p>
    <w:p w:rsidR="00F506CE" w:rsidRPr="007E16C7" w:rsidRDefault="00F506CE" w:rsidP="00F506C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E722C">
        <w:rPr>
          <w:rFonts w:ascii="Times New Roman" w:eastAsia="Calibri" w:hAnsi="Times New Roman" w:cs="Times New Roman"/>
          <w:sz w:val="24"/>
          <w:szCs w:val="24"/>
        </w:rPr>
        <w:t xml:space="preserve">2.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F506CE" w:rsidRDefault="00F506CE" w:rsidP="00F506CE">
      <w:pPr>
        <w:spacing w:after="0" w:line="276" w:lineRule="auto"/>
        <w:rPr>
          <w:rFonts w:ascii="Times New Roman" w:eastAsia="Calibri" w:hAnsi="Times New Roman" w:cs="Times New Roman"/>
          <w:sz w:val="24"/>
          <w:szCs w:val="24"/>
        </w:rPr>
      </w:pPr>
    </w:p>
    <w:p w:rsidR="00F506CE" w:rsidRPr="001559E7" w:rsidRDefault="00F506CE" w:rsidP="00F506CE">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b/>
          <w:bCs/>
          <w:sz w:val="24"/>
          <w:szCs w:val="24"/>
          <w:lang w:val="en-US" w:eastAsia="ru-RU"/>
        </w:rPr>
        <w:t xml:space="preserve">1. </w:t>
      </w:r>
      <w:r w:rsidRPr="001559E7">
        <w:rPr>
          <w:rFonts w:ascii="Times New Roman" w:eastAsia="Times New Roman" w:hAnsi="Times New Roman" w:cs="Times New Roman"/>
          <w:sz w:val="24"/>
          <w:szCs w:val="24"/>
          <w:lang w:val="en-US" w:eastAsia="ru-RU"/>
        </w:rPr>
        <w:t>Read and translate the text.</w:t>
      </w:r>
    </w:p>
    <w:p w:rsidR="00F506CE" w:rsidRPr="001559E7" w:rsidRDefault="00F506CE" w:rsidP="00F506CE">
      <w:pPr>
        <w:spacing w:before="150" w:after="150" w:line="240" w:lineRule="auto"/>
        <w:ind w:left="150" w:right="150"/>
        <w:jc w:val="center"/>
        <w:rPr>
          <w:rFonts w:ascii="Times New Roman" w:eastAsia="Times New Roman" w:hAnsi="Times New Roman" w:cs="Times New Roman"/>
          <w:b/>
          <w:sz w:val="24"/>
          <w:szCs w:val="24"/>
          <w:lang w:val="en-US" w:eastAsia="ru-RU"/>
        </w:rPr>
      </w:pPr>
      <w:r w:rsidRPr="001559E7">
        <w:rPr>
          <w:rFonts w:ascii="Times New Roman" w:eastAsia="Times New Roman" w:hAnsi="Times New Roman" w:cs="Times New Roman"/>
          <w:b/>
          <w:sz w:val="24"/>
          <w:szCs w:val="24"/>
          <w:lang w:val="en-US" w:eastAsia="ru-RU"/>
        </w:rPr>
        <w:t>Mass media</w:t>
      </w:r>
    </w:p>
    <w:p w:rsidR="00F506CE" w:rsidRPr="001559E7" w:rsidRDefault="00F506CE" w:rsidP="00F506CE">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Mass media (that is the press, the radio and television, the Internet) play an important role in the life of society. They inform, educate and entertain people. They also influence the way people look at the events and sometimes make them change their views.</w:t>
      </w:r>
    </w:p>
    <w:p w:rsidR="00F506CE" w:rsidRPr="001559E7" w:rsidRDefault="00F506CE" w:rsidP="00F506CE">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Millions of people watch TV and read newspapers in their spare time. All people use the Internet on different purposes: for dialogue, for searching the information, for work, for studying, for fun and entertainment.</w:t>
      </w:r>
    </w:p>
    <w:p w:rsidR="00F506CE" w:rsidRPr="001559E7" w:rsidRDefault="00F506CE" w:rsidP="00F506CE">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Internet has many advantages. By means of the Internet it is possible to meet new friends, to communicate with other people. You can find any information, learn main news. Meanwhile the Internet has lacks. These are viruses. And as it has been already mentioned, there is the Internet addiction, which breaks people`s life. Also sometimes the speed of the Internet is very low, so it`s impossible to use it in an effective way.</w:t>
      </w:r>
    </w:p>
    <w:p w:rsidR="00F506CE" w:rsidRPr="001559E7" w:rsidRDefault="00F506CE" w:rsidP="00F506CE">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People listen to the radio while driving a car. On the radio one can hear music, plays, news and various discussions of current events. Lots of radio or TV games and films attract large audience.</w:t>
      </w:r>
    </w:p>
    <w:p w:rsidR="00F506CE" w:rsidRPr="001559E7" w:rsidRDefault="00F506CE" w:rsidP="00F506CE">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Newspapers give more detailed reviews of political life, culture and sports. Basically they are read by the people who are subscribers and those who are interested in politics.</w:t>
      </w:r>
    </w:p>
    <w:p w:rsidR="00F506CE" w:rsidRPr="001559E7" w:rsidRDefault="00F506CE" w:rsidP="00F506CE">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There is a lot of advertising in mass media. Many TV channels, radio stations and newspapers are owned by different corporations. The owners can advertise what-ever they choose.</w:t>
      </w:r>
    </w:p>
    <w:p w:rsidR="00F506CE" w:rsidRPr="001559E7" w:rsidRDefault="00F506CE" w:rsidP="00F506CE">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But we cannot say that mass media do not try to raise the cultural level of people or to develop their tastes. Mass media bring to millions of homes not only entertainment and news but also cultural and educational programs. There is a great number of TV channels, cable TV, satellite TV and lots of radio stations and newspapers now.</w:t>
      </w:r>
    </w:p>
    <w:p w:rsidR="00F506CE" w:rsidRPr="001559E7" w:rsidRDefault="00F506CE" w:rsidP="00F506CE">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 </w:t>
      </w:r>
    </w:p>
    <w:p w:rsidR="00F506CE" w:rsidRPr="001559E7" w:rsidRDefault="00F506CE" w:rsidP="00F506CE">
      <w:pPr>
        <w:spacing w:before="150" w:after="150" w:line="240" w:lineRule="auto"/>
        <w:ind w:left="150" w:right="15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 xml:space="preserve">A. </w:t>
      </w:r>
      <w:r w:rsidRPr="001559E7">
        <w:rPr>
          <w:rFonts w:ascii="Times New Roman" w:eastAsia="Times New Roman" w:hAnsi="Times New Roman" w:cs="Times New Roman"/>
          <w:sz w:val="24"/>
          <w:szCs w:val="24"/>
          <w:lang w:val="en-US" w:eastAsia="ru-RU"/>
        </w:rPr>
        <w:t>Find the correct mean</w:t>
      </w:r>
      <w:r>
        <w:rPr>
          <w:rFonts w:ascii="Times New Roman" w:eastAsia="Times New Roman" w:hAnsi="Times New Roman" w:cs="Times New Roman"/>
          <w:sz w:val="24"/>
          <w:szCs w:val="24"/>
          <w:lang w:val="en-US" w:eastAsia="ru-RU"/>
        </w:rPr>
        <w:t>ing</w:t>
      </w:r>
      <w:r w:rsidRPr="001559E7">
        <w:rPr>
          <w:rFonts w:ascii="Times New Roman" w:eastAsia="Times New Roman" w:hAnsi="Times New Roman" w:cs="Times New Roman"/>
          <w:sz w:val="24"/>
          <w:szCs w:val="24"/>
          <w:lang w:val="en-US" w:eastAsia="ru-RU"/>
        </w:rPr>
        <w:t xml:space="preserve"> for each word.</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8"/>
        <w:gridCol w:w="3541"/>
      </w:tblGrid>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w:t>
            </w:r>
            <w:r w:rsidRPr="001559E7">
              <w:rPr>
                <w:rFonts w:ascii="Times New Roman" w:hAnsi="Times New Roman" w:cs="Times New Roman"/>
                <w:sz w:val="24"/>
                <w:szCs w:val="24"/>
                <w:lang w:val="en-US" w:eastAsia="ru-RU"/>
              </w:rPr>
              <w:t>mass media</w:t>
            </w:r>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w:t>
            </w:r>
            <w:r w:rsidRPr="001559E7">
              <w:rPr>
                <w:rFonts w:ascii="Times New Roman" w:hAnsi="Times New Roman" w:cs="Times New Roman"/>
                <w:sz w:val="24"/>
                <w:szCs w:val="24"/>
                <w:lang w:eastAsia="ru-RU"/>
              </w:rPr>
              <w:t>влиять</w:t>
            </w:r>
          </w:p>
        </w:tc>
      </w:tr>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w:t>
            </w:r>
            <w:r w:rsidRPr="001559E7">
              <w:rPr>
                <w:rFonts w:ascii="Times New Roman" w:hAnsi="Times New Roman" w:cs="Times New Roman"/>
                <w:sz w:val="24"/>
                <w:szCs w:val="24"/>
                <w:lang w:val="en-US" w:eastAsia="ru-RU"/>
              </w:rPr>
              <w:t>society</w:t>
            </w:r>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w:t>
            </w:r>
            <w:proofErr w:type="spellStart"/>
            <w:r w:rsidRPr="001559E7">
              <w:rPr>
                <w:rFonts w:ascii="Times New Roman" w:hAnsi="Times New Roman" w:cs="Times New Roman"/>
                <w:sz w:val="24"/>
                <w:szCs w:val="24"/>
                <w:lang w:eastAsia="ru-RU"/>
              </w:rPr>
              <w:t>зд</w:t>
            </w:r>
            <w:proofErr w:type="spellEnd"/>
            <w:r w:rsidRPr="001559E7">
              <w:rPr>
                <w:rFonts w:ascii="Times New Roman" w:hAnsi="Times New Roman" w:cs="Times New Roman"/>
                <w:sz w:val="24"/>
                <w:szCs w:val="24"/>
                <w:lang w:val="en-US" w:eastAsia="ru-RU"/>
              </w:rPr>
              <w:t xml:space="preserve">. </w:t>
            </w:r>
            <w:r w:rsidRPr="001559E7">
              <w:rPr>
                <w:rFonts w:ascii="Times New Roman" w:hAnsi="Times New Roman" w:cs="Times New Roman"/>
                <w:sz w:val="24"/>
                <w:szCs w:val="24"/>
                <w:lang w:eastAsia="ru-RU"/>
              </w:rPr>
              <w:t>новости</w:t>
            </w:r>
          </w:p>
        </w:tc>
      </w:tr>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r w:rsidRPr="001559E7">
              <w:rPr>
                <w:rFonts w:ascii="Times New Roman" w:hAnsi="Times New Roman" w:cs="Times New Roman"/>
                <w:sz w:val="24"/>
                <w:szCs w:val="24"/>
                <w:lang w:val="en-US" w:eastAsia="ru-RU"/>
              </w:rPr>
              <w:t>to entertain</w:t>
            </w:r>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Pr="001559E7">
              <w:rPr>
                <w:rFonts w:ascii="Times New Roman" w:hAnsi="Times New Roman" w:cs="Times New Roman"/>
                <w:sz w:val="24"/>
                <w:szCs w:val="24"/>
                <w:lang w:eastAsia="ru-RU"/>
              </w:rPr>
              <w:t>спутник</w:t>
            </w:r>
          </w:p>
        </w:tc>
      </w:tr>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w:t>
            </w:r>
            <w:r w:rsidRPr="001559E7">
              <w:rPr>
                <w:rFonts w:ascii="Times New Roman" w:hAnsi="Times New Roman" w:cs="Times New Roman"/>
                <w:sz w:val="24"/>
                <w:szCs w:val="24"/>
                <w:lang w:val="en-US" w:eastAsia="ru-RU"/>
              </w:rPr>
              <w:t>to influence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d.</w:t>
            </w:r>
            <w:r w:rsidRPr="001559E7">
              <w:rPr>
                <w:rFonts w:ascii="Times New Roman" w:hAnsi="Times New Roman" w:cs="Times New Roman"/>
                <w:sz w:val="24"/>
                <w:szCs w:val="24"/>
                <w:lang w:eastAsia="ru-RU"/>
              </w:rPr>
              <w:t>средства</w:t>
            </w:r>
            <w:r w:rsidRPr="001559E7">
              <w:rPr>
                <w:rFonts w:ascii="Times New Roman" w:hAnsi="Times New Roman" w:cs="Times New Roman"/>
                <w:sz w:val="24"/>
                <w:szCs w:val="24"/>
                <w:lang w:val="en-US" w:eastAsia="ru-RU"/>
              </w:rPr>
              <w:t xml:space="preserve"> </w:t>
            </w:r>
            <w:r w:rsidRPr="001559E7">
              <w:rPr>
                <w:rFonts w:ascii="Times New Roman" w:hAnsi="Times New Roman" w:cs="Times New Roman"/>
                <w:sz w:val="24"/>
                <w:szCs w:val="24"/>
                <w:lang w:eastAsia="ru-RU"/>
              </w:rPr>
              <w:t>массовой</w:t>
            </w:r>
            <w:r w:rsidRPr="001559E7">
              <w:rPr>
                <w:rFonts w:ascii="Times New Roman" w:hAnsi="Times New Roman" w:cs="Times New Roman"/>
                <w:sz w:val="24"/>
                <w:szCs w:val="24"/>
                <w:lang w:val="en-US" w:eastAsia="ru-RU"/>
              </w:rPr>
              <w:t xml:space="preserve"> </w:t>
            </w:r>
            <w:r w:rsidRPr="001559E7">
              <w:rPr>
                <w:rFonts w:ascii="Times New Roman" w:hAnsi="Times New Roman" w:cs="Times New Roman"/>
                <w:sz w:val="24"/>
                <w:szCs w:val="24"/>
                <w:lang w:eastAsia="ru-RU"/>
              </w:rPr>
              <w:t>информации</w:t>
            </w:r>
          </w:p>
        </w:tc>
      </w:tr>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5.</w:t>
            </w:r>
            <w:r w:rsidRPr="001559E7">
              <w:rPr>
                <w:rFonts w:ascii="Times New Roman" w:hAnsi="Times New Roman" w:cs="Times New Roman"/>
                <w:sz w:val="24"/>
                <w:szCs w:val="24"/>
                <w:lang w:val="en-US" w:eastAsia="ru-RU"/>
              </w:rPr>
              <w:t>events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e.</w:t>
            </w:r>
            <w:r w:rsidRPr="001559E7">
              <w:rPr>
                <w:rFonts w:ascii="Times New Roman" w:hAnsi="Times New Roman" w:cs="Times New Roman"/>
                <w:sz w:val="24"/>
                <w:szCs w:val="24"/>
                <w:lang w:eastAsia="ru-RU"/>
              </w:rPr>
              <w:t>события</w:t>
            </w:r>
          </w:p>
        </w:tc>
      </w:tr>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6.</w:t>
            </w:r>
            <w:r w:rsidRPr="001559E7">
              <w:rPr>
                <w:rFonts w:ascii="Times New Roman" w:hAnsi="Times New Roman" w:cs="Times New Roman"/>
                <w:sz w:val="24"/>
                <w:szCs w:val="24"/>
                <w:lang w:val="en-US" w:eastAsia="ru-RU"/>
              </w:rPr>
              <w:t>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f.</w:t>
            </w:r>
            <w:r w:rsidRPr="001559E7">
              <w:rPr>
                <w:rFonts w:ascii="Times New Roman" w:hAnsi="Times New Roman" w:cs="Times New Roman"/>
                <w:sz w:val="24"/>
                <w:szCs w:val="24"/>
                <w:lang w:eastAsia="ru-RU"/>
              </w:rPr>
              <w:t>общество</w:t>
            </w:r>
          </w:p>
        </w:tc>
      </w:tr>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7.</w:t>
            </w:r>
            <w:proofErr w:type="spellStart"/>
            <w:r w:rsidRPr="001559E7">
              <w:rPr>
                <w:rFonts w:ascii="Times New Roman" w:hAnsi="Times New Roman" w:cs="Times New Roman"/>
                <w:sz w:val="24"/>
                <w:szCs w:val="24"/>
                <w:lang w:eastAsia="ru-RU"/>
              </w:rPr>
              <w:t>spare</w:t>
            </w:r>
            <w:proofErr w:type="spellEnd"/>
            <w:r w:rsidRPr="001559E7">
              <w:rPr>
                <w:rFonts w:ascii="Times New Roman" w:hAnsi="Times New Roman" w:cs="Times New Roman"/>
                <w:sz w:val="24"/>
                <w:szCs w:val="24"/>
                <w:lang w:eastAsia="ru-RU"/>
              </w:rPr>
              <w:t xml:space="preserve"> </w:t>
            </w:r>
            <w:proofErr w:type="spellStart"/>
            <w:r w:rsidRPr="001559E7">
              <w:rPr>
                <w:rFonts w:ascii="Times New Roman" w:hAnsi="Times New Roman" w:cs="Times New Roman"/>
                <w:sz w:val="24"/>
                <w:szCs w:val="24"/>
                <w:lang w:eastAsia="ru-RU"/>
              </w:rPr>
              <w:t>time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g.</w:t>
            </w:r>
            <w:r w:rsidRPr="001559E7">
              <w:rPr>
                <w:rFonts w:ascii="Times New Roman" w:hAnsi="Times New Roman" w:cs="Times New Roman"/>
                <w:sz w:val="24"/>
                <w:szCs w:val="24"/>
                <w:lang w:eastAsia="ru-RU"/>
              </w:rPr>
              <w:t>владеть</w:t>
            </w:r>
          </w:p>
        </w:tc>
      </w:tr>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8.</w:t>
            </w:r>
            <w:proofErr w:type="spellStart"/>
            <w:r w:rsidRPr="001559E7">
              <w:rPr>
                <w:rFonts w:ascii="Times New Roman" w:hAnsi="Times New Roman" w:cs="Times New Roman"/>
                <w:sz w:val="24"/>
                <w:szCs w:val="24"/>
                <w:lang w:eastAsia="ru-RU"/>
              </w:rPr>
              <w:t>current</w:t>
            </w:r>
            <w:proofErr w:type="spellEnd"/>
            <w:r w:rsidRPr="001559E7">
              <w:rPr>
                <w:rFonts w:ascii="Times New Roman" w:hAnsi="Times New Roman" w:cs="Times New Roman"/>
                <w:sz w:val="24"/>
                <w:szCs w:val="24"/>
                <w:lang w:eastAsia="ru-RU"/>
              </w:rPr>
              <w:t xml:space="preserve"> </w:t>
            </w:r>
            <w:proofErr w:type="spellStart"/>
            <w:r w:rsidRPr="001559E7">
              <w:rPr>
                <w:rFonts w:ascii="Times New Roman" w:hAnsi="Times New Roman" w:cs="Times New Roman"/>
                <w:sz w:val="24"/>
                <w:szCs w:val="24"/>
                <w:lang w:eastAsia="ru-RU"/>
              </w:rPr>
              <w:t>events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h.</w:t>
            </w:r>
            <w:r w:rsidRPr="001559E7">
              <w:rPr>
                <w:rFonts w:ascii="Times New Roman" w:hAnsi="Times New Roman" w:cs="Times New Roman"/>
                <w:sz w:val="24"/>
                <w:szCs w:val="24"/>
                <w:lang w:eastAsia="ru-RU"/>
              </w:rPr>
              <w:t>точка зрения</w:t>
            </w:r>
          </w:p>
        </w:tc>
      </w:tr>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9.</w:t>
            </w:r>
            <w:proofErr w:type="spellStart"/>
            <w:r w:rsidRPr="001559E7">
              <w:rPr>
                <w:rFonts w:ascii="Times New Roman" w:hAnsi="Times New Roman" w:cs="Times New Roman"/>
                <w:sz w:val="24"/>
                <w:szCs w:val="24"/>
                <w:lang w:eastAsia="ru-RU"/>
              </w:rPr>
              <w:t>audience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proofErr w:type="spellStart"/>
            <w:r>
              <w:rPr>
                <w:rFonts w:ascii="Times New Roman" w:hAnsi="Times New Roman" w:cs="Times New Roman"/>
                <w:sz w:val="24"/>
                <w:szCs w:val="24"/>
                <w:lang w:val="en-US" w:eastAsia="ru-RU"/>
              </w:rPr>
              <w:t>i</w:t>
            </w:r>
            <w:proofErr w:type="spellEnd"/>
            <w:r>
              <w:rPr>
                <w:rFonts w:ascii="Times New Roman" w:hAnsi="Times New Roman" w:cs="Times New Roman"/>
                <w:sz w:val="24"/>
                <w:szCs w:val="24"/>
                <w:lang w:val="en-US" w:eastAsia="ru-RU"/>
              </w:rPr>
              <w:t>.</w:t>
            </w:r>
            <w:r w:rsidRPr="001559E7">
              <w:rPr>
                <w:rFonts w:ascii="Times New Roman" w:hAnsi="Times New Roman" w:cs="Times New Roman"/>
                <w:sz w:val="24"/>
                <w:szCs w:val="24"/>
                <w:lang w:eastAsia="ru-RU"/>
              </w:rPr>
              <w:t>аудитория</w:t>
            </w:r>
          </w:p>
        </w:tc>
      </w:tr>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10.</w:t>
            </w:r>
            <w:proofErr w:type="spellStart"/>
            <w:r w:rsidRPr="001559E7">
              <w:rPr>
                <w:rFonts w:ascii="Times New Roman" w:hAnsi="Times New Roman" w:cs="Times New Roman"/>
                <w:sz w:val="24"/>
                <w:szCs w:val="24"/>
                <w:lang w:eastAsia="ru-RU"/>
              </w:rPr>
              <w:t>detailed</w:t>
            </w:r>
            <w:proofErr w:type="spellEnd"/>
            <w:r w:rsidRPr="001559E7">
              <w:rPr>
                <w:rFonts w:ascii="Times New Roman" w:hAnsi="Times New Roman" w:cs="Times New Roman"/>
                <w:sz w:val="24"/>
                <w:szCs w:val="24"/>
                <w:lang w:eastAsia="ru-RU"/>
              </w:rPr>
              <w:t xml:space="preserve"> </w:t>
            </w:r>
            <w:proofErr w:type="spellStart"/>
            <w:r w:rsidRPr="001559E7">
              <w:rPr>
                <w:rFonts w:ascii="Times New Roman" w:hAnsi="Times New Roman" w:cs="Times New Roman"/>
                <w:sz w:val="24"/>
                <w:szCs w:val="24"/>
                <w:lang w:eastAsia="ru-RU"/>
              </w:rPr>
              <w:t>review</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j.</w:t>
            </w:r>
            <w:r w:rsidRPr="001559E7">
              <w:rPr>
                <w:rFonts w:ascii="Times New Roman" w:hAnsi="Times New Roman" w:cs="Times New Roman"/>
                <w:sz w:val="24"/>
                <w:szCs w:val="24"/>
                <w:lang w:eastAsia="ru-RU"/>
              </w:rPr>
              <w:t>подробный обзор</w:t>
            </w:r>
          </w:p>
        </w:tc>
      </w:tr>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11.</w:t>
            </w:r>
            <w:proofErr w:type="spellStart"/>
            <w:r w:rsidRPr="001559E7">
              <w:rPr>
                <w:rFonts w:ascii="Times New Roman" w:hAnsi="Times New Roman" w:cs="Times New Roman"/>
                <w:sz w:val="24"/>
                <w:szCs w:val="24"/>
                <w:lang w:eastAsia="ru-RU"/>
              </w:rPr>
              <w:t>subscribers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k.</w:t>
            </w:r>
            <w:r w:rsidRPr="001559E7">
              <w:rPr>
                <w:rFonts w:ascii="Times New Roman" w:hAnsi="Times New Roman" w:cs="Times New Roman"/>
                <w:sz w:val="24"/>
                <w:szCs w:val="24"/>
                <w:lang w:eastAsia="ru-RU"/>
              </w:rPr>
              <w:t>подписчики</w:t>
            </w:r>
          </w:p>
        </w:tc>
      </w:tr>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12.</w:t>
            </w:r>
            <w:proofErr w:type="spellStart"/>
            <w:r w:rsidRPr="001559E7">
              <w:rPr>
                <w:rFonts w:ascii="Times New Roman" w:hAnsi="Times New Roman" w:cs="Times New Roman"/>
                <w:sz w:val="24"/>
                <w:szCs w:val="24"/>
                <w:lang w:eastAsia="ru-RU"/>
              </w:rPr>
              <w:t>advertising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l.</w:t>
            </w:r>
            <w:r w:rsidRPr="001559E7">
              <w:rPr>
                <w:rFonts w:ascii="Times New Roman" w:hAnsi="Times New Roman" w:cs="Times New Roman"/>
                <w:sz w:val="24"/>
                <w:szCs w:val="24"/>
                <w:lang w:eastAsia="ru-RU"/>
              </w:rPr>
              <w:t>свободное время</w:t>
            </w:r>
          </w:p>
        </w:tc>
      </w:tr>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13.</w:t>
            </w:r>
            <w:r w:rsidRPr="001559E7">
              <w:rPr>
                <w:rFonts w:ascii="Times New Roman" w:hAnsi="Times New Roman" w:cs="Times New Roman"/>
                <w:sz w:val="24"/>
                <w:szCs w:val="24"/>
                <w:lang w:eastAsia="ru-RU"/>
              </w:rPr>
              <w:t xml:space="preserve">to </w:t>
            </w:r>
            <w:proofErr w:type="spellStart"/>
            <w:r w:rsidRPr="001559E7">
              <w:rPr>
                <w:rFonts w:ascii="Times New Roman" w:hAnsi="Times New Roman" w:cs="Times New Roman"/>
                <w:sz w:val="24"/>
                <w:szCs w:val="24"/>
                <w:lang w:eastAsia="ru-RU"/>
              </w:rPr>
              <w:t>own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m.</w:t>
            </w:r>
            <w:r w:rsidRPr="001559E7">
              <w:rPr>
                <w:rFonts w:ascii="Times New Roman" w:hAnsi="Times New Roman" w:cs="Times New Roman"/>
                <w:sz w:val="24"/>
                <w:szCs w:val="24"/>
                <w:lang w:eastAsia="ru-RU"/>
              </w:rPr>
              <w:t>реклама</w:t>
            </w:r>
          </w:p>
        </w:tc>
      </w:tr>
      <w:tr w:rsidR="00F506CE"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14.</w:t>
            </w:r>
            <w:proofErr w:type="spellStart"/>
            <w:r w:rsidRPr="001559E7">
              <w:rPr>
                <w:rFonts w:ascii="Times New Roman" w:hAnsi="Times New Roman" w:cs="Times New Roman"/>
                <w:sz w:val="24"/>
                <w:szCs w:val="24"/>
                <w:lang w:eastAsia="ru-RU"/>
              </w:rPr>
              <w:t>satellite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506CE" w:rsidRPr="001559E7" w:rsidRDefault="00F506CE" w:rsidP="002847C6">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n.</w:t>
            </w:r>
            <w:r w:rsidRPr="001559E7">
              <w:rPr>
                <w:rFonts w:ascii="Times New Roman" w:hAnsi="Times New Roman" w:cs="Times New Roman"/>
                <w:sz w:val="24"/>
                <w:szCs w:val="24"/>
                <w:lang w:eastAsia="ru-RU"/>
              </w:rPr>
              <w:t>развлекать</w:t>
            </w:r>
          </w:p>
        </w:tc>
      </w:tr>
    </w:tbl>
    <w:p w:rsidR="00F506CE" w:rsidRPr="001559E7" w:rsidRDefault="00F506CE" w:rsidP="00F506CE">
      <w:pPr>
        <w:spacing w:before="150" w:after="150" w:line="240" w:lineRule="auto"/>
        <w:ind w:right="150"/>
        <w:jc w:val="both"/>
        <w:rPr>
          <w:rFonts w:ascii="Times New Roman" w:eastAsia="Times New Roman" w:hAnsi="Times New Roman" w:cs="Times New Roman"/>
          <w:sz w:val="24"/>
          <w:szCs w:val="24"/>
          <w:lang w:val="en-US" w:eastAsia="ru-RU"/>
        </w:rPr>
      </w:pPr>
    </w:p>
    <w:p w:rsidR="00326BE5" w:rsidRDefault="00326BE5" w:rsidP="00F506CE">
      <w:pPr>
        <w:spacing w:before="150" w:after="150" w:line="240" w:lineRule="auto"/>
        <w:ind w:left="150" w:right="150"/>
        <w:jc w:val="both"/>
        <w:rPr>
          <w:rFonts w:ascii="Times New Roman" w:eastAsia="Times New Roman" w:hAnsi="Times New Roman" w:cs="Times New Roman"/>
          <w:b/>
          <w:bCs/>
          <w:sz w:val="24"/>
          <w:szCs w:val="24"/>
          <w:lang w:val="en-US" w:eastAsia="ru-RU"/>
        </w:rPr>
      </w:pPr>
    </w:p>
    <w:p w:rsidR="00326BE5" w:rsidRDefault="00326BE5" w:rsidP="00F506CE">
      <w:pPr>
        <w:spacing w:before="150" w:after="150" w:line="240" w:lineRule="auto"/>
        <w:ind w:left="150" w:right="150"/>
        <w:jc w:val="both"/>
        <w:rPr>
          <w:rFonts w:ascii="Times New Roman" w:eastAsia="Times New Roman" w:hAnsi="Times New Roman" w:cs="Times New Roman"/>
          <w:b/>
          <w:bCs/>
          <w:sz w:val="24"/>
          <w:szCs w:val="24"/>
          <w:lang w:val="en-US" w:eastAsia="ru-RU"/>
        </w:rPr>
      </w:pPr>
    </w:p>
    <w:p w:rsidR="00F506CE" w:rsidRPr="001559E7" w:rsidRDefault="00F506CE" w:rsidP="00F506CE">
      <w:pPr>
        <w:spacing w:before="150" w:after="150" w:line="240" w:lineRule="auto"/>
        <w:ind w:left="150" w:right="150"/>
        <w:jc w:val="both"/>
        <w:rPr>
          <w:rFonts w:ascii="Times New Roman" w:eastAsia="Times New Roman" w:hAnsi="Times New Roman" w:cs="Times New Roman"/>
          <w:sz w:val="24"/>
          <w:szCs w:val="24"/>
          <w:lang w:val="en-US" w:eastAsia="ru-RU"/>
        </w:rPr>
      </w:pPr>
      <w:bookmarkStart w:id="0" w:name="_GoBack"/>
      <w:bookmarkEnd w:id="0"/>
      <w:r>
        <w:rPr>
          <w:rFonts w:ascii="Times New Roman" w:eastAsia="Times New Roman" w:hAnsi="Times New Roman" w:cs="Times New Roman"/>
          <w:b/>
          <w:bCs/>
          <w:sz w:val="24"/>
          <w:szCs w:val="24"/>
          <w:lang w:val="en-US" w:eastAsia="ru-RU"/>
        </w:rPr>
        <w:t>B.</w:t>
      </w:r>
      <w:r w:rsidRPr="001559E7">
        <w:rPr>
          <w:rFonts w:ascii="Times New Roman" w:eastAsia="Times New Roman" w:hAnsi="Times New Roman" w:cs="Times New Roman"/>
          <w:sz w:val="24"/>
          <w:szCs w:val="24"/>
          <w:lang w:val="en-US" w:eastAsia="ru-RU"/>
        </w:rPr>
        <w:t xml:space="preserve"> Answer the questions:</w:t>
      </w:r>
    </w:p>
    <w:p w:rsidR="00F506CE" w:rsidRPr="001559E7" w:rsidRDefault="00F506CE" w:rsidP="00F506CE">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1) What is mass media?</w:t>
      </w:r>
    </w:p>
    <w:p w:rsidR="00F506CE" w:rsidRPr="001559E7" w:rsidRDefault="00F506CE" w:rsidP="00F506CE">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2) How does mass media influence people?</w:t>
      </w:r>
    </w:p>
    <w:p w:rsidR="00F506CE" w:rsidRPr="001559E7" w:rsidRDefault="00F506CE" w:rsidP="00F506CE">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3) What is the difference between radio and TV programs?</w:t>
      </w:r>
    </w:p>
    <w:p w:rsidR="00F506CE" w:rsidRPr="001559E7" w:rsidRDefault="00F506CE" w:rsidP="00F506CE">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4) Does the audience of TV and radio differ?</w:t>
      </w:r>
    </w:p>
    <w:p w:rsidR="00F506CE" w:rsidRPr="001559E7" w:rsidRDefault="00F506CE" w:rsidP="00F506CE">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5) Do you think that advertising is useful?</w:t>
      </w:r>
    </w:p>
    <w:p w:rsidR="00F506CE" w:rsidRPr="001559E7" w:rsidRDefault="00F506CE" w:rsidP="00F506CE">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val="en-US" w:eastAsia="ru-RU"/>
        </w:rPr>
        <w:t xml:space="preserve"> What is the purpose</w:t>
      </w:r>
      <w:r w:rsidRPr="001559E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of using</w:t>
      </w:r>
      <w:r w:rsidRPr="001559E7">
        <w:rPr>
          <w:rFonts w:ascii="Times New Roman" w:eastAsia="Times New Roman" w:hAnsi="Times New Roman" w:cs="Times New Roman"/>
          <w:sz w:val="24"/>
          <w:szCs w:val="24"/>
          <w:lang w:val="en-US" w:eastAsia="ru-RU"/>
        </w:rPr>
        <w:t xml:space="preserve"> the Internet?</w:t>
      </w:r>
    </w:p>
    <w:p w:rsidR="00F506CE" w:rsidRPr="001559E7" w:rsidRDefault="00F506CE" w:rsidP="00F506CE">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7) What are the advantages of the Internet?</w:t>
      </w:r>
    </w:p>
    <w:p w:rsidR="00F506CE" w:rsidRPr="001559E7" w:rsidRDefault="00F506CE" w:rsidP="00F506CE">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8) What flaws are on the Internet?</w:t>
      </w:r>
    </w:p>
    <w:p w:rsidR="00F506CE" w:rsidRDefault="00F506CE" w:rsidP="00F506CE">
      <w:pPr>
        <w:tabs>
          <w:tab w:val="left" w:pos="1746"/>
        </w:tabs>
        <w:rPr>
          <w:sz w:val="24"/>
          <w:szCs w:val="24"/>
          <w:lang w:val="en-US"/>
        </w:rPr>
      </w:pPr>
    </w:p>
    <w:p w:rsidR="00F506CE" w:rsidRPr="001934E6" w:rsidRDefault="00F506CE" w:rsidP="00F506CE">
      <w:pPr>
        <w:pStyle w:val="a5"/>
        <w:shd w:val="clear" w:color="auto" w:fill="FFFFFF"/>
        <w:spacing w:before="0" w:beforeAutospacing="0" w:after="225" w:afterAutospacing="0"/>
        <w:rPr>
          <w:lang w:val="en-US"/>
        </w:rPr>
      </w:pPr>
      <w:r w:rsidRPr="007E16C7">
        <w:rPr>
          <w:b/>
          <w:lang w:val="en-US"/>
        </w:rPr>
        <w:t>2.</w:t>
      </w:r>
      <w:r>
        <w:rPr>
          <w:lang w:val="en-US"/>
        </w:rPr>
        <w:t xml:space="preserve"> </w:t>
      </w:r>
      <w:r w:rsidRPr="001934E6">
        <w:rPr>
          <w:lang w:val="en-US"/>
        </w:rPr>
        <w:t>You have received a letter from your English-speaking pen-friend Paul who writes:</w:t>
      </w:r>
    </w:p>
    <w:p w:rsidR="00F506CE" w:rsidRPr="001934E6" w:rsidRDefault="00F506CE" w:rsidP="00F506CE">
      <w:pPr>
        <w:pStyle w:val="a5"/>
        <w:shd w:val="clear" w:color="auto" w:fill="FFFFFF"/>
        <w:spacing w:before="0" w:beforeAutospacing="0" w:after="225" w:afterAutospacing="0"/>
        <w:rPr>
          <w:lang w:val="en-US"/>
        </w:rPr>
      </w:pPr>
      <w:r w:rsidRPr="001934E6">
        <w:rPr>
          <w:rStyle w:val="a6"/>
          <w:lang w:val="en-US"/>
        </w:rPr>
        <w:t>…I got interested in rap. What is your attitude to it? What about your friends?</w:t>
      </w:r>
      <w:r w:rsidRPr="001934E6">
        <w:rPr>
          <w:i/>
          <w:iCs/>
          <w:lang w:val="en-US"/>
        </w:rPr>
        <w:br/>
      </w:r>
      <w:r w:rsidRPr="001934E6">
        <w:rPr>
          <w:rStyle w:val="a6"/>
          <w:lang w:val="en-US"/>
        </w:rPr>
        <w:t>I began learning to play the guitar…</w:t>
      </w:r>
    </w:p>
    <w:p w:rsidR="00F506CE" w:rsidRPr="001934E6" w:rsidRDefault="00F506CE" w:rsidP="00F506CE">
      <w:pPr>
        <w:pStyle w:val="a5"/>
        <w:shd w:val="clear" w:color="auto" w:fill="FFFFFF"/>
        <w:spacing w:before="0" w:beforeAutospacing="0" w:after="225" w:afterAutospacing="0"/>
        <w:rPr>
          <w:lang w:val="en-US"/>
        </w:rPr>
      </w:pPr>
      <w:r w:rsidRPr="001934E6">
        <w:rPr>
          <w:lang w:val="en-US"/>
        </w:rPr>
        <w:t>Write a letter to Paul.</w:t>
      </w:r>
      <w:r w:rsidRPr="001934E6">
        <w:rPr>
          <w:lang w:val="en-US"/>
        </w:rPr>
        <w:br/>
        <w:t>In your letter:</w:t>
      </w:r>
      <w:r w:rsidRPr="001934E6">
        <w:rPr>
          <w:lang w:val="en-US"/>
        </w:rPr>
        <w:br/>
        <w:t>• answer his questions</w:t>
      </w:r>
      <w:r w:rsidRPr="001934E6">
        <w:rPr>
          <w:lang w:val="en-US"/>
        </w:rPr>
        <w:br/>
        <w:t>• ask 3 questions about his music lessons</w:t>
      </w:r>
      <w:r w:rsidRPr="001934E6">
        <w:rPr>
          <w:lang w:val="en-US"/>
        </w:rPr>
        <w:br/>
        <w:t>Write 100—140 words.</w:t>
      </w:r>
      <w:r w:rsidRPr="001934E6">
        <w:rPr>
          <w:lang w:val="en-US"/>
        </w:rPr>
        <w:br/>
        <w:t>Remember the rules of letter writing.</w:t>
      </w:r>
    </w:p>
    <w:p w:rsidR="00F506CE" w:rsidRPr="007E16C7" w:rsidRDefault="00F506CE" w:rsidP="00F506CE">
      <w:pPr>
        <w:rPr>
          <w:sz w:val="24"/>
          <w:szCs w:val="24"/>
          <w:lang w:val="en-US"/>
        </w:rPr>
      </w:pPr>
    </w:p>
    <w:p w:rsidR="00620BCE" w:rsidRPr="00903933" w:rsidRDefault="00620BCE">
      <w:pPr>
        <w:rPr>
          <w:lang w:val="en-US"/>
        </w:rPr>
      </w:pPr>
    </w:p>
    <w:sectPr w:rsidR="00620BCE" w:rsidRPr="00903933" w:rsidSect="00903933">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A84"/>
    <w:rsid w:val="00326BE5"/>
    <w:rsid w:val="0059753B"/>
    <w:rsid w:val="00620BCE"/>
    <w:rsid w:val="00903933"/>
    <w:rsid w:val="00BF7A84"/>
    <w:rsid w:val="00F50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DE55"/>
  <w15:chartTrackingRefBased/>
  <w15:docId w15:val="{090ABFEE-E88D-4446-8BC7-3A52CBEC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5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933"/>
    <w:pPr>
      <w:ind w:left="720"/>
      <w:contextualSpacing/>
    </w:pPr>
  </w:style>
  <w:style w:type="paragraph" w:styleId="a4">
    <w:name w:val="No Spacing"/>
    <w:uiPriority w:val="1"/>
    <w:qFormat/>
    <w:rsid w:val="00F506CE"/>
    <w:pPr>
      <w:spacing w:after="0" w:line="240" w:lineRule="auto"/>
    </w:pPr>
  </w:style>
  <w:style w:type="paragraph" w:styleId="a5">
    <w:name w:val="Normal (Web)"/>
    <w:basedOn w:val="a"/>
    <w:uiPriority w:val="99"/>
    <w:unhideWhenUsed/>
    <w:rsid w:val="00F50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F506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2020-11-26T18:07:00Z</dcterms:created>
  <dcterms:modified xsi:type="dcterms:W3CDTF">2020-12-06T15:35:00Z</dcterms:modified>
</cp:coreProperties>
</file>