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10" w:rsidRPr="00843F9D" w:rsidRDefault="00A26910" w:rsidP="006B73E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>М</w:t>
      </w:r>
      <w:r>
        <w:rPr>
          <w:rFonts w:ascii="Times New Roman" w:hAnsi="Times New Roman" w:cs="Times New Roman"/>
          <w:b/>
          <w:bCs/>
        </w:rPr>
        <w:t>УНИЦИПАЛЬНОЕ БЮДЖЕТНОЕ УЧРЕЖДЕНИЕ КУЛЬТУРЫ</w:t>
      </w:r>
    </w:p>
    <w:p w:rsidR="00A26910" w:rsidRPr="00843F9D" w:rsidRDefault="00A26910" w:rsidP="006B73E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ШЕНКУРСКАЯ ЦЕНТРАЛИЗОВАННАЯ БИБЛИОТЕЧНАЯ СИСТЕМА</w:t>
      </w:r>
      <w:r w:rsidRPr="00843F9D">
        <w:rPr>
          <w:rFonts w:ascii="Times New Roman" w:hAnsi="Times New Roman" w:cs="Times New Roman"/>
          <w:b/>
          <w:bCs/>
        </w:rPr>
        <w:t>»</w:t>
      </w:r>
    </w:p>
    <w:p w:rsidR="00A26910" w:rsidRPr="00843F9D" w:rsidRDefault="00A26910" w:rsidP="00A26910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A26910" w:rsidRPr="00843F9D" w:rsidRDefault="00A26910" w:rsidP="00A26910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 xml:space="preserve">ПРИКАЗ </w:t>
      </w:r>
    </w:p>
    <w:p w:rsidR="00A26910" w:rsidRPr="00843F9D" w:rsidRDefault="00A26910" w:rsidP="00A26910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 xml:space="preserve">от "___" </w:t>
      </w:r>
      <w:r>
        <w:rPr>
          <w:rFonts w:ascii="Times New Roman" w:hAnsi="Times New Roman" w:cs="Times New Roman"/>
          <w:b/>
          <w:bCs/>
        </w:rPr>
        <w:t>____________ 2016</w:t>
      </w:r>
      <w:r w:rsidRPr="00843F9D">
        <w:rPr>
          <w:rFonts w:ascii="Times New Roman" w:hAnsi="Times New Roman" w:cs="Times New Roman"/>
          <w:b/>
          <w:bCs/>
        </w:rPr>
        <w:t xml:space="preserve"> г.                                                                                        № ___</w:t>
      </w:r>
    </w:p>
    <w:p w:rsidR="00A26910" w:rsidRPr="00843F9D" w:rsidRDefault="00A26910" w:rsidP="00A26910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1153D" w:rsidRPr="006B73E6" w:rsidRDefault="00F1153D" w:rsidP="00F11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B73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Об ответственном за сохранностью и готовностью </w:t>
      </w:r>
      <w:r w:rsidR="00A26910" w:rsidRPr="006B73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                      </w:t>
      </w:r>
      <w:r w:rsidR="006B73E6" w:rsidRPr="006B73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</w:t>
      </w:r>
      <w:r w:rsidRPr="006B73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 действию первичных средств пожаротушения</w:t>
      </w:r>
      <w:r w:rsidR="006B73E6" w:rsidRPr="006B73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                                                           в Межпоселенческой библиотеке</w:t>
      </w:r>
    </w:p>
    <w:p w:rsidR="00F1153D" w:rsidRPr="00F1153D" w:rsidRDefault="00A26910" w:rsidP="00A26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153D" w:rsidRPr="00F1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противопожарного режима в Российской Федерации и в целях организации работы по противопожарной безопасности и усилению контроля соблюдения мер противопожарной безопасности</w:t>
      </w:r>
    </w:p>
    <w:p w:rsidR="00F1153D" w:rsidRPr="00F1153D" w:rsidRDefault="00F1153D" w:rsidP="00F11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A26910" w:rsidRDefault="00F1153D" w:rsidP="00A26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1.    </w:t>
      </w:r>
      <w:r w:rsidRPr="00F1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ответственным за, сохранность и готовность к действию первичных средств пожаротушения </w:t>
      </w:r>
      <w:r w:rsidR="00A26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по комплексному обслуживанию и ремонту зданий 2 разряда </w:t>
      </w:r>
      <w:proofErr w:type="spellStart"/>
      <w:r w:rsidR="00A269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Исупова</w:t>
      </w:r>
      <w:proofErr w:type="spellEnd"/>
      <w:r w:rsidR="00A26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Василия Александровича.</w:t>
      </w:r>
    </w:p>
    <w:p w:rsidR="00F1153D" w:rsidRPr="00F1153D" w:rsidRDefault="00F1153D" w:rsidP="00A26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26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A26910" w:rsidRPr="00A269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Исупову</w:t>
      </w:r>
      <w:proofErr w:type="spellEnd"/>
      <w:r w:rsidR="00A26910" w:rsidRPr="00A269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Василию Александровичу</w:t>
      </w:r>
      <w:r w:rsidRPr="00F1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учет состояния первичных средств пожаротушения в специальном журнале.</w:t>
      </w:r>
    </w:p>
    <w:p w:rsidR="00F1153D" w:rsidRPr="00F1153D" w:rsidRDefault="00F1153D" w:rsidP="00A26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3.    </w:t>
      </w:r>
      <w:r w:rsidRPr="00F115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огнетушитель должен иметь порядковый номер, нанесенный на каждый номер, нанесенный на корпус белой краской. Огнетушители должны всегда содержаться в исправном состоянии, периодически – 1 раз в год осматриваться, проверяться и своевременно перезаряжаться. Огнетушители располагать на высоте не более 1,5 м.</w:t>
      </w:r>
    </w:p>
    <w:p w:rsidR="00F1153D" w:rsidRPr="00F1153D" w:rsidRDefault="00F1153D" w:rsidP="00F11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4.    </w:t>
      </w:r>
      <w:r w:rsidRPr="00F115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F1153D" w:rsidRPr="00F1153D" w:rsidRDefault="00F1153D" w:rsidP="00F11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153D" w:rsidRPr="00F1153D" w:rsidRDefault="00F1153D" w:rsidP="00F11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="00A2691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F115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                          </w:t>
      </w:r>
      <w:r w:rsidR="00A26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F1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 </w:t>
      </w:r>
      <w:proofErr w:type="spellStart"/>
      <w:r w:rsidR="00A26910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Т.В.Золотикова</w:t>
      </w:r>
      <w:proofErr w:type="spellEnd"/>
    </w:p>
    <w:p w:rsidR="006B73E6" w:rsidRPr="007F648F" w:rsidRDefault="006B73E6" w:rsidP="006B73E6">
      <w:pPr>
        <w:autoSpaceDE w:val="0"/>
        <w:autoSpaceDN w:val="0"/>
        <w:jc w:val="center"/>
      </w:pPr>
    </w:p>
    <w:tbl>
      <w:tblPr>
        <w:tblW w:w="0" w:type="auto"/>
        <w:tblInd w:w="108" w:type="dxa"/>
        <w:tblLook w:val="04A0"/>
      </w:tblPr>
      <w:tblGrid>
        <w:gridCol w:w="3796"/>
        <w:gridCol w:w="2231"/>
        <w:gridCol w:w="1526"/>
        <w:gridCol w:w="1910"/>
      </w:tblGrid>
      <w:tr w:rsidR="006B73E6" w:rsidRPr="007F648F" w:rsidTr="006B73E6">
        <w:tc>
          <w:tcPr>
            <w:tcW w:w="9463" w:type="dxa"/>
            <w:gridSpan w:val="4"/>
            <w:tcBorders>
              <w:left w:val="nil"/>
              <w:bottom w:val="nil"/>
              <w:right w:val="nil"/>
            </w:tcBorders>
            <w:hideMark/>
          </w:tcPr>
          <w:p w:rsidR="006B73E6" w:rsidRPr="006B73E6" w:rsidRDefault="006B73E6" w:rsidP="009947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B73E6">
              <w:rPr>
                <w:rFonts w:ascii="Times New Roman" w:hAnsi="Times New Roman" w:cs="Times New Roman"/>
                <w:sz w:val="24"/>
                <w:szCs w:val="24"/>
              </w:rPr>
              <w:t>Приказ изучил и обязуюсь выполнять:</w:t>
            </w:r>
          </w:p>
        </w:tc>
      </w:tr>
      <w:tr w:rsidR="006B73E6" w:rsidRPr="007F648F" w:rsidTr="006B7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6" w:type="dxa"/>
            <w:vAlign w:val="center"/>
            <w:hideMark/>
          </w:tcPr>
          <w:p w:rsidR="006B73E6" w:rsidRPr="006B73E6" w:rsidRDefault="006B73E6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3E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31" w:type="dxa"/>
            <w:vAlign w:val="center"/>
            <w:hideMark/>
          </w:tcPr>
          <w:p w:rsidR="006B73E6" w:rsidRPr="006B73E6" w:rsidRDefault="006B73E6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3E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26" w:type="dxa"/>
            <w:vAlign w:val="center"/>
            <w:hideMark/>
          </w:tcPr>
          <w:p w:rsidR="006B73E6" w:rsidRPr="006B73E6" w:rsidRDefault="006B73E6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3E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0" w:type="dxa"/>
            <w:vAlign w:val="center"/>
            <w:hideMark/>
          </w:tcPr>
          <w:p w:rsidR="006B73E6" w:rsidRPr="006B73E6" w:rsidRDefault="006B73E6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3E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6B73E6" w:rsidRPr="007F648F" w:rsidTr="006B7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14"/>
        </w:trPr>
        <w:tc>
          <w:tcPr>
            <w:tcW w:w="3796" w:type="dxa"/>
            <w:vAlign w:val="center"/>
          </w:tcPr>
          <w:p w:rsidR="006B73E6" w:rsidRDefault="006B73E6" w:rsidP="006B73E6">
            <w:pPr>
              <w:overflowPunct w:val="0"/>
              <w:autoSpaceDE w:val="0"/>
              <w:autoSpaceDN w:val="0"/>
              <w:adjustRightInd w:val="0"/>
              <w:spacing w:before="240" w:line="600" w:lineRule="auto"/>
              <w:rPr>
                <w:color w:val="000000"/>
              </w:rPr>
            </w:pPr>
          </w:p>
          <w:p w:rsidR="006B73E6" w:rsidRDefault="006B73E6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B73E6" w:rsidRDefault="006B73E6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B73E6" w:rsidRDefault="006B73E6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B73E6" w:rsidRDefault="006B73E6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B73E6" w:rsidRDefault="006B73E6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B73E6" w:rsidRDefault="006B73E6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B73E6" w:rsidRDefault="006B73E6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B73E6" w:rsidRDefault="006B73E6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B73E6" w:rsidRDefault="006B73E6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B73E6" w:rsidRPr="007F648F" w:rsidRDefault="006B73E6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1" w:type="dxa"/>
            <w:vAlign w:val="center"/>
          </w:tcPr>
          <w:p w:rsidR="006B73E6" w:rsidRDefault="006B73E6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B73E6" w:rsidRDefault="006B73E6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B73E6" w:rsidRDefault="006B73E6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B73E6" w:rsidRPr="007F648F" w:rsidRDefault="006B73E6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6B73E6" w:rsidRPr="007F648F" w:rsidRDefault="006B73E6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0" w:type="dxa"/>
            <w:vAlign w:val="center"/>
          </w:tcPr>
          <w:p w:rsidR="006B73E6" w:rsidRDefault="006B73E6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B73E6" w:rsidRPr="007F648F" w:rsidRDefault="006B73E6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77577" w:rsidRDefault="00A77577"/>
    <w:sectPr w:rsidR="00A77577" w:rsidSect="00A7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1153D"/>
    <w:rsid w:val="00005D94"/>
    <w:rsid w:val="00010992"/>
    <w:rsid w:val="000E3DD5"/>
    <w:rsid w:val="000F19AA"/>
    <w:rsid w:val="00100D92"/>
    <w:rsid w:val="00120011"/>
    <w:rsid w:val="00151957"/>
    <w:rsid w:val="00166739"/>
    <w:rsid w:val="00180DA7"/>
    <w:rsid w:val="001822FF"/>
    <w:rsid w:val="001E0C7B"/>
    <w:rsid w:val="001E744C"/>
    <w:rsid w:val="00201E94"/>
    <w:rsid w:val="00226CD1"/>
    <w:rsid w:val="00237C51"/>
    <w:rsid w:val="002655E6"/>
    <w:rsid w:val="00270A24"/>
    <w:rsid w:val="002830ED"/>
    <w:rsid w:val="002B1BE9"/>
    <w:rsid w:val="002C274D"/>
    <w:rsid w:val="00323516"/>
    <w:rsid w:val="003550DB"/>
    <w:rsid w:val="003B1968"/>
    <w:rsid w:val="003E19FB"/>
    <w:rsid w:val="00407911"/>
    <w:rsid w:val="0041435E"/>
    <w:rsid w:val="00420C30"/>
    <w:rsid w:val="00421DB6"/>
    <w:rsid w:val="00450D6D"/>
    <w:rsid w:val="0045210D"/>
    <w:rsid w:val="00497E67"/>
    <w:rsid w:val="004C34E4"/>
    <w:rsid w:val="004F71B3"/>
    <w:rsid w:val="005102C3"/>
    <w:rsid w:val="00517446"/>
    <w:rsid w:val="00517534"/>
    <w:rsid w:val="00523247"/>
    <w:rsid w:val="005835C2"/>
    <w:rsid w:val="005973A3"/>
    <w:rsid w:val="005B3D73"/>
    <w:rsid w:val="00672112"/>
    <w:rsid w:val="006B1C6A"/>
    <w:rsid w:val="006B73E6"/>
    <w:rsid w:val="006F1CE3"/>
    <w:rsid w:val="00756FEC"/>
    <w:rsid w:val="0079155D"/>
    <w:rsid w:val="007F6A79"/>
    <w:rsid w:val="0081781C"/>
    <w:rsid w:val="00893AF8"/>
    <w:rsid w:val="008E1DF2"/>
    <w:rsid w:val="008E3034"/>
    <w:rsid w:val="009576CF"/>
    <w:rsid w:val="00962AF9"/>
    <w:rsid w:val="00972E9B"/>
    <w:rsid w:val="009A0F3A"/>
    <w:rsid w:val="009C444C"/>
    <w:rsid w:val="00A26910"/>
    <w:rsid w:val="00A512AB"/>
    <w:rsid w:val="00A71E5F"/>
    <w:rsid w:val="00A77577"/>
    <w:rsid w:val="00B15776"/>
    <w:rsid w:val="00B43490"/>
    <w:rsid w:val="00B9389A"/>
    <w:rsid w:val="00BB32D7"/>
    <w:rsid w:val="00BD10A7"/>
    <w:rsid w:val="00BD2CCD"/>
    <w:rsid w:val="00C05894"/>
    <w:rsid w:val="00C963F2"/>
    <w:rsid w:val="00D11E5C"/>
    <w:rsid w:val="00D54C97"/>
    <w:rsid w:val="00D6794C"/>
    <w:rsid w:val="00D725E4"/>
    <w:rsid w:val="00DB28B0"/>
    <w:rsid w:val="00DD4628"/>
    <w:rsid w:val="00E303C0"/>
    <w:rsid w:val="00E324F5"/>
    <w:rsid w:val="00EA3FF0"/>
    <w:rsid w:val="00ED3A36"/>
    <w:rsid w:val="00EF7B66"/>
    <w:rsid w:val="00F02D24"/>
    <w:rsid w:val="00F1153D"/>
    <w:rsid w:val="00F2489A"/>
    <w:rsid w:val="00F53B70"/>
    <w:rsid w:val="00F82A02"/>
    <w:rsid w:val="00FF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F1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1153D"/>
    <w:rPr>
      <w:color w:val="0000FF"/>
      <w:u w:val="single"/>
    </w:rPr>
  </w:style>
  <w:style w:type="character" w:styleId="a4">
    <w:name w:val="Emphasis"/>
    <w:basedOn w:val="a0"/>
    <w:uiPriority w:val="20"/>
    <w:qFormat/>
    <w:rsid w:val="00F1153D"/>
    <w:rPr>
      <w:i/>
      <w:iCs/>
    </w:rPr>
  </w:style>
  <w:style w:type="paragraph" w:styleId="a5">
    <w:name w:val="Normal (Web)"/>
    <w:basedOn w:val="a"/>
    <w:uiPriority w:val="99"/>
    <w:unhideWhenUsed/>
    <w:rsid w:val="00F1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1153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11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1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701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1397</Characters>
  <Application>Microsoft Office Word</Application>
  <DocSecurity>0</DocSecurity>
  <Lines>11</Lines>
  <Paragraphs>3</Paragraphs>
  <ScaleCrop>false</ScaleCrop>
  <Company>OEM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LibraryADM</dc:creator>
  <cp:keywords/>
  <dc:description/>
  <cp:lastModifiedBy>user</cp:lastModifiedBy>
  <cp:revision>4</cp:revision>
  <dcterms:created xsi:type="dcterms:W3CDTF">2013-11-13T08:38:00Z</dcterms:created>
  <dcterms:modified xsi:type="dcterms:W3CDTF">2016-04-16T16:44:00Z</dcterms:modified>
</cp:coreProperties>
</file>