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AFFE" w14:textId="77777777" w:rsidR="001A3594" w:rsidRPr="00920558" w:rsidRDefault="001A3594" w:rsidP="001A3594">
      <w:pPr>
        <w:pStyle w:val="a3"/>
        <w:ind w:left="-709"/>
        <w:jc w:val="center"/>
        <w:rPr>
          <w:rFonts w:ascii="Times New Roman" w:hAnsi="Times New Roman"/>
          <w:b/>
          <w:bCs/>
          <w:color w:val="262626"/>
          <w:sz w:val="18"/>
        </w:rPr>
      </w:pPr>
      <w:r w:rsidRPr="00920558">
        <w:rPr>
          <w:rFonts w:ascii="Times New Roman" w:hAnsi="Times New Roman"/>
          <w:b/>
          <w:bCs/>
          <w:color w:val="262626"/>
          <w:sz w:val="18"/>
        </w:rPr>
        <w:t xml:space="preserve">МУНИЦИПАЛЬНОЕ БЮДЖЕТНОЕ ОБЩЕОБРАЗОВАТЕЛЬНОЕ УЧРЕЖДЕНИЕ </w:t>
      </w:r>
    </w:p>
    <w:p w14:paraId="602155EC" w14:textId="77777777" w:rsidR="001A3594" w:rsidRPr="00920558" w:rsidRDefault="001A3594" w:rsidP="001A3594">
      <w:pPr>
        <w:pStyle w:val="a3"/>
        <w:ind w:left="-709"/>
        <w:jc w:val="center"/>
        <w:rPr>
          <w:rFonts w:ascii="Times New Roman" w:hAnsi="Times New Roman"/>
          <w:b/>
          <w:bCs/>
          <w:color w:val="262626"/>
          <w:sz w:val="18"/>
        </w:rPr>
      </w:pPr>
      <w:r w:rsidRPr="00920558">
        <w:rPr>
          <w:rFonts w:ascii="Times New Roman" w:hAnsi="Times New Roman"/>
          <w:b/>
          <w:bCs/>
          <w:color w:val="262626"/>
          <w:sz w:val="18"/>
        </w:rPr>
        <w:t>РОДИОНОВО-НЕСВЕТАЙСКОГО РАЙОНА</w:t>
      </w:r>
    </w:p>
    <w:p w14:paraId="79EA36D7" w14:textId="77777777" w:rsidR="001A3594" w:rsidRPr="00920558" w:rsidRDefault="001A3594" w:rsidP="001A3594">
      <w:pPr>
        <w:pStyle w:val="a3"/>
        <w:ind w:left="-709"/>
        <w:jc w:val="center"/>
        <w:rPr>
          <w:rFonts w:ascii="Times New Roman" w:hAnsi="Times New Roman"/>
          <w:b/>
          <w:bCs/>
          <w:color w:val="262626"/>
          <w:sz w:val="18"/>
        </w:rPr>
      </w:pPr>
      <w:r w:rsidRPr="00920558">
        <w:rPr>
          <w:rFonts w:ascii="Times New Roman" w:hAnsi="Times New Roman"/>
          <w:b/>
          <w:bCs/>
          <w:color w:val="262626"/>
          <w:sz w:val="18"/>
        </w:rPr>
        <w:t>«АГРАФЕНОВСКАЯ СРЕДНЯЯ ОБЩЕОБРАЗОВАТЕЛЬНАЯ ШКОЛА»</w:t>
      </w:r>
    </w:p>
    <w:p w14:paraId="2946DCD4" w14:textId="77777777" w:rsidR="001A3594" w:rsidRDefault="001A3594" w:rsidP="001A3594">
      <w:pPr>
        <w:pStyle w:val="a3"/>
        <w:jc w:val="center"/>
        <w:rPr>
          <w:sz w:val="24"/>
        </w:rPr>
      </w:pPr>
    </w:p>
    <w:p w14:paraId="1E927B46" w14:textId="77777777" w:rsidR="001A3594" w:rsidRDefault="001A3594" w:rsidP="001A3594">
      <w:pPr>
        <w:pStyle w:val="a3"/>
        <w:jc w:val="right"/>
        <w:rPr>
          <w:sz w:val="24"/>
        </w:rPr>
      </w:pPr>
    </w:p>
    <w:p w14:paraId="748FE021" w14:textId="77777777" w:rsidR="001A3594" w:rsidRDefault="001A3594" w:rsidP="001A3594">
      <w:pPr>
        <w:pStyle w:val="a3"/>
        <w:jc w:val="right"/>
        <w:rPr>
          <w:rFonts w:ascii="Times New Roman" w:hAnsi="Times New Roman"/>
          <w:b/>
          <w:sz w:val="28"/>
        </w:rPr>
      </w:pPr>
      <w:r>
        <w:rPr>
          <w:sz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</w:rPr>
        <w:t>УТВЕРЖДЕНО</w:t>
      </w:r>
    </w:p>
    <w:p w14:paraId="4E963891" w14:textId="77777777" w:rsidR="001A3594" w:rsidRDefault="001A3594" w:rsidP="001A3594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 школы</w:t>
      </w:r>
    </w:p>
    <w:p w14:paraId="7404DFC6" w14:textId="77777777" w:rsidR="001A3594" w:rsidRDefault="001A3594" w:rsidP="001A3594">
      <w:pPr>
        <w:pStyle w:val="a3"/>
        <w:jc w:val="right"/>
        <w:rPr>
          <w:rFonts w:ascii="Times New Roman" w:hAnsi="Times New Roman"/>
          <w:sz w:val="28"/>
        </w:rPr>
      </w:pPr>
    </w:p>
    <w:p w14:paraId="7A09AB9B" w14:textId="77777777" w:rsidR="001A3594" w:rsidRDefault="001A3594" w:rsidP="001A3594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Сидоренко Л.Н.</w:t>
      </w:r>
    </w:p>
    <w:p w14:paraId="6009631A" w14:textId="77777777" w:rsidR="001A3594" w:rsidRDefault="001A3594" w:rsidP="001A3594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                                                                                                                          </w:t>
      </w:r>
    </w:p>
    <w:p w14:paraId="632BB7C8" w14:textId="77777777" w:rsidR="001A3594" w:rsidRDefault="001A3594" w:rsidP="001A3594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</w:rPr>
        <w:t>подпись</w:t>
      </w:r>
    </w:p>
    <w:p w14:paraId="1F365D9B" w14:textId="1B418A02" w:rsidR="001A3594" w:rsidRDefault="001A3594" w:rsidP="001A3594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№ </w:t>
      </w:r>
      <w:r w:rsidR="00920558">
        <w:rPr>
          <w:rFonts w:ascii="Times New Roman" w:hAnsi="Times New Roman"/>
          <w:sz w:val="28"/>
        </w:rPr>
        <w:t>105</w:t>
      </w:r>
      <w:r>
        <w:rPr>
          <w:rFonts w:ascii="Times New Roman" w:hAnsi="Times New Roman"/>
          <w:sz w:val="28"/>
        </w:rPr>
        <w:t xml:space="preserve"> </w:t>
      </w:r>
    </w:p>
    <w:p w14:paraId="03B1D702" w14:textId="10EBD656" w:rsidR="001A3594" w:rsidRPr="0015798D" w:rsidRDefault="001A3594" w:rsidP="001A3594">
      <w:pPr>
        <w:pStyle w:val="a3"/>
        <w:jc w:val="right"/>
        <w:rPr>
          <w:rFonts w:ascii="Times New Roman" w:hAnsi="Times New Roman"/>
          <w:b/>
          <w:sz w:val="28"/>
          <w:lang w:eastAsia="ru-RU"/>
        </w:rPr>
      </w:pPr>
      <w:r w:rsidRPr="0015798D">
        <w:rPr>
          <w:rFonts w:ascii="Times New Roman" w:hAnsi="Times New Roman"/>
          <w:sz w:val="28"/>
        </w:rPr>
        <w:t>от «2</w:t>
      </w:r>
      <w:r w:rsidR="00920558">
        <w:rPr>
          <w:rFonts w:ascii="Times New Roman" w:hAnsi="Times New Roman"/>
          <w:sz w:val="28"/>
        </w:rPr>
        <w:t>5</w:t>
      </w:r>
      <w:r w:rsidRPr="0015798D">
        <w:rPr>
          <w:rFonts w:ascii="Times New Roman" w:hAnsi="Times New Roman"/>
          <w:sz w:val="28"/>
        </w:rPr>
        <w:t>» августа 202</w:t>
      </w:r>
      <w:r w:rsidR="00C2093C">
        <w:rPr>
          <w:rFonts w:ascii="Times New Roman" w:hAnsi="Times New Roman"/>
          <w:sz w:val="28"/>
        </w:rPr>
        <w:t>6</w:t>
      </w:r>
      <w:r w:rsidRPr="0015798D">
        <w:rPr>
          <w:rFonts w:ascii="Times New Roman" w:hAnsi="Times New Roman"/>
          <w:sz w:val="28"/>
        </w:rPr>
        <w:t>г</w:t>
      </w:r>
    </w:p>
    <w:p w14:paraId="58921714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</w:p>
    <w:p w14:paraId="778C52AC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0"/>
          <w:lang w:eastAsia="ru-RU"/>
        </w:rPr>
      </w:pPr>
    </w:p>
    <w:p w14:paraId="5D4C8CB7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</w:p>
    <w:p w14:paraId="5CBF289D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</w:p>
    <w:p w14:paraId="2C85EA99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  <w:r w:rsidRPr="007D4C55">
        <w:rPr>
          <w:rFonts w:ascii="Times New Roman" w:hAnsi="Times New Roman"/>
          <w:b/>
          <w:sz w:val="48"/>
          <w:szCs w:val="24"/>
          <w:lang w:eastAsia="ru-RU"/>
        </w:rPr>
        <w:t xml:space="preserve">План </w:t>
      </w:r>
    </w:p>
    <w:p w14:paraId="2885C813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  <w:r w:rsidRPr="007D4C55">
        <w:rPr>
          <w:rFonts w:ascii="Times New Roman" w:hAnsi="Times New Roman"/>
          <w:b/>
          <w:sz w:val="48"/>
          <w:szCs w:val="24"/>
          <w:lang w:eastAsia="ru-RU"/>
        </w:rPr>
        <w:t xml:space="preserve">профилактической работы </w:t>
      </w:r>
    </w:p>
    <w:p w14:paraId="2F59483C" w14:textId="77777777" w:rsidR="001A3594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  <w:r w:rsidRPr="007D4C55">
        <w:rPr>
          <w:rFonts w:ascii="Times New Roman" w:hAnsi="Times New Roman"/>
          <w:b/>
          <w:sz w:val="48"/>
          <w:szCs w:val="24"/>
          <w:lang w:eastAsia="ru-RU"/>
        </w:rPr>
        <w:t xml:space="preserve">по предотвращению жестокого </w:t>
      </w:r>
    </w:p>
    <w:p w14:paraId="0F34FCA4" w14:textId="77777777" w:rsidR="001A3594" w:rsidRPr="007D4C55" w:rsidRDefault="001A3594" w:rsidP="001A3594">
      <w:pPr>
        <w:pStyle w:val="a3"/>
        <w:jc w:val="center"/>
        <w:rPr>
          <w:rFonts w:ascii="Times New Roman" w:hAnsi="Times New Roman"/>
          <w:b/>
          <w:sz w:val="48"/>
          <w:szCs w:val="24"/>
          <w:lang w:eastAsia="ru-RU"/>
        </w:rPr>
      </w:pPr>
      <w:r w:rsidRPr="007D4C55">
        <w:rPr>
          <w:rFonts w:ascii="Times New Roman" w:hAnsi="Times New Roman"/>
          <w:b/>
          <w:sz w:val="48"/>
          <w:szCs w:val="24"/>
          <w:lang w:eastAsia="ru-RU"/>
        </w:rPr>
        <w:t>обращения</w:t>
      </w:r>
      <w:r w:rsidRPr="007D4C55">
        <w:rPr>
          <w:rFonts w:ascii="Times New Roman" w:hAnsi="Times New Roman"/>
          <w:sz w:val="48"/>
          <w:szCs w:val="24"/>
        </w:rPr>
        <w:t xml:space="preserve"> </w:t>
      </w:r>
      <w:r w:rsidRPr="007D4C55">
        <w:rPr>
          <w:rFonts w:ascii="Times New Roman" w:hAnsi="Times New Roman"/>
          <w:b/>
          <w:sz w:val="48"/>
          <w:szCs w:val="24"/>
        </w:rPr>
        <w:t>с детьми</w:t>
      </w:r>
      <w:r>
        <w:rPr>
          <w:rFonts w:ascii="Times New Roman" w:hAnsi="Times New Roman"/>
          <w:b/>
          <w:sz w:val="48"/>
          <w:szCs w:val="24"/>
          <w:lang w:eastAsia="ru-RU"/>
        </w:rPr>
        <w:t xml:space="preserve"> в семье</w:t>
      </w:r>
    </w:p>
    <w:p w14:paraId="7ECCE70E" w14:textId="77777777" w:rsidR="001A3594" w:rsidRPr="007D5B55" w:rsidRDefault="001A3594" w:rsidP="001A3594">
      <w:pPr>
        <w:pStyle w:val="a3"/>
        <w:jc w:val="center"/>
        <w:rPr>
          <w:rFonts w:ascii="Times New Roman" w:hAnsi="Times New Roman"/>
          <w:b/>
          <w:sz w:val="40"/>
          <w:lang w:eastAsia="ru-RU"/>
        </w:rPr>
      </w:pPr>
      <w:r w:rsidRPr="007D5B55">
        <w:rPr>
          <w:rFonts w:ascii="Times New Roman" w:hAnsi="Times New Roman"/>
          <w:b/>
          <w:sz w:val="40"/>
          <w:lang w:eastAsia="ru-RU"/>
        </w:rPr>
        <w:t>МБОУ «Аграфеновская СОШ»</w:t>
      </w:r>
    </w:p>
    <w:p w14:paraId="15C90F3B" w14:textId="7DD8908E" w:rsidR="001A3594" w:rsidRDefault="001A3594" w:rsidP="001A3594">
      <w:pPr>
        <w:pStyle w:val="a3"/>
        <w:jc w:val="center"/>
        <w:rPr>
          <w:rFonts w:ascii="Times New Roman" w:hAnsi="Times New Roman"/>
          <w:b/>
          <w:sz w:val="40"/>
          <w:lang w:eastAsia="ru-RU"/>
        </w:rPr>
      </w:pPr>
      <w:r w:rsidRPr="007D5B55">
        <w:rPr>
          <w:rFonts w:ascii="Times New Roman" w:hAnsi="Times New Roman"/>
          <w:b/>
          <w:sz w:val="40"/>
          <w:lang w:eastAsia="ru-RU"/>
        </w:rPr>
        <w:t>на 202</w:t>
      </w:r>
      <w:r w:rsidR="00C2093C">
        <w:rPr>
          <w:rFonts w:ascii="Times New Roman" w:hAnsi="Times New Roman"/>
          <w:b/>
          <w:sz w:val="40"/>
          <w:lang w:eastAsia="ru-RU"/>
        </w:rPr>
        <w:t>6</w:t>
      </w:r>
      <w:r w:rsidRPr="007D5B55">
        <w:rPr>
          <w:rFonts w:ascii="Times New Roman" w:hAnsi="Times New Roman"/>
          <w:b/>
          <w:sz w:val="40"/>
          <w:lang w:eastAsia="ru-RU"/>
        </w:rPr>
        <w:t xml:space="preserve"> - 202</w:t>
      </w:r>
      <w:r w:rsidR="00C2093C">
        <w:rPr>
          <w:rFonts w:ascii="Times New Roman" w:hAnsi="Times New Roman"/>
          <w:b/>
          <w:sz w:val="40"/>
          <w:lang w:eastAsia="ru-RU"/>
        </w:rPr>
        <w:t>7</w:t>
      </w:r>
      <w:r>
        <w:rPr>
          <w:rFonts w:ascii="Times New Roman" w:hAnsi="Times New Roman"/>
          <w:b/>
          <w:sz w:val="40"/>
          <w:lang w:eastAsia="ru-RU"/>
        </w:rPr>
        <w:t xml:space="preserve"> учебный год</w:t>
      </w:r>
    </w:p>
    <w:p w14:paraId="5D5A09BF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34D0E2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3E488B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71B930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DA4539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C9E6CEE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4C5BC67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D9A25E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36E02B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429A4E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265D27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D0918F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6D0679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9E1C89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B97FAB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63C367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4BF8B1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9099EE" w14:textId="77777777" w:rsidR="001A3594" w:rsidRDefault="001A3594" w:rsidP="001A35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88DFEEC" w14:textId="77777777" w:rsidR="00C2093C" w:rsidRDefault="00C2093C" w:rsidP="00C2093C">
      <w:pPr>
        <w:shd w:val="clear" w:color="auto" w:fill="FFFFFF"/>
        <w:spacing w:after="0" w:line="240" w:lineRule="auto"/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093C">
        <w:rPr>
          <w:rStyle w:val="c1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Цель</w:t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создание благоприятных условий для успешного развития каждого ребенка, сохранения физического, психического и психологического здоровья.</w:t>
      </w:r>
      <w:r w:rsidRPr="00C20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2093C">
        <w:rPr>
          <w:rStyle w:val="c1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</w:t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C20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оказание компетентной помощи педагогам и родителям в вопросах обучения и воспитания;</w:t>
      </w:r>
      <w:r w:rsidRPr="00C20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предупреждение возникновения явлений отклоняющегося поведения у обучающихся;</w:t>
      </w:r>
      <w:r w:rsidRPr="00C20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развитие коммуникативных навыков, формирование ответственного отношения у детей к своим поступкам;</w:t>
      </w:r>
      <w:r w:rsidRPr="00C20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2093C"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обучение навыкам мирного разрешения конфликтов</w:t>
      </w:r>
      <w:r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48802E9" w14:textId="77777777" w:rsidR="00C2093C" w:rsidRDefault="00C2093C" w:rsidP="00C2093C">
      <w:pPr>
        <w:shd w:val="clear" w:color="auto" w:fill="FFFFFF"/>
        <w:spacing w:after="0" w:line="240" w:lineRule="auto"/>
        <w:rPr>
          <w:rStyle w:val="c1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96E346C" w14:textId="5A798FA1" w:rsidR="00411D50" w:rsidRDefault="001A3594" w:rsidP="00C209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35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 по профилакти</w:t>
      </w:r>
      <w:r w:rsidR="00411D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ке жестокого обращения с детьми </w:t>
      </w:r>
    </w:p>
    <w:p w14:paraId="43DE01E7" w14:textId="32494F06" w:rsidR="001A3594" w:rsidRPr="001A3594" w:rsidRDefault="00411D50" w:rsidP="001A359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C209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C209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 </w:t>
      </w:r>
    </w:p>
    <w:p w14:paraId="36FBDF9F" w14:textId="77777777" w:rsidR="001A3594" w:rsidRPr="001A3594" w:rsidRDefault="001A3594" w:rsidP="001A359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pPr w:leftFromText="180" w:rightFromText="180" w:vertAnchor="text" w:horzAnchor="page" w:tblpX="1000" w:tblpY="241"/>
        <w:tblW w:w="1033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5289"/>
        <w:gridCol w:w="2107"/>
        <w:gridCol w:w="2268"/>
      </w:tblGrid>
      <w:tr w:rsidR="001A3594" w:rsidRPr="001A3594" w14:paraId="71131DF8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EB565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1CD57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F60F0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6CB54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1A3594" w:rsidRPr="001A3594" w14:paraId="4A73F6D1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1A5BD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7DA9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Акция «Телефон доверия» под девизом: «Информирование о телефоне доверия – шаг к безопасности ребенка!»</w:t>
            </w:r>
          </w:p>
          <w:p w14:paraId="4111AC7D" w14:textId="7C7F691D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11"/>
                <w:color w:val="000000"/>
                <w:sz w:val="28"/>
                <w:szCs w:val="28"/>
              </w:rPr>
              <w:t xml:space="preserve">Функционирование «Горячей линии» школьного педагога </w:t>
            </w:r>
            <w:r w:rsidRPr="008664EE">
              <w:rPr>
                <w:rStyle w:val="c11"/>
                <w:color w:val="000000"/>
                <w:sz w:val="28"/>
                <w:szCs w:val="28"/>
              </w:rPr>
              <w:t>–</w:t>
            </w:r>
            <w:r w:rsidRPr="008664EE">
              <w:rPr>
                <w:rStyle w:val="c11"/>
                <w:color w:val="000000"/>
                <w:sz w:val="28"/>
                <w:szCs w:val="28"/>
              </w:rPr>
              <w:t xml:space="preserve"> психолога</w:t>
            </w:r>
            <w:r w:rsidRPr="008664EE">
              <w:rPr>
                <w:rStyle w:val="c11"/>
                <w:color w:val="000000"/>
                <w:sz w:val="28"/>
                <w:szCs w:val="28"/>
              </w:rPr>
              <w:t>.</w:t>
            </w:r>
          </w:p>
          <w:p w14:paraId="576A5113" w14:textId="195E2CFC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3B51" w14:textId="77777777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B3730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Психолог,</w:t>
            </w:r>
          </w:p>
          <w:p w14:paraId="1B80F917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</w:t>
            </w:r>
          </w:p>
          <w:p w14:paraId="57B15E1A" w14:textId="08F41CA2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751FFDB1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94ED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E429B" w14:textId="4FC2EDA6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Методические рекомендации для родителей учащихся и педагогов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E0D79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BAA4" w14:textId="528BEF57" w:rsidR="001A3594" w:rsidRPr="008664EE" w:rsidRDefault="008664EE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Заместитель директора по ВР</w:t>
            </w:r>
          </w:p>
        </w:tc>
      </w:tr>
      <w:tr w:rsidR="001A3594" w:rsidRPr="001A3594" w14:paraId="13644C6C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6084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937A" w14:textId="24EB56A4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Встреча с инспектором по делам несовершеннолетних на тему «Школьный буллинг как предпосылка противоправного поведения несовершеннолетних и его предупреждение»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17BE5" w14:textId="77777777" w:rsidR="001A3594" w:rsidRPr="008664EE" w:rsidRDefault="00411D50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</w:t>
            </w:r>
            <w:r w:rsidR="001A3594"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9945A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педагог,</w:t>
            </w:r>
          </w:p>
          <w:p w14:paraId="1F1D3E47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Педагог – психолог, Заместитель директора по ВР</w:t>
            </w:r>
          </w:p>
          <w:p w14:paraId="1FEAF276" w14:textId="40AB11E0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7D7D8560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47D84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FDFDC" w14:textId="51EC999B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Общешкольное родительское собрание «Буллинг в детской среде как значительные изменения в жизни обучающихся, приводящие к психическому дистрессу»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BC986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EE1E9" w14:textId="69687620" w:rsidR="001A3594" w:rsidRPr="008664EE" w:rsidRDefault="008664EE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Заместитель директора по ВР</w:t>
            </w:r>
          </w:p>
        </w:tc>
      </w:tr>
      <w:tr w:rsidR="001A3594" w:rsidRPr="001A3594" w14:paraId="6F4FDC15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2BCFE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945B2" w14:textId="30B42039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Родительские собрания в классах: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О правах ребенка на защиту от любой формы насилия.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Как предотвратить и преодолеть буллинг?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К чему может привести буллинг?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3AD50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C7C0D" w14:textId="355312C0" w:rsidR="001A3594" w:rsidRPr="008664EE" w:rsidRDefault="008664EE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Классные руководители, педагог – психолог, социальный педагог</w:t>
            </w:r>
          </w:p>
        </w:tc>
      </w:tr>
      <w:tr w:rsidR="001A3594" w:rsidRPr="001A3594" w14:paraId="4CD44CF0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AF7E7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56DF" w14:textId="4A7D41E2" w:rsidR="001A3594" w:rsidRPr="008664EE" w:rsidRDefault="008664EE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Беседы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для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Буллинг в школе. Его причины и устранение.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• Основные фазы развития буллинга в ОО.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Безрезультатные способы разрешения буллинга в школе.</w:t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2093C"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Насилие в школе: агрессоры и аутсайдеры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28FD0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течение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EA8AA" w14:textId="77777777" w:rsidR="008664EE" w:rsidRPr="008664EE" w:rsidRDefault="001A3594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color w:val="000000"/>
                <w:sz w:val="28"/>
                <w:szCs w:val="28"/>
              </w:rPr>
              <w:t> </w:t>
            </w:r>
            <w:r w:rsidR="008664EE" w:rsidRPr="008664EE">
              <w:rPr>
                <w:rStyle w:val="c3"/>
                <w:color w:val="000000"/>
                <w:sz w:val="28"/>
                <w:szCs w:val="28"/>
              </w:rPr>
              <w:t>Психолог,</w:t>
            </w:r>
          </w:p>
          <w:p w14:paraId="4FF96470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педагог,</w:t>
            </w:r>
          </w:p>
          <w:p w14:paraId="2D8EFEFF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14"/>
                <w:color w:val="000000"/>
                <w:sz w:val="28"/>
                <w:szCs w:val="28"/>
              </w:rPr>
              <w:lastRenderedPageBreak/>
              <w:t>Педагог – психолог</w:t>
            </w:r>
          </w:p>
          <w:p w14:paraId="1D43CB20" w14:textId="61D93C19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2A3E0A4B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6384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437A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Классные часы:</w:t>
            </w:r>
          </w:p>
          <w:p w14:paraId="7D4F7B07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Законы сохранения доброты.</w:t>
            </w:r>
          </w:p>
          <w:p w14:paraId="6D2FC855" w14:textId="77777777" w:rsidR="00C2093C" w:rsidRPr="008664EE" w:rsidRDefault="00C2093C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Я не дам себя обижать.</w:t>
            </w:r>
            <w:r w:rsidRPr="008664EE">
              <w:rPr>
                <w:color w:val="000000"/>
                <w:sz w:val="28"/>
                <w:szCs w:val="28"/>
              </w:rPr>
              <w:br/>
            </w:r>
            <w:r w:rsidRPr="008664EE">
              <w:rPr>
                <w:rStyle w:val="c3"/>
                <w:color w:val="000000"/>
                <w:sz w:val="28"/>
                <w:szCs w:val="28"/>
              </w:rPr>
              <w:t>Наша школа живет без насилия.</w:t>
            </w:r>
          </w:p>
          <w:p w14:paraId="7C2E67A3" w14:textId="0A52ED1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ACA42" w14:textId="1964340F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полгода</w:t>
            </w:r>
            <w:r w:rsid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(1-4 кл)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E0B23" w14:textId="0B3E8EBE" w:rsidR="001A3594" w:rsidRPr="008664EE" w:rsidRDefault="008664EE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Классные руководители</w:t>
            </w:r>
          </w:p>
        </w:tc>
      </w:tr>
      <w:tr w:rsidR="001A3594" w:rsidRPr="001A3594" w14:paraId="13F6A8F9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AB26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BAAB7" w14:textId="736E16EA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Классные часы: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Бояться страшно. Действовать не страшно.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О правилах поведения и безопасности на улице.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Учись быть добрым.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Безопасное поведение.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Что такое агрессия?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Добро против насилия.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Способы решения конфликтов с ровесниками.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12D7B" w14:textId="6A5610EC" w:rsidR="001A3594" w:rsidRPr="008664EE" w:rsidRDefault="008664EE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полгода (5-11 кл)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C365" w14:textId="2FEDEBEF" w:rsidR="001A3594" w:rsidRPr="008664EE" w:rsidRDefault="008664EE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Классные руководители</w:t>
            </w:r>
          </w:p>
        </w:tc>
      </w:tr>
      <w:tr w:rsidR="001A3594" w:rsidRPr="001A3594" w14:paraId="3607A0F2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D2388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18C3" w14:textId="5DBA25A9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Подготовить буклеты для обучающихся: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Мы – против насилия!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Мы – против жестокого обращения!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AA28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7A2C7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</w:t>
            </w:r>
          </w:p>
          <w:p w14:paraId="049C8264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Педагог-психолог</w:t>
            </w:r>
          </w:p>
          <w:p w14:paraId="7C17BF02" w14:textId="18B404C4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13B49557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62912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28A7B" w14:textId="0B49C59B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Консультации педагога-психолога, социального педагога: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Если в школе обижают. Рекомендации родителям.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Как помочь ребенку, ставшему жертвой агрессии в школе?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•Отличие буллинга от простой неосторожности и неприятности. Скрытые цели и провокации буллинга. Последствия.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Как родителям проконтролировать ситуацию, если ребенок подвергается насилию в школе.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Защита прав и интересов детей.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Законодательство для родителей о воспитании детей.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Ошибки семейного воспитания и их влияние на формирование у ребенка системы ценностей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5C95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ABA93" w14:textId="6FA6A3DE" w:rsidR="001A3594" w:rsidRPr="008664EE" w:rsidRDefault="008664EE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Педагог-психолог, социальный педагог, заместитель директора по ВР</w:t>
            </w:r>
          </w:p>
        </w:tc>
      </w:tr>
      <w:tr w:rsidR="001A3594" w:rsidRPr="001A3594" w14:paraId="58929EAE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1D6BE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7E9FA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урока «Международный день детского телефона доверия»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E314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4623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1A3594" w:rsidRPr="001A3594" w14:paraId="0AFCB616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E5D9E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A3928" w14:textId="33B36A29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Анкетирование обучающихся: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• Выявление агрессивного поведения 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FADAA" w14:textId="77777777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9C16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Психолог,</w:t>
            </w:r>
          </w:p>
          <w:p w14:paraId="027ED68E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педагог,</w:t>
            </w:r>
          </w:p>
          <w:p w14:paraId="56F9C1E7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Классные  руководители</w:t>
            </w:r>
          </w:p>
          <w:p w14:paraId="23262F99" w14:textId="112429DC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63E15CE9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211A2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A47D" w14:textId="75CD0A63" w:rsidR="001A3594" w:rsidRPr="008664EE" w:rsidRDefault="00C2093C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Индивидуальные консультации обучающихся (по результатам диагностики, общение со сверстниками, детско-родительские отношения, конфликты)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6468D" w14:textId="77777777" w:rsidR="001A3594" w:rsidRPr="008664EE" w:rsidRDefault="00411D50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</w:t>
            </w:r>
            <w:r w:rsidR="001A3594"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25EF2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Психолог,</w:t>
            </w:r>
          </w:p>
          <w:p w14:paraId="17712A0E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социальный педагог,</w:t>
            </w:r>
          </w:p>
          <w:p w14:paraId="6B672124" w14:textId="77777777" w:rsidR="008664EE" w:rsidRPr="008664EE" w:rsidRDefault="008664EE" w:rsidP="008664E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664EE">
              <w:rPr>
                <w:rStyle w:val="c3"/>
                <w:color w:val="000000"/>
                <w:sz w:val="28"/>
                <w:szCs w:val="28"/>
              </w:rPr>
              <w:t>Классные  руководители</w:t>
            </w:r>
          </w:p>
          <w:p w14:paraId="18F0AB1E" w14:textId="3A357766" w:rsidR="001A3594" w:rsidRPr="008664EE" w:rsidRDefault="001A3594" w:rsidP="008664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3594" w:rsidRPr="001A3594" w14:paraId="504D9268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64DA1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046A" w14:textId="1CF6BD3C" w:rsidR="001A3594" w:rsidRPr="008664EE" w:rsidRDefault="00C2093C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Книжные выставки: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Буллинг как этическая проблема.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Относись к другому так, как ты хотел бы, чтобы относились к тебе.</w:t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• Детство, свободное от жестокости.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11B3" w14:textId="77777777" w:rsidR="001A3594" w:rsidRPr="008664EE" w:rsidRDefault="00411D50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</w:t>
            </w:r>
            <w:r w:rsidR="001A3594"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0A7A" w14:textId="42F9FF08" w:rsidR="001A3594" w:rsidRPr="008664EE" w:rsidRDefault="008664EE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Библиотекарь</w:t>
            </w:r>
          </w:p>
        </w:tc>
      </w:tr>
      <w:tr w:rsidR="001A3594" w:rsidRPr="001A3594" w14:paraId="25D7EC34" w14:textId="77777777" w:rsidTr="00411D50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68070" w14:textId="77777777" w:rsidR="001A3594" w:rsidRPr="001A3594" w:rsidRDefault="001A3594" w:rsidP="001A3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A3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19B2" w14:textId="6130DDC9" w:rsidR="00C2093C" w:rsidRPr="008664EE" w:rsidRDefault="00C2093C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Выявление детей, склонных к проявлению жестокости к другим обучающимся</w:t>
            </w:r>
          </w:p>
          <w:p w14:paraId="64B166D4" w14:textId="51627A6B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2B075" w14:textId="77777777" w:rsidR="001A3594" w:rsidRPr="008664EE" w:rsidRDefault="001A3594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5BD9C" w14:textId="3F44E19B" w:rsidR="001A3594" w:rsidRPr="008664EE" w:rsidRDefault="008664EE" w:rsidP="00866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64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Социальный педагог</w:t>
            </w:r>
          </w:p>
        </w:tc>
      </w:tr>
    </w:tbl>
    <w:p w14:paraId="626A825B" w14:textId="77777777" w:rsidR="00C103F2" w:rsidRDefault="00C103F2"/>
    <w:sectPr w:rsidR="00C10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594"/>
    <w:rsid w:val="001A3594"/>
    <w:rsid w:val="00411D50"/>
    <w:rsid w:val="008664EE"/>
    <w:rsid w:val="00920558"/>
    <w:rsid w:val="00C103F2"/>
    <w:rsid w:val="00C2093C"/>
    <w:rsid w:val="00C37D37"/>
    <w:rsid w:val="00F0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8F37"/>
  <w15:chartTrackingRefBased/>
  <w15:docId w15:val="{D485B053-6FDF-4915-B1B2-50B15693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A35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rsid w:val="001A3594"/>
    <w:rPr>
      <w:rFonts w:ascii="Calibri" w:eastAsia="Calibri" w:hAnsi="Calibri" w:cs="Times New Roman"/>
    </w:rPr>
  </w:style>
  <w:style w:type="character" w:customStyle="1" w:styleId="c13">
    <w:name w:val="c13"/>
    <w:basedOn w:val="a0"/>
    <w:rsid w:val="00C2093C"/>
  </w:style>
  <w:style w:type="character" w:customStyle="1" w:styleId="c14">
    <w:name w:val="c14"/>
    <w:basedOn w:val="a0"/>
    <w:rsid w:val="00C2093C"/>
  </w:style>
  <w:style w:type="paragraph" w:customStyle="1" w:styleId="c0">
    <w:name w:val="c0"/>
    <w:basedOn w:val="a"/>
    <w:rsid w:val="00C2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2093C"/>
  </w:style>
  <w:style w:type="character" w:customStyle="1" w:styleId="c11">
    <w:name w:val="c11"/>
    <w:basedOn w:val="a0"/>
    <w:rsid w:val="00C2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Руденко</cp:lastModifiedBy>
  <cp:revision>5</cp:revision>
  <dcterms:created xsi:type="dcterms:W3CDTF">2025-06-23T05:58:00Z</dcterms:created>
  <dcterms:modified xsi:type="dcterms:W3CDTF">2026-06-06T14:50:00Z</dcterms:modified>
</cp:coreProperties>
</file>