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78" w:rsidRPr="00340167" w:rsidRDefault="00C70F78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2562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31.01.2024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bookmarkStart w:id="0" w:name="_GoBack"/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проверки соблюдения требований законодательства Российской Федерации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340167" w:rsidRPr="00340167">
        <w:rPr>
          <w:rFonts w:ascii="Times New Roman" w:eastAsia="Calibri" w:hAnsi="Times New Roman" w:cs="Times New Roman"/>
          <w:b/>
          <w:sz w:val="28"/>
          <w:szCs w:val="28"/>
        </w:rPr>
        <w:t>ФУ администрации МО Ленинградский район</w:t>
      </w:r>
      <w:r w:rsidR="00D93248" w:rsidRPr="00340167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план проверок</w:t>
      </w:r>
      <w:r w:rsidR="00F65B7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B24E17" w:rsidRPr="00B24E17" w:rsidRDefault="00340167" w:rsidP="00B24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167">
        <w:rPr>
          <w:rFonts w:ascii="Times New Roman" w:eastAsia="Calibri" w:hAnsi="Times New Roman" w:cs="Times New Roman"/>
          <w:b/>
          <w:sz w:val="28"/>
          <w:szCs w:val="28"/>
        </w:rPr>
        <w:t>Субъект проверки</w:t>
      </w:r>
      <w:r w:rsidRPr="00340167">
        <w:rPr>
          <w:rFonts w:ascii="Times New Roman" w:eastAsia="Calibri" w:hAnsi="Times New Roman" w:cs="Times New Roman"/>
          <w:sz w:val="28"/>
          <w:szCs w:val="28"/>
        </w:rPr>
        <w:t xml:space="preserve">: Финансовое управление администрации муниципального образования Ленинградский район (далее – ФУ администрации МО Ленинградский район), ИНН 2341015321/КПП 234101001/ОГРН </w:t>
      </w:r>
      <w:r w:rsidRPr="00340167">
        <w:rPr>
          <w:rFonts w:ascii="Times New Roman" w:eastAsia="Calibri" w:hAnsi="Times New Roman" w:cs="Times New Roman"/>
          <w:sz w:val="28"/>
          <w:szCs w:val="28"/>
          <w:lang w:eastAsia="ru-RU"/>
        </w:rPr>
        <w:t>1092341000366.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1января 2021 года по 1 января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1D5E" w:rsidRPr="00D21D5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</w:t>
      </w:r>
      <w:proofErr w:type="gramEnd"/>
      <w:r w:rsidR="00D21D5E" w:rsidRPr="00D21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передачи в уполномоченный орган ответственному должностному лицу для возбуждения административного производства, не выявлены.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12"/>
    <w:rsid w:val="000377E2"/>
    <w:rsid w:val="000503D1"/>
    <w:rsid w:val="000523A9"/>
    <w:rsid w:val="000F1B1B"/>
    <w:rsid w:val="00101954"/>
    <w:rsid w:val="00247F50"/>
    <w:rsid w:val="0025628C"/>
    <w:rsid w:val="00305FBB"/>
    <w:rsid w:val="00340167"/>
    <w:rsid w:val="00392B45"/>
    <w:rsid w:val="003A2E17"/>
    <w:rsid w:val="003C2C41"/>
    <w:rsid w:val="003E5098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F7A38"/>
    <w:rsid w:val="006411D8"/>
    <w:rsid w:val="006A7A73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92B39"/>
    <w:rsid w:val="00AA4668"/>
    <w:rsid w:val="00AA7263"/>
    <w:rsid w:val="00B13FDF"/>
    <w:rsid w:val="00B24E17"/>
    <w:rsid w:val="00B40D4C"/>
    <w:rsid w:val="00B65F64"/>
    <w:rsid w:val="00BF5CFB"/>
    <w:rsid w:val="00C07772"/>
    <w:rsid w:val="00C1664B"/>
    <w:rsid w:val="00C43859"/>
    <w:rsid w:val="00C70F78"/>
    <w:rsid w:val="00CA1539"/>
    <w:rsid w:val="00CA647F"/>
    <w:rsid w:val="00D21D5E"/>
    <w:rsid w:val="00D46512"/>
    <w:rsid w:val="00D4774E"/>
    <w:rsid w:val="00D47DB9"/>
    <w:rsid w:val="00D93248"/>
    <w:rsid w:val="00DA4CDF"/>
    <w:rsid w:val="00DC702D"/>
    <w:rsid w:val="00DF2F99"/>
    <w:rsid w:val="00E55FD6"/>
    <w:rsid w:val="00E76C89"/>
    <w:rsid w:val="00E775C1"/>
    <w:rsid w:val="00E91642"/>
    <w:rsid w:val="00EA4C31"/>
    <w:rsid w:val="00EE2521"/>
    <w:rsid w:val="00EF61F1"/>
    <w:rsid w:val="00F27485"/>
    <w:rsid w:val="00F65B72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53F9"/>
  <w15:docId w15:val="{AD063A24-6D25-420E-8746-C2E04571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48C3-DEBB-4042-9E8F-1023B12D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4</cp:revision>
  <cp:lastPrinted>2020-01-28T13:06:00Z</cp:lastPrinted>
  <dcterms:created xsi:type="dcterms:W3CDTF">2024-02-05T13:07:00Z</dcterms:created>
  <dcterms:modified xsi:type="dcterms:W3CDTF">2024-02-05T13:14:00Z</dcterms:modified>
</cp:coreProperties>
</file>