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662" w:rsidRDefault="00E8295B" w:rsidP="004077C5">
      <w:pPr>
        <w:spacing w:after="0" w:line="240" w:lineRule="auto"/>
        <w:jc w:val="center"/>
        <w:rPr>
          <w:rFonts w:ascii="Sitka Text" w:hAnsi="Sitka Text" w:cs="Times New Roman"/>
          <w:b/>
          <w:bCs/>
          <w:sz w:val="36"/>
          <w:szCs w:val="36"/>
        </w:rPr>
      </w:pPr>
      <w:r>
        <w:rPr>
          <w:rFonts w:ascii="Monotype Corsiva" w:hAnsi="Monotype Corsiva" w:cs="Times New Roman"/>
          <w:b/>
          <w:bCs/>
          <w:color w:val="FF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2.75pt;height:39pt" fillcolor="#00b0f0" strokecolor="#00b050">
            <v:shadow opacity="52429f"/>
            <v:textpath style="font-family:&quot;Monotype Corsiva&quot;;font-size:18pt;font-weight:bold;v-text-kern:t" trim="t" fitpath="t" string="План мероприятий   РВО  “ФАНТАЗЕРЫ” 2023 год."/>
          </v:shape>
        </w:pict>
      </w:r>
    </w:p>
    <w:p w:rsidR="004077C5" w:rsidRDefault="00000000" w:rsidP="004077C5">
      <w:pPr>
        <w:spacing w:after="0" w:line="240" w:lineRule="auto"/>
        <w:jc w:val="center"/>
        <w:rPr>
          <w:rFonts w:ascii="Sitka Text" w:hAnsi="Sitka Text" w:cs="Times New Roman"/>
          <w:b/>
          <w:bCs/>
          <w:sz w:val="36"/>
          <w:szCs w:val="36"/>
        </w:rPr>
      </w:pPr>
      <w:r>
        <w:rPr>
          <w:noProof/>
        </w:rPr>
        <w:pict>
          <v:shape id="_x0000_s1026" type="#_x0000_t136" style="position:absolute;left:0;text-align:left;margin-left:174.3pt;margin-top:8.65pt;width:389.25pt;height:25.5pt;z-index:251660288;mso-position-horizontal-relative:text;mso-position-vertical-relative:text;mso-width-relative:page;mso-height-relative:page" fillcolor="#00b0f0" strokecolor="#00b050">
            <v:shadow opacity="52429f"/>
            <v:textpath style="font-family:&quot;Sitka Text&quot;;font-size:20pt;font-weight:bold;v-text-kern:t" trim="t" fitpath="t" string="Власовская поселенческая библиотека"/>
          </v:shape>
        </w:pict>
      </w:r>
    </w:p>
    <w:p w:rsidR="004077C5" w:rsidRPr="00FA1CA5" w:rsidRDefault="004077C5" w:rsidP="00101212">
      <w:pPr>
        <w:spacing w:after="0" w:line="240" w:lineRule="auto"/>
        <w:rPr>
          <w:rFonts w:ascii="Sitka Text" w:hAnsi="Sitka Text" w:cs="Times New Roman"/>
          <w:b/>
          <w:bCs/>
          <w:sz w:val="36"/>
          <w:szCs w:val="3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110"/>
        <w:gridCol w:w="2597"/>
        <w:gridCol w:w="10143"/>
      </w:tblGrid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Дата и время проведения</w:t>
            </w:r>
          </w:p>
        </w:tc>
        <w:tc>
          <w:tcPr>
            <w:tcW w:w="2597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Место проведения</w:t>
            </w:r>
          </w:p>
        </w:tc>
        <w:tc>
          <w:tcPr>
            <w:tcW w:w="10143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Наименование    мероприятия</w:t>
            </w:r>
          </w:p>
        </w:tc>
      </w:tr>
      <w:tr w:rsidR="00F63142" w:rsidRPr="00FA1CA5" w:rsidTr="00F63142">
        <w:trPr>
          <w:trHeight w:val="81"/>
        </w:trPr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12 .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00</w:t>
            </w:r>
          </w:p>
        </w:tc>
        <w:tc>
          <w:tcPr>
            <w:tcW w:w="2597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День знакомства.  Регистрация ребят.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“Школа безопасности” – беседа по правилам поведения и ТБ.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Шашечный турнир.  Чаепитие.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 Настольные игры.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Летняя палитра” – мастер – класс.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Игры на свежем воздухе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 “Сказочная страна” – громкое чтение сказок.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“ Мы весёлые туристы” </w:t>
            </w: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  игровая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программа.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Игротека.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Весёлая зарядка.  Настольные игры.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</w:t>
            </w: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Вытяни  репку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” – развлекательная программа.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“Мультики + дети – весёлое лето”. </w:t>
            </w:r>
            <w:proofErr w:type="spell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Мультпоказ</w:t>
            </w:r>
            <w:proofErr w:type="spell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</w:tr>
      <w:tr w:rsidR="004077C5" w:rsidRPr="00FA1CA5" w:rsidTr="00F63142">
        <w:tc>
          <w:tcPr>
            <w:tcW w:w="2110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Дата и время проведения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Место проведения</w:t>
            </w:r>
          </w:p>
        </w:tc>
        <w:tc>
          <w:tcPr>
            <w:tcW w:w="10143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Наименование    мероприятия</w:t>
            </w:r>
          </w:p>
        </w:tc>
      </w:tr>
      <w:tr w:rsidR="00F63142" w:rsidRPr="00FA1CA5" w:rsidTr="00F63142">
        <w:trPr>
          <w:trHeight w:val="109"/>
        </w:trPr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 Настольные игры.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«Семейные традиции” – беседа.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“Ромашковое настроение” – мастер – класс.</w:t>
            </w:r>
          </w:p>
        </w:tc>
      </w:tr>
      <w:tr w:rsidR="00F63142" w:rsidRPr="00FA1CA5" w:rsidTr="00F63142">
        <w:trPr>
          <w:trHeight w:val="1170"/>
        </w:trPr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Весёлая зарядка. “Весёлые шашки” – игра.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В кругу друзей” – игровая программа.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Велокросс.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  июля</w:t>
            </w:r>
            <w:proofErr w:type="gramEnd"/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Музыкальная зарядка. </w:t>
            </w:r>
            <w:proofErr w:type="spell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Мультпоказ</w:t>
            </w:r>
            <w:proofErr w:type="spell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“Вежливость каждый день” – час этикета.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Игры на свежем воздухе.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10 .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Настольные игры.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“Край мой, гордость моя” – краеведческий урок.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С книгой по дорогам детства” – громкое чтение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10 .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Весёлая зарядка. Настольные игры.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“Самые каникулярные каникулы” – игровая программа.</w:t>
            </w:r>
          </w:p>
          <w:p w:rsidR="00F63142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Мультпоказ</w:t>
            </w:r>
            <w:proofErr w:type="spell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  <w:p w:rsidR="00E8295B" w:rsidRDefault="00E8295B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E8295B" w:rsidRPr="00FA1CA5" w:rsidRDefault="00E8295B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4077C5" w:rsidRPr="00FA1CA5" w:rsidTr="00F63142">
        <w:tc>
          <w:tcPr>
            <w:tcW w:w="2110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Дата и время проведения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Место проведения</w:t>
            </w:r>
          </w:p>
        </w:tc>
        <w:tc>
          <w:tcPr>
            <w:tcW w:w="10143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Наименование    мероприятия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Муззарядка</w:t>
            </w:r>
            <w:proofErr w:type="spell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 Настольные игры.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“Четвероногим за верность и мужество” – познавательный час о памятниках животным.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Лесные животные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” – 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мастер – класс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17 июля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 w:rsidP="00F919A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Шашечный турнир.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Дорожный светофор” – Эстафета.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“Музыкальная капель” – танцевальная вечеринка.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 июля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 “Во саду ли, в огороде” – мастер – класс.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“Земля наш общий дом. Береги её!” – викторина.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Игры на свежем воздухе.</w:t>
            </w:r>
          </w:p>
          <w:p w:rsidR="00F63142" w:rsidRPr="00FA1CA5" w:rsidRDefault="00F63142" w:rsidP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19  июля</w:t>
            </w:r>
            <w:proofErr w:type="gramEnd"/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11 .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Весёлая зарядка.  Настольные игры.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“Да здравствует спорт!” – спортивная игра.</w:t>
            </w:r>
          </w:p>
          <w:p w:rsidR="00F63142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Игротека.</w:t>
            </w:r>
          </w:p>
          <w:p w:rsidR="00101212" w:rsidRDefault="0010121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101212" w:rsidRDefault="0010121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E8295B" w:rsidRDefault="00E8295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4077C5" w:rsidRPr="00FA1CA5" w:rsidRDefault="004077C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4077C5" w:rsidRPr="00FA1CA5" w:rsidTr="00F63142">
        <w:tc>
          <w:tcPr>
            <w:tcW w:w="2110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Дата и время проведения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Место проведения</w:t>
            </w:r>
          </w:p>
        </w:tc>
        <w:tc>
          <w:tcPr>
            <w:tcW w:w="10143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Наименование    мероприятия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20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июля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10. 00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11. 00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>12.00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Муззарядка</w:t>
            </w:r>
            <w:proofErr w:type="spell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.  </w:t>
            </w:r>
            <w:proofErr w:type="spell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Мультпоказ</w:t>
            </w:r>
            <w:proofErr w:type="spell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“Однажды на болоте” </w:t>
            </w: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  игровая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программа.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Игры на свежем воздухе.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23 июля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Настольные игры.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Экономические загадки” – игра – викторина.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Чаепитие.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24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июля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 “Любимый герой мультфильма” – конкурс рисунков.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“Мифы и реальность о курении” </w:t>
            </w: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  беседа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Игротека.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25  июля</w:t>
            </w:r>
            <w:proofErr w:type="gramEnd"/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 Настольные игры.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“Летние цветы” – мастер – класс.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Игры на свежем воздухе.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26  июля</w:t>
            </w:r>
            <w:proofErr w:type="gramEnd"/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3D266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3D266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Шашечный турнир.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“Мы с тобой, Святая Русь” </w:t>
            </w: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  акция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к дню Крещения Руси. </w:t>
            </w:r>
          </w:p>
          <w:p w:rsidR="00F63142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Поверь в свои силы” – игровая программа.</w:t>
            </w:r>
          </w:p>
          <w:p w:rsidR="00E8295B" w:rsidRPr="00FA1CA5" w:rsidRDefault="00E8295B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4077C5" w:rsidRPr="00FA1CA5" w:rsidTr="00F63142">
        <w:tc>
          <w:tcPr>
            <w:tcW w:w="2110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Дата и время проведения</w:t>
            </w:r>
          </w:p>
        </w:tc>
        <w:tc>
          <w:tcPr>
            <w:tcW w:w="2597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Место проведения</w:t>
            </w:r>
          </w:p>
        </w:tc>
        <w:tc>
          <w:tcPr>
            <w:tcW w:w="10143" w:type="dxa"/>
          </w:tcPr>
          <w:p w:rsidR="004077C5" w:rsidRPr="00FA1CA5" w:rsidRDefault="004077C5" w:rsidP="004077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Наименование    мероприятия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27 июля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11 .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FA1C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FA1CA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Зарядка.  Настольные игры.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“ Час полезных советов”- игра – викторина по правилам дорожного движения.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Мультпоказ</w:t>
            </w:r>
            <w:proofErr w:type="spell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</w:tr>
      <w:tr w:rsidR="00F63142" w:rsidRPr="00FA1CA5" w:rsidTr="00F63142">
        <w:tc>
          <w:tcPr>
            <w:tcW w:w="2110" w:type="dxa"/>
          </w:tcPr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28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июля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10 .</w:t>
            </w:r>
            <w:proofErr w:type="gramEnd"/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11.  00</w:t>
            </w:r>
          </w:p>
          <w:p w:rsidR="00F63142" w:rsidRPr="00FA1CA5" w:rsidRDefault="00F6314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12.  00</w:t>
            </w:r>
          </w:p>
        </w:tc>
        <w:tc>
          <w:tcPr>
            <w:tcW w:w="2597" w:type="dxa"/>
          </w:tcPr>
          <w:p w:rsidR="00F63142" w:rsidRPr="00FA1CA5" w:rsidRDefault="00F63142" w:rsidP="00FA1C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Власовская поселенческая</w:t>
            </w:r>
          </w:p>
          <w:p w:rsidR="00F63142" w:rsidRPr="00FA1CA5" w:rsidRDefault="00F63142" w:rsidP="00FA1CA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библиотека</w:t>
            </w:r>
          </w:p>
        </w:tc>
        <w:tc>
          <w:tcPr>
            <w:tcW w:w="10143" w:type="dxa"/>
          </w:tcPr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Закрытие РВО. 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Фото на память.  Игротека.</w:t>
            </w:r>
          </w:p>
          <w:p w:rsidR="00F63142" w:rsidRPr="00FA1CA5" w:rsidRDefault="00F63142" w:rsidP="00F63142">
            <w:pPr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A1CA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Настольные игры. Чаепитие.</w:t>
            </w:r>
          </w:p>
        </w:tc>
      </w:tr>
    </w:tbl>
    <w:p w:rsidR="00DD6398" w:rsidRPr="00FA1CA5" w:rsidRDefault="004077C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54DBCC">
            <wp:simplePos x="0" y="0"/>
            <wp:positionH relativeFrom="column">
              <wp:posOffset>1384935</wp:posOffset>
            </wp:positionH>
            <wp:positionV relativeFrom="paragraph">
              <wp:posOffset>82550</wp:posOffset>
            </wp:positionV>
            <wp:extent cx="6367782" cy="4152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82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398" w:rsidRPr="00FA1CA5" w:rsidSect="00E8295B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13B" w:rsidRDefault="0072013B" w:rsidP="00DB6131">
      <w:pPr>
        <w:spacing w:after="0" w:line="240" w:lineRule="auto"/>
      </w:pPr>
      <w:r>
        <w:separator/>
      </w:r>
    </w:p>
  </w:endnote>
  <w:endnote w:type="continuationSeparator" w:id="0">
    <w:p w:rsidR="0072013B" w:rsidRDefault="0072013B" w:rsidP="00DB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13B" w:rsidRDefault="0072013B" w:rsidP="00DB6131">
      <w:pPr>
        <w:spacing w:after="0" w:line="240" w:lineRule="auto"/>
      </w:pPr>
      <w:r>
        <w:separator/>
      </w:r>
    </w:p>
  </w:footnote>
  <w:footnote w:type="continuationSeparator" w:id="0">
    <w:p w:rsidR="0072013B" w:rsidRDefault="0072013B" w:rsidP="00DB6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398"/>
    <w:rsid w:val="00037CBB"/>
    <w:rsid w:val="00091B1C"/>
    <w:rsid w:val="000E1F4B"/>
    <w:rsid w:val="00101212"/>
    <w:rsid w:val="001160A0"/>
    <w:rsid w:val="00126B5A"/>
    <w:rsid w:val="001A0CB9"/>
    <w:rsid w:val="003D13F0"/>
    <w:rsid w:val="003D2662"/>
    <w:rsid w:val="004077C5"/>
    <w:rsid w:val="004E1DD8"/>
    <w:rsid w:val="004E2E01"/>
    <w:rsid w:val="00510BEA"/>
    <w:rsid w:val="00604B45"/>
    <w:rsid w:val="0067728D"/>
    <w:rsid w:val="0072013B"/>
    <w:rsid w:val="007805A4"/>
    <w:rsid w:val="00815589"/>
    <w:rsid w:val="00845A59"/>
    <w:rsid w:val="008511D7"/>
    <w:rsid w:val="00887131"/>
    <w:rsid w:val="008B6BED"/>
    <w:rsid w:val="0098532B"/>
    <w:rsid w:val="00B34FCF"/>
    <w:rsid w:val="00BC6248"/>
    <w:rsid w:val="00CB3CF5"/>
    <w:rsid w:val="00D71FFA"/>
    <w:rsid w:val="00D8110C"/>
    <w:rsid w:val="00DB5C78"/>
    <w:rsid w:val="00DB6131"/>
    <w:rsid w:val="00DD6398"/>
    <w:rsid w:val="00E118B0"/>
    <w:rsid w:val="00E8295B"/>
    <w:rsid w:val="00F42CD5"/>
    <w:rsid w:val="00F63142"/>
    <w:rsid w:val="00F76A9B"/>
    <w:rsid w:val="00F919A9"/>
    <w:rsid w:val="00FA1CA5"/>
    <w:rsid w:val="00FB3301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0BFF0D"/>
  <w15:docId w15:val="{86BF06B3-4C1C-49A4-B6B6-9F3E78FB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B61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B613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B6131"/>
    <w:rPr>
      <w:vertAlign w:val="superscript"/>
    </w:rPr>
  </w:style>
  <w:style w:type="paragraph" w:styleId="a7">
    <w:name w:val="List Paragraph"/>
    <w:basedOn w:val="a"/>
    <w:uiPriority w:val="34"/>
    <w:qFormat/>
    <w:rsid w:val="0010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3CB2-7630-4381-ADD5-F5ACE124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TENSOR</dc:creator>
  <cp:keywords/>
  <dc:description/>
  <cp:lastModifiedBy>Библиотека</cp:lastModifiedBy>
  <cp:revision>19</cp:revision>
  <cp:lastPrinted>2023-06-20T10:48:00Z</cp:lastPrinted>
  <dcterms:created xsi:type="dcterms:W3CDTF">2023-06-14T08:42:00Z</dcterms:created>
  <dcterms:modified xsi:type="dcterms:W3CDTF">2023-06-20T10:48:00Z</dcterms:modified>
</cp:coreProperties>
</file>