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13"/>
        <w:tblW w:w="0" w:type="auto"/>
        <w:tblLook w:val="01E0" w:firstRow="1" w:lastRow="1" w:firstColumn="1" w:lastColumn="1" w:noHBand="0" w:noVBand="0"/>
      </w:tblPr>
      <w:tblGrid>
        <w:gridCol w:w="9853"/>
      </w:tblGrid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b/>
                <w:sz w:val="28"/>
                <w:szCs w:val="28"/>
              </w:rPr>
            </w:pPr>
            <w:r w:rsidRPr="00B33D8E">
              <w:rPr>
                <w:b/>
                <w:sz w:val="28"/>
                <w:szCs w:val="28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E11CA9" w:rsidRPr="002A693F" w:rsidTr="00B023D0">
        <w:tc>
          <w:tcPr>
            <w:tcW w:w="9853" w:type="dxa"/>
          </w:tcPr>
          <w:p w:rsidR="00E11CA9" w:rsidRPr="006F5AA3" w:rsidRDefault="00E11CA9" w:rsidP="00B023D0">
            <w:pPr>
              <w:jc w:val="center"/>
              <w:rPr>
                <w:b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Default="00E11CA9" w:rsidP="00B023D0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B33D8E">
              <w:rPr>
                <w:b/>
                <w:sz w:val="32"/>
                <w:szCs w:val="32"/>
              </w:rPr>
              <w:t>П</w:t>
            </w:r>
            <w:proofErr w:type="gramEnd"/>
            <w:r w:rsidRPr="00B33D8E">
              <w:rPr>
                <w:b/>
                <w:sz w:val="32"/>
                <w:szCs w:val="32"/>
              </w:rPr>
              <w:t xml:space="preserve"> Р И К А З</w:t>
            </w:r>
          </w:p>
          <w:p w:rsidR="00745B2E" w:rsidRPr="00B33D8E" w:rsidRDefault="00745B2E" w:rsidP="00B023D0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E11CA9" w:rsidRPr="002A693F" w:rsidTr="00B023D0">
        <w:tc>
          <w:tcPr>
            <w:tcW w:w="9853" w:type="dxa"/>
          </w:tcPr>
          <w:p w:rsidR="00E11CA9" w:rsidRPr="00B33D8E" w:rsidRDefault="00E11CA9" w:rsidP="00B023D0">
            <w:pPr>
              <w:jc w:val="center"/>
              <w:rPr>
                <w:sz w:val="10"/>
                <w:szCs w:val="10"/>
              </w:rPr>
            </w:pPr>
          </w:p>
        </w:tc>
      </w:tr>
      <w:tr w:rsidR="00E11CA9" w:rsidRPr="003D4526" w:rsidTr="00B023D0">
        <w:tc>
          <w:tcPr>
            <w:tcW w:w="9853" w:type="dxa"/>
          </w:tcPr>
          <w:p w:rsidR="00E11CA9" w:rsidRPr="006B472E" w:rsidRDefault="006B472E" w:rsidP="00AE1FE2">
            <w:pPr>
              <w:ind w:left="-284" w:firstLine="284"/>
            </w:pPr>
            <w:r w:rsidRPr="006B472E">
              <w:rPr>
                <w:u w:val="single"/>
              </w:rPr>
              <w:t>15.01.2019</w:t>
            </w:r>
            <w:r w:rsidR="00B023D0">
              <w:t xml:space="preserve">                                                                  </w:t>
            </w:r>
            <w:r>
              <w:t xml:space="preserve">                               </w:t>
            </w:r>
            <w:bookmarkStart w:id="0" w:name="_GoBack"/>
            <w:bookmarkEnd w:id="0"/>
            <w:r w:rsidR="00B023D0">
              <w:t xml:space="preserve">                              </w:t>
            </w:r>
            <w:r w:rsidR="00E11CA9" w:rsidRPr="00D813F8">
              <w:t xml:space="preserve">№ </w:t>
            </w:r>
            <w:r w:rsidRPr="006B472E">
              <w:rPr>
                <w:u w:val="single"/>
              </w:rPr>
              <w:t>2-КЗ</w:t>
            </w:r>
          </w:p>
          <w:p w:rsidR="00E11CA9" w:rsidRPr="00F34A8D" w:rsidRDefault="00E11CA9" w:rsidP="00B023D0">
            <w:pPr>
              <w:rPr>
                <w:sz w:val="16"/>
                <w:szCs w:val="16"/>
              </w:rPr>
            </w:pPr>
          </w:p>
          <w:p w:rsidR="00E11CA9" w:rsidRPr="006F5AA3" w:rsidRDefault="00E11CA9" w:rsidP="00B023D0">
            <w:pPr>
              <w:jc w:val="center"/>
              <w:rPr>
                <w:sz w:val="28"/>
                <w:szCs w:val="28"/>
              </w:rPr>
            </w:pPr>
            <w:r w:rsidRPr="00C461AC">
              <w:rPr>
                <w:sz w:val="20"/>
                <w:szCs w:val="20"/>
              </w:rPr>
              <w:t>ст.</w:t>
            </w:r>
            <w:r w:rsidR="00135819">
              <w:rPr>
                <w:sz w:val="20"/>
                <w:szCs w:val="20"/>
              </w:rPr>
              <w:t xml:space="preserve"> </w:t>
            </w:r>
            <w:r w:rsidRPr="00C461AC">
              <w:rPr>
                <w:sz w:val="20"/>
                <w:szCs w:val="20"/>
              </w:rPr>
              <w:t xml:space="preserve">Крыловская  </w:t>
            </w:r>
          </w:p>
        </w:tc>
      </w:tr>
    </w:tbl>
    <w:p w:rsidR="00745B2E" w:rsidRDefault="00745B2E" w:rsidP="00E11CA9">
      <w:pPr>
        <w:rPr>
          <w:color w:val="FFFFFF"/>
          <w:sz w:val="28"/>
          <w:szCs w:val="28"/>
        </w:rPr>
      </w:pPr>
      <w:proofErr w:type="spellStart"/>
      <w:r w:rsidRPr="006F5AA3">
        <w:rPr>
          <w:color w:val="FFFFFF"/>
          <w:sz w:val="28"/>
          <w:szCs w:val="28"/>
        </w:rPr>
        <w:t>К</w:t>
      </w:r>
      <w:r w:rsidR="00E11CA9" w:rsidRPr="006F5AA3">
        <w:rPr>
          <w:color w:val="FFFFFF"/>
          <w:sz w:val="28"/>
          <w:szCs w:val="28"/>
        </w:rPr>
        <w:t>т</w:t>
      </w:r>
      <w:proofErr w:type="spellEnd"/>
    </w:p>
    <w:p w:rsidR="00135819" w:rsidRDefault="00135819" w:rsidP="00E11CA9">
      <w:pPr>
        <w:rPr>
          <w:color w:val="FFFFFF"/>
          <w:sz w:val="28"/>
          <w:szCs w:val="28"/>
        </w:rPr>
      </w:pPr>
    </w:p>
    <w:p w:rsidR="00B023D0" w:rsidRPr="00745B2E" w:rsidRDefault="00E11CA9" w:rsidP="00E11CA9">
      <w:pPr>
        <w:spacing w:line="270" w:lineRule="exact"/>
        <w:jc w:val="center"/>
        <w:rPr>
          <w:rStyle w:val="2"/>
          <w:rFonts w:eastAsia="Segoe UI"/>
          <w:b/>
          <w:sz w:val="28"/>
          <w:szCs w:val="28"/>
        </w:rPr>
      </w:pPr>
      <w:r w:rsidRPr="00745B2E">
        <w:rPr>
          <w:rStyle w:val="2"/>
          <w:rFonts w:eastAsia="Segoe UI"/>
          <w:b/>
          <w:sz w:val="28"/>
          <w:szCs w:val="28"/>
        </w:rPr>
        <w:t xml:space="preserve">Об утверждении Порядка рассмотрения </w:t>
      </w:r>
    </w:p>
    <w:p w:rsidR="00E11CA9" w:rsidRPr="00745B2E" w:rsidRDefault="00E11CA9" w:rsidP="00E11CA9">
      <w:pPr>
        <w:spacing w:line="270" w:lineRule="exact"/>
        <w:jc w:val="center"/>
        <w:rPr>
          <w:b/>
          <w:sz w:val="28"/>
          <w:szCs w:val="28"/>
        </w:rPr>
      </w:pPr>
      <w:r w:rsidRPr="00745B2E">
        <w:rPr>
          <w:rStyle w:val="2"/>
          <w:rFonts w:eastAsia="Segoe UI"/>
          <w:b/>
          <w:sz w:val="28"/>
          <w:szCs w:val="28"/>
        </w:rPr>
        <w:t>жалоб в сфере закупок</w:t>
      </w:r>
    </w:p>
    <w:p w:rsidR="00745B2E" w:rsidRDefault="00745B2E" w:rsidP="00745B2E">
      <w:pPr>
        <w:ind w:right="40"/>
        <w:rPr>
          <w:sz w:val="28"/>
          <w:szCs w:val="28"/>
        </w:rPr>
      </w:pPr>
    </w:p>
    <w:p w:rsidR="00135819" w:rsidRDefault="00135819" w:rsidP="00E11CA9">
      <w:pPr>
        <w:ind w:firstLine="709"/>
        <w:jc w:val="both"/>
        <w:rPr>
          <w:sz w:val="28"/>
          <w:szCs w:val="28"/>
        </w:rPr>
      </w:pPr>
    </w:p>
    <w:p w:rsidR="00E11CA9" w:rsidRPr="00745B2E" w:rsidRDefault="00E11CA9" w:rsidP="00E11CA9">
      <w:pPr>
        <w:ind w:firstLine="709"/>
        <w:jc w:val="both"/>
        <w:rPr>
          <w:spacing w:val="40"/>
          <w:sz w:val="28"/>
          <w:szCs w:val="28"/>
        </w:rPr>
      </w:pPr>
      <w:proofErr w:type="gramStart"/>
      <w:r w:rsidRPr="00745B2E">
        <w:rPr>
          <w:sz w:val="28"/>
          <w:szCs w:val="28"/>
        </w:rPr>
        <w:t>В соответствии с главой 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745B2E">
        <w:rPr>
          <w:rStyle w:val="135pt"/>
          <w:sz w:val="28"/>
          <w:szCs w:val="28"/>
        </w:rPr>
        <w:t xml:space="preserve"> постановлением администрации муниципального образования Крыловский район от 1</w:t>
      </w:r>
      <w:r w:rsidR="00A645D6">
        <w:rPr>
          <w:rStyle w:val="135pt"/>
          <w:sz w:val="28"/>
          <w:szCs w:val="28"/>
        </w:rPr>
        <w:t xml:space="preserve">марта </w:t>
      </w:r>
      <w:r w:rsidRPr="00745B2E">
        <w:rPr>
          <w:rStyle w:val="135pt"/>
          <w:sz w:val="28"/>
          <w:szCs w:val="28"/>
        </w:rPr>
        <w:t xml:space="preserve">2013 года </w:t>
      </w:r>
      <w:r w:rsidR="00A645D6">
        <w:rPr>
          <w:rStyle w:val="135pt"/>
          <w:sz w:val="28"/>
          <w:szCs w:val="28"/>
        </w:rPr>
        <w:t xml:space="preserve"> </w:t>
      </w:r>
      <w:r w:rsidRPr="00745B2E">
        <w:rPr>
          <w:rStyle w:val="135pt"/>
          <w:sz w:val="28"/>
          <w:szCs w:val="28"/>
        </w:rPr>
        <w:t>№ 358 «Об органе, уполномоченном на осуществление контроля за соблюдением законодательства Российской Федерации  и иных нормативных правовых актов в сфере осуществления закупок товаров</w:t>
      </w:r>
      <w:proofErr w:type="gramEnd"/>
      <w:r w:rsidRPr="00745B2E">
        <w:rPr>
          <w:rStyle w:val="135pt"/>
          <w:sz w:val="28"/>
          <w:szCs w:val="28"/>
        </w:rPr>
        <w:t xml:space="preserve">, работ, услуг для обеспечения муниципальных нужд» (с изменениями) </w:t>
      </w:r>
      <w:r w:rsidRPr="00745B2E">
        <w:rPr>
          <w:spacing w:val="40"/>
          <w:sz w:val="28"/>
          <w:szCs w:val="28"/>
        </w:rPr>
        <w:t>приказываю:</w:t>
      </w:r>
    </w:p>
    <w:p w:rsidR="00E11CA9" w:rsidRPr="00745B2E" w:rsidRDefault="00E11CA9" w:rsidP="00E11CA9">
      <w:pPr>
        <w:pStyle w:val="20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320" w:lineRule="exact"/>
        <w:ind w:left="20" w:right="40" w:firstLine="860"/>
        <w:jc w:val="both"/>
        <w:rPr>
          <w:sz w:val="28"/>
          <w:szCs w:val="28"/>
        </w:rPr>
      </w:pPr>
      <w:r w:rsidRPr="00745B2E">
        <w:rPr>
          <w:sz w:val="28"/>
          <w:szCs w:val="28"/>
        </w:rPr>
        <w:t>Утвердить Порядок рассмотрения жалоб в сфере закупок (приложение № 1).</w:t>
      </w:r>
    </w:p>
    <w:p w:rsidR="00E11CA9" w:rsidRPr="00745B2E" w:rsidRDefault="00E11CA9" w:rsidP="00E11CA9">
      <w:pPr>
        <w:pStyle w:val="20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20" w:lineRule="exact"/>
        <w:ind w:left="20" w:right="40" w:firstLine="860"/>
        <w:jc w:val="both"/>
        <w:rPr>
          <w:sz w:val="28"/>
          <w:szCs w:val="28"/>
        </w:rPr>
      </w:pPr>
      <w:r w:rsidRPr="00745B2E">
        <w:rPr>
          <w:sz w:val="28"/>
          <w:szCs w:val="28"/>
        </w:rPr>
        <w:t>Образовать в финансовом управлении  администрации муниципального образования Крыловский район</w:t>
      </w:r>
      <w:r w:rsidR="007E272C">
        <w:rPr>
          <w:sz w:val="28"/>
          <w:szCs w:val="28"/>
        </w:rPr>
        <w:t xml:space="preserve"> </w:t>
      </w:r>
      <w:r w:rsidRPr="00745B2E">
        <w:rPr>
          <w:sz w:val="28"/>
          <w:szCs w:val="28"/>
        </w:rPr>
        <w:t xml:space="preserve"> комиссию по рассмотрению жалоб в сфере закупок </w:t>
      </w:r>
      <w:r w:rsidR="007E272C">
        <w:rPr>
          <w:sz w:val="28"/>
          <w:szCs w:val="28"/>
        </w:rPr>
        <w:t xml:space="preserve"> (далее  Комиссия) </w:t>
      </w:r>
      <w:r w:rsidRPr="00745B2E">
        <w:rPr>
          <w:sz w:val="28"/>
          <w:szCs w:val="28"/>
        </w:rPr>
        <w:t>и утвердить  состав</w:t>
      </w:r>
      <w:r w:rsidR="00093D57">
        <w:rPr>
          <w:sz w:val="28"/>
          <w:szCs w:val="28"/>
        </w:rPr>
        <w:t xml:space="preserve"> Комиссии</w:t>
      </w:r>
      <w:r w:rsidRPr="00745B2E">
        <w:rPr>
          <w:sz w:val="28"/>
          <w:szCs w:val="28"/>
        </w:rPr>
        <w:t xml:space="preserve"> (приложение № 2).</w:t>
      </w:r>
    </w:p>
    <w:p w:rsidR="00E11CA9" w:rsidRPr="00745B2E" w:rsidRDefault="00E11CA9" w:rsidP="00E11CA9">
      <w:pPr>
        <w:pStyle w:val="1"/>
        <w:numPr>
          <w:ilvl w:val="0"/>
          <w:numId w:val="1"/>
        </w:numPr>
        <w:shd w:val="clear" w:color="auto" w:fill="auto"/>
        <w:tabs>
          <w:tab w:val="left" w:pos="1172"/>
        </w:tabs>
        <w:spacing w:line="320" w:lineRule="exact"/>
        <w:ind w:left="20" w:right="20" w:firstLine="860"/>
        <w:jc w:val="both"/>
        <w:rPr>
          <w:rStyle w:val="135pt"/>
          <w:rFonts w:asciiTheme="minorHAnsi" w:eastAsiaTheme="minorHAnsi" w:hAnsiTheme="minorHAnsi" w:cstheme="minorBidi"/>
          <w:sz w:val="28"/>
          <w:szCs w:val="28"/>
        </w:rPr>
      </w:pPr>
      <w:r w:rsidRPr="00745B2E">
        <w:rPr>
          <w:rStyle w:val="135pt"/>
          <w:rFonts w:eastAsiaTheme="minorHAnsi"/>
          <w:sz w:val="28"/>
          <w:szCs w:val="28"/>
        </w:rPr>
        <w:t>Ведущему специалисту</w:t>
      </w:r>
      <w:r w:rsidR="00093D57">
        <w:rPr>
          <w:rStyle w:val="135pt"/>
          <w:rFonts w:eastAsiaTheme="minorHAnsi"/>
          <w:sz w:val="28"/>
          <w:szCs w:val="28"/>
        </w:rPr>
        <w:t xml:space="preserve"> (юристу) </w:t>
      </w:r>
      <w:r w:rsidR="007E272C">
        <w:rPr>
          <w:rStyle w:val="135pt"/>
          <w:rFonts w:eastAsiaTheme="minorHAnsi"/>
          <w:sz w:val="28"/>
          <w:szCs w:val="28"/>
        </w:rPr>
        <w:t>финансового управления администрации муниципального образования Крыловский район</w:t>
      </w:r>
      <w:r w:rsidRPr="00745B2E">
        <w:rPr>
          <w:rStyle w:val="135pt"/>
          <w:rFonts w:eastAsiaTheme="minorHAnsi"/>
          <w:sz w:val="28"/>
          <w:szCs w:val="28"/>
        </w:rPr>
        <w:t xml:space="preserve"> обеспечить внесение </w:t>
      </w:r>
      <w:r w:rsidR="008100D6">
        <w:rPr>
          <w:rStyle w:val="135pt"/>
          <w:rFonts w:eastAsiaTheme="minorHAnsi"/>
          <w:sz w:val="28"/>
          <w:szCs w:val="28"/>
        </w:rPr>
        <w:t>дополне</w:t>
      </w:r>
      <w:r w:rsidRPr="00745B2E">
        <w:rPr>
          <w:rStyle w:val="135pt"/>
          <w:rFonts w:eastAsiaTheme="minorHAnsi"/>
          <w:sz w:val="28"/>
          <w:szCs w:val="28"/>
        </w:rPr>
        <w:t xml:space="preserve">ний в должностные инструкции </w:t>
      </w:r>
      <w:r w:rsidR="00F03F1F">
        <w:rPr>
          <w:rStyle w:val="135pt"/>
          <w:rFonts w:eastAsiaTheme="minorHAnsi"/>
          <w:sz w:val="28"/>
          <w:szCs w:val="28"/>
        </w:rPr>
        <w:t>муниципальных служащих</w:t>
      </w:r>
      <w:r w:rsidR="00093D57" w:rsidRPr="00093D57">
        <w:rPr>
          <w:rStyle w:val="135pt"/>
          <w:rFonts w:eastAsiaTheme="minorHAnsi"/>
          <w:sz w:val="28"/>
          <w:szCs w:val="28"/>
        </w:rPr>
        <w:t xml:space="preserve"> </w:t>
      </w:r>
      <w:r w:rsidR="00093D57">
        <w:rPr>
          <w:rStyle w:val="135pt"/>
          <w:rFonts w:eastAsiaTheme="minorHAnsi"/>
          <w:sz w:val="28"/>
          <w:szCs w:val="28"/>
        </w:rPr>
        <w:t xml:space="preserve">финансового управления администрации муниципального образования Крыловский район, </w:t>
      </w:r>
      <w:r w:rsidRPr="00745B2E">
        <w:rPr>
          <w:rStyle w:val="135pt"/>
          <w:rFonts w:eastAsiaTheme="minorHAnsi"/>
          <w:sz w:val="28"/>
          <w:szCs w:val="28"/>
        </w:rPr>
        <w:t xml:space="preserve"> </w:t>
      </w:r>
      <w:r w:rsidR="00B023D0" w:rsidRPr="00745B2E">
        <w:rPr>
          <w:rStyle w:val="135pt"/>
          <w:rFonts w:eastAsiaTheme="minorHAnsi"/>
          <w:sz w:val="28"/>
          <w:szCs w:val="28"/>
        </w:rPr>
        <w:t xml:space="preserve">входящих в </w:t>
      </w:r>
      <w:r w:rsidR="007E272C">
        <w:rPr>
          <w:rStyle w:val="135pt"/>
          <w:rFonts w:eastAsiaTheme="minorHAnsi"/>
          <w:sz w:val="28"/>
          <w:szCs w:val="28"/>
        </w:rPr>
        <w:t>К</w:t>
      </w:r>
      <w:r w:rsidR="00B023D0" w:rsidRPr="00745B2E">
        <w:rPr>
          <w:rStyle w:val="135pt"/>
          <w:rFonts w:eastAsiaTheme="minorHAnsi"/>
          <w:sz w:val="28"/>
          <w:szCs w:val="28"/>
        </w:rPr>
        <w:t>омиссию</w:t>
      </w:r>
      <w:r w:rsidRPr="00745B2E">
        <w:rPr>
          <w:rStyle w:val="135pt"/>
          <w:rFonts w:eastAsiaTheme="minorHAnsi"/>
          <w:sz w:val="28"/>
          <w:szCs w:val="28"/>
        </w:rPr>
        <w:t>.</w:t>
      </w:r>
    </w:p>
    <w:p w:rsidR="00B023D0" w:rsidRPr="00745B2E" w:rsidRDefault="00B023D0" w:rsidP="00E11CA9">
      <w:pPr>
        <w:pStyle w:val="1"/>
        <w:numPr>
          <w:ilvl w:val="0"/>
          <w:numId w:val="1"/>
        </w:numPr>
        <w:shd w:val="clear" w:color="auto" w:fill="auto"/>
        <w:tabs>
          <w:tab w:val="left" w:pos="1172"/>
        </w:tabs>
        <w:spacing w:line="320" w:lineRule="exact"/>
        <w:ind w:left="20" w:right="20" w:firstLine="860"/>
        <w:jc w:val="both"/>
      </w:pPr>
      <w:r w:rsidRPr="00745B2E">
        <w:rPr>
          <w:rStyle w:val="135pt"/>
          <w:rFonts w:eastAsiaTheme="minorHAnsi"/>
          <w:sz w:val="28"/>
          <w:szCs w:val="28"/>
        </w:rPr>
        <w:t>Признать утратившим силу приказ финансового управления администрации муниципального образования Крыловский район от 12 февраля 2014 года № 4-К «Об утверждении Порядка рассмотрения жалоб в сфере закупок».</w:t>
      </w:r>
    </w:p>
    <w:p w:rsidR="00E11CA9" w:rsidRDefault="00B023D0" w:rsidP="00135819">
      <w:pPr>
        <w:ind w:firstLine="851"/>
        <w:jc w:val="both"/>
        <w:rPr>
          <w:sz w:val="28"/>
          <w:szCs w:val="28"/>
        </w:rPr>
      </w:pPr>
      <w:r w:rsidRPr="00745B2E">
        <w:rPr>
          <w:rStyle w:val="135pt"/>
          <w:sz w:val="28"/>
          <w:szCs w:val="28"/>
        </w:rPr>
        <w:t>5</w:t>
      </w:r>
      <w:r w:rsidR="00E11CA9" w:rsidRPr="00745B2E">
        <w:rPr>
          <w:rStyle w:val="135pt"/>
          <w:sz w:val="28"/>
          <w:szCs w:val="28"/>
        </w:rPr>
        <w:t xml:space="preserve">. </w:t>
      </w:r>
      <w:r w:rsidRPr="00745B2E">
        <w:rPr>
          <w:rStyle w:val="135pt"/>
          <w:sz w:val="28"/>
          <w:szCs w:val="28"/>
        </w:rPr>
        <w:t>Ведущему</w:t>
      </w:r>
      <w:r w:rsidR="00E11CA9" w:rsidRPr="00745B2E">
        <w:rPr>
          <w:rStyle w:val="135pt"/>
          <w:sz w:val="28"/>
          <w:szCs w:val="28"/>
        </w:rPr>
        <w:t xml:space="preserve"> специалисту </w:t>
      </w:r>
      <w:r w:rsidR="007E272C">
        <w:rPr>
          <w:rStyle w:val="135pt"/>
          <w:rFonts w:eastAsiaTheme="minorHAnsi"/>
          <w:sz w:val="28"/>
          <w:szCs w:val="28"/>
        </w:rPr>
        <w:t>финансового управления администрации муниципального образования Крыловский район</w:t>
      </w:r>
      <w:r w:rsidR="007E272C" w:rsidRPr="00745B2E">
        <w:rPr>
          <w:rStyle w:val="135pt"/>
          <w:sz w:val="28"/>
          <w:szCs w:val="28"/>
        </w:rPr>
        <w:t xml:space="preserve"> </w:t>
      </w:r>
      <w:r w:rsidRPr="00745B2E">
        <w:rPr>
          <w:rStyle w:val="135pt"/>
          <w:sz w:val="28"/>
          <w:szCs w:val="28"/>
        </w:rPr>
        <w:t>(Курип</w:t>
      </w:r>
      <w:r w:rsidR="00E11CA9" w:rsidRPr="00745B2E">
        <w:rPr>
          <w:rStyle w:val="135pt"/>
          <w:sz w:val="28"/>
          <w:szCs w:val="28"/>
        </w:rPr>
        <w:t xml:space="preserve">ко) </w:t>
      </w:r>
      <w:proofErr w:type="gramStart"/>
      <w:r w:rsidR="00E11CA9" w:rsidRPr="00745B2E">
        <w:rPr>
          <w:rStyle w:val="135pt"/>
          <w:sz w:val="28"/>
          <w:szCs w:val="28"/>
        </w:rPr>
        <w:t>разместить</w:t>
      </w:r>
      <w:proofErr w:type="gramEnd"/>
      <w:r w:rsidR="00E11CA9" w:rsidRPr="00745B2E">
        <w:rPr>
          <w:rStyle w:val="135pt"/>
          <w:sz w:val="28"/>
          <w:szCs w:val="28"/>
        </w:rPr>
        <w:t xml:space="preserve">  настоящий приказ на официальном сайте администрации </w:t>
      </w:r>
      <w:r w:rsidR="00E11CA9" w:rsidRPr="00745B2E">
        <w:rPr>
          <w:sz w:val="28"/>
          <w:szCs w:val="28"/>
        </w:rPr>
        <w:t>муниципального образования Крыловский район</w:t>
      </w:r>
      <w:r w:rsidR="00E11CA9" w:rsidRPr="00745B2E">
        <w:rPr>
          <w:rStyle w:val="135pt"/>
          <w:sz w:val="28"/>
          <w:szCs w:val="28"/>
        </w:rPr>
        <w:t xml:space="preserve"> в информационно-телекоммуникационной сети Интернет </w:t>
      </w:r>
      <w:r w:rsidR="00E11CA9" w:rsidRPr="00745B2E">
        <w:rPr>
          <w:sz w:val="28"/>
          <w:szCs w:val="28"/>
        </w:rPr>
        <w:t xml:space="preserve">на официальном сайте расположенный по адресу </w:t>
      </w:r>
      <w:hyperlink r:id="rId9" w:history="1">
        <w:r w:rsidR="00E11CA9" w:rsidRPr="00745B2E">
          <w:rPr>
            <w:rStyle w:val="a3"/>
            <w:sz w:val="28"/>
            <w:szCs w:val="28"/>
            <w:lang w:val="en-US"/>
          </w:rPr>
          <w:t>http</w:t>
        </w:r>
        <w:r w:rsidR="00E11CA9" w:rsidRPr="00745B2E">
          <w:rPr>
            <w:rStyle w:val="a3"/>
            <w:sz w:val="28"/>
            <w:szCs w:val="28"/>
          </w:rPr>
          <w:t>://</w:t>
        </w:r>
        <w:r w:rsidR="00E11CA9" w:rsidRPr="00745B2E">
          <w:rPr>
            <w:rStyle w:val="a3"/>
            <w:sz w:val="28"/>
            <w:szCs w:val="28"/>
            <w:lang w:val="en-US"/>
          </w:rPr>
          <w:t>www</w:t>
        </w:r>
        <w:r w:rsidR="00E11CA9" w:rsidRPr="00745B2E">
          <w:rPr>
            <w:rStyle w:val="a3"/>
            <w:sz w:val="28"/>
            <w:szCs w:val="28"/>
          </w:rPr>
          <w:t>.</w:t>
        </w:r>
        <w:proofErr w:type="spellStart"/>
        <w:r w:rsidR="00E11CA9" w:rsidRPr="00745B2E">
          <w:rPr>
            <w:rStyle w:val="a3"/>
            <w:sz w:val="28"/>
            <w:szCs w:val="28"/>
            <w:lang w:val="en-US"/>
          </w:rPr>
          <w:t>krilovskaya</w:t>
        </w:r>
        <w:proofErr w:type="spellEnd"/>
        <w:r w:rsidR="00E11CA9" w:rsidRPr="00745B2E">
          <w:rPr>
            <w:rStyle w:val="a3"/>
            <w:sz w:val="28"/>
            <w:szCs w:val="28"/>
          </w:rPr>
          <w:t>.</w:t>
        </w:r>
        <w:proofErr w:type="spellStart"/>
        <w:r w:rsidR="00E11CA9" w:rsidRPr="00745B2E">
          <w:rPr>
            <w:rStyle w:val="a3"/>
            <w:sz w:val="28"/>
            <w:szCs w:val="28"/>
            <w:lang w:val="en-US"/>
          </w:rPr>
          <w:t>ru</w:t>
        </w:r>
        <w:proofErr w:type="spellEnd"/>
        <w:r w:rsidR="00E11CA9" w:rsidRPr="00745B2E">
          <w:rPr>
            <w:rStyle w:val="a3"/>
            <w:sz w:val="28"/>
            <w:szCs w:val="28"/>
          </w:rPr>
          <w:t>/</w:t>
        </w:r>
      </w:hyperlink>
      <w:r w:rsidR="00E11CA9" w:rsidRPr="00745B2E">
        <w:rPr>
          <w:sz w:val="28"/>
          <w:szCs w:val="28"/>
        </w:rPr>
        <w:t>.</w:t>
      </w:r>
    </w:p>
    <w:p w:rsidR="00135819" w:rsidRDefault="00135819" w:rsidP="00135819">
      <w:pPr>
        <w:pStyle w:val="1"/>
        <w:shd w:val="clear" w:color="auto" w:fill="auto"/>
        <w:tabs>
          <w:tab w:val="left" w:pos="4215"/>
        </w:tabs>
        <w:spacing w:line="240" w:lineRule="auto"/>
        <w:jc w:val="both"/>
        <w:rPr>
          <w:rStyle w:val="135pt"/>
          <w:rFonts w:eastAsiaTheme="minorHAnsi"/>
          <w:sz w:val="28"/>
          <w:szCs w:val="28"/>
        </w:rPr>
      </w:pPr>
    </w:p>
    <w:p w:rsidR="00135819" w:rsidRDefault="00135819" w:rsidP="00135819">
      <w:pPr>
        <w:pStyle w:val="1"/>
        <w:shd w:val="clear" w:color="auto" w:fill="auto"/>
        <w:tabs>
          <w:tab w:val="left" w:pos="4215"/>
        </w:tabs>
        <w:spacing w:line="240" w:lineRule="auto"/>
        <w:ind w:left="360"/>
        <w:jc w:val="both"/>
        <w:rPr>
          <w:rStyle w:val="135pt"/>
          <w:rFonts w:eastAsiaTheme="minorHAnsi"/>
          <w:sz w:val="28"/>
          <w:szCs w:val="28"/>
        </w:rPr>
      </w:pPr>
    </w:p>
    <w:p w:rsidR="00135819" w:rsidRDefault="00135819" w:rsidP="00135819">
      <w:pPr>
        <w:pStyle w:val="1"/>
        <w:shd w:val="clear" w:color="auto" w:fill="auto"/>
        <w:tabs>
          <w:tab w:val="left" w:pos="1154"/>
        </w:tabs>
        <w:spacing w:line="240" w:lineRule="auto"/>
        <w:ind w:left="360"/>
        <w:jc w:val="both"/>
        <w:rPr>
          <w:rStyle w:val="135pt"/>
          <w:rFonts w:eastAsiaTheme="minorHAnsi"/>
          <w:sz w:val="28"/>
          <w:szCs w:val="28"/>
        </w:rPr>
      </w:pPr>
      <w:r>
        <w:rPr>
          <w:rStyle w:val="135pt"/>
          <w:rFonts w:eastAsiaTheme="minorHAnsi"/>
          <w:sz w:val="28"/>
          <w:szCs w:val="28"/>
        </w:rPr>
        <w:lastRenderedPageBreak/>
        <w:t xml:space="preserve">      </w:t>
      </w:r>
    </w:p>
    <w:p w:rsidR="00135819" w:rsidRDefault="00135819" w:rsidP="00135819">
      <w:pPr>
        <w:pStyle w:val="1"/>
        <w:shd w:val="clear" w:color="auto" w:fill="auto"/>
        <w:tabs>
          <w:tab w:val="left" w:pos="1154"/>
        </w:tabs>
        <w:spacing w:line="240" w:lineRule="auto"/>
        <w:ind w:left="360"/>
        <w:jc w:val="both"/>
        <w:rPr>
          <w:rStyle w:val="135pt"/>
          <w:rFonts w:eastAsiaTheme="minorHAnsi"/>
          <w:sz w:val="28"/>
          <w:szCs w:val="28"/>
        </w:rPr>
      </w:pPr>
      <w:r>
        <w:rPr>
          <w:rStyle w:val="135pt"/>
          <w:rFonts w:eastAsiaTheme="minorHAnsi"/>
          <w:sz w:val="28"/>
          <w:szCs w:val="28"/>
        </w:rPr>
        <w:t xml:space="preserve">      6.</w:t>
      </w:r>
      <w:proofErr w:type="gramStart"/>
      <w:r w:rsidR="00E11CA9" w:rsidRPr="00745B2E">
        <w:rPr>
          <w:rStyle w:val="135pt"/>
          <w:rFonts w:eastAsiaTheme="minorHAnsi"/>
          <w:sz w:val="28"/>
          <w:szCs w:val="28"/>
        </w:rPr>
        <w:t>Контроль за</w:t>
      </w:r>
      <w:proofErr w:type="gramEnd"/>
      <w:r w:rsidR="00E11CA9" w:rsidRPr="00745B2E">
        <w:rPr>
          <w:rStyle w:val="135pt"/>
          <w:rFonts w:eastAsiaTheme="minorHAnsi"/>
          <w:sz w:val="28"/>
          <w:szCs w:val="28"/>
        </w:rPr>
        <w:t xml:space="preserve"> выполнением настоящего приказа оставляю за собой.</w:t>
      </w:r>
    </w:p>
    <w:p w:rsidR="00E11CA9" w:rsidRPr="00745B2E" w:rsidRDefault="00135819" w:rsidP="00135819">
      <w:pPr>
        <w:pStyle w:val="1"/>
        <w:shd w:val="clear" w:color="auto" w:fill="auto"/>
        <w:tabs>
          <w:tab w:val="left" w:pos="1154"/>
        </w:tabs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Style w:val="135pt"/>
          <w:rFonts w:eastAsiaTheme="minorHAnsi"/>
          <w:sz w:val="28"/>
          <w:szCs w:val="28"/>
        </w:rPr>
        <w:t xml:space="preserve">      </w:t>
      </w:r>
      <w:r w:rsidR="00B023D0" w:rsidRPr="00745B2E">
        <w:rPr>
          <w:rStyle w:val="135pt"/>
          <w:rFonts w:eastAsiaTheme="minorHAnsi"/>
          <w:sz w:val="28"/>
          <w:szCs w:val="28"/>
        </w:rPr>
        <w:t>7.</w:t>
      </w:r>
      <w:r>
        <w:rPr>
          <w:rStyle w:val="135pt"/>
          <w:rFonts w:eastAsiaTheme="minorHAnsi"/>
          <w:sz w:val="28"/>
          <w:szCs w:val="28"/>
        </w:rPr>
        <w:t xml:space="preserve"> </w:t>
      </w:r>
      <w:r w:rsidR="00E11CA9" w:rsidRPr="00745B2E">
        <w:rPr>
          <w:rStyle w:val="135pt"/>
          <w:rFonts w:eastAsiaTheme="minorHAnsi"/>
          <w:sz w:val="28"/>
          <w:szCs w:val="28"/>
        </w:rPr>
        <w:t>Приказ вступает в силу с момента п</w:t>
      </w:r>
      <w:r w:rsidR="00B023D0" w:rsidRPr="00745B2E">
        <w:rPr>
          <w:rStyle w:val="135pt"/>
          <w:rFonts w:eastAsiaTheme="minorHAnsi"/>
          <w:sz w:val="28"/>
          <w:szCs w:val="28"/>
        </w:rPr>
        <w:t>одписания.</w:t>
      </w:r>
    </w:p>
    <w:p w:rsidR="00E11CA9" w:rsidRDefault="00E11CA9" w:rsidP="00135819">
      <w:pPr>
        <w:jc w:val="both"/>
        <w:rPr>
          <w:sz w:val="28"/>
          <w:szCs w:val="28"/>
        </w:rPr>
      </w:pPr>
    </w:p>
    <w:p w:rsidR="00135819" w:rsidRDefault="00135819" w:rsidP="00E11CA9">
      <w:pPr>
        <w:jc w:val="both"/>
        <w:rPr>
          <w:sz w:val="28"/>
          <w:szCs w:val="28"/>
        </w:rPr>
      </w:pPr>
    </w:p>
    <w:p w:rsidR="00135819" w:rsidRDefault="00135819" w:rsidP="00E11CA9">
      <w:pPr>
        <w:jc w:val="both"/>
        <w:rPr>
          <w:sz w:val="28"/>
          <w:szCs w:val="28"/>
        </w:rPr>
      </w:pPr>
    </w:p>
    <w:p w:rsidR="00135819" w:rsidRPr="00745B2E" w:rsidRDefault="00135819" w:rsidP="00E11CA9">
      <w:pPr>
        <w:jc w:val="both"/>
        <w:rPr>
          <w:sz w:val="28"/>
          <w:szCs w:val="28"/>
        </w:rPr>
      </w:pPr>
    </w:p>
    <w:p w:rsidR="00AE1FE2" w:rsidRDefault="00E11CA9" w:rsidP="00E11CA9">
      <w:pPr>
        <w:jc w:val="both"/>
        <w:rPr>
          <w:sz w:val="28"/>
          <w:szCs w:val="28"/>
        </w:rPr>
      </w:pPr>
      <w:r w:rsidRPr="00745B2E">
        <w:rPr>
          <w:sz w:val="28"/>
          <w:szCs w:val="28"/>
        </w:rPr>
        <w:t>За</w:t>
      </w:r>
      <w:r w:rsidR="00AE1FE2">
        <w:rPr>
          <w:sz w:val="28"/>
          <w:szCs w:val="28"/>
        </w:rPr>
        <w:t xml:space="preserve">меститель главы муниципального </w:t>
      </w:r>
      <w:r w:rsidRPr="00745B2E">
        <w:rPr>
          <w:sz w:val="28"/>
          <w:szCs w:val="28"/>
        </w:rPr>
        <w:t xml:space="preserve">образования </w:t>
      </w:r>
    </w:p>
    <w:p w:rsidR="00AE1FE2" w:rsidRDefault="00AE1FE2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(вопросы финансов, </w:t>
      </w:r>
      <w:r w:rsidR="00E11CA9" w:rsidRPr="00745B2E">
        <w:rPr>
          <w:sz w:val="28"/>
          <w:szCs w:val="28"/>
        </w:rPr>
        <w:t xml:space="preserve">бюджета и контроля), </w:t>
      </w:r>
    </w:p>
    <w:p w:rsidR="00E11CA9" w:rsidRPr="00AE1FE2" w:rsidRDefault="00AE1FE2" w:rsidP="00AE1FE2">
      <w:pPr>
        <w:rPr>
          <w:sz w:val="28"/>
          <w:szCs w:val="28"/>
          <w:u w:val="single"/>
        </w:rPr>
      </w:pPr>
      <w:r w:rsidRPr="00AE1FE2">
        <w:rPr>
          <w:sz w:val="28"/>
          <w:szCs w:val="28"/>
          <w:u w:val="single"/>
        </w:rPr>
        <w:t xml:space="preserve">начальник </w:t>
      </w:r>
      <w:r w:rsidR="00E11CA9" w:rsidRPr="00AE1FE2">
        <w:rPr>
          <w:sz w:val="28"/>
          <w:szCs w:val="28"/>
          <w:u w:val="single"/>
        </w:rPr>
        <w:t xml:space="preserve">финансового управления                           </w:t>
      </w:r>
      <w:r w:rsidR="00135819">
        <w:rPr>
          <w:sz w:val="28"/>
          <w:szCs w:val="28"/>
          <w:u w:val="single"/>
        </w:rPr>
        <w:t xml:space="preserve">                </w:t>
      </w:r>
      <w:r w:rsidR="00E11CA9" w:rsidRPr="00AE1FE2">
        <w:rPr>
          <w:sz w:val="28"/>
          <w:szCs w:val="28"/>
          <w:u w:val="single"/>
        </w:rPr>
        <w:t xml:space="preserve">           Н.И.</w:t>
      </w:r>
      <w:r w:rsidR="00135819">
        <w:rPr>
          <w:sz w:val="28"/>
          <w:szCs w:val="28"/>
          <w:u w:val="single"/>
        </w:rPr>
        <w:t xml:space="preserve"> </w:t>
      </w:r>
      <w:r w:rsidR="00E11CA9" w:rsidRPr="00AE1FE2">
        <w:rPr>
          <w:sz w:val="28"/>
          <w:szCs w:val="28"/>
          <w:u w:val="single"/>
        </w:rPr>
        <w:t>Дзюба</w:t>
      </w:r>
    </w:p>
    <w:p w:rsidR="00135819" w:rsidRDefault="00135819" w:rsidP="00E11CA9">
      <w:pPr>
        <w:jc w:val="both"/>
        <w:rPr>
          <w:sz w:val="28"/>
          <w:szCs w:val="28"/>
        </w:rPr>
      </w:pPr>
    </w:p>
    <w:p w:rsidR="00745B2E" w:rsidRPr="00AE1FE2" w:rsidRDefault="00745B2E" w:rsidP="00E11CA9">
      <w:pPr>
        <w:jc w:val="both"/>
        <w:rPr>
          <w:sz w:val="28"/>
          <w:szCs w:val="28"/>
        </w:rPr>
      </w:pPr>
      <w:r w:rsidRPr="00AE1FE2">
        <w:rPr>
          <w:sz w:val="28"/>
          <w:szCs w:val="28"/>
        </w:rPr>
        <w:t xml:space="preserve">Ознакомлены: Баева А.С. -                          </w:t>
      </w:r>
      <w:r w:rsidR="00135819">
        <w:rPr>
          <w:sz w:val="28"/>
          <w:szCs w:val="28"/>
        </w:rPr>
        <w:t xml:space="preserve">       </w:t>
      </w:r>
      <w:r w:rsidRPr="00AE1FE2">
        <w:rPr>
          <w:sz w:val="28"/>
          <w:szCs w:val="28"/>
        </w:rPr>
        <w:t xml:space="preserve"> Юрченко Ю.Н.-</w:t>
      </w:r>
    </w:p>
    <w:p w:rsidR="00745B2E" w:rsidRPr="00AE1FE2" w:rsidRDefault="00135819" w:rsidP="00E11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45B2E" w:rsidRPr="00AE1FE2">
        <w:rPr>
          <w:sz w:val="28"/>
          <w:szCs w:val="28"/>
        </w:rPr>
        <w:t xml:space="preserve">Курипко А.Н. - </w:t>
      </w:r>
      <w:r>
        <w:rPr>
          <w:sz w:val="28"/>
          <w:szCs w:val="28"/>
        </w:rPr>
        <w:t xml:space="preserve">                           Губарь И.В. -</w:t>
      </w:r>
    </w:p>
    <w:sectPr w:rsidR="00745B2E" w:rsidRPr="00AE1FE2" w:rsidSect="00745B2E">
      <w:head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19" w:rsidRDefault="00135819" w:rsidP="00135819">
      <w:r>
        <w:separator/>
      </w:r>
    </w:p>
  </w:endnote>
  <w:endnote w:type="continuationSeparator" w:id="0">
    <w:p w:rsidR="00135819" w:rsidRDefault="00135819" w:rsidP="0013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19" w:rsidRDefault="00135819" w:rsidP="00135819">
      <w:r>
        <w:separator/>
      </w:r>
    </w:p>
  </w:footnote>
  <w:footnote w:type="continuationSeparator" w:id="0">
    <w:p w:rsidR="00135819" w:rsidRDefault="00135819" w:rsidP="00135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725216"/>
      <w:docPartObj>
        <w:docPartGallery w:val="Page Numbers (Top of Page)"/>
        <w:docPartUnique/>
      </w:docPartObj>
    </w:sdtPr>
    <w:sdtEndPr/>
    <w:sdtContent>
      <w:p w:rsidR="00135819" w:rsidRDefault="001358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72E">
          <w:rPr>
            <w:noProof/>
          </w:rPr>
          <w:t>1</w:t>
        </w:r>
        <w:r>
          <w:fldChar w:fldCharType="end"/>
        </w:r>
      </w:p>
    </w:sdtContent>
  </w:sdt>
  <w:p w:rsidR="00135819" w:rsidRDefault="0013581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22C"/>
    <w:multiLevelType w:val="multilevel"/>
    <w:tmpl w:val="664C0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FA09D7"/>
    <w:multiLevelType w:val="hybridMultilevel"/>
    <w:tmpl w:val="8B6A045C"/>
    <w:lvl w:ilvl="0" w:tplc="9A5415EE">
      <w:start w:val="5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CA9"/>
    <w:rsid w:val="00072A8D"/>
    <w:rsid w:val="00093D57"/>
    <w:rsid w:val="00135819"/>
    <w:rsid w:val="00556E5B"/>
    <w:rsid w:val="006B472E"/>
    <w:rsid w:val="00745B2E"/>
    <w:rsid w:val="007E272C"/>
    <w:rsid w:val="00803D05"/>
    <w:rsid w:val="008100D6"/>
    <w:rsid w:val="0082350D"/>
    <w:rsid w:val="00A645D6"/>
    <w:rsid w:val="00AC4C34"/>
    <w:rsid w:val="00AE1FE2"/>
    <w:rsid w:val="00B023D0"/>
    <w:rsid w:val="00D11AE6"/>
    <w:rsid w:val="00E11CA9"/>
    <w:rsid w:val="00F03F1F"/>
    <w:rsid w:val="00F4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E11CA9"/>
  </w:style>
  <w:style w:type="character" w:customStyle="1" w:styleId="135pt">
    <w:name w:val="Основной текст + 13;5 pt"/>
    <w:rsid w:val="00E1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3">
    <w:name w:val="Hyperlink"/>
    <w:rsid w:val="00E11CA9"/>
    <w:rPr>
      <w:color w:val="000080"/>
      <w:u w:val="single"/>
    </w:rPr>
  </w:style>
  <w:style w:type="character" w:customStyle="1" w:styleId="a4">
    <w:name w:val="Основной текст_"/>
    <w:link w:val="1"/>
    <w:rsid w:val="00E11CA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E11CA9"/>
    <w:pPr>
      <w:shd w:val="clear" w:color="auto" w:fill="FFFFFF"/>
      <w:spacing w:line="70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0">
    <w:name w:val="Основной текст2"/>
    <w:basedOn w:val="a"/>
    <w:rsid w:val="00E11CA9"/>
    <w:pPr>
      <w:shd w:val="clear" w:color="auto" w:fill="FFFFFF"/>
      <w:spacing w:before="360" w:after="480" w:line="0" w:lineRule="atLeast"/>
    </w:pPr>
    <w:rPr>
      <w:color w:val="000000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11C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C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81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358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5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58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58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E11CA9"/>
  </w:style>
  <w:style w:type="character" w:customStyle="1" w:styleId="135pt">
    <w:name w:val="Основной текст + 13;5 pt"/>
    <w:rsid w:val="00E1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3">
    <w:name w:val="Hyperlink"/>
    <w:rsid w:val="00E11CA9"/>
    <w:rPr>
      <w:color w:val="000080"/>
      <w:u w:val="single"/>
    </w:rPr>
  </w:style>
  <w:style w:type="character" w:customStyle="1" w:styleId="a4">
    <w:name w:val="Основной текст_"/>
    <w:link w:val="1"/>
    <w:rsid w:val="00E11CA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E11CA9"/>
    <w:pPr>
      <w:shd w:val="clear" w:color="auto" w:fill="FFFFFF"/>
      <w:spacing w:line="706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0">
    <w:name w:val="Основной текст2"/>
    <w:basedOn w:val="a"/>
    <w:rsid w:val="00E11CA9"/>
    <w:pPr>
      <w:shd w:val="clear" w:color="auto" w:fill="FFFFFF"/>
      <w:spacing w:before="360" w:after="480" w:line="0" w:lineRule="atLeast"/>
    </w:pPr>
    <w:rPr>
      <w:color w:val="000000"/>
      <w:sz w:val="27"/>
      <w:szCs w:val="27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E11C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C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ilovsk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9</cp:revision>
  <cp:lastPrinted>2019-02-15T07:34:00Z</cp:lastPrinted>
  <dcterms:created xsi:type="dcterms:W3CDTF">2019-01-09T05:18:00Z</dcterms:created>
  <dcterms:modified xsi:type="dcterms:W3CDTF">2019-02-15T11:30:00Z</dcterms:modified>
</cp:coreProperties>
</file>