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6D" w:rsidRDefault="00386F6D" w:rsidP="00386F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86F6D">
        <w:rPr>
          <w:rFonts w:ascii="Times New Roman" w:hAnsi="Times New Roman"/>
          <w:b/>
          <w:sz w:val="28"/>
          <w:szCs w:val="24"/>
        </w:rPr>
        <w:t>Анализ работы Ш</w:t>
      </w:r>
      <w:bookmarkStart w:id="0" w:name="_GoBack"/>
      <w:bookmarkEnd w:id="0"/>
      <w:r w:rsidRPr="00386F6D">
        <w:rPr>
          <w:rFonts w:ascii="Times New Roman" w:hAnsi="Times New Roman"/>
          <w:b/>
          <w:sz w:val="28"/>
          <w:szCs w:val="24"/>
        </w:rPr>
        <w:t>МО классных руководителей</w:t>
      </w:r>
    </w:p>
    <w:p w:rsidR="005B2A44" w:rsidRPr="00386F6D" w:rsidRDefault="00386F6D" w:rsidP="00386F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86F6D">
        <w:rPr>
          <w:rFonts w:ascii="Times New Roman" w:hAnsi="Times New Roman"/>
          <w:b/>
          <w:sz w:val="28"/>
          <w:szCs w:val="24"/>
        </w:rPr>
        <w:t xml:space="preserve"> 2023-2024 уч.</w:t>
      </w:r>
      <w:r w:rsidR="007952F0">
        <w:rPr>
          <w:rFonts w:ascii="Times New Roman" w:hAnsi="Times New Roman"/>
          <w:b/>
          <w:sz w:val="28"/>
          <w:szCs w:val="24"/>
        </w:rPr>
        <w:t xml:space="preserve"> </w:t>
      </w:r>
      <w:r w:rsidRPr="00386F6D">
        <w:rPr>
          <w:rFonts w:ascii="Times New Roman" w:hAnsi="Times New Roman"/>
          <w:b/>
          <w:sz w:val="28"/>
          <w:szCs w:val="24"/>
        </w:rPr>
        <w:t>год</w:t>
      </w:r>
    </w:p>
    <w:p w:rsidR="005B2A44" w:rsidRPr="00700D84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51F">
        <w:rPr>
          <w:rFonts w:ascii="Times New Roman" w:hAnsi="Times New Roman"/>
          <w:sz w:val="24"/>
          <w:szCs w:val="24"/>
        </w:rPr>
        <w:t xml:space="preserve">В состав МО классных руководителей в учебном году входило </w:t>
      </w:r>
      <w:r w:rsidRPr="00700D84">
        <w:rPr>
          <w:rFonts w:ascii="Times New Roman" w:hAnsi="Times New Roman"/>
          <w:sz w:val="24"/>
          <w:szCs w:val="24"/>
        </w:rPr>
        <w:t>14</w:t>
      </w:r>
      <w:r w:rsidRPr="0068651F">
        <w:rPr>
          <w:rFonts w:ascii="Times New Roman" w:hAnsi="Times New Roman"/>
          <w:sz w:val="24"/>
          <w:szCs w:val="24"/>
        </w:rPr>
        <w:t xml:space="preserve"> классных</w:t>
      </w:r>
      <w:r w:rsidRPr="00700D84">
        <w:rPr>
          <w:rFonts w:ascii="Times New Roman" w:hAnsi="Times New Roman"/>
          <w:sz w:val="24"/>
          <w:szCs w:val="24"/>
        </w:rPr>
        <w:t xml:space="preserve"> </w:t>
      </w:r>
      <w:r w:rsidRPr="0068651F">
        <w:rPr>
          <w:rFonts w:ascii="Times New Roman" w:hAnsi="Times New Roman"/>
          <w:sz w:val="24"/>
          <w:szCs w:val="24"/>
        </w:rPr>
        <w:t xml:space="preserve">руководителя, из них – </w:t>
      </w:r>
      <w:r w:rsidRPr="00700D84">
        <w:rPr>
          <w:rFonts w:ascii="Times New Roman" w:hAnsi="Times New Roman"/>
          <w:sz w:val="24"/>
          <w:szCs w:val="24"/>
        </w:rPr>
        <w:t xml:space="preserve">5 </w:t>
      </w:r>
      <w:r w:rsidRPr="0068651F">
        <w:rPr>
          <w:rFonts w:ascii="Times New Roman" w:hAnsi="Times New Roman"/>
          <w:sz w:val="24"/>
          <w:szCs w:val="24"/>
        </w:rPr>
        <w:t xml:space="preserve">чел. – начальная школа (1-4), </w:t>
      </w:r>
      <w:r w:rsidRPr="00700D84">
        <w:rPr>
          <w:rFonts w:ascii="Times New Roman" w:hAnsi="Times New Roman"/>
          <w:sz w:val="24"/>
          <w:szCs w:val="24"/>
        </w:rPr>
        <w:t>8</w:t>
      </w:r>
      <w:r w:rsidRPr="0068651F">
        <w:rPr>
          <w:rFonts w:ascii="Times New Roman" w:hAnsi="Times New Roman"/>
          <w:sz w:val="24"/>
          <w:szCs w:val="24"/>
        </w:rPr>
        <w:t xml:space="preserve"> чел. – среднее звено (5-9кл), 1 чел.</w:t>
      </w:r>
      <w:r w:rsidRPr="00700D84">
        <w:rPr>
          <w:rFonts w:ascii="Times New Roman" w:hAnsi="Times New Roman"/>
          <w:sz w:val="24"/>
          <w:szCs w:val="24"/>
        </w:rPr>
        <w:t xml:space="preserve"> </w:t>
      </w:r>
      <w:r w:rsidRPr="0068651F">
        <w:rPr>
          <w:rFonts w:ascii="Times New Roman" w:hAnsi="Times New Roman"/>
          <w:sz w:val="24"/>
          <w:szCs w:val="24"/>
        </w:rPr>
        <w:t xml:space="preserve">– старшая школа. Руководитель МО классных руководителей </w:t>
      </w:r>
      <w:r w:rsidRPr="00700D84">
        <w:rPr>
          <w:rFonts w:ascii="Times New Roman" w:hAnsi="Times New Roman"/>
          <w:sz w:val="24"/>
          <w:szCs w:val="24"/>
        </w:rPr>
        <w:t>Егорченко Л.Н.</w:t>
      </w:r>
    </w:p>
    <w:p w:rsidR="005B2A44" w:rsidRPr="00700D84" w:rsidRDefault="005B2A44" w:rsidP="005B2A4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2409"/>
        <w:gridCol w:w="2092"/>
      </w:tblGrid>
      <w:tr w:rsidR="005B2A44" w:rsidRPr="00700D84" w:rsidTr="001D6F4C">
        <w:tc>
          <w:tcPr>
            <w:tcW w:w="534" w:type="dxa"/>
            <w:vMerge w:val="restart"/>
          </w:tcPr>
          <w:p w:rsidR="005B2A44" w:rsidRPr="00700D84" w:rsidRDefault="005B2A44" w:rsidP="001D6F4C">
            <w:pPr>
              <w:shd w:val="clear" w:color="auto" w:fill="FFFFFF"/>
              <w:rPr>
                <w:rFonts w:ascii="Times New Roman" w:hAnsi="Times New Roman"/>
                <w:sz w:val="24"/>
                <w:szCs w:val="23"/>
              </w:rPr>
            </w:pPr>
            <w:r w:rsidRPr="00700D84">
              <w:rPr>
                <w:rFonts w:ascii="Times New Roman" w:hAnsi="Times New Roman"/>
                <w:sz w:val="24"/>
                <w:szCs w:val="23"/>
              </w:rPr>
              <w:t>№</w:t>
            </w:r>
          </w:p>
        </w:tc>
        <w:tc>
          <w:tcPr>
            <w:tcW w:w="2409" w:type="dxa"/>
            <w:vMerge w:val="restart"/>
          </w:tcPr>
          <w:p w:rsidR="005B2A44" w:rsidRPr="00700D84" w:rsidRDefault="005B2A44" w:rsidP="001D6F4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C0432E">
              <w:rPr>
                <w:rFonts w:ascii="Times New Roman" w:hAnsi="Times New Roman"/>
                <w:sz w:val="24"/>
                <w:szCs w:val="23"/>
              </w:rPr>
              <w:t>Учебный год</w:t>
            </w:r>
            <w:r w:rsidRPr="00700D84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</w:tc>
        <w:tc>
          <w:tcPr>
            <w:tcW w:w="6628" w:type="dxa"/>
            <w:gridSpan w:val="3"/>
          </w:tcPr>
          <w:p w:rsidR="005B2A44" w:rsidRPr="00700D84" w:rsidRDefault="005B2A44" w:rsidP="001D6F4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C0432E">
              <w:rPr>
                <w:rFonts w:ascii="Times New Roman" w:hAnsi="Times New Roman"/>
                <w:sz w:val="24"/>
                <w:szCs w:val="23"/>
              </w:rPr>
              <w:t>Квалификационная категория</w:t>
            </w:r>
          </w:p>
        </w:tc>
      </w:tr>
      <w:tr w:rsidR="005B2A44" w:rsidRPr="00700D84" w:rsidTr="001D6F4C">
        <w:tc>
          <w:tcPr>
            <w:tcW w:w="534" w:type="dxa"/>
            <w:vMerge/>
          </w:tcPr>
          <w:p w:rsidR="005B2A44" w:rsidRPr="00700D84" w:rsidRDefault="005B2A44" w:rsidP="001D6F4C">
            <w:pPr>
              <w:rPr>
                <w:rFonts w:ascii="Times New Roman" w:hAnsi="Times New Roman"/>
                <w:sz w:val="24"/>
                <w:szCs w:val="23"/>
              </w:rPr>
            </w:pPr>
          </w:p>
        </w:tc>
        <w:tc>
          <w:tcPr>
            <w:tcW w:w="2409" w:type="dxa"/>
            <w:vMerge/>
          </w:tcPr>
          <w:p w:rsidR="005B2A44" w:rsidRPr="00700D84" w:rsidRDefault="005B2A44" w:rsidP="001D6F4C">
            <w:pPr>
              <w:shd w:val="clear" w:color="auto" w:fill="FFFFFF"/>
              <w:rPr>
                <w:rFonts w:ascii="Times New Roman" w:hAnsi="Times New Roman"/>
                <w:sz w:val="24"/>
                <w:szCs w:val="23"/>
              </w:rPr>
            </w:pPr>
          </w:p>
        </w:tc>
        <w:tc>
          <w:tcPr>
            <w:tcW w:w="2127" w:type="dxa"/>
          </w:tcPr>
          <w:p w:rsidR="005B2A44" w:rsidRPr="00700D84" w:rsidRDefault="005B2A44" w:rsidP="001D6F4C">
            <w:pPr>
              <w:shd w:val="clear" w:color="auto" w:fill="FFFFFF"/>
              <w:rPr>
                <w:rFonts w:ascii="Times New Roman" w:hAnsi="Times New Roman"/>
                <w:sz w:val="24"/>
                <w:szCs w:val="23"/>
              </w:rPr>
            </w:pPr>
            <w:r w:rsidRPr="00C0432E">
              <w:rPr>
                <w:rFonts w:ascii="Times New Roman" w:hAnsi="Times New Roman"/>
                <w:sz w:val="24"/>
                <w:szCs w:val="23"/>
              </w:rPr>
              <w:t>Высшая</w:t>
            </w:r>
          </w:p>
        </w:tc>
        <w:tc>
          <w:tcPr>
            <w:tcW w:w="2409" w:type="dxa"/>
          </w:tcPr>
          <w:p w:rsidR="005B2A44" w:rsidRPr="00700D84" w:rsidRDefault="005B2A44" w:rsidP="001D6F4C">
            <w:pPr>
              <w:shd w:val="clear" w:color="auto" w:fill="FFFFFF"/>
              <w:rPr>
                <w:rFonts w:ascii="Times New Roman" w:hAnsi="Times New Roman"/>
                <w:sz w:val="24"/>
                <w:szCs w:val="23"/>
              </w:rPr>
            </w:pPr>
            <w:r w:rsidRPr="00C0432E">
              <w:rPr>
                <w:rFonts w:ascii="Times New Roman" w:hAnsi="Times New Roman"/>
                <w:sz w:val="24"/>
                <w:szCs w:val="23"/>
              </w:rPr>
              <w:t>Первая</w:t>
            </w:r>
          </w:p>
        </w:tc>
        <w:tc>
          <w:tcPr>
            <w:tcW w:w="2092" w:type="dxa"/>
          </w:tcPr>
          <w:p w:rsidR="005B2A44" w:rsidRPr="00700D84" w:rsidRDefault="005B2A44" w:rsidP="001D6F4C">
            <w:pPr>
              <w:shd w:val="clear" w:color="auto" w:fill="FFFFFF"/>
              <w:rPr>
                <w:rFonts w:ascii="Times New Roman" w:hAnsi="Times New Roman"/>
                <w:sz w:val="24"/>
                <w:szCs w:val="23"/>
              </w:rPr>
            </w:pPr>
            <w:r w:rsidRPr="00C0432E">
              <w:rPr>
                <w:rFonts w:ascii="Times New Roman" w:hAnsi="Times New Roman"/>
                <w:sz w:val="24"/>
                <w:szCs w:val="23"/>
              </w:rPr>
              <w:t>Соответствие</w:t>
            </w:r>
          </w:p>
        </w:tc>
      </w:tr>
      <w:tr w:rsidR="005B2A44" w:rsidRPr="00700D84" w:rsidTr="001D6F4C">
        <w:tc>
          <w:tcPr>
            <w:tcW w:w="534" w:type="dxa"/>
          </w:tcPr>
          <w:p w:rsidR="005B2A44" w:rsidRPr="00700D84" w:rsidRDefault="005B2A44" w:rsidP="001D6F4C">
            <w:pPr>
              <w:rPr>
                <w:rFonts w:ascii="Times New Roman" w:hAnsi="Times New Roman"/>
                <w:sz w:val="24"/>
                <w:szCs w:val="23"/>
              </w:rPr>
            </w:pPr>
            <w:r w:rsidRPr="00700D84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2409" w:type="dxa"/>
          </w:tcPr>
          <w:p w:rsidR="005B2A44" w:rsidRPr="00700D84" w:rsidRDefault="005B2A44" w:rsidP="001D6F4C">
            <w:pPr>
              <w:rPr>
                <w:rFonts w:ascii="Times New Roman" w:hAnsi="Times New Roman"/>
                <w:sz w:val="24"/>
                <w:szCs w:val="23"/>
              </w:rPr>
            </w:pPr>
            <w:r w:rsidRPr="00C0432E">
              <w:rPr>
                <w:rFonts w:ascii="Times New Roman" w:hAnsi="Times New Roman"/>
                <w:sz w:val="24"/>
                <w:szCs w:val="23"/>
              </w:rPr>
              <w:t>2022-2023</w:t>
            </w:r>
          </w:p>
        </w:tc>
        <w:tc>
          <w:tcPr>
            <w:tcW w:w="2127" w:type="dxa"/>
          </w:tcPr>
          <w:p w:rsidR="005B2A44" w:rsidRPr="00700D84" w:rsidRDefault="005B2A44" w:rsidP="001D6F4C">
            <w:pPr>
              <w:rPr>
                <w:rFonts w:ascii="Times New Roman" w:hAnsi="Times New Roman"/>
                <w:sz w:val="24"/>
                <w:szCs w:val="23"/>
              </w:rPr>
            </w:pPr>
            <w:r w:rsidRPr="00700D84">
              <w:rPr>
                <w:rFonts w:ascii="Times New Roman" w:hAnsi="Times New Roman"/>
                <w:sz w:val="24"/>
                <w:szCs w:val="23"/>
              </w:rPr>
              <w:t>1</w:t>
            </w:r>
          </w:p>
        </w:tc>
        <w:tc>
          <w:tcPr>
            <w:tcW w:w="2409" w:type="dxa"/>
          </w:tcPr>
          <w:p w:rsidR="005B2A44" w:rsidRPr="00700D84" w:rsidRDefault="005B2A44" w:rsidP="001D6F4C">
            <w:pPr>
              <w:rPr>
                <w:rFonts w:ascii="Times New Roman" w:hAnsi="Times New Roman"/>
                <w:sz w:val="24"/>
                <w:szCs w:val="23"/>
              </w:rPr>
            </w:pPr>
            <w:r w:rsidRPr="00700D84">
              <w:rPr>
                <w:rFonts w:ascii="Times New Roman" w:hAnsi="Times New Roman"/>
                <w:sz w:val="24"/>
                <w:szCs w:val="23"/>
              </w:rPr>
              <w:t>3</w:t>
            </w:r>
          </w:p>
        </w:tc>
        <w:tc>
          <w:tcPr>
            <w:tcW w:w="2092" w:type="dxa"/>
          </w:tcPr>
          <w:p w:rsidR="005B2A44" w:rsidRPr="00700D84" w:rsidRDefault="005B2A44" w:rsidP="001D6F4C">
            <w:pPr>
              <w:rPr>
                <w:rFonts w:ascii="Times New Roman" w:hAnsi="Times New Roman"/>
                <w:sz w:val="24"/>
                <w:szCs w:val="23"/>
              </w:rPr>
            </w:pPr>
            <w:r w:rsidRPr="00700D84">
              <w:rPr>
                <w:rFonts w:ascii="Times New Roman" w:hAnsi="Times New Roman"/>
                <w:sz w:val="24"/>
                <w:szCs w:val="23"/>
              </w:rPr>
              <w:t>9</w:t>
            </w:r>
          </w:p>
        </w:tc>
      </w:tr>
      <w:tr w:rsidR="005B2A44" w:rsidRPr="00700D84" w:rsidTr="001D6F4C">
        <w:tc>
          <w:tcPr>
            <w:tcW w:w="534" w:type="dxa"/>
          </w:tcPr>
          <w:p w:rsidR="005B2A44" w:rsidRPr="00700D84" w:rsidRDefault="005B2A44" w:rsidP="001D6F4C">
            <w:pPr>
              <w:rPr>
                <w:rFonts w:ascii="Times New Roman" w:hAnsi="Times New Roman"/>
                <w:sz w:val="24"/>
                <w:szCs w:val="23"/>
              </w:rPr>
            </w:pPr>
            <w:r w:rsidRPr="00700D84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2409" w:type="dxa"/>
          </w:tcPr>
          <w:p w:rsidR="005B2A44" w:rsidRPr="00700D84" w:rsidRDefault="005B2A44" w:rsidP="001D6F4C">
            <w:pPr>
              <w:rPr>
                <w:rFonts w:ascii="Times New Roman" w:hAnsi="Times New Roman"/>
                <w:sz w:val="24"/>
                <w:szCs w:val="23"/>
              </w:rPr>
            </w:pPr>
            <w:r w:rsidRPr="00700D84">
              <w:rPr>
                <w:rFonts w:ascii="Times New Roman" w:hAnsi="Times New Roman"/>
                <w:sz w:val="24"/>
                <w:szCs w:val="23"/>
              </w:rPr>
              <w:t>2023-2024</w:t>
            </w:r>
          </w:p>
        </w:tc>
        <w:tc>
          <w:tcPr>
            <w:tcW w:w="2127" w:type="dxa"/>
          </w:tcPr>
          <w:p w:rsidR="005B2A44" w:rsidRPr="00700D84" w:rsidRDefault="005B2A44" w:rsidP="001D6F4C">
            <w:pPr>
              <w:rPr>
                <w:rFonts w:ascii="Times New Roman" w:hAnsi="Times New Roman"/>
                <w:sz w:val="24"/>
                <w:szCs w:val="23"/>
              </w:rPr>
            </w:pPr>
            <w:r w:rsidRPr="00700D84">
              <w:rPr>
                <w:rFonts w:ascii="Times New Roman" w:hAnsi="Times New Roman"/>
                <w:sz w:val="24"/>
                <w:szCs w:val="23"/>
              </w:rPr>
              <w:t>2</w:t>
            </w:r>
          </w:p>
        </w:tc>
        <w:tc>
          <w:tcPr>
            <w:tcW w:w="2409" w:type="dxa"/>
          </w:tcPr>
          <w:p w:rsidR="005B2A44" w:rsidRPr="00700D84" w:rsidRDefault="005B2A44" w:rsidP="001D6F4C">
            <w:pPr>
              <w:rPr>
                <w:rFonts w:ascii="Times New Roman" w:hAnsi="Times New Roman"/>
                <w:sz w:val="24"/>
                <w:szCs w:val="23"/>
              </w:rPr>
            </w:pPr>
            <w:r w:rsidRPr="00700D84">
              <w:rPr>
                <w:rFonts w:ascii="Times New Roman" w:hAnsi="Times New Roman"/>
                <w:sz w:val="24"/>
                <w:szCs w:val="23"/>
              </w:rPr>
              <w:t>6</w:t>
            </w:r>
          </w:p>
        </w:tc>
        <w:tc>
          <w:tcPr>
            <w:tcW w:w="2092" w:type="dxa"/>
          </w:tcPr>
          <w:p w:rsidR="005B2A44" w:rsidRPr="00700D84" w:rsidRDefault="005B2A44" w:rsidP="001D6F4C">
            <w:pPr>
              <w:rPr>
                <w:rFonts w:ascii="Times New Roman" w:hAnsi="Times New Roman"/>
                <w:sz w:val="24"/>
                <w:szCs w:val="23"/>
              </w:rPr>
            </w:pPr>
            <w:r w:rsidRPr="00700D84">
              <w:rPr>
                <w:rFonts w:ascii="Times New Roman" w:hAnsi="Times New Roman"/>
                <w:sz w:val="24"/>
                <w:szCs w:val="23"/>
              </w:rPr>
              <w:t>6</w:t>
            </w:r>
          </w:p>
        </w:tc>
      </w:tr>
    </w:tbl>
    <w:p w:rsidR="005B2A44" w:rsidRPr="00EF7123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  <w:r w:rsidRPr="00EF7123">
        <w:rPr>
          <w:rFonts w:ascii="Times New Roman" w:hAnsi="Times New Roman"/>
          <w:sz w:val="24"/>
          <w:szCs w:val="23"/>
        </w:rPr>
        <w:t>Вся работа школы была направлена на развитие личности ребенка с целью</w:t>
      </w:r>
      <w:r w:rsidRPr="00700D84">
        <w:rPr>
          <w:rFonts w:ascii="Times New Roman" w:hAnsi="Times New Roman"/>
          <w:sz w:val="24"/>
          <w:szCs w:val="23"/>
        </w:rPr>
        <w:t xml:space="preserve"> </w:t>
      </w:r>
      <w:r w:rsidRPr="00EF7123">
        <w:rPr>
          <w:rFonts w:ascii="Times New Roman" w:hAnsi="Times New Roman"/>
          <w:sz w:val="24"/>
          <w:szCs w:val="23"/>
        </w:rPr>
        <w:t>формирования значимых социальных свойств и качеств личности и строилась через работу</w:t>
      </w:r>
      <w:r w:rsidRPr="00700D84">
        <w:rPr>
          <w:rFonts w:ascii="Times New Roman" w:hAnsi="Times New Roman"/>
          <w:sz w:val="24"/>
          <w:szCs w:val="23"/>
        </w:rPr>
        <w:t xml:space="preserve"> </w:t>
      </w:r>
      <w:r w:rsidRPr="00EF7123">
        <w:rPr>
          <w:rFonts w:ascii="Times New Roman" w:hAnsi="Times New Roman"/>
          <w:sz w:val="24"/>
          <w:szCs w:val="23"/>
        </w:rPr>
        <w:t>школьной и классных детских организаций, проведение внеклассных и общешкольных</w:t>
      </w:r>
      <w:r w:rsidRPr="00700D84">
        <w:rPr>
          <w:rFonts w:ascii="Times New Roman" w:hAnsi="Times New Roman"/>
          <w:sz w:val="24"/>
          <w:szCs w:val="23"/>
        </w:rPr>
        <w:t xml:space="preserve"> </w:t>
      </w:r>
      <w:r w:rsidRPr="00EF7123">
        <w:rPr>
          <w:rFonts w:ascii="Times New Roman" w:hAnsi="Times New Roman"/>
          <w:sz w:val="24"/>
          <w:szCs w:val="23"/>
        </w:rPr>
        <w:t>мероприятий с детьми и их родителями.</w:t>
      </w:r>
    </w:p>
    <w:p w:rsidR="005B2A44" w:rsidRPr="00EF7123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3"/>
        </w:rPr>
      </w:pPr>
      <w:r w:rsidRPr="00EF7123">
        <w:rPr>
          <w:rFonts w:ascii="Times New Roman" w:hAnsi="Times New Roman"/>
          <w:sz w:val="24"/>
          <w:szCs w:val="23"/>
        </w:rPr>
        <w:t>Цель деятельности классного руководителя – создание условий для саморазвития и</w:t>
      </w:r>
      <w:r w:rsidRPr="00700D84">
        <w:rPr>
          <w:rFonts w:ascii="Times New Roman" w:hAnsi="Times New Roman"/>
          <w:sz w:val="24"/>
          <w:szCs w:val="23"/>
        </w:rPr>
        <w:t xml:space="preserve"> </w:t>
      </w:r>
      <w:r w:rsidRPr="00EF7123">
        <w:rPr>
          <w:rFonts w:ascii="Times New Roman" w:hAnsi="Times New Roman"/>
          <w:sz w:val="24"/>
          <w:szCs w:val="23"/>
        </w:rPr>
        <w:t>самореализации обучающегося, его успешной социализации в обществе.</w:t>
      </w:r>
    </w:p>
    <w:p w:rsidR="005B2A44" w:rsidRPr="001F26FC" w:rsidRDefault="005B2A44" w:rsidP="005B2A44">
      <w:pPr>
        <w:spacing w:after="0" w:line="240" w:lineRule="auto"/>
        <w:jc w:val="both"/>
      </w:pPr>
      <w:r w:rsidRPr="001F26FC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течение </w:t>
      </w:r>
      <w:r w:rsidRPr="001F26FC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F26FC">
        <w:rPr>
          <w:rFonts w:ascii="Times New Roman" w:hAnsi="Times New Roman"/>
          <w:color w:val="000000"/>
          <w:sz w:val="24"/>
          <w:szCs w:val="24"/>
        </w:rPr>
        <w:t>/202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1F26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26FC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учебного года  ШМО классных руководителей работает </w:t>
      </w:r>
      <w:r w:rsidRPr="001F26FC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над </w:t>
      </w:r>
      <w:r w:rsidRPr="00950D5B">
        <w:rPr>
          <w:rStyle w:val="c9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темой</w:t>
      </w:r>
      <w:r w:rsidRPr="00950D5B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50D5B">
        <w:rPr>
          <w:rFonts w:ascii="Times New Roman" w:hAnsi="Times New Roman"/>
          <w:color w:val="000000"/>
          <w:sz w:val="24"/>
        </w:rPr>
        <w:t>«</w:t>
      </w:r>
      <w:r w:rsidRPr="00950D5B">
        <w:rPr>
          <w:rFonts w:ascii="Times New Roman" w:hAnsi="Times New Roman"/>
          <w:color w:val="111111"/>
          <w:sz w:val="24"/>
        </w:rPr>
        <w:t xml:space="preserve">Повышение уровня профессиональной компетентности </w:t>
      </w:r>
      <w:r w:rsidRPr="00950D5B">
        <w:rPr>
          <w:rFonts w:ascii="Times New Roman" w:hAnsi="Times New Roman"/>
          <w:color w:val="111111"/>
          <w:spacing w:val="-1"/>
          <w:sz w:val="24"/>
        </w:rPr>
        <w:t xml:space="preserve">классных </w:t>
      </w:r>
      <w:r w:rsidRPr="00950D5B">
        <w:rPr>
          <w:rFonts w:ascii="Times New Roman" w:hAnsi="Times New Roman"/>
          <w:color w:val="111111"/>
          <w:sz w:val="24"/>
        </w:rPr>
        <w:t>руководителей</w:t>
      </w:r>
      <w:r w:rsidRPr="00950D5B">
        <w:rPr>
          <w:rFonts w:ascii="Times New Roman" w:hAnsi="Times New Roman"/>
          <w:color w:val="111111"/>
          <w:spacing w:val="-1"/>
          <w:sz w:val="24"/>
        </w:rPr>
        <w:t xml:space="preserve"> </w:t>
      </w:r>
      <w:r w:rsidRPr="00950D5B">
        <w:rPr>
          <w:rFonts w:ascii="Times New Roman" w:hAnsi="Times New Roman"/>
          <w:color w:val="111111"/>
          <w:sz w:val="24"/>
        </w:rPr>
        <w:t>в</w:t>
      </w:r>
      <w:r w:rsidRPr="00950D5B">
        <w:rPr>
          <w:rFonts w:ascii="Times New Roman" w:hAnsi="Times New Roman"/>
          <w:color w:val="111111"/>
          <w:spacing w:val="-2"/>
          <w:sz w:val="24"/>
        </w:rPr>
        <w:t xml:space="preserve"> </w:t>
      </w:r>
      <w:r w:rsidRPr="00950D5B">
        <w:rPr>
          <w:rFonts w:ascii="Times New Roman" w:hAnsi="Times New Roman"/>
          <w:color w:val="111111"/>
          <w:sz w:val="24"/>
        </w:rPr>
        <w:t>условиях обновления содержания</w:t>
      </w:r>
      <w:r w:rsidRPr="00950D5B">
        <w:rPr>
          <w:rFonts w:ascii="Times New Roman" w:hAnsi="Times New Roman"/>
          <w:color w:val="111111"/>
          <w:spacing w:val="-4"/>
          <w:sz w:val="24"/>
        </w:rPr>
        <w:t xml:space="preserve"> </w:t>
      </w:r>
      <w:r w:rsidRPr="00950D5B">
        <w:rPr>
          <w:rFonts w:ascii="Times New Roman" w:hAnsi="Times New Roman"/>
          <w:color w:val="111111"/>
          <w:sz w:val="24"/>
        </w:rPr>
        <w:t>образования</w:t>
      </w:r>
      <w:r w:rsidRPr="00950D5B">
        <w:rPr>
          <w:rFonts w:ascii="Times New Roman" w:hAnsi="Times New Roman"/>
          <w:color w:val="000000"/>
          <w:sz w:val="24"/>
        </w:rPr>
        <w:t>».</w:t>
      </w:r>
    </w:p>
    <w:p w:rsidR="005B2A44" w:rsidRPr="001F26FC" w:rsidRDefault="005B2A44" w:rsidP="005B2A44">
      <w:pPr>
        <w:pStyle w:val="c20"/>
        <w:shd w:val="clear" w:color="auto" w:fill="FFFFFF"/>
        <w:tabs>
          <w:tab w:val="center" w:pos="0"/>
        </w:tabs>
        <w:spacing w:beforeAutospacing="0" w:after="0" w:afterAutospacing="0"/>
        <w:jc w:val="both"/>
      </w:pPr>
      <w:r w:rsidRPr="001F26FC">
        <w:rPr>
          <w:color w:val="000000"/>
          <w:shd w:val="clear" w:color="auto" w:fill="FFFFFF"/>
        </w:rPr>
        <w:t>В связи с этим определена </w:t>
      </w:r>
      <w:r w:rsidRPr="00950D5B">
        <w:rPr>
          <w:bCs/>
          <w:color w:val="000000"/>
          <w:shd w:val="clear" w:color="auto" w:fill="FFFFFF"/>
        </w:rPr>
        <w:t>основная цель</w:t>
      </w:r>
      <w:r w:rsidRPr="001F26FC">
        <w:rPr>
          <w:b/>
          <w:bCs/>
          <w:color w:val="000000"/>
          <w:shd w:val="clear" w:color="auto" w:fill="FFFFFF"/>
        </w:rPr>
        <w:t> </w:t>
      </w:r>
      <w:r w:rsidRPr="001F26FC">
        <w:rPr>
          <w:color w:val="000000"/>
          <w:shd w:val="clear" w:color="auto" w:fill="FFFFFF"/>
        </w:rPr>
        <w:t xml:space="preserve">методической работы ШМО классных руководителей: </w:t>
      </w:r>
      <w:r w:rsidRPr="001F26FC">
        <w:rPr>
          <w:color w:val="111111"/>
        </w:rPr>
        <w:t>совершенствование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работы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классных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руководителей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на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современном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этапе,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создание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среды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для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успешного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обучения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учащихся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с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разными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образовательными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возможностями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посредством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эффективного использования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информационно-технической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базы,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расширение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области</w:t>
      </w:r>
      <w:r w:rsidRPr="001F26FC">
        <w:rPr>
          <w:color w:val="111111"/>
          <w:spacing w:val="1"/>
        </w:rPr>
        <w:t xml:space="preserve"> </w:t>
      </w:r>
      <w:r w:rsidRPr="001F26FC">
        <w:rPr>
          <w:color w:val="111111"/>
        </w:rPr>
        <w:t>использования</w:t>
      </w:r>
      <w:r w:rsidRPr="001F26FC">
        <w:rPr>
          <w:color w:val="111111"/>
          <w:spacing w:val="-1"/>
        </w:rPr>
        <w:t xml:space="preserve"> </w:t>
      </w:r>
      <w:r w:rsidRPr="001F26FC">
        <w:rPr>
          <w:color w:val="111111"/>
        </w:rPr>
        <w:t>ИКТ в</w:t>
      </w:r>
      <w:r w:rsidRPr="001F26FC">
        <w:rPr>
          <w:color w:val="111111"/>
          <w:spacing w:val="-2"/>
        </w:rPr>
        <w:t xml:space="preserve"> </w:t>
      </w:r>
      <w:r w:rsidRPr="001F26FC">
        <w:rPr>
          <w:color w:val="111111"/>
        </w:rPr>
        <w:t>воспитательной</w:t>
      </w:r>
      <w:r w:rsidRPr="001F26FC">
        <w:rPr>
          <w:color w:val="111111"/>
          <w:spacing w:val="-3"/>
        </w:rPr>
        <w:t xml:space="preserve"> </w:t>
      </w:r>
      <w:r w:rsidRPr="001F26FC">
        <w:rPr>
          <w:color w:val="111111"/>
        </w:rPr>
        <w:t>работе.</w:t>
      </w:r>
    </w:p>
    <w:p w:rsidR="005B2A44" w:rsidRPr="00950D5B" w:rsidRDefault="005B2A44" w:rsidP="005B2A44">
      <w:pPr>
        <w:pStyle w:val="c20"/>
        <w:shd w:val="clear" w:color="auto" w:fill="FFFFFF"/>
        <w:tabs>
          <w:tab w:val="center" w:pos="0"/>
        </w:tabs>
        <w:spacing w:beforeAutospacing="0" w:after="0" w:afterAutospacing="0"/>
        <w:jc w:val="both"/>
        <w:rPr>
          <w:color w:val="000000"/>
        </w:rPr>
      </w:pPr>
      <w:r w:rsidRPr="00950D5B">
        <w:rPr>
          <w:rStyle w:val="c1"/>
          <w:bCs/>
          <w:color w:val="000000"/>
        </w:rPr>
        <w:t>Для решения данной проблемы, ШМО классных руководителей поставило перед собой следующие задачи:</w:t>
      </w:r>
    </w:p>
    <w:p w:rsidR="005B2A44" w:rsidRPr="00950D5B" w:rsidRDefault="005B2A44" w:rsidP="005B2A44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950D5B">
        <w:rPr>
          <w:rFonts w:ascii="Times New Roman" w:hAnsi="Times New Roman"/>
          <w:sz w:val="24"/>
          <w:szCs w:val="24"/>
        </w:rPr>
        <w:t>Организовать информационно-методическую помощь классным руководителям;</w:t>
      </w:r>
    </w:p>
    <w:p w:rsidR="005B2A44" w:rsidRPr="00950D5B" w:rsidRDefault="005B2A44" w:rsidP="005B2A44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950D5B">
        <w:rPr>
          <w:rFonts w:ascii="Times New Roman" w:hAnsi="Times New Roman"/>
          <w:color w:val="111111"/>
          <w:sz w:val="24"/>
          <w:szCs w:val="24"/>
        </w:rPr>
        <w:t>Формировать у классных руководителей теоретическую и практическую</w:t>
      </w:r>
      <w:r w:rsidRPr="00950D5B">
        <w:rPr>
          <w:rFonts w:ascii="Times New Roman" w:hAnsi="Times New Roman"/>
          <w:color w:val="111111"/>
          <w:spacing w:val="-67"/>
          <w:sz w:val="24"/>
          <w:szCs w:val="24"/>
        </w:rPr>
        <w:t xml:space="preserve"> </w:t>
      </w:r>
      <w:r w:rsidRPr="00950D5B">
        <w:rPr>
          <w:rFonts w:ascii="Times New Roman" w:hAnsi="Times New Roman"/>
          <w:color w:val="111111"/>
          <w:sz w:val="24"/>
          <w:szCs w:val="24"/>
        </w:rPr>
        <w:t>для моделирования системы</w:t>
      </w:r>
      <w:r w:rsidRPr="00950D5B">
        <w:rPr>
          <w:rFonts w:ascii="Times New Roman" w:hAnsi="Times New Roman"/>
          <w:color w:val="111111"/>
          <w:spacing w:val="-1"/>
          <w:sz w:val="24"/>
          <w:szCs w:val="24"/>
        </w:rPr>
        <w:t xml:space="preserve"> </w:t>
      </w:r>
      <w:r w:rsidRPr="00950D5B">
        <w:rPr>
          <w:rFonts w:ascii="Times New Roman" w:hAnsi="Times New Roman"/>
          <w:color w:val="111111"/>
          <w:sz w:val="24"/>
          <w:szCs w:val="24"/>
        </w:rPr>
        <w:t>воспитания в</w:t>
      </w:r>
      <w:r w:rsidRPr="00950D5B">
        <w:rPr>
          <w:rFonts w:ascii="Times New Roman" w:hAnsi="Times New Roman"/>
          <w:color w:val="111111"/>
          <w:spacing w:val="-2"/>
          <w:sz w:val="24"/>
          <w:szCs w:val="24"/>
        </w:rPr>
        <w:t xml:space="preserve"> </w:t>
      </w:r>
      <w:r w:rsidRPr="00950D5B">
        <w:rPr>
          <w:rFonts w:ascii="Times New Roman" w:hAnsi="Times New Roman"/>
          <w:color w:val="111111"/>
          <w:sz w:val="24"/>
          <w:szCs w:val="24"/>
        </w:rPr>
        <w:t>классе;</w:t>
      </w:r>
    </w:p>
    <w:p w:rsidR="005B2A44" w:rsidRPr="00950D5B" w:rsidRDefault="005B2A44" w:rsidP="005B2A44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950D5B">
        <w:rPr>
          <w:rFonts w:ascii="Times New Roman" w:hAnsi="Times New Roman"/>
          <w:color w:val="111111"/>
          <w:sz w:val="24"/>
          <w:szCs w:val="24"/>
        </w:rPr>
        <w:t>Совершенствовать методику работы классных руководителей по организации</w:t>
      </w:r>
      <w:r w:rsidRPr="00950D5B">
        <w:rPr>
          <w:rFonts w:ascii="Times New Roman" w:hAnsi="Times New Roman"/>
          <w:color w:val="111111"/>
          <w:spacing w:val="-67"/>
          <w:sz w:val="24"/>
          <w:szCs w:val="24"/>
        </w:rPr>
        <w:t xml:space="preserve"> </w:t>
      </w:r>
      <w:r w:rsidRPr="00950D5B">
        <w:rPr>
          <w:rFonts w:ascii="Times New Roman" w:hAnsi="Times New Roman"/>
          <w:color w:val="111111"/>
          <w:sz w:val="24"/>
          <w:szCs w:val="24"/>
        </w:rPr>
        <w:t>воспитательного</w:t>
      </w:r>
      <w:r w:rsidRPr="00950D5B">
        <w:rPr>
          <w:rFonts w:ascii="Times New Roman" w:hAnsi="Times New Roman"/>
          <w:color w:val="111111"/>
          <w:spacing w:val="-1"/>
          <w:sz w:val="24"/>
          <w:szCs w:val="24"/>
        </w:rPr>
        <w:t xml:space="preserve"> </w:t>
      </w:r>
      <w:r w:rsidRPr="00950D5B">
        <w:rPr>
          <w:rFonts w:ascii="Times New Roman" w:hAnsi="Times New Roman"/>
          <w:color w:val="111111"/>
          <w:sz w:val="24"/>
          <w:szCs w:val="24"/>
        </w:rPr>
        <w:t>процесса</w:t>
      </w:r>
      <w:r w:rsidRPr="00950D5B">
        <w:rPr>
          <w:rFonts w:ascii="Times New Roman" w:hAnsi="Times New Roman"/>
          <w:color w:val="111111"/>
          <w:spacing w:val="-1"/>
          <w:sz w:val="24"/>
          <w:szCs w:val="24"/>
        </w:rPr>
        <w:t xml:space="preserve"> </w:t>
      </w:r>
      <w:r w:rsidRPr="00950D5B">
        <w:rPr>
          <w:rFonts w:ascii="Times New Roman" w:hAnsi="Times New Roman"/>
          <w:color w:val="111111"/>
          <w:sz w:val="24"/>
          <w:szCs w:val="24"/>
        </w:rPr>
        <w:t>с</w:t>
      </w:r>
      <w:r w:rsidRPr="00950D5B">
        <w:rPr>
          <w:rFonts w:ascii="Times New Roman" w:hAnsi="Times New Roman"/>
          <w:color w:val="111111"/>
          <w:spacing w:val="-4"/>
          <w:sz w:val="24"/>
          <w:szCs w:val="24"/>
        </w:rPr>
        <w:t xml:space="preserve"> </w:t>
      </w:r>
      <w:r w:rsidRPr="00950D5B">
        <w:rPr>
          <w:rFonts w:ascii="Times New Roman" w:hAnsi="Times New Roman"/>
          <w:color w:val="111111"/>
          <w:sz w:val="24"/>
          <w:szCs w:val="24"/>
        </w:rPr>
        <w:t>учётом</w:t>
      </w:r>
      <w:r w:rsidRPr="00950D5B">
        <w:rPr>
          <w:rFonts w:ascii="Times New Roman" w:hAnsi="Times New Roman"/>
          <w:color w:val="111111"/>
          <w:spacing w:val="-1"/>
          <w:sz w:val="24"/>
          <w:szCs w:val="24"/>
        </w:rPr>
        <w:t xml:space="preserve"> </w:t>
      </w:r>
      <w:r w:rsidRPr="00950D5B">
        <w:rPr>
          <w:rFonts w:ascii="Times New Roman" w:hAnsi="Times New Roman"/>
          <w:color w:val="111111"/>
          <w:sz w:val="24"/>
          <w:szCs w:val="24"/>
        </w:rPr>
        <w:t>компетентностного подхода;</w:t>
      </w:r>
    </w:p>
    <w:p w:rsidR="005B2A44" w:rsidRPr="00950D5B" w:rsidRDefault="005B2A44" w:rsidP="005B2A44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D5B">
        <w:rPr>
          <w:rFonts w:ascii="Times New Roman" w:hAnsi="Times New Roman"/>
          <w:color w:val="111111"/>
          <w:sz w:val="24"/>
          <w:szCs w:val="24"/>
        </w:rPr>
        <w:t>Координировать деятельность классных руководителей в организации работы классных коллективов и по формированию навыков здорового</w:t>
      </w:r>
      <w:r w:rsidRPr="00950D5B">
        <w:rPr>
          <w:rFonts w:ascii="Times New Roman" w:hAnsi="Times New Roman"/>
          <w:color w:val="111111"/>
          <w:spacing w:val="-67"/>
          <w:sz w:val="24"/>
          <w:szCs w:val="24"/>
        </w:rPr>
        <w:t xml:space="preserve"> </w:t>
      </w:r>
      <w:r w:rsidRPr="00950D5B">
        <w:rPr>
          <w:rFonts w:ascii="Times New Roman" w:hAnsi="Times New Roman"/>
          <w:color w:val="111111"/>
          <w:sz w:val="24"/>
          <w:szCs w:val="24"/>
        </w:rPr>
        <w:t>образа</w:t>
      </w:r>
      <w:r w:rsidRPr="00950D5B">
        <w:rPr>
          <w:rFonts w:ascii="Times New Roman" w:hAnsi="Times New Roman"/>
          <w:color w:val="111111"/>
          <w:spacing w:val="-5"/>
          <w:sz w:val="24"/>
          <w:szCs w:val="24"/>
        </w:rPr>
        <w:t xml:space="preserve"> </w:t>
      </w:r>
      <w:r w:rsidRPr="00950D5B">
        <w:rPr>
          <w:rFonts w:ascii="Times New Roman" w:hAnsi="Times New Roman"/>
          <w:color w:val="111111"/>
          <w:sz w:val="24"/>
          <w:szCs w:val="24"/>
        </w:rPr>
        <w:t>жизни на всех</w:t>
      </w:r>
      <w:r w:rsidRPr="00950D5B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Pr="00950D5B">
        <w:rPr>
          <w:rFonts w:ascii="Times New Roman" w:hAnsi="Times New Roman"/>
          <w:color w:val="111111"/>
          <w:sz w:val="24"/>
          <w:szCs w:val="24"/>
        </w:rPr>
        <w:t>ступенях</w:t>
      </w:r>
      <w:r w:rsidRPr="00950D5B">
        <w:rPr>
          <w:rFonts w:ascii="Times New Roman" w:hAnsi="Times New Roman"/>
          <w:color w:val="111111"/>
          <w:spacing w:val="1"/>
          <w:sz w:val="24"/>
          <w:szCs w:val="24"/>
        </w:rPr>
        <w:t xml:space="preserve"> </w:t>
      </w:r>
      <w:r w:rsidRPr="00950D5B">
        <w:rPr>
          <w:rFonts w:ascii="Times New Roman" w:hAnsi="Times New Roman"/>
          <w:color w:val="111111"/>
          <w:sz w:val="24"/>
          <w:szCs w:val="24"/>
        </w:rPr>
        <w:t>образования;</w:t>
      </w:r>
    </w:p>
    <w:p w:rsidR="005B2A44" w:rsidRPr="00950D5B" w:rsidRDefault="005B2A44" w:rsidP="005B2A44">
      <w:pPr>
        <w:pStyle w:val="a3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D5B">
        <w:rPr>
          <w:rFonts w:ascii="Times New Roman" w:hAnsi="Times New Roman"/>
          <w:color w:val="111111"/>
          <w:sz w:val="24"/>
          <w:szCs w:val="24"/>
        </w:rPr>
        <w:t>Содействовать активному внедрению интерактивных форм работы учащимися и</w:t>
      </w:r>
      <w:r w:rsidRPr="00950D5B">
        <w:rPr>
          <w:rFonts w:ascii="Times New Roman" w:hAnsi="Times New Roman"/>
          <w:color w:val="111111"/>
          <w:spacing w:val="-2"/>
          <w:sz w:val="24"/>
          <w:szCs w:val="24"/>
        </w:rPr>
        <w:t xml:space="preserve"> </w:t>
      </w:r>
      <w:r w:rsidRPr="00950D5B">
        <w:rPr>
          <w:rFonts w:ascii="Times New Roman" w:hAnsi="Times New Roman"/>
          <w:color w:val="111111"/>
          <w:sz w:val="24"/>
          <w:szCs w:val="24"/>
        </w:rPr>
        <w:t>их родителями</w:t>
      </w:r>
      <w:r w:rsidRPr="00950D5B">
        <w:rPr>
          <w:rFonts w:ascii="Times New Roman" w:hAnsi="Times New Roman"/>
          <w:color w:val="111111"/>
          <w:spacing w:val="-1"/>
          <w:sz w:val="24"/>
          <w:szCs w:val="24"/>
        </w:rPr>
        <w:t xml:space="preserve"> в направлении </w:t>
      </w:r>
      <w:r w:rsidRPr="00950D5B">
        <w:rPr>
          <w:rFonts w:ascii="Times New Roman" w:hAnsi="Times New Roman"/>
          <w:color w:val="111111"/>
          <w:sz w:val="24"/>
          <w:szCs w:val="24"/>
        </w:rPr>
        <w:t>духовно-нравственного развития младших школьников.</w:t>
      </w:r>
    </w:p>
    <w:p w:rsidR="005B2A44" w:rsidRPr="00950D5B" w:rsidRDefault="005B2A44" w:rsidP="005B2A44">
      <w:pPr>
        <w:pStyle w:val="a6"/>
        <w:rPr>
          <w:sz w:val="24"/>
          <w:szCs w:val="24"/>
        </w:rPr>
      </w:pPr>
      <w:r w:rsidRPr="001F26FC">
        <w:rPr>
          <w:color w:val="000000"/>
          <w:sz w:val="24"/>
          <w:szCs w:val="24"/>
        </w:rPr>
        <w:t xml:space="preserve">Решение поставленных задач ведется по следующим </w:t>
      </w:r>
      <w:r w:rsidRPr="00950D5B">
        <w:rPr>
          <w:bCs/>
          <w:color w:val="000000"/>
          <w:sz w:val="24"/>
          <w:szCs w:val="24"/>
        </w:rPr>
        <w:t>направлениям:</w:t>
      </w:r>
    </w:p>
    <w:p w:rsidR="005B2A44" w:rsidRPr="00950D5B" w:rsidRDefault="005B2A44" w:rsidP="005B2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D5B">
        <w:rPr>
          <w:rFonts w:ascii="Times New Roman" w:hAnsi="Times New Roman"/>
          <w:bCs/>
          <w:sz w:val="24"/>
          <w:szCs w:val="24"/>
        </w:rPr>
        <w:t>1.Аналитическая деятельность:</w:t>
      </w:r>
    </w:p>
    <w:p w:rsidR="005B2A44" w:rsidRPr="001F26FC" w:rsidRDefault="005B2A44" w:rsidP="005B2A44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F26FC">
        <w:rPr>
          <w:rFonts w:ascii="Times New Roman" w:hAnsi="Times New Roman"/>
          <w:sz w:val="24"/>
          <w:szCs w:val="24"/>
        </w:rPr>
        <w:t>Анализ методической деятельности МО за 202</w:t>
      </w:r>
      <w:r>
        <w:rPr>
          <w:rFonts w:ascii="Times New Roman" w:hAnsi="Times New Roman"/>
          <w:sz w:val="24"/>
          <w:szCs w:val="24"/>
        </w:rPr>
        <w:t>2</w:t>
      </w:r>
      <w:r w:rsidRPr="001F26FC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1F26FC">
        <w:rPr>
          <w:rFonts w:ascii="Times New Roman" w:hAnsi="Times New Roman"/>
          <w:sz w:val="24"/>
          <w:szCs w:val="24"/>
        </w:rPr>
        <w:t xml:space="preserve"> учебный год и планирование на 202</w:t>
      </w:r>
      <w:r>
        <w:rPr>
          <w:rFonts w:ascii="Times New Roman" w:hAnsi="Times New Roman"/>
          <w:sz w:val="24"/>
          <w:szCs w:val="24"/>
        </w:rPr>
        <w:t>3</w:t>
      </w:r>
      <w:r w:rsidRPr="001F26FC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1F26FC">
        <w:rPr>
          <w:rFonts w:ascii="Times New Roman" w:hAnsi="Times New Roman"/>
          <w:sz w:val="24"/>
          <w:szCs w:val="24"/>
        </w:rPr>
        <w:t xml:space="preserve"> учебный год.</w:t>
      </w:r>
    </w:p>
    <w:p w:rsidR="005B2A44" w:rsidRPr="001F26FC" w:rsidRDefault="005B2A44" w:rsidP="005B2A44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F26FC">
        <w:rPr>
          <w:rFonts w:ascii="Times New Roman" w:hAnsi="Times New Roman"/>
          <w:sz w:val="24"/>
          <w:szCs w:val="24"/>
        </w:rPr>
        <w:t>Анализ посещения открытых мероприятий и классных часов.</w:t>
      </w:r>
    </w:p>
    <w:p w:rsidR="005B2A44" w:rsidRPr="001F26FC" w:rsidRDefault="005B2A44" w:rsidP="005B2A44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F26FC">
        <w:rPr>
          <w:rFonts w:ascii="Times New Roman" w:hAnsi="Times New Roman"/>
          <w:sz w:val="24"/>
          <w:szCs w:val="24"/>
        </w:rPr>
        <w:t>Изучение направлений деятельности классных руководителей (тема самообразования).</w:t>
      </w:r>
    </w:p>
    <w:p w:rsidR="005B2A44" w:rsidRPr="001F26FC" w:rsidRDefault="005B2A44" w:rsidP="005B2A44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F26FC">
        <w:rPr>
          <w:rFonts w:ascii="Times New Roman" w:hAnsi="Times New Roman"/>
          <w:sz w:val="24"/>
          <w:szCs w:val="24"/>
        </w:rPr>
        <w:t>Анализ работы классных руководителей с целью оказания помощи.</w:t>
      </w:r>
    </w:p>
    <w:p w:rsidR="005B2A44" w:rsidRPr="00C54EAC" w:rsidRDefault="005B2A44" w:rsidP="005B2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EAC">
        <w:rPr>
          <w:rFonts w:ascii="Times New Roman" w:hAnsi="Times New Roman"/>
          <w:bCs/>
          <w:sz w:val="24"/>
          <w:szCs w:val="24"/>
        </w:rPr>
        <w:t>2. Информационная деятельность:</w:t>
      </w:r>
    </w:p>
    <w:p w:rsidR="005B2A44" w:rsidRPr="001F26FC" w:rsidRDefault="005B2A44" w:rsidP="005B2A44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F26FC">
        <w:rPr>
          <w:rFonts w:ascii="Times New Roman" w:hAnsi="Times New Roman"/>
          <w:sz w:val="24"/>
          <w:szCs w:val="24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5B2A44" w:rsidRPr="001F26FC" w:rsidRDefault="005B2A44" w:rsidP="005B2A44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F26FC">
        <w:rPr>
          <w:rFonts w:ascii="Times New Roman" w:hAnsi="Times New Roman"/>
          <w:sz w:val="24"/>
          <w:szCs w:val="24"/>
        </w:rPr>
        <w:t xml:space="preserve">Работа с ФГОС НОО </w:t>
      </w:r>
    </w:p>
    <w:p w:rsidR="005B2A44" w:rsidRPr="001F26FC" w:rsidRDefault="005B2A44" w:rsidP="005B2A44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F26FC">
        <w:rPr>
          <w:rFonts w:ascii="Times New Roman" w:hAnsi="Times New Roman"/>
          <w:sz w:val="24"/>
          <w:szCs w:val="24"/>
        </w:rPr>
        <w:t>Пополнение тематической папки «Методическая копилка классных руководителей.</w:t>
      </w:r>
    </w:p>
    <w:p w:rsidR="005B2A44" w:rsidRPr="00C54EAC" w:rsidRDefault="005B2A44" w:rsidP="005B2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EAC">
        <w:rPr>
          <w:rFonts w:ascii="Times New Roman" w:hAnsi="Times New Roman"/>
          <w:bCs/>
          <w:sz w:val="24"/>
          <w:szCs w:val="24"/>
        </w:rPr>
        <w:t>3. Организация методической деятельности:</w:t>
      </w:r>
    </w:p>
    <w:p w:rsidR="005B2A44" w:rsidRPr="001F26FC" w:rsidRDefault="005B2A44" w:rsidP="005B2A44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F26FC">
        <w:rPr>
          <w:rFonts w:ascii="Times New Roman" w:hAnsi="Times New Roman"/>
          <w:sz w:val="24"/>
          <w:szCs w:val="24"/>
        </w:rPr>
        <w:lastRenderedPageBreak/>
        <w:t>Выявление затруднений, методическое сопровождение и оказание практической помощи классным руководителям при реализации ФГОС.</w:t>
      </w:r>
    </w:p>
    <w:p w:rsidR="005B2A44" w:rsidRPr="00C54EAC" w:rsidRDefault="005B2A44" w:rsidP="005B2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EAC">
        <w:rPr>
          <w:rFonts w:ascii="Times New Roman" w:hAnsi="Times New Roman"/>
          <w:bCs/>
          <w:sz w:val="24"/>
          <w:szCs w:val="24"/>
        </w:rPr>
        <w:t>4.  Консультативная деятельность:</w:t>
      </w:r>
    </w:p>
    <w:p w:rsidR="005B2A44" w:rsidRPr="001F26FC" w:rsidRDefault="005B2A44" w:rsidP="005B2A44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F26FC">
        <w:rPr>
          <w:rFonts w:ascii="Times New Roman" w:hAnsi="Times New Roman"/>
          <w:sz w:val="24"/>
          <w:szCs w:val="24"/>
        </w:rPr>
        <w:t>Консультирование классных руководителей по вопросам составления плана воспитательной работы.</w:t>
      </w:r>
    </w:p>
    <w:p w:rsidR="005B2A44" w:rsidRPr="001F26FC" w:rsidRDefault="005B2A44" w:rsidP="005B2A44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F26FC">
        <w:rPr>
          <w:rFonts w:ascii="Times New Roman" w:hAnsi="Times New Roman"/>
          <w:sz w:val="24"/>
          <w:szCs w:val="24"/>
        </w:rPr>
        <w:t>Консультирование классных руководителей с целью ликвидации затруднений в педагогической деятельности.</w:t>
      </w:r>
    </w:p>
    <w:p w:rsidR="005B2A44" w:rsidRPr="001F26FC" w:rsidRDefault="005B2A44" w:rsidP="005B2A44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F26FC">
        <w:rPr>
          <w:rFonts w:ascii="Times New Roman" w:hAnsi="Times New Roman"/>
          <w:sz w:val="24"/>
          <w:szCs w:val="24"/>
        </w:rPr>
        <w:t>Консультирование классных руководителей по вопросам в сфере формирования универсальных учебных действий в рамках ФГОС.</w:t>
      </w:r>
    </w:p>
    <w:p w:rsidR="005B2A44" w:rsidRPr="005728E4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3"/>
        </w:rPr>
      </w:pPr>
      <w:r w:rsidRPr="005728E4">
        <w:rPr>
          <w:rFonts w:ascii="Times New Roman" w:hAnsi="Times New Roman"/>
          <w:color w:val="1A1A1A"/>
          <w:sz w:val="24"/>
          <w:szCs w:val="23"/>
        </w:rPr>
        <w:t>Реализация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5728E4">
        <w:rPr>
          <w:rFonts w:ascii="Times New Roman" w:hAnsi="Times New Roman"/>
          <w:color w:val="1A1A1A"/>
          <w:sz w:val="24"/>
          <w:szCs w:val="23"/>
        </w:rPr>
        <w:t>поставленных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5728E4">
        <w:rPr>
          <w:rFonts w:ascii="Times New Roman" w:hAnsi="Times New Roman"/>
          <w:color w:val="1A1A1A"/>
          <w:sz w:val="24"/>
          <w:szCs w:val="23"/>
        </w:rPr>
        <w:t>задач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5728E4">
        <w:rPr>
          <w:rFonts w:ascii="Times New Roman" w:hAnsi="Times New Roman"/>
          <w:color w:val="1A1A1A"/>
          <w:sz w:val="24"/>
          <w:szCs w:val="23"/>
        </w:rPr>
        <w:t>происходила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5728E4">
        <w:rPr>
          <w:rFonts w:ascii="Times New Roman" w:hAnsi="Times New Roman"/>
          <w:color w:val="1A1A1A"/>
          <w:sz w:val="24"/>
          <w:szCs w:val="23"/>
        </w:rPr>
        <w:t>посредством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5728E4">
        <w:rPr>
          <w:rFonts w:ascii="Times New Roman" w:hAnsi="Times New Roman"/>
          <w:color w:val="1A1A1A"/>
          <w:sz w:val="24"/>
          <w:szCs w:val="23"/>
        </w:rPr>
        <w:t>работы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5728E4">
        <w:rPr>
          <w:rFonts w:ascii="Times New Roman" w:hAnsi="Times New Roman"/>
          <w:color w:val="1A1A1A"/>
          <w:sz w:val="24"/>
          <w:szCs w:val="23"/>
        </w:rPr>
        <w:t>в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5728E4">
        <w:rPr>
          <w:rFonts w:ascii="Times New Roman" w:hAnsi="Times New Roman"/>
          <w:color w:val="1A1A1A"/>
          <w:sz w:val="24"/>
          <w:szCs w:val="23"/>
        </w:rPr>
        <w:t>классном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5728E4">
        <w:rPr>
          <w:rFonts w:ascii="Times New Roman" w:hAnsi="Times New Roman"/>
          <w:color w:val="1A1A1A"/>
          <w:sz w:val="24"/>
          <w:szCs w:val="23"/>
        </w:rPr>
        <w:t>коллективе, совместной деятельности семьи и школы в формировании личности ребенка.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5728E4">
        <w:rPr>
          <w:rFonts w:ascii="Times New Roman" w:hAnsi="Times New Roman"/>
          <w:color w:val="1A1A1A"/>
          <w:sz w:val="24"/>
          <w:szCs w:val="23"/>
        </w:rPr>
        <w:t>Многие аспекты работы классных руководителей были раскрыты на заседаниях МО.</w:t>
      </w:r>
    </w:p>
    <w:p w:rsidR="005B2A44" w:rsidRPr="005728E4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3"/>
        </w:rPr>
      </w:pPr>
      <w:r w:rsidRPr="005728E4">
        <w:rPr>
          <w:rFonts w:ascii="Times New Roman" w:hAnsi="Times New Roman"/>
          <w:color w:val="1A1A1A"/>
          <w:sz w:val="24"/>
          <w:szCs w:val="23"/>
        </w:rPr>
        <w:t>В течение учебного года МО классных руководителей было проведено: 5 заседаний</w:t>
      </w:r>
      <w:r>
        <w:rPr>
          <w:rFonts w:ascii="Times New Roman" w:hAnsi="Times New Roman"/>
          <w:color w:val="1A1A1A"/>
          <w:sz w:val="24"/>
          <w:szCs w:val="23"/>
        </w:rPr>
        <w:t xml:space="preserve">.  </w:t>
      </w:r>
      <w:r w:rsidRPr="005728E4">
        <w:rPr>
          <w:rFonts w:ascii="Times New Roman" w:hAnsi="Times New Roman"/>
          <w:color w:val="1A1A1A"/>
          <w:sz w:val="24"/>
          <w:szCs w:val="23"/>
        </w:rPr>
        <w:t>Заседания проходили в различных формах: семинар-беседа, семинар - практикум, круглый</w:t>
      </w:r>
    </w:p>
    <w:p w:rsidR="005B2A44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3"/>
        </w:rPr>
      </w:pPr>
      <w:r w:rsidRPr="005728E4">
        <w:rPr>
          <w:rFonts w:ascii="Times New Roman" w:hAnsi="Times New Roman"/>
          <w:color w:val="1A1A1A"/>
          <w:sz w:val="24"/>
          <w:szCs w:val="23"/>
        </w:rPr>
        <w:t>стол, запланированные по плану.</w:t>
      </w:r>
    </w:p>
    <w:tbl>
      <w:tblPr>
        <w:tblStyle w:val="TableNormal"/>
        <w:tblW w:w="935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8089"/>
      </w:tblGrid>
      <w:tr w:rsidR="005B2A44" w:rsidRPr="0081120A" w:rsidTr="001D6F4C">
        <w:trPr>
          <w:trHeight w:val="569"/>
        </w:trPr>
        <w:tc>
          <w:tcPr>
            <w:tcW w:w="1267" w:type="dxa"/>
          </w:tcPr>
          <w:p w:rsidR="005B2A44" w:rsidRPr="0081120A" w:rsidRDefault="005B2A44" w:rsidP="001D6F4C">
            <w:pPr>
              <w:pStyle w:val="TableParagraph"/>
              <w:spacing w:before="1"/>
              <w:ind w:left="83"/>
              <w:rPr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>Сроки</w:t>
            </w:r>
          </w:p>
        </w:tc>
        <w:tc>
          <w:tcPr>
            <w:tcW w:w="8089" w:type="dxa"/>
          </w:tcPr>
          <w:p w:rsidR="005B2A44" w:rsidRPr="0081120A" w:rsidRDefault="005B2A44" w:rsidP="001D6F4C">
            <w:pPr>
              <w:pStyle w:val="TableParagraph"/>
              <w:spacing w:before="1"/>
              <w:ind w:left="81"/>
              <w:rPr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>Тема</w:t>
            </w:r>
            <w:r w:rsidRPr="0081120A">
              <w:rPr>
                <w:spacing w:val="-3"/>
                <w:sz w:val="24"/>
                <w:lang w:val="ru-RU"/>
              </w:rPr>
              <w:t xml:space="preserve"> </w:t>
            </w:r>
            <w:r w:rsidRPr="0081120A">
              <w:rPr>
                <w:sz w:val="24"/>
                <w:lang w:val="ru-RU"/>
              </w:rPr>
              <w:t>заседаний</w:t>
            </w:r>
            <w:r w:rsidRPr="0081120A">
              <w:rPr>
                <w:spacing w:val="-1"/>
                <w:sz w:val="24"/>
                <w:lang w:val="ru-RU"/>
              </w:rPr>
              <w:t xml:space="preserve"> </w:t>
            </w:r>
            <w:r w:rsidRPr="0081120A">
              <w:rPr>
                <w:sz w:val="24"/>
                <w:lang w:val="ru-RU"/>
              </w:rPr>
              <w:t>ШМО классных</w:t>
            </w:r>
            <w:r w:rsidRPr="0081120A">
              <w:rPr>
                <w:spacing w:val="-3"/>
                <w:sz w:val="24"/>
                <w:lang w:val="ru-RU"/>
              </w:rPr>
              <w:t xml:space="preserve"> </w:t>
            </w:r>
            <w:r w:rsidRPr="0081120A">
              <w:rPr>
                <w:sz w:val="24"/>
                <w:lang w:val="ru-RU"/>
              </w:rPr>
              <w:t>руководителей</w:t>
            </w:r>
          </w:p>
        </w:tc>
      </w:tr>
      <w:tr w:rsidR="005B2A44" w:rsidRPr="0081120A" w:rsidTr="001D6F4C">
        <w:trPr>
          <w:trHeight w:val="1548"/>
        </w:trPr>
        <w:tc>
          <w:tcPr>
            <w:tcW w:w="1267" w:type="dxa"/>
          </w:tcPr>
          <w:p w:rsidR="005B2A44" w:rsidRPr="0081120A" w:rsidRDefault="005B2A44" w:rsidP="001D6F4C">
            <w:pPr>
              <w:pStyle w:val="TableParagraph"/>
              <w:spacing w:before="1"/>
              <w:ind w:left="83"/>
              <w:jc w:val="both"/>
              <w:rPr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>№ 4</w:t>
            </w:r>
          </w:p>
          <w:p w:rsidR="005B2A44" w:rsidRPr="0081120A" w:rsidRDefault="005B2A44" w:rsidP="001D6F4C">
            <w:pPr>
              <w:pStyle w:val="TableParagraph"/>
              <w:spacing w:before="1"/>
              <w:ind w:left="83"/>
              <w:jc w:val="both"/>
              <w:rPr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>Август</w:t>
            </w:r>
          </w:p>
        </w:tc>
        <w:tc>
          <w:tcPr>
            <w:tcW w:w="8089" w:type="dxa"/>
          </w:tcPr>
          <w:p w:rsidR="005B2A44" w:rsidRPr="0081120A" w:rsidRDefault="005B2A44" w:rsidP="001D6F4C">
            <w:pPr>
              <w:pStyle w:val="TableParagraph"/>
              <w:spacing w:before="9"/>
              <w:jc w:val="both"/>
              <w:rPr>
                <w:sz w:val="26"/>
                <w:lang w:val="ru-RU"/>
              </w:rPr>
            </w:pPr>
            <w:r w:rsidRPr="0081120A">
              <w:rPr>
                <w:spacing w:val="-1"/>
                <w:sz w:val="24"/>
                <w:lang w:val="ru-RU"/>
              </w:rPr>
              <w:t>«Использование современных педагогических технологий в процессе воспитательной работы»</w:t>
            </w:r>
          </w:p>
          <w:p w:rsidR="005B2A44" w:rsidRPr="0081120A" w:rsidRDefault="005B2A44" w:rsidP="001D6F4C">
            <w:pPr>
              <w:pStyle w:val="TableParagraph"/>
              <w:spacing w:before="1" w:line="264" w:lineRule="auto"/>
              <w:ind w:left="81" w:right="347"/>
              <w:jc w:val="both"/>
              <w:rPr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>Цель: обеспечение</w:t>
            </w:r>
            <w:r w:rsidRPr="0081120A">
              <w:rPr>
                <w:spacing w:val="1"/>
                <w:sz w:val="24"/>
                <w:lang w:val="ru-RU"/>
              </w:rPr>
              <w:t xml:space="preserve"> </w:t>
            </w:r>
            <w:r w:rsidRPr="0081120A">
              <w:rPr>
                <w:spacing w:val="-1"/>
                <w:sz w:val="24"/>
                <w:lang w:val="ru-RU"/>
              </w:rPr>
              <w:t>нормативно-методического</w:t>
            </w:r>
            <w:r w:rsidRPr="0081120A">
              <w:rPr>
                <w:spacing w:val="-57"/>
                <w:sz w:val="24"/>
                <w:lang w:val="ru-RU"/>
              </w:rPr>
              <w:t xml:space="preserve"> </w:t>
            </w:r>
            <w:r w:rsidRPr="0081120A">
              <w:rPr>
                <w:sz w:val="24"/>
                <w:lang w:val="ru-RU"/>
              </w:rPr>
              <w:t>сопровождения</w:t>
            </w:r>
            <w:r w:rsidRPr="0081120A">
              <w:rPr>
                <w:spacing w:val="1"/>
                <w:sz w:val="24"/>
                <w:lang w:val="ru-RU"/>
              </w:rPr>
              <w:t xml:space="preserve"> </w:t>
            </w:r>
            <w:r w:rsidRPr="0081120A">
              <w:rPr>
                <w:sz w:val="24"/>
                <w:lang w:val="ru-RU"/>
              </w:rPr>
              <w:t>воспитательного</w:t>
            </w:r>
            <w:r w:rsidRPr="0081120A">
              <w:rPr>
                <w:spacing w:val="-7"/>
                <w:sz w:val="24"/>
                <w:lang w:val="ru-RU"/>
              </w:rPr>
              <w:t xml:space="preserve"> </w:t>
            </w:r>
            <w:r w:rsidRPr="0081120A">
              <w:rPr>
                <w:sz w:val="24"/>
                <w:lang w:val="ru-RU"/>
              </w:rPr>
              <w:t>процесса</w:t>
            </w:r>
          </w:p>
          <w:p w:rsidR="005B2A44" w:rsidRPr="0081120A" w:rsidRDefault="005B2A44" w:rsidP="001D6F4C">
            <w:pPr>
              <w:pStyle w:val="TableParagraph"/>
              <w:spacing w:line="259" w:lineRule="auto"/>
              <w:ind w:left="81" w:right="262"/>
              <w:jc w:val="both"/>
              <w:rPr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>Форма проведения:</w:t>
            </w:r>
            <w:r w:rsidRPr="0081120A">
              <w:rPr>
                <w:spacing w:val="1"/>
                <w:sz w:val="24"/>
                <w:lang w:val="ru-RU"/>
              </w:rPr>
              <w:t xml:space="preserve"> </w:t>
            </w:r>
            <w:r w:rsidRPr="0081120A">
              <w:rPr>
                <w:spacing w:val="-1"/>
                <w:sz w:val="24"/>
                <w:lang w:val="ru-RU"/>
              </w:rPr>
              <w:t>инструктивно-методическое</w:t>
            </w:r>
            <w:r w:rsidRPr="0081120A">
              <w:rPr>
                <w:spacing w:val="-57"/>
                <w:sz w:val="24"/>
                <w:lang w:val="ru-RU"/>
              </w:rPr>
              <w:t xml:space="preserve"> </w:t>
            </w:r>
            <w:r w:rsidRPr="0081120A">
              <w:rPr>
                <w:sz w:val="24"/>
                <w:lang w:val="ru-RU"/>
              </w:rPr>
              <w:t>совещание.</w:t>
            </w:r>
          </w:p>
        </w:tc>
      </w:tr>
      <w:tr w:rsidR="005B2A44" w:rsidRPr="0081120A" w:rsidTr="001D6F4C">
        <w:trPr>
          <w:trHeight w:val="1412"/>
        </w:trPr>
        <w:tc>
          <w:tcPr>
            <w:tcW w:w="1267" w:type="dxa"/>
          </w:tcPr>
          <w:p w:rsidR="005B2A44" w:rsidRPr="0081120A" w:rsidRDefault="005B2A44" w:rsidP="001D6F4C">
            <w:pPr>
              <w:pStyle w:val="TableParagraph"/>
              <w:spacing w:before="1"/>
              <w:ind w:left="64" w:right="99"/>
              <w:rPr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>№5</w:t>
            </w:r>
          </w:p>
          <w:p w:rsidR="005B2A44" w:rsidRPr="0081120A" w:rsidRDefault="005B2A44" w:rsidP="001D6F4C">
            <w:pPr>
              <w:pStyle w:val="TableParagraph"/>
              <w:spacing w:before="1"/>
              <w:ind w:left="64" w:right="99"/>
              <w:rPr>
                <w:sz w:val="24"/>
              </w:rPr>
            </w:pPr>
            <w:proofErr w:type="spellStart"/>
            <w:r w:rsidRPr="0081120A">
              <w:rPr>
                <w:sz w:val="24"/>
              </w:rPr>
              <w:t>Ноябрь</w:t>
            </w:r>
            <w:proofErr w:type="spellEnd"/>
          </w:p>
        </w:tc>
        <w:tc>
          <w:tcPr>
            <w:tcW w:w="8089" w:type="dxa"/>
          </w:tcPr>
          <w:p w:rsidR="005B2A44" w:rsidRPr="0081120A" w:rsidRDefault="005B2A44" w:rsidP="001D6F4C">
            <w:pPr>
              <w:pStyle w:val="TableParagraph"/>
              <w:ind w:left="81" w:right="120" w:firstLine="60"/>
              <w:rPr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>«Организация социально-педагогического взаимодействия с учащимися, находящимися в СОП и воспитывающимися в семьях, состоящих на ВШК»</w:t>
            </w:r>
          </w:p>
          <w:p w:rsidR="005B2A44" w:rsidRPr="0081120A" w:rsidRDefault="005B2A44" w:rsidP="001D6F4C">
            <w:pPr>
              <w:pStyle w:val="TableParagraph"/>
              <w:ind w:left="81" w:right="120" w:firstLine="60"/>
              <w:jc w:val="both"/>
              <w:rPr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>Цель: проведение системного анализа работы школы по профилактике  правонарушений среди несовершеннолетних.</w:t>
            </w:r>
          </w:p>
          <w:p w:rsidR="005B2A44" w:rsidRPr="0081120A" w:rsidRDefault="005B2A44" w:rsidP="001D6F4C">
            <w:pPr>
              <w:pStyle w:val="TableParagraph"/>
              <w:ind w:left="81" w:right="120" w:firstLine="60"/>
              <w:jc w:val="both"/>
              <w:rPr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>Форма проведения: круглый стол</w:t>
            </w:r>
          </w:p>
        </w:tc>
      </w:tr>
      <w:tr w:rsidR="005B2A44" w:rsidRPr="0081120A" w:rsidTr="001D6F4C">
        <w:trPr>
          <w:trHeight w:val="1405"/>
        </w:trPr>
        <w:tc>
          <w:tcPr>
            <w:tcW w:w="1267" w:type="dxa"/>
          </w:tcPr>
          <w:p w:rsidR="005B2A44" w:rsidRPr="0081120A" w:rsidRDefault="005B2A44" w:rsidP="001D6F4C">
            <w:pPr>
              <w:pStyle w:val="TableParagraph"/>
              <w:spacing w:before="1"/>
              <w:ind w:left="83"/>
              <w:rPr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>2024</w:t>
            </w:r>
          </w:p>
          <w:p w:rsidR="005B2A44" w:rsidRPr="0081120A" w:rsidRDefault="005B2A44" w:rsidP="001D6F4C">
            <w:pPr>
              <w:pStyle w:val="TableParagraph"/>
              <w:spacing w:before="1"/>
              <w:ind w:left="83"/>
              <w:rPr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>№1</w:t>
            </w:r>
          </w:p>
          <w:p w:rsidR="005B2A44" w:rsidRPr="0081120A" w:rsidRDefault="005B2A44" w:rsidP="001D6F4C">
            <w:pPr>
              <w:pStyle w:val="TableParagraph"/>
              <w:spacing w:before="1"/>
              <w:ind w:left="83"/>
              <w:rPr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>январь</w:t>
            </w:r>
          </w:p>
        </w:tc>
        <w:tc>
          <w:tcPr>
            <w:tcW w:w="8089" w:type="dxa"/>
          </w:tcPr>
          <w:p w:rsidR="005B2A44" w:rsidRPr="0081120A" w:rsidRDefault="005B2A44" w:rsidP="001D6F4C">
            <w:pPr>
              <w:pStyle w:val="TableParagraph"/>
              <w:tabs>
                <w:tab w:val="left" w:pos="1545"/>
              </w:tabs>
              <w:ind w:left="81" w:right="268"/>
              <w:jc w:val="both"/>
              <w:rPr>
                <w:spacing w:val="-1"/>
                <w:sz w:val="24"/>
                <w:lang w:val="ru-RU"/>
              </w:rPr>
            </w:pPr>
            <w:r w:rsidRPr="0081120A">
              <w:rPr>
                <w:spacing w:val="-1"/>
                <w:sz w:val="24"/>
                <w:lang w:val="ru-RU"/>
              </w:rPr>
              <w:t>«Гражданское и патриотическое воспитание как одна из основных форм работы с учащимися в условиях реализации обновленных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81120A">
              <w:rPr>
                <w:spacing w:val="-1"/>
                <w:sz w:val="24"/>
                <w:lang w:val="ru-RU"/>
              </w:rPr>
              <w:t>ФГОС и ФОП»</w:t>
            </w:r>
          </w:p>
          <w:p w:rsidR="005B2A44" w:rsidRPr="0081120A" w:rsidRDefault="005B2A44" w:rsidP="001D6F4C">
            <w:pPr>
              <w:pStyle w:val="TableParagraph"/>
              <w:tabs>
                <w:tab w:val="left" w:pos="1545"/>
              </w:tabs>
              <w:ind w:left="81" w:right="268"/>
              <w:jc w:val="both"/>
              <w:rPr>
                <w:spacing w:val="-1"/>
                <w:sz w:val="24"/>
                <w:lang w:val="ru-RU"/>
              </w:rPr>
            </w:pPr>
            <w:r w:rsidRPr="0081120A">
              <w:rPr>
                <w:spacing w:val="-1"/>
                <w:sz w:val="24"/>
                <w:lang w:val="ru-RU"/>
              </w:rPr>
              <w:t xml:space="preserve"> Цель: повышение компетентности педагогов в вопросах гражданского и</w:t>
            </w:r>
          </w:p>
          <w:p w:rsidR="005B2A44" w:rsidRPr="0081120A" w:rsidRDefault="005B2A44" w:rsidP="001D6F4C">
            <w:pPr>
              <w:pStyle w:val="TableParagraph"/>
              <w:tabs>
                <w:tab w:val="left" w:pos="1545"/>
              </w:tabs>
              <w:ind w:left="81" w:right="268"/>
              <w:jc w:val="both"/>
              <w:rPr>
                <w:spacing w:val="-1"/>
                <w:sz w:val="24"/>
                <w:lang w:val="ru-RU"/>
              </w:rPr>
            </w:pPr>
            <w:r w:rsidRPr="0081120A">
              <w:rPr>
                <w:spacing w:val="-1"/>
                <w:sz w:val="24"/>
                <w:lang w:val="ru-RU"/>
              </w:rPr>
              <w:t>патриотического воспитания.</w:t>
            </w:r>
          </w:p>
          <w:p w:rsidR="005B2A44" w:rsidRPr="0081120A" w:rsidRDefault="005B2A44" w:rsidP="001D6F4C">
            <w:pPr>
              <w:pStyle w:val="TableParagraph"/>
              <w:tabs>
                <w:tab w:val="left" w:pos="1545"/>
              </w:tabs>
              <w:ind w:left="81" w:right="268"/>
              <w:jc w:val="both"/>
              <w:rPr>
                <w:spacing w:val="-1"/>
                <w:sz w:val="24"/>
                <w:lang w:val="ru-RU"/>
              </w:rPr>
            </w:pPr>
            <w:r w:rsidRPr="0081120A">
              <w:rPr>
                <w:spacing w:val="-1"/>
                <w:sz w:val="24"/>
                <w:lang w:val="ru-RU"/>
              </w:rPr>
              <w:t>Форма проведения: конференция идей</w:t>
            </w:r>
            <w:r w:rsidRPr="004C2E75">
              <w:rPr>
                <w:spacing w:val="-1"/>
                <w:sz w:val="24"/>
                <w:lang w:val="ru-RU"/>
              </w:rPr>
              <w:t>.</w:t>
            </w:r>
          </w:p>
        </w:tc>
      </w:tr>
      <w:tr w:rsidR="005B2A44" w:rsidRPr="0081120A" w:rsidTr="001D6F4C">
        <w:trPr>
          <w:trHeight w:val="1064"/>
        </w:trPr>
        <w:tc>
          <w:tcPr>
            <w:tcW w:w="1267" w:type="dxa"/>
          </w:tcPr>
          <w:p w:rsidR="005B2A44" w:rsidRPr="0081120A" w:rsidRDefault="005B2A44" w:rsidP="001D6F4C">
            <w:pPr>
              <w:pStyle w:val="TableParagraph"/>
              <w:spacing w:before="1"/>
              <w:ind w:left="83"/>
              <w:rPr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>№ 2</w:t>
            </w:r>
          </w:p>
          <w:p w:rsidR="005B2A44" w:rsidRPr="0081120A" w:rsidRDefault="005B2A44" w:rsidP="001D6F4C">
            <w:pPr>
              <w:pStyle w:val="TableParagraph"/>
              <w:spacing w:before="1"/>
              <w:ind w:left="83"/>
              <w:rPr>
                <w:sz w:val="24"/>
              </w:rPr>
            </w:pPr>
            <w:r w:rsidRPr="0081120A">
              <w:rPr>
                <w:sz w:val="24"/>
                <w:lang w:val="ru-RU"/>
              </w:rPr>
              <w:t>март</w:t>
            </w:r>
          </w:p>
        </w:tc>
        <w:tc>
          <w:tcPr>
            <w:tcW w:w="8089" w:type="dxa"/>
          </w:tcPr>
          <w:p w:rsidR="005B2A44" w:rsidRPr="0081120A" w:rsidRDefault="005B2A44" w:rsidP="001D6F4C">
            <w:pPr>
              <w:pStyle w:val="TableParagraph"/>
              <w:ind w:left="81" w:right="96"/>
              <w:rPr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 xml:space="preserve">«Социальные проблемы профориентации учащихся» </w:t>
            </w:r>
          </w:p>
          <w:p w:rsidR="005B2A44" w:rsidRPr="0081120A" w:rsidRDefault="005B2A44" w:rsidP="001D6F4C">
            <w:pPr>
              <w:shd w:val="clear" w:color="auto" w:fill="FFFFFF"/>
              <w:ind w:left="170" w:right="143"/>
              <w:jc w:val="both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 w:rsidRPr="0081120A">
              <w:rPr>
                <w:rFonts w:ascii="Times New Roman" w:hAnsi="Times New Roman"/>
                <w:sz w:val="24"/>
                <w:szCs w:val="24"/>
                <w:lang w:val="ru-RU"/>
              </w:rPr>
              <w:t>Цель:</w:t>
            </w:r>
            <w:r w:rsidRPr="0081120A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8112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и использование в образовательном процессе </w:t>
            </w:r>
            <w:r w:rsidRPr="0081120A"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  <w:t>современных методик, форм, средств и новых технологий при работе с детьми по формированию профориентации</w:t>
            </w:r>
          </w:p>
          <w:p w:rsidR="005B2A44" w:rsidRPr="0081120A" w:rsidRDefault="005B2A44" w:rsidP="001D6F4C">
            <w:pPr>
              <w:pStyle w:val="TableParagraph"/>
              <w:spacing w:line="256" w:lineRule="auto"/>
              <w:ind w:left="81" w:right="96"/>
              <w:rPr>
                <w:i/>
                <w:spacing w:val="-1"/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>Форма</w:t>
            </w:r>
            <w:r w:rsidRPr="0081120A">
              <w:rPr>
                <w:spacing w:val="1"/>
                <w:sz w:val="24"/>
                <w:lang w:val="ru-RU"/>
              </w:rPr>
              <w:t xml:space="preserve"> </w:t>
            </w:r>
            <w:r w:rsidRPr="0081120A">
              <w:rPr>
                <w:sz w:val="24"/>
                <w:lang w:val="ru-RU"/>
              </w:rPr>
              <w:t>проведения: методический</w:t>
            </w:r>
            <w:r w:rsidRPr="0081120A">
              <w:rPr>
                <w:spacing w:val="-9"/>
                <w:sz w:val="24"/>
                <w:lang w:val="ru-RU"/>
              </w:rPr>
              <w:t xml:space="preserve"> </w:t>
            </w:r>
            <w:r w:rsidRPr="0081120A">
              <w:rPr>
                <w:sz w:val="24"/>
                <w:lang w:val="ru-RU"/>
              </w:rPr>
              <w:t>практикум</w:t>
            </w:r>
          </w:p>
        </w:tc>
      </w:tr>
      <w:tr w:rsidR="005B2A44" w:rsidRPr="0081120A" w:rsidTr="001D6F4C">
        <w:trPr>
          <w:trHeight w:val="1411"/>
        </w:trPr>
        <w:tc>
          <w:tcPr>
            <w:tcW w:w="1267" w:type="dxa"/>
          </w:tcPr>
          <w:p w:rsidR="005B2A44" w:rsidRPr="0081120A" w:rsidRDefault="005B2A44" w:rsidP="001D6F4C">
            <w:pPr>
              <w:pStyle w:val="TableParagraph"/>
              <w:spacing w:before="1"/>
              <w:ind w:left="83"/>
              <w:jc w:val="both"/>
              <w:rPr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>№ 3</w:t>
            </w:r>
          </w:p>
          <w:p w:rsidR="005B2A44" w:rsidRPr="0081120A" w:rsidRDefault="005B2A44" w:rsidP="001D6F4C">
            <w:pPr>
              <w:pStyle w:val="TableParagraph"/>
              <w:spacing w:before="1"/>
              <w:ind w:left="83"/>
              <w:jc w:val="both"/>
              <w:rPr>
                <w:sz w:val="24"/>
              </w:rPr>
            </w:pPr>
            <w:r w:rsidRPr="0081120A">
              <w:rPr>
                <w:sz w:val="24"/>
                <w:lang w:val="ru-RU"/>
              </w:rPr>
              <w:t>май</w:t>
            </w:r>
          </w:p>
        </w:tc>
        <w:tc>
          <w:tcPr>
            <w:tcW w:w="8089" w:type="dxa"/>
          </w:tcPr>
          <w:p w:rsidR="005B2A44" w:rsidRPr="0081120A" w:rsidRDefault="005B2A44" w:rsidP="001D6F4C">
            <w:pPr>
              <w:pStyle w:val="TableParagraph"/>
              <w:tabs>
                <w:tab w:val="left" w:pos="2579"/>
              </w:tabs>
              <w:spacing w:line="244" w:lineRule="auto"/>
              <w:ind w:left="81" w:right="268"/>
              <w:jc w:val="both"/>
              <w:rPr>
                <w:spacing w:val="-1"/>
                <w:sz w:val="24"/>
                <w:lang w:val="ru-RU"/>
              </w:rPr>
            </w:pPr>
            <w:r w:rsidRPr="0081120A">
              <w:rPr>
                <w:spacing w:val="-1"/>
                <w:sz w:val="24"/>
                <w:lang w:val="ru-RU"/>
              </w:rPr>
              <w:t>«Практическое использование современных воспитательных технологий. Лето 2024»</w:t>
            </w:r>
          </w:p>
          <w:p w:rsidR="005B2A44" w:rsidRPr="0081120A" w:rsidRDefault="005B2A44" w:rsidP="001D6F4C">
            <w:pPr>
              <w:pStyle w:val="TableParagraph"/>
              <w:spacing w:before="6" w:line="256" w:lineRule="auto"/>
              <w:ind w:left="81" w:right="89"/>
              <w:jc w:val="both"/>
              <w:rPr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>Цель: совершенствование</w:t>
            </w:r>
            <w:r w:rsidRPr="0081120A">
              <w:rPr>
                <w:spacing w:val="1"/>
                <w:sz w:val="24"/>
                <w:lang w:val="ru-RU"/>
              </w:rPr>
              <w:t xml:space="preserve"> </w:t>
            </w:r>
            <w:r w:rsidRPr="0081120A">
              <w:rPr>
                <w:sz w:val="24"/>
                <w:lang w:val="ru-RU"/>
              </w:rPr>
              <w:t>профессионального</w:t>
            </w:r>
            <w:r w:rsidRPr="0081120A">
              <w:rPr>
                <w:spacing w:val="1"/>
                <w:sz w:val="24"/>
                <w:lang w:val="ru-RU"/>
              </w:rPr>
              <w:t xml:space="preserve"> </w:t>
            </w:r>
            <w:r w:rsidRPr="0081120A">
              <w:rPr>
                <w:sz w:val="24"/>
                <w:lang w:val="ru-RU"/>
              </w:rPr>
              <w:t>мастерства</w:t>
            </w:r>
            <w:r w:rsidRPr="0081120A">
              <w:rPr>
                <w:spacing w:val="-3"/>
                <w:sz w:val="24"/>
                <w:lang w:val="ru-RU"/>
              </w:rPr>
              <w:t xml:space="preserve"> </w:t>
            </w:r>
            <w:r w:rsidRPr="0081120A">
              <w:rPr>
                <w:sz w:val="24"/>
                <w:lang w:val="ru-RU"/>
              </w:rPr>
              <w:t>классных</w:t>
            </w:r>
          </w:p>
          <w:p w:rsidR="005B2A44" w:rsidRPr="0081120A" w:rsidRDefault="005B2A44" w:rsidP="001D6F4C">
            <w:pPr>
              <w:pStyle w:val="TableParagraph"/>
              <w:tabs>
                <w:tab w:val="left" w:pos="2579"/>
              </w:tabs>
              <w:spacing w:line="244" w:lineRule="auto"/>
              <w:ind w:left="81" w:right="268"/>
              <w:jc w:val="both"/>
              <w:rPr>
                <w:spacing w:val="-58"/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>руководителей, обмен опытом</w:t>
            </w:r>
            <w:r w:rsidRPr="0081120A">
              <w:rPr>
                <w:spacing w:val="-58"/>
                <w:sz w:val="24"/>
                <w:lang w:val="ru-RU"/>
              </w:rPr>
              <w:t xml:space="preserve"> </w:t>
            </w:r>
          </w:p>
          <w:p w:rsidR="005B2A44" w:rsidRPr="0081120A" w:rsidRDefault="005B2A44" w:rsidP="001D6F4C">
            <w:pPr>
              <w:pStyle w:val="TableParagraph"/>
              <w:tabs>
                <w:tab w:val="left" w:pos="2579"/>
              </w:tabs>
              <w:spacing w:line="244" w:lineRule="auto"/>
              <w:ind w:left="81" w:right="268"/>
              <w:jc w:val="both"/>
              <w:rPr>
                <w:spacing w:val="-1"/>
                <w:sz w:val="24"/>
                <w:lang w:val="ru-RU"/>
              </w:rPr>
            </w:pPr>
            <w:r w:rsidRPr="0081120A">
              <w:rPr>
                <w:sz w:val="24"/>
                <w:lang w:val="ru-RU"/>
              </w:rPr>
              <w:t>Форма проведения: ярмарка</w:t>
            </w:r>
            <w:r w:rsidRPr="0081120A">
              <w:rPr>
                <w:spacing w:val="1"/>
                <w:sz w:val="24"/>
                <w:lang w:val="ru-RU"/>
              </w:rPr>
              <w:t xml:space="preserve"> </w:t>
            </w:r>
            <w:r w:rsidRPr="0081120A">
              <w:rPr>
                <w:sz w:val="24"/>
                <w:lang w:val="ru-RU"/>
              </w:rPr>
              <w:t>педагогических</w:t>
            </w:r>
            <w:r w:rsidRPr="0081120A">
              <w:rPr>
                <w:spacing w:val="-2"/>
                <w:sz w:val="24"/>
                <w:lang w:val="ru-RU"/>
              </w:rPr>
              <w:t xml:space="preserve"> </w:t>
            </w:r>
            <w:r w:rsidRPr="0081120A">
              <w:rPr>
                <w:sz w:val="24"/>
                <w:lang w:val="ru-RU"/>
              </w:rPr>
              <w:t>идей</w:t>
            </w:r>
          </w:p>
        </w:tc>
      </w:tr>
    </w:tbl>
    <w:p w:rsidR="005B2A44" w:rsidRPr="00294E3A" w:rsidRDefault="005B2A44" w:rsidP="005B2A4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3"/>
        </w:rPr>
      </w:pPr>
      <w:r w:rsidRPr="00294E3A">
        <w:rPr>
          <w:rFonts w:ascii="Times New Roman" w:hAnsi="Times New Roman"/>
          <w:color w:val="1A1A1A"/>
          <w:sz w:val="24"/>
          <w:szCs w:val="23"/>
        </w:rPr>
        <w:t>Каждое заседание было тематическим (темы указаны в плане МО).</w:t>
      </w:r>
    </w:p>
    <w:p w:rsidR="005B2A44" w:rsidRPr="00294E3A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294E3A">
        <w:rPr>
          <w:rFonts w:ascii="Times New Roman" w:hAnsi="Times New Roman"/>
          <w:color w:val="1A1A1A"/>
          <w:sz w:val="24"/>
          <w:szCs w:val="24"/>
        </w:rPr>
        <w:t>Согласно плану руководства и контроля, в октябре была проведена проверка папок</w:t>
      </w:r>
      <w:r w:rsidRPr="009E04AF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классных руководителей. Анализ папок классных руководителей показал, что в целом все</w:t>
      </w:r>
    </w:p>
    <w:p w:rsidR="005B2A44" w:rsidRPr="00294E3A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294E3A">
        <w:rPr>
          <w:rFonts w:ascii="Times New Roman" w:hAnsi="Times New Roman"/>
          <w:color w:val="1A1A1A"/>
          <w:sz w:val="24"/>
          <w:szCs w:val="24"/>
        </w:rPr>
        <w:t>планы классных руководителей соответствуют современным требованиям, многие из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которых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были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глубоки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по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содержанию.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Многие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классные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руководители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владеют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разнообразным арсеналом форм и способов организации воспитательного процесса, имеют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высокую теоретическую и методическую подготовку в целеполагании, планировании,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организации и анализе воспитательной работы, достаточно уверенно ориентируются в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lastRenderedPageBreak/>
        <w:t>современных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педагогических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концепциях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воспитания,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инновационных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методиках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используют их как основу для педагогической деятельности. Хочется отметить серьезный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 xml:space="preserve">подход к планированию своей работы таких классных руководителей, как: </w:t>
      </w:r>
      <w:r>
        <w:rPr>
          <w:rFonts w:ascii="Times New Roman" w:hAnsi="Times New Roman"/>
          <w:color w:val="1A1A1A"/>
          <w:sz w:val="24"/>
          <w:szCs w:val="24"/>
        </w:rPr>
        <w:t>Прохоренко Т.М., Краснобородько С.И., Кручинкина В.А., Орехова Н.В., Бойцова Т.А.</w:t>
      </w:r>
    </w:p>
    <w:p w:rsidR="005B2A44" w:rsidRPr="00294E3A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294E3A">
        <w:rPr>
          <w:rFonts w:ascii="Times New Roman" w:hAnsi="Times New Roman"/>
          <w:color w:val="1A1A1A"/>
          <w:sz w:val="24"/>
          <w:szCs w:val="24"/>
        </w:rPr>
        <w:t>Их планы воспитательной работы отличаются разнообразием содержания и форм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проведения мероприятий, направлены на развитие интересов и способностей детей. При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составлении плана эти классные руководители учитывали результаты работы прошлого года,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возрастные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психологические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особенности,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пожелания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возможности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классного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коллектива. Но есть категория классных руководителей, в планах которых прослеживаются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однообразные формы работы, не соответствующие возрасту учащихся, с помощью которых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трудно заинтересовать и включить ребят в жизнедеятельность коллектива. В данной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ситуации классным руководителям были даны рекомендации аргументированно выделять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проблемы в работе с классным коллективом, четко ставить задачи, а затем выстраивать план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работы.</w:t>
      </w:r>
    </w:p>
    <w:p w:rsidR="005B2A44" w:rsidRPr="00064A4A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294E3A">
        <w:rPr>
          <w:rFonts w:ascii="Times New Roman" w:hAnsi="Times New Roman"/>
          <w:color w:val="1A1A1A"/>
          <w:sz w:val="24"/>
          <w:szCs w:val="24"/>
        </w:rPr>
        <w:t>Вопросы для обсуждения на заседаниях МО подбирались в соответствии с темой, они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были важными, интересными и злободневными. Классные руководители делились своим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опытом и знаниями, черпали много полезной информации для себя, что давало возможность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расширять свою профессиональную компетентность по различным аспектам воспитания. В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результате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сложившегося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особого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режима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работы,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в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данном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учебном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году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МО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систематически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знакомило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классных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руководителей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с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Интернет</w:t>
      </w:r>
      <w:r>
        <w:rPr>
          <w:rFonts w:ascii="Times New Roman" w:hAnsi="Times New Roman"/>
          <w:color w:val="1A1A1A"/>
          <w:sz w:val="24"/>
          <w:szCs w:val="24"/>
        </w:rPr>
        <w:t xml:space="preserve"> – </w:t>
      </w:r>
      <w:r w:rsidRPr="00294E3A">
        <w:rPr>
          <w:rFonts w:ascii="Times New Roman" w:hAnsi="Times New Roman"/>
          <w:color w:val="1A1A1A"/>
          <w:sz w:val="24"/>
          <w:szCs w:val="24"/>
        </w:rPr>
        <w:t>ресурсами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294E3A">
        <w:rPr>
          <w:rFonts w:ascii="Times New Roman" w:hAnsi="Times New Roman"/>
          <w:color w:val="1A1A1A"/>
          <w:sz w:val="24"/>
          <w:szCs w:val="24"/>
        </w:rPr>
        <w:t>и</w:t>
      </w:r>
      <w:r w:rsidRPr="00064A4A">
        <w:rPr>
          <w:rFonts w:ascii="Times New Roman" w:hAnsi="Times New Roman"/>
          <w:color w:val="1A1A1A"/>
          <w:sz w:val="24"/>
          <w:szCs w:val="24"/>
        </w:rPr>
        <w:t xml:space="preserve"> методическими рекомендациями, помогающими в работе с классным коллективом.</w:t>
      </w:r>
    </w:p>
    <w:p w:rsidR="005B2A44" w:rsidRPr="00064A4A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064A4A">
        <w:rPr>
          <w:rFonts w:ascii="Times New Roman" w:hAnsi="Times New Roman"/>
          <w:color w:val="1A1A1A"/>
          <w:sz w:val="24"/>
          <w:szCs w:val="24"/>
        </w:rPr>
        <w:t>Темы для самообразования, выбранные педагогами, свидетельствуют о том, что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064A4A">
        <w:rPr>
          <w:rFonts w:ascii="Times New Roman" w:hAnsi="Times New Roman"/>
          <w:color w:val="1A1A1A"/>
          <w:sz w:val="24"/>
          <w:szCs w:val="24"/>
        </w:rPr>
        <w:t>классные руководители понимают всю важность задач, стоящих перед ними. Отчет по темам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064A4A">
        <w:rPr>
          <w:rFonts w:ascii="Times New Roman" w:hAnsi="Times New Roman"/>
          <w:color w:val="1A1A1A"/>
          <w:sz w:val="24"/>
          <w:szCs w:val="24"/>
        </w:rPr>
        <w:t>самообразования классные руководители представили в апреле.</w:t>
      </w:r>
    </w:p>
    <w:p w:rsidR="005B2A44" w:rsidRPr="00064A4A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  <w:r w:rsidRPr="00064A4A">
        <w:rPr>
          <w:rFonts w:ascii="Times New Roman" w:hAnsi="Times New Roman"/>
          <w:color w:val="1A1A1A"/>
          <w:sz w:val="24"/>
          <w:szCs w:val="24"/>
        </w:rPr>
        <w:t>На последнем МО были подведены итоги работы классных руководителей. Основной формой работы классных руководителей школы был и остается классный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064A4A">
        <w:rPr>
          <w:rFonts w:ascii="Times New Roman" w:hAnsi="Times New Roman"/>
          <w:color w:val="1A1A1A"/>
          <w:sz w:val="24"/>
          <w:szCs w:val="24"/>
        </w:rPr>
        <w:t>час (в разных формах его проведения) и внеклассные мероприятия, где школьники под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064A4A">
        <w:rPr>
          <w:rFonts w:ascii="Times New Roman" w:hAnsi="Times New Roman"/>
          <w:color w:val="1A1A1A"/>
          <w:sz w:val="24"/>
          <w:szCs w:val="24"/>
        </w:rPr>
        <w:t>ненавязчивым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064A4A">
        <w:rPr>
          <w:rFonts w:ascii="Times New Roman" w:hAnsi="Times New Roman"/>
          <w:color w:val="1A1A1A"/>
          <w:sz w:val="24"/>
          <w:szCs w:val="24"/>
        </w:rPr>
        <w:t>руководством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020DA5">
        <w:rPr>
          <w:rFonts w:ascii="Times New Roman" w:hAnsi="Times New Roman"/>
          <w:color w:val="1A1A1A"/>
          <w:sz w:val="24"/>
          <w:szCs w:val="23"/>
        </w:rPr>
        <w:t>педагога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020DA5">
        <w:rPr>
          <w:rFonts w:ascii="Times New Roman" w:hAnsi="Times New Roman"/>
          <w:color w:val="1A1A1A"/>
          <w:sz w:val="24"/>
          <w:szCs w:val="23"/>
        </w:rPr>
        <w:t>включаются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020DA5">
        <w:rPr>
          <w:rFonts w:ascii="Times New Roman" w:hAnsi="Times New Roman"/>
          <w:color w:val="1A1A1A"/>
          <w:sz w:val="24"/>
          <w:szCs w:val="23"/>
        </w:rPr>
        <w:t>в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020DA5">
        <w:rPr>
          <w:rFonts w:ascii="Times New Roman" w:hAnsi="Times New Roman"/>
          <w:color w:val="1A1A1A"/>
          <w:sz w:val="24"/>
          <w:szCs w:val="23"/>
        </w:rPr>
        <w:t>специально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020DA5">
        <w:rPr>
          <w:rFonts w:ascii="Times New Roman" w:hAnsi="Times New Roman"/>
          <w:color w:val="1A1A1A"/>
          <w:sz w:val="24"/>
          <w:szCs w:val="23"/>
        </w:rPr>
        <w:t>организованную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064A4A">
        <w:rPr>
          <w:rFonts w:ascii="Times New Roman" w:hAnsi="Times New Roman"/>
          <w:color w:val="1A1A1A"/>
          <w:sz w:val="24"/>
          <w:szCs w:val="24"/>
        </w:rPr>
        <w:t xml:space="preserve">деятельность, </w:t>
      </w:r>
      <w:r>
        <w:rPr>
          <w:rFonts w:ascii="Times New Roman" w:hAnsi="Times New Roman"/>
          <w:color w:val="1A1A1A"/>
          <w:sz w:val="24"/>
          <w:szCs w:val="24"/>
        </w:rPr>
        <w:t xml:space="preserve">  </w:t>
      </w:r>
      <w:r w:rsidRPr="00064A4A">
        <w:rPr>
          <w:rFonts w:ascii="Times New Roman" w:hAnsi="Times New Roman"/>
          <w:color w:val="1A1A1A"/>
          <w:sz w:val="24"/>
          <w:szCs w:val="24"/>
        </w:rPr>
        <w:t>с</w:t>
      </w:r>
      <w:r>
        <w:rPr>
          <w:rFonts w:ascii="Times New Roman" w:hAnsi="Times New Roman"/>
          <w:color w:val="1A1A1A"/>
          <w:sz w:val="24"/>
          <w:szCs w:val="24"/>
        </w:rPr>
        <w:t>п</w:t>
      </w:r>
      <w:r w:rsidRPr="00064A4A">
        <w:rPr>
          <w:rFonts w:ascii="Times New Roman" w:hAnsi="Times New Roman"/>
          <w:color w:val="1A1A1A"/>
          <w:sz w:val="24"/>
          <w:szCs w:val="24"/>
        </w:rPr>
        <w:t>о</w:t>
      </w:r>
      <w:r>
        <w:rPr>
          <w:rFonts w:ascii="Times New Roman" w:hAnsi="Times New Roman"/>
          <w:color w:val="1A1A1A"/>
          <w:sz w:val="24"/>
          <w:szCs w:val="24"/>
        </w:rPr>
        <w:t>со</w:t>
      </w:r>
      <w:r w:rsidRPr="00064A4A">
        <w:rPr>
          <w:rFonts w:ascii="Times New Roman" w:hAnsi="Times New Roman"/>
          <w:color w:val="1A1A1A"/>
          <w:sz w:val="24"/>
          <w:szCs w:val="24"/>
        </w:rPr>
        <w:t>бствующую формированию системы отношений к окружающему миру,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064A4A">
        <w:rPr>
          <w:rFonts w:ascii="Times New Roman" w:hAnsi="Times New Roman"/>
          <w:color w:val="1A1A1A"/>
          <w:sz w:val="24"/>
          <w:szCs w:val="24"/>
        </w:rPr>
        <w:t>друг к другу, к самим себе.</w:t>
      </w:r>
    </w:p>
    <w:p w:rsidR="005B2A44" w:rsidRPr="00294E3A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4"/>
        </w:rPr>
      </w:pPr>
      <w:r w:rsidRPr="008B29C1">
        <w:rPr>
          <w:rFonts w:ascii="Times New Roman" w:hAnsi="Times New Roman"/>
          <w:color w:val="1A1A1A"/>
          <w:sz w:val="24"/>
          <w:szCs w:val="23"/>
          <w:shd w:val="clear" w:color="auto" w:fill="FFFFFF"/>
        </w:rPr>
        <w:t>Следует отметить наиболее удачные тематические мероприятия: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851"/>
        <w:gridCol w:w="3070"/>
        <w:gridCol w:w="5435"/>
      </w:tblGrid>
      <w:tr w:rsidR="005B2A44" w:rsidRPr="00800913" w:rsidTr="001D6F4C">
        <w:tc>
          <w:tcPr>
            <w:tcW w:w="851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070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5435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</w:tr>
      <w:tr w:rsidR="005B2A44" w:rsidRPr="00800913" w:rsidTr="001D6F4C">
        <w:tc>
          <w:tcPr>
            <w:tcW w:w="851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3070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Краснобородько Светлана Ивановна</w:t>
            </w:r>
          </w:p>
        </w:tc>
        <w:tc>
          <w:tcPr>
            <w:tcW w:w="5435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05.09 Безопасный путь от дома до школы</w:t>
            </w:r>
          </w:p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2A44" w:rsidRPr="00800913" w:rsidTr="001D6F4C">
        <w:trPr>
          <w:trHeight w:val="273"/>
        </w:trPr>
        <w:tc>
          <w:tcPr>
            <w:tcW w:w="851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070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Олейник Инна Михайловна</w:t>
            </w:r>
          </w:p>
        </w:tc>
        <w:tc>
          <w:tcPr>
            <w:tcW w:w="5435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25.12 Здравствуй, праздник новогодний!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2A44" w:rsidRPr="00800913" w:rsidTr="001D6F4C">
        <w:tc>
          <w:tcPr>
            <w:tcW w:w="851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070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Прохоренко Татьяна Михайловна</w:t>
            </w:r>
          </w:p>
        </w:tc>
        <w:tc>
          <w:tcPr>
            <w:tcW w:w="5435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16.10 День отца</w:t>
            </w:r>
          </w:p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2A44" w:rsidRPr="00800913" w:rsidTr="001D6F4C">
        <w:tc>
          <w:tcPr>
            <w:tcW w:w="851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 xml:space="preserve">4 а </w:t>
            </w:r>
          </w:p>
        </w:tc>
        <w:tc>
          <w:tcPr>
            <w:tcW w:w="3070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Кручинкина Виктория Андреевна</w:t>
            </w:r>
          </w:p>
        </w:tc>
        <w:tc>
          <w:tcPr>
            <w:tcW w:w="5435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913">
              <w:rPr>
                <w:rFonts w:ascii="Times New Roman" w:hAnsi="Times New Roman"/>
                <w:sz w:val="24"/>
                <w:szCs w:val="24"/>
              </w:rPr>
              <w:t>21.02 Волшебный мир геометрии</w:t>
            </w:r>
          </w:p>
        </w:tc>
      </w:tr>
      <w:tr w:rsidR="005B2A44" w:rsidRPr="00800913" w:rsidTr="001D6F4C">
        <w:tc>
          <w:tcPr>
            <w:tcW w:w="851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  <w:tc>
          <w:tcPr>
            <w:tcW w:w="3070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Курта Анна Васильевна</w:t>
            </w:r>
          </w:p>
        </w:tc>
        <w:tc>
          <w:tcPr>
            <w:tcW w:w="5435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913">
              <w:rPr>
                <w:rFonts w:ascii="Times New Roman" w:hAnsi="Times New Roman"/>
                <w:sz w:val="24"/>
                <w:szCs w:val="24"/>
              </w:rPr>
              <w:t xml:space="preserve"> 10.04 Таланты и способности </w:t>
            </w:r>
          </w:p>
        </w:tc>
      </w:tr>
      <w:tr w:rsidR="005B2A44" w:rsidRPr="00800913" w:rsidTr="001D6F4C">
        <w:tc>
          <w:tcPr>
            <w:tcW w:w="851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3070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 xml:space="preserve">Джелялова </w:t>
            </w:r>
            <w:proofErr w:type="spellStart"/>
            <w:r w:rsidRPr="00800913">
              <w:rPr>
                <w:rFonts w:ascii="Times New Roman" w:hAnsi="Times New Roman"/>
                <w:sz w:val="24"/>
                <w:szCs w:val="24"/>
              </w:rPr>
              <w:t>Гульзара</w:t>
            </w:r>
            <w:proofErr w:type="spellEnd"/>
            <w:r w:rsidRPr="00800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913">
              <w:rPr>
                <w:rFonts w:ascii="Times New Roman" w:hAnsi="Times New Roman"/>
                <w:sz w:val="24"/>
                <w:szCs w:val="24"/>
              </w:rPr>
              <w:t>Хабибуллаевна</w:t>
            </w:r>
            <w:proofErr w:type="spellEnd"/>
          </w:p>
        </w:tc>
        <w:tc>
          <w:tcPr>
            <w:tcW w:w="5435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22.01 80 лет со дня освобождения Ленинграда от фашистской блокады</w:t>
            </w:r>
          </w:p>
        </w:tc>
      </w:tr>
      <w:tr w:rsidR="005B2A44" w:rsidRPr="00800913" w:rsidTr="001D6F4C">
        <w:tc>
          <w:tcPr>
            <w:tcW w:w="851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070" w:type="dxa"/>
          </w:tcPr>
          <w:p w:rsidR="005B2A44" w:rsidRPr="00800913" w:rsidRDefault="005B2A44" w:rsidP="001D6F4C">
            <w:pPr>
              <w:pStyle w:val="a4"/>
            </w:pPr>
            <w:r w:rsidRPr="00800913">
              <w:t xml:space="preserve">Валиева </w:t>
            </w:r>
            <w:proofErr w:type="spellStart"/>
            <w:r w:rsidRPr="00800913">
              <w:t>Ленара</w:t>
            </w:r>
            <w:proofErr w:type="spellEnd"/>
            <w:r w:rsidRPr="00800913">
              <w:t xml:space="preserve"> </w:t>
            </w:r>
            <w:proofErr w:type="spellStart"/>
            <w:r w:rsidRPr="00800913">
              <w:t>Исмаиловна</w:t>
            </w:r>
            <w:proofErr w:type="spellEnd"/>
          </w:p>
        </w:tc>
        <w:tc>
          <w:tcPr>
            <w:tcW w:w="5435" w:type="dxa"/>
          </w:tcPr>
          <w:p w:rsidR="005B2A44" w:rsidRPr="00800913" w:rsidRDefault="005B2A44" w:rsidP="001D6F4C">
            <w:pPr>
              <w:pStyle w:val="a4"/>
              <w:rPr>
                <w:highlight w:val="yellow"/>
              </w:rPr>
            </w:pPr>
            <w:r>
              <w:t xml:space="preserve"> </w:t>
            </w:r>
            <w:r w:rsidRPr="00800913">
              <w:t xml:space="preserve">15.02 «Без пошлого – нет будущего…» к 80 – летию освобождения Крыма от немецко-фашистских захватчиков </w:t>
            </w:r>
          </w:p>
        </w:tc>
      </w:tr>
      <w:tr w:rsidR="005B2A44" w:rsidRPr="00800913" w:rsidTr="001D6F4C">
        <w:tc>
          <w:tcPr>
            <w:tcW w:w="851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3070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Орехова Наталья Владимировна</w:t>
            </w:r>
          </w:p>
        </w:tc>
        <w:tc>
          <w:tcPr>
            <w:tcW w:w="5435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09.10 Мои права и обязанности</w:t>
            </w:r>
          </w:p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2A44" w:rsidRPr="00800913" w:rsidTr="001D6F4C">
        <w:tc>
          <w:tcPr>
            <w:tcW w:w="851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3070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Егорченко Людмила Николаевна</w:t>
            </w:r>
          </w:p>
        </w:tc>
        <w:tc>
          <w:tcPr>
            <w:tcW w:w="5435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17.11 Добрые слова</w:t>
            </w:r>
          </w:p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2A44" w:rsidRPr="00800913" w:rsidTr="001D6F4C">
        <w:tc>
          <w:tcPr>
            <w:tcW w:w="851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070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Марченко Галина Александровна</w:t>
            </w:r>
          </w:p>
        </w:tc>
        <w:tc>
          <w:tcPr>
            <w:tcW w:w="5435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913">
              <w:rPr>
                <w:rFonts w:ascii="Times New Roman" w:hAnsi="Times New Roman"/>
                <w:sz w:val="24"/>
                <w:szCs w:val="24"/>
              </w:rPr>
              <w:t>01.02 Экологический урок</w:t>
            </w:r>
          </w:p>
        </w:tc>
      </w:tr>
      <w:tr w:rsidR="005B2A44" w:rsidRPr="00800913" w:rsidTr="001D6F4C">
        <w:tc>
          <w:tcPr>
            <w:tcW w:w="851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070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 xml:space="preserve">Горблянская Светлана </w:t>
            </w:r>
            <w:r w:rsidRPr="00800913">
              <w:rPr>
                <w:rFonts w:ascii="Times New Roman" w:hAnsi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5435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lastRenderedPageBreak/>
              <w:t>16.10 День отца в России</w:t>
            </w:r>
          </w:p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5B2A44" w:rsidRPr="00800913" w:rsidTr="001D6F4C">
        <w:tc>
          <w:tcPr>
            <w:tcW w:w="851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70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Уткин Сергей Александрович</w:t>
            </w:r>
          </w:p>
        </w:tc>
        <w:tc>
          <w:tcPr>
            <w:tcW w:w="5435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25.09 Избирательная система России (30 лет ЦИК)</w:t>
            </w:r>
          </w:p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2A44" w:rsidRPr="00800913" w:rsidTr="001D6F4C">
        <w:tc>
          <w:tcPr>
            <w:tcW w:w="851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3070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Каретникова Ольга Александровна</w:t>
            </w:r>
          </w:p>
        </w:tc>
        <w:tc>
          <w:tcPr>
            <w:tcW w:w="5435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04.12 О взаимоотношениях в коллективе</w:t>
            </w:r>
          </w:p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2A44" w:rsidRPr="00800913" w:rsidTr="001D6F4C">
        <w:tc>
          <w:tcPr>
            <w:tcW w:w="851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70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Бойцова Татьяна Анатольевна</w:t>
            </w:r>
          </w:p>
        </w:tc>
        <w:tc>
          <w:tcPr>
            <w:tcW w:w="5435" w:type="dxa"/>
          </w:tcPr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 w:rsidRPr="00800913">
              <w:rPr>
                <w:rFonts w:ascii="Times New Roman" w:hAnsi="Times New Roman"/>
                <w:sz w:val="24"/>
                <w:szCs w:val="24"/>
              </w:rPr>
              <w:t>03.11 День народного единства</w:t>
            </w:r>
          </w:p>
          <w:p w:rsidR="005B2A44" w:rsidRPr="00800913" w:rsidRDefault="005B2A44" w:rsidP="001D6F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B2A44" w:rsidRPr="00305B9C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3"/>
        </w:rPr>
      </w:pPr>
      <w:r w:rsidRPr="00305B9C">
        <w:rPr>
          <w:rFonts w:ascii="Times New Roman" w:hAnsi="Times New Roman"/>
          <w:color w:val="1A1A1A"/>
          <w:sz w:val="24"/>
          <w:szCs w:val="23"/>
        </w:rPr>
        <w:t>Положительными моментами классных часов являются:</w:t>
      </w:r>
    </w:p>
    <w:p w:rsidR="005B2A44" w:rsidRPr="00305B9C" w:rsidRDefault="005B2A44" w:rsidP="005B2A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3"/>
        </w:rPr>
      </w:pPr>
      <w:r w:rsidRPr="00305B9C">
        <w:rPr>
          <w:rFonts w:ascii="Times New Roman" w:hAnsi="Times New Roman"/>
          <w:color w:val="1A1A1A"/>
          <w:sz w:val="24"/>
          <w:szCs w:val="23"/>
        </w:rPr>
        <w:t>целевая направленность классных часов;</w:t>
      </w:r>
    </w:p>
    <w:p w:rsidR="005B2A44" w:rsidRPr="00305B9C" w:rsidRDefault="005B2A44" w:rsidP="005B2A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3"/>
        </w:rPr>
      </w:pPr>
      <w:r w:rsidRPr="00305B9C">
        <w:rPr>
          <w:rFonts w:ascii="Times New Roman" w:hAnsi="Times New Roman"/>
          <w:color w:val="1A1A1A"/>
          <w:sz w:val="24"/>
          <w:szCs w:val="23"/>
        </w:rPr>
        <w:t>музыкальное оформление мероприятий;</w:t>
      </w:r>
    </w:p>
    <w:p w:rsidR="005B2A44" w:rsidRPr="00305B9C" w:rsidRDefault="005B2A44" w:rsidP="005B2A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3"/>
        </w:rPr>
      </w:pPr>
      <w:r w:rsidRPr="00305B9C">
        <w:rPr>
          <w:rFonts w:ascii="Times New Roman" w:hAnsi="Times New Roman"/>
          <w:color w:val="1A1A1A"/>
          <w:sz w:val="24"/>
          <w:szCs w:val="23"/>
        </w:rPr>
        <w:t>сочетание коллективной работы с индивидуальным подходом;</w:t>
      </w:r>
    </w:p>
    <w:p w:rsidR="005B2A44" w:rsidRPr="00305B9C" w:rsidRDefault="005B2A44" w:rsidP="005B2A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3"/>
        </w:rPr>
      </w:pPr>
      <w:r w:rsidRPr="00305B9C">
        <w:rPr>
          <w:rFonts w:ascii="Times New Roman" w:hAnsi="Times New Roman"/>
          <w:color w:val="1A1A1A"/>
          <w:sz w:val="24"/>
          <w:szCs w:val="23"/>
        </w:rPr>
        <w:t>высокая активность учащихся и их интерес к классным часам;</w:t>
      </w:r>
    </w:p>
    <w:p w:rsidR="005B2A44" w:rsidRPr="00305B9C" w:rsidRDefault="005B2A44" w:rsidP="005B2A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3"/>
        </w:rPr>
      </w:pPr>
      <w:r w:rsidRPr="00305B9C">
        <w:rPr>
          <w:rFonts w:ascii="Times New Roman" w:hAnsi="Times New Roman"/>
          <w:color w:val="1A1A1A"/>
          <w:sz w:val="24"/>
          <w:szCs w:val="23"/>
        </w:rPr>
        <w:t>эмоционально–нравственный отклик учащихся, переживания и проявление чувств</w:t>
      </w:r>
    </w:p>
    <w:p w:rsidR="005B2A44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3"/>
        </w:rPr>
      </w:pPr>
      <w:r>
        <w:rPr>
          <w:rFonts w:ascii="Times New Roman" w:hAnsi="Times New Roman"/>
          <w:color w:val="1A1A1A"/>
          <w:sz w:val="24"/>
          <w:szCs w:val="23"/>
        </w:rPr>
        <w:t xml:space="preserve">            </w:t>
      </w:r>
      <w:r w:rsidRPr="00D54BC9">
        <w:rPr>
          <w:rFonts w:ascii="Times New Roman" w:hAnsi="Times New Roman"/>
          <w:color w:val="1A1A1A"/>
          <w:sz w:val="24"/>
          <w:szCs w:val="23"/>
        </w:rPr>
        <w:t>благодарности.</w:t>
      </w:r>
    </w:p>
    <w:p w:rsidR="005B2A44" w:rsidRPr="00D54BC9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3"/>
        </w:rPr>
      </w:pPr>
      <w:r w:rsidRPr="00D54BC9">
        <w:rPr>
          <w:rFonts w:ascii="Times New Roman" w:hAnsi="Times New Roman"/>
          <w:color w:val="1A1A1A"/>
          <w:sz w:val="24"/>
          <w:szCs w:val="23"/>
          <w:shd w:val="clear" w:color="auto" w:fill="FFFFFF"/>
        </w:rPr>
        <w:t>Однако, следует разнообразить приемы, методы и формы проведения классных часов.</w:t>
      </w:r>
    </w:p>
    <w:p w:rsidR="005B2A44" w:rsidRPr="00D54BC9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3"/>
        </w:rPr>
      </w:pPr>
      <w:r w:rsidRPr="00D54BC9">
        <w:rPr>
          <w:rFonts w:ascii="Times New Roman" w:hAnsi="Times New Roman"/>
          <w:color w:val="1A1A1A"/>
          <w:sz w:val="24"/>
          <w:szCs w:val="23"/>
        </w:rPr>
        <w:t>Решая поставленные задачи, классные руководители важную роль отводили семье.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54BC9">
        <w:rPr>
          <w:rFonts w:ascii="Times New Roman" w:hAnsi="Times New Roman"/>
          <w:color w:val="1A1A1A"/>
          <w:sz w:val="24"/>
          <w:szCs w:val="23"/>
        </w:rPr>
        <w:t>Пропагандировали среди учащихся важность семейных ценностей и традиций, уважения к</w:t>
      </w:r>
    </w:p>
    <w:p w:rsidR="005B2A44" w:rsidRPr="00D54BC9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3"/>
        </w:rPr>
      </w:pPr>
      <w:r w:rsidRPr="00D54BC9">
        <w:rPr>
          <w:rFonts w:ascii="Times New Roman" w:hAnsi="Times New Roman"/>
          <w:color w:val="1A1A1A"/>
          <w:sz w:val="24"/>
          <w:szCs w:val="23"/>
        </w:rPr>
        <w:t>старшим, трудолюбия, любви к родным и близким и т.д. Старались (насколько было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54BC9">
        <w:rPr>
          <w:rFonts w:ascii="Times New Roman" w:hAnsi="Times New Roman"/>
          <w:color w:val="1A1A1A"/>
          <w:sz w:val="24"/>
          <w:szCs w:val="23"/>
        </w:rPr>
        <w:t>возможном в этом году) как можно чаще привлекать родителей в школьную жизнь, вели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54BC9">
        <w:rPr>
          <w:rFonts w:ascii="Times New Roman" w:hAnsi="Times New Roman"/>
          <w:color w:val="1A1A1A"/>
          <w:sz w:val="24"/>
          <w:szCs w:val="23"/>
        </w:rPr>
        <w:t>разъяснительно-профилактические беседы, собрания, инструктажи (онлайн, дистанционно</w:t>
      </w:r>
    </w:p>
    <w:p w:rsidR="005B2A44" w:rsidRPr="00D54BC9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3"/>
        </w:rPr>
      </w:pPr>
      <w:r w:rsidRPr="00D54BC9">
        <w:rPr>
          <w:rFonts w:ascii="Times New Roman" w:hAnsi="Times New Roman"/>
          <w:color w:val="1A1A1A"/>
          <w:sz w:val="24"/>
          <w:szCs w:val="23"/>
        </w:rPr>
        <w:t>через родительские чаты).</w:t>
      </w:r>
    </w:p>
    <w:p w:rsidR="005B2A44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3"/>
        </w:rPr>
      </w:pPr>
      <w:r w:rsidRPr="00BF7AE1">
        <w:rPr>
          <w:rFonts w:ascii="Times New Roman" w:hAnsi="Times New Roman"/>
          <w:color w:val="1A1A1A"/>
          <w:sz w:val="24"/>
          <w:szCs w:val="23"/>
        </w:rPr>
        <w:t>Анализ и изучение работы классных руководителей с классным коллективом показал,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BF7AE1">
        <w:rPr>
          <w:rFonts w:ascii="Times New Roman" w:hAnsi="Times New Roman"/>
          <w:color w:val="1A1A1A"/>
          <w:sz w:val="24"/>
          <w:szCs w:val="23"/>
        </w:rPr>
        <w:t>что работа большинства классных коллективов в 202</w:t>
      </w:r>
      <w:r w:rsidR="007952F0">
        <w:rPr>
          <w:rFonts w:ascii="Times New Roman" w:hAnsi="Times New Roman"/>
          <w:color w:val="1A1A1A"/>
          <w:sz w:val="24"/>
          <w:szCs w:val="23"/>
        </w:rPr>
        <w:t>3</w:t>
      </w:r>
      <w:r w:rsidRPr="00BF7AE1">
        <w:rPr>
          <w:rFonts w:ascii="Times New Roman" w:hAnsi="Times New Roman"/>
          <w:color w:val="1A1A1A"/>
          <w:sz w:val="24"/>
          <w:szCs w:val="23"/>
        </w:rPr>
        <w:t>-202</w:t>
      </w:r>
      <w:r w:rsidR="007952F0">
        <w:rPr>
          <w:rFonts w:ascii="Times New Roman" w:hAnsi="Times New Roman"/>
          <w:color w:val="1A1A1A"/>
          <w:sz w:val="24"/>
          <w:szCs w:val="23"/>
        </w:rPr>
        <w:t>4</w:t>
      </w:r>
      <w:r w:rsidRPr="00BF7AE1">
        <w:rPr>
          <w:rFonts w:ascii="Times New Roman" w:hAnsi="Times New Roman"/>
          <w:color w:val="1A1A1A"/>
          <w:sz w:val="24"/>
          <w:szCs w:val="23"/>
        </w:rPr>
        <w:t xml:space="preserve"> г была направлена на реализацию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BF7AE1">
        <w:rPr>
          <w:rFonts w:ascii="Times New Roman" w:hAnsi="Times New Roman"/>
          <w:color w:val="1A1A1A"/>
          <w:sz w:val="24"/>
          <w:szCs w:val="23"/>
        </w:rPr>
        <w:t>общешкольных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BF7AE1">
        <w:rPr>
          <w:rFonts w:ascii="Times New Roman" w:hAnsi="Times New Roman"/>
          <w:color w:val="1A1A1A"/>
          <w:sz w:val="24"/>
          <w:szCs w:val="23"/>
        </w:rPr>
        <w:t>и социально-значимых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BF7AE1">
        <w:rPr>
          <w:rFonts w:ascii="Times New Roman" w:hAnsi="Times New Roman"/>
          <w:color w:val="1A1A1A"/>
          <w:sz w:val="24"/>
          <w:szCs w:val="23"/>
        </w:rPr>
        <w:t>задач,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BF7AE1">
        <w:rPr>
          <w:rFonts w:ascii="Times New Roman" w:hAnsi="Times New Roman"/>
          <w:color w:val="1A1A1A"/>
          <w:sz w:val="24"/>
          <w:szCs w:val="23"/>
        </w:rPr>
        <w:t>справедливые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BF7AE1">
        <w:rPr>
          <w:rFonts w:ascii="Times New Roman" w:hAnsi="Times New Roman"/>
          <w:color w:val="1A1A1A"/>
          <w:sz w:val="24"/>
          <w:szCs w:val="23"/>
        </w:rPr>
        <w:t>и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BF7AE1">
        <w:rPr>
          <w:rFonts w:ascii="Times New Roman" w:hAnsi="Times New Roman"/>
          <w:color w:val="1A1A1A"/>
          <w:sz w:val="24"/>
          <w:szCs w:val="23"/>
        </w:rPr>
        <w:t>разумные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BF7AE1">
        <w:rPr>
          <w:rFonts w:ascii="Times New Roman" w:hAnsi="Times New Roman"/>
          <w:color w:val="1A1A1A"/>
          <w:sz w:val="24"/>
          <w:szCs w:val="23"/>
        </w:rPr>
        <w:t>требования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BF7AE1">
        <w:rPr>
          <w:rFonts w:ascii="Times New Roman" w:hAnsi="Times New Roman"/>
          <w:color w:val="1A1A1A"/>
          <w:sz w:val="24"/>
          <w:szCs w:val="23"/>
        </w:rPr>
        <w:t>предъявлялись большинством классных руководителей. Подводя итоги, следует отметить, что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BF7AE1">
        <w:rPr>
          <w:rFonts w:ascii="Times New Roman" w:hAnsi="Times New Roman"/>
          <w:color w:val="1A1A1A"/>
          <w:sz w:val="24"/>
          <w:szCs w:val="23"/>
        </w:rPr>
        <w:t>благодаря профессиональным качествам классных руководителей, в этом учебном году более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BF7AE1">
        <w:rPr>
          <w:rFonts w:ascii="Times New Roman" w:hAnsi="Times New Roman"/>
          <w:color w:val="1A1A1A"/>
          <w:sz w:val="24"/>
          <w:szCs w:val="23"/>
        </w:rPr>
        <w:t>содержательной стала работа по гражданско-патриотическому воспитанию школьников.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BF7AE1">
        <w:rPr>
          <w:rFonts w:ascii="Times New Roman" w:hAnsi="Times New Roman"/>
          <w:color w:val="1A1A1A"/>
          <w:sz w:val="24"/>
          <w:szCs w:val="23"/>
        </w:rPr>
        <w:t>Много внимания уделялось правовому воспитанию как необходимому условию формирования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BF7AE1">
        <w:rPr>
          <w:rFonts w:ascii="Times New Roman" w:hAnsi="Times New Roman"/>
          <w:color w:val="1A1A1A"/>
          <w:sz w:val="24"/>
          <w:szCs w:val="23"/>
        </w:rPr>
        <w:t>правосознания и правовой культуры, профориентации и здоровому образу жизни.</w:t>
      </w:r>
    </w:p>
    <w:p w:rsidR="005B2A44" w:rsidRPr="00D61B11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3"/>
        </w:rPr>
      </w:pPr>
      <w:r w:rsidRPr="00D61B11">
        <w:rPr>
          <w:rFonts w:ascii="Times New Roman" w:hAnsi="Times New Roman"/>
          <w:color w:val="1A1A1A"/>
          <w:sz w:val="24"/>
          <w:szCs w:val="23"/>
        </w:rPr>
        <w:t>Основной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61B11">
        <w:rPr>
          <w:rFonts w:ascii="Times New Roman" w:hAnsi="Times New Roman"/>
          <w:color w:val="1A1A1A"/>
          <w:sz w:val="24"/>
          <w:szCs w:val="23"/>
        </w:rPr>
        <w:t>составляющей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61B11">
        <w:rPr>
          <w:rFonts w:ascii="Times New Roman" w:hAnsi="Times New Roman"/>
          <w:color w:val="1A1A1A"/>
          <w:sz w:val="24"/>
          <w:szCs w:val="23"/>
        </w:rPr>
        <w:t>воспитательной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61B11">
        <w:rPr>
          <w:rFonts w:ascii="Times New Roman" w:hAnsi="Times New Roman"/>
          <w:color w:val="1A1A1A"/>
          <w:sz w:val="24"/>
          <w:szCs w:val="23"/>
        </w:rPr>
        <w:t>работы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61B11">
        <w:rPr>
          <w:rFonts w:ascii="Times New Roman" w:hAnsi="Times New Roman"/>
          <w:color w:val="1A1A1A"/>
          <w:sz w:val="24"/>
          <w:szCs w:val="23"/>
        </w:rPr>
        <w:t>являлось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61B11">
        <w:rPr>
          <w:rFonts w:ascii="Times New Roman" w:hAnsi="Times New Roman"/>
          <w:color w:val="1A1A1A"/>
          <w:sz w:val="24"/>
          <w:szCs w:val="23"/>
        </w:rPr>
        <w:t>участие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61B11">
        <w:rPr>
          <w:rFonts w:ascii="Times New Roman" w:hAnsi="Times New Roman"/>
          <w:color w:val="1A1A1A"/>
          <w:sz w:val="24"/>
          <w:szCs w:val="23"/>
        </w:rPr>
        <w:t>классов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61B11">
        <w:rPr>
          <w:rFonts w:ascii="Times New Roman" w:hAnsi="Times New Roman"/>
          <w:color w:val="1A1A1A"/>
          <w:sz w:val="24"/>
          <w:szCs w:val="23"/>
        </w:rPr>
        <w:t>в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61B11">
        <w:rPr>
          <w:rFonts w:ascii="Times New Roman" w:hAnsi="Times New Roman"/>
          <w:color w:val="1A1A1A"/>
          <w:sz w:val="24"/>
          <w:szCs w:val="23"/>
        </w:rPr>
        <w:t>общешкольных мероприятиях и конкурсах различного уровня. Это позволило четко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61B11">
        <w:rPr>
          <w:rFonts w:ascii="Times New Roman" w:hAnsi="Times New Roman"/>
          <w:color w:val="1A1A1A"/>
          <w:sz w:val="24"/>
          <w:szCs w:val="23"/>
        </w:rPr>
        <w:t>определить место классного коллектива в общей системе учебно-воспитательного процесса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61B11">
        <w:rPr>
          <w:rFonts w:ascii="Times New Roman" w:hAnsi="Times New Roman"/>
          <w:color w:val="1A1A1A"/>
          <w:sz w:val="24"/>
          <w:szCs w:val="23"/>
        </w:rPr>
        <w:t>школы. По количеству и качеству участия классных коллективов в мероприятиях и конкурсах,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61B11">
        <w:rPr>
          <w:rFonts w:ascii="Times New Roman" w:hAnsi="Times New Roman"/>
          <w:color w:val="1A1A1A"/>
          <w:sz w:val="24"/>
          <w:szCs w:val="23"/>
        </w:rPr>
        <w:t xml:space="preserve">можно выделить классные коллективы следующих педагогов: </w:t>
      </w:r>
      <w:r>
        <w:rPr>
          <w:rFonts w:ascii="Times New Roman" w:hAnsi="Times New Roman"/>
          <w:color w:val="1A1A1A"/>
          <w:sz w:val="24"/>
          <w:szCs w:val="23"/>
        </w:rPr>
        <w:t>Бойцовой Т.А., Ореховой Н.В., Кручинкиной В.А.</w:t>
      </w:r>
    </w:p>
    <w:p w:rsidR="005B2A44" w:rsidRPr="00D61B11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3"/>
        </w:rPr>
      </w:pPr>
      <w:r w:rsidRPr="00D61B11">
        <w:rPr>
          <w:rFonts w:ascii="Times New Roman" w:hAnsi="Times New Roman"/>
          <w:color w:val="1A1A1A"/>
          <w:sz w:val="24"/>
          <w:szCs w:val="23"/>
        </w:rPr>
        <w:t>Вместе с тем с тем хочется отметить недостатки в работе ШМО: диагностические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61B11">
        <w:rPr>
          <w:rFonts w:ascii="Times New Roman" w:hAnsi="Times New Roman"/>
          <w:color w:val="1A1A1A"/>
          <w:sz w:val="24"/>
          <w:szCs w:val="23"/>
        </w:rPr>
        <w:t>исследования носят эпизодический характер, не у всех классных руководителей в анализах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61B11">
        <w:rPr>
          <w:rFonts w:ascii="Times New Roman" w:hAnsi="Times New Roman"/>
          <w:color w:val="1A1A1A"/>
          <w:sz w:val="24"/>
          <w:szCs w:val="23"/>
        </w:rPr>
        <w:t>работы прослеживается в полной мере результативность работы, особенно конкурсного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61B11">
        <w:rPr>
          <w:rFonts w:ascii="Times New Roman" w:hAnsi="Times New Roman"/>
          <w:color w:val="1A1A1A"/>
          <w:sz w:val="24"/>
          <w:szCs w:val="23"/>
        </w:rPr>
        <w:t>движения.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61B11">
        <w:rPr>
          <w:rFonts w:ascii="Times New Roman" w:hAnsi="Times New Roman"/>
          <w:color w:val="1A1A1A"/>
          <w:sz w:val="24"/>
          <w:szCs w:val="23"/>
        </w:rPr>
        <w:t>Некоторые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61B11">
        <w:rPr>
          <w:rFonts w:ascii="Times New Roman" w:hAnsi="Times New Roman"/>
          <w:color w:val="1A1A1A"/>
          <w:sz w:val="24"/>
          <w:szCs w:val="23"/>
        </w:rPr>
        <w:t>классные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61B11">
        <w:rPr>
          <w:rFonts w:ascii="Times New Roman" w:hAnsi="Times New Roman"/>
          <w:color w:val="1A1A1A"/>
          <w:sz w:val="24"/>
          <w:szCs w:val="23"/>
        </w:rPr>
        <w:t>руководители</w:t>
      </w:r>
      <w:r>
        <w:rPr>
          <w:rFonts w:ascii="Times New Roman" w:hAnsi="Times New Roman"/>
          <w:color w:val="1A1A1A"/>
          <w:sz w:val="24"/>
          <w:szCs w:val="23"/>
        </w:rPr>
        <w:t xml:space="preserve"> несвоевременно сдавали отчётные материалы </w:t>
      </w:r>
      <w:r w:rsidRPr="00D61B11">
        <w:rPr>
          <w:rFonts w:ascii="Times New Roman" w:hAnsi="Times New Roman"/>
          <w:color w:val="1A1A1A"/>
          <w:sz w:val="24"/>
          <w:szCs w:val="23"/>
        </w:rPr>
        <w:t>руководител</w:t>
      </w:r>
      <w:r>
        <w:rPr>
          <w:rFonts w:ascii="Times New Roman" w:hAnsi="Times New Roman"/>
          <w:color w:val="1A1A1A"/>
          <w:sz w:val="24"/>
          <w:szCs w:val="23"/>
        </w:rPr>
        <w:t>ю</w:t>
      </w:r>
      <w:r w:rsidRPr="00D61B11">
        <w:rPr>
          <w:rFonts w:ascii="Times New Roman" w:hAnsi="Times New Roman"/>
          <w:color w:val="1A1A1A"/>
          <w:sz w:val="24"/>
          <w:szCs w:val="23"/>
        </w:rPr>
        <w:t xml:space="preserve"> МО. Не полностью реализованы возможности учащихся во внеурочной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61B11">
        <w:rPr>
          <w:rFonts w:ascii="Times New Roman" w:hAnsi="Times New Roman"/>
          <w:color w:val="1A1A1A"/>
          <w:sz w:val="24"/>
          <w:szCs w:val="23"/>
        </w:rPr>
        <w:t>деятельности, не все учащиеся нашли свое место в общественной жизни школы.</w:t>
      </w:r>
    </w:p>
    <w:p w:rsidR="005B2A44" w:rsidRPr="00D61B11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3"/>
        </w:rPr>
      </w:pPr>
      <w:r w:rsidRPr="00D61B11">
        <w:rPr>
          <w:rFonts w:ascii="Times New Roman" w:hAnsi="Times New Roman"/>
          <w:color w:val="1A1A1A"/>
          <w:sz w:val="24"/>
          <w:szCs w:val="23"/>
        </w:rPr>
        <w:t>План на 202</w:t>
      </w:r>
      <w:r>
        <w:rPr>
          <w:rFonts w:ascii="Times New Roman" w:hAnsi="Times New Roman"/>
          <w:color w:val="1A1A1A"/>
          <w:sz w:val="24"/>
          <w:szCs w:val="23"/>
        </w:rPr>
        <w:t>3</w:t>
      </w:r>
      <w:r w:rsidRPr="00D61B11">
        <w:rPr>
          <w:rFonts w:ascii="Times New Roman" w:hAnsi="Times New Roman"/>
          <w:color w:val="1A1A1A"/>
          <w:sz w:val="24"/>
          <w:szCs w:val="23"/>
        </w:rPr>
        <w:t>-202</w:t>
      </w:r>
      <w:r>
        <w:rPr>
          <w:rFonts w:ascii="Times New Roman" w:hAnsi="Times New Roman"/>
          <w:color w:val="1A1A1A"/>
          <w:sz w:val="24"/>
          <w:szCs w:val="23"/>
        </w:rPr>
        <w:t>4</w:t>
      </w:r>
      <w:r w:rsidRPr="00D61B11">
        <w:rPr>
          <w:rFonts w:ascii="Times New Roman" w:hAnsi="Times New Roman"/>
          <w:color w:val="1A1A1A"/>
          <w:sz w:val="24"/>
          <w:szCs w:val="23"/>
        </w:rPr>
        <w:t xml:space="preserve"> учебный год выполнен. Задачи, поставленные в начале года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61B11">
        <w:rPr>
          <w:rFonts w:ascii="Times New Roman" w:hAnsi="Times New Roman"/>
          <w:color w:val="1A1A1A"/>
          <w:sz w:val="24"/>
          <w:szCs w:val="23"/>
        </w:rPr>
        <w:t>перед педагогическим коллективом, решены.</w:t>
      </w:r>
    </w:p>
    <w:p w:rsidR="005B2A44" w:rsidRPr="00DC3EED" w:rsidRDefault="005B2A44" w:rsidP="005B2A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4"/>
          <w:szCs w:val="23"/>
        </w:rPr>
      </w:pPr>
      <w:r w:rsidRPr="00DC3EED">
        <w:rPr>
          <w:rFonts w:ascii="Times New Roman" w:hAnsi="Times New Roman"/>
          <w:color w:val="1A1A1A"/>
          <w:sz w:val="24"/>
          <w:szCs w:val="23"/>
        </w:rPr>
        <w:t xml:space="preserve">Исходя из проанализированного предлагаются следующие </w:t>
      </w:r>
      <w:r w:rsidRPr="00DC3EED">
        <w:rPr>
          <w:rFonts w:ascii="Times New Roman" w:hAnsi="Times New Roman"/>
          <w:color w:val="1A1A1A"/>
          <w:sz w:val="24"/>
          <w:szCs w:val="23"/>
          <w:u w:val="single"/>
        </w:rPr>
        <w:t>задачи на 202</w:t>
      </w:r>
      <w:r>
        <w:rPr>
          <w:rFonts w:ascii="Times New Roman" w:hAnsi="Times New Roman"/>
          <w:color w:val="1A1A1A"/>
          <w:sz w:val="24"/>
          <w:szCs w:val="23"/>
          <w:u w:val="single"/>
        </w:rPr>
        <w:t>4</w:t>
      </w:r>
      <w:r w:rsidRPr="00DC3EED">
        <w:rPr>
          <w:rFonts w:ascii="Times New Roman" w:hAnsi="Times New Roman"/>
          <w:color w:val="1A1A1A"/>
          <w:sz w:val="24"/>
          <w:szCs w:val="23"/>
          <w:u w:val="single"/>
        </w:rPr>
        <w:t>-202</w:t>
      </w:r>
      <w:r>
        <w:rPr>
          <w:rFonts w:ascii="Times New Roman" w:hAnsi="Times New Roman"/>
          <w:color w:val="1A1A1A"/>
          <w:sz w:val="24"/>
          <w:szCs w:val="23"/>
          <w:u w:val="single"/>
        </w:rPr>
        <w:t>5</w:t>
      </w:r>
      <w:r>
        <w:rPr>
          <w:rFonts w:ascii="Times New Roman" w:hAnsi="Times New Roman"/>
          <w:color w:val="1A1A1A"/>
          <w:sz w:val="24"/>
          <w:szCs w:val="23"/>
        </w:rPr>
        <w:t xml:space="preserve"> </w:t>
      </w:r>
      <w:r w:rsidRPr="00DC3EED">
        <w:rPr>
          <w:rFonts w:ascii="Times New Roman" w:hAnsi="Times New Roman"/>
          <w:color w:val="1A1A1A"/>
          <w:sz w:val="24"/>
          <w:szCs w:val="23"/>
        </w:rPr>
        <w:t>учебный год:</w:t>
      </w:r>
    </w:p>
    <w:p w:rsidR="005B2A44" w:rsidRPr="00DC3EED" w:rsidRDefault="005B2A44" w:rsidP="005B2A4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3"/>
        </w:rPr>
      </w:pPr>
      <w:r w:rsidRPr="00DC3EED">
        <w:rPr>
          <w:rFonts w:ascii="Times New Roman" w:hAnsi="Times New Roman"/>
          <w:color w:val="1A1A1A"/>
          <w:sz w:val="24"/>
          <w:szCs w:val="23"/>
        </w:rPr>
        <w:t>Продолжить работу по повышению профессионального мастерства классного руководителя посредством знакомства с опытом педагогов как нашей школы, так и других школ, а также путем знакомства с новинками педагогической литературы.</w:t>
      </w:r>
    </w:p>
    <w:p w:rsidR="005B2A44" w:rsidRPr="00DC3EED" w:rsidRDefault="005B2A44" w:rsidP="005B2A4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3"/>
        </w:rPr>
      </w:pPr>
      <w:r w:rsidRPr="00DC3EED">
        <w:rPr>
          <w:rFonts w:ascii="Times New Roman" w:hAnsi="Times New Roman"/>
          <w:color w:val="1A1A1A"/>
          <w:sz w:val="24"/>
          <w:szCs w:val="23"/>
        </w:rPr>
        <w:t>Продолжить работу по формированию у воспитанников привычки к здоровому образу жизни.</w:t>
      </w:r>
    </w:p>
    <w:p w:rsidR="005B2A44" w:rsidRPr="00DC3EED" w:rsidRDefault="005B2A44" w:rsidP="005B2A4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3"/>
        </w:rPr>
      </w:pPr>
      <w:r w:rsidRPr="00DC3EED">
        <w:rPr>
          <w:rFonts w:ascii="Times New Roman" w:hAnsi="Times New Roman"/>
          <w:color w:val="1A1A1A"/>
          <w:sz w:val="24"/>
          <w:szCs w:val="23"/>
        </w:rPr>
        <w:lastRenderedPageBreak/>
        <w:t>Овладевать всесторонними онлайн технологиями для проведения воспитательной работы с учащимися в случае необходимости.</w:t>
      </w:r>
    </w:p>
    <w:p w:rsidR="005B2A44" w:rsidRPr="00DC3EED" w:rsidRDefault="005B2A44" w:rsidP="005B2A4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3"/>
        </w:rPr>
      </w:pPr>
      <w:r w:rsidRPr="00DC3EED">
        <w:rPr>
          <w:rFonts w:ascii="Times New Roman" w:hAnsi="Times New Roman"/>
          <w:color w:val="1A1A1A"/>
          <w:sz w:val="24"/>
          <w:szCs w:val="23"/>
        </w:rPr>
        <w:t>Продолжить работу по созданию условий для воспитания чувства патриотизма и гражданского долга, уважения и интереса к истории своей страны, родного края.</w:t>
      </w:r>
    </w:p>
    <w:p w:rsidR="005B2A44" w:rsidRPr="00DC3EED" w:rsidRDefault="005B2A44" w:rsidP="005B2A4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3"/>
        </w:rPr>
      </w:pPr>
      <w:r w:rsidRPr="00DC3EED">
        <w:rPr>
          <w:rFonts w:ascii="Times New Roman" w:hAnsi="Times New Roman"/>
          <w:color w:val="1A1A1A"/>
          <w:sz w:val="24"/>
          <w:szCs w:val="23"/>
        </w:rPr>
        <w:t>Усилить работу по привлечению учащихся в научно-исследовательскую работу и участию в научно- практических конференциях и олимпиадах.</w:t>
      </w:r>
    </w:p>
    <w:p w:rsidR="005B2A44" w:rsidRPr="00DC3EED" w:rsidRDefault="005B2A44" w:rsidP="005B2A4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3"/>
        </w:rPr>
      </w:pPr>
      <w:r w:rsidRPr="00DC3EED">
        <w:rPr>
          <w:rFonts w:ascii="Times New Roman" w:hAnsi="Times New Roman"/>
          <w:color w:val="1A1A1A"/>
          <w:sz w:val="24"/>
          <w:szCs w:val="23"/>
        </w:rPr>
        <w:t>Усовершенствовать работу по посещению учащимися городских учреждений культуры.</w:t>
      </w:r>
    </w:p>
    <w:p w:rsidR="005B2A44" w:rsidRPr="00DC3EED" w:rsidRDefault="005B2A44" w:rsidP="005B2A4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3"/>
        </w:rPr>
      </w:pPr>
      <w:r w:rsidRPr="00DC3EED">
        <w:rPr>
          <w:rFonts w:ascii="Times New Roman" w:hAnsi="Times New Roman"/>
          <w:color w:val="1A1A1A"/>
          <w:sz w:val="24"/>
          <w:szCs w:val="23"/>
        </w:rPr>
        <w:t>Усилить работу по профилактики ПДД, употребления ПАВ, профилактики курения и употребления алкоголя.</w:t>
      </w:r>
    </w:p>
    <w:p w:rsidR="005B2A44" w:rsidRPr="00DC3EED" w:rsidRDefault="005B2A44" w:rsidP="005B2A4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3"/>
        </w:rPr>
      </w:pPr>
      <w:r w:rsidRPr="00DC3EED">
        <w:rPr>
          <w:rFonts w:ascii="Times New Roman" w:hAnsi="Times New Roman"/>
          <w:color w:val="1A1A1A"/>
          <w:sz w:val="24"/>
          <w:szCs w:val="23"/>
        </w:rPr>
        <w:t>Развить работу по взаимосвязи с родителями обучающихся, путем привлечения к общешкольным и классным делам.</w:t>
      </w:r>
    </w:p>
    <w:p w:rsidR="005B2A44" w:rsidRPr="00DC3EED" w:rsidRDefault="005B2A44" w:rsidP="005B2A4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3"/>
        </w:rPr>
      </w:pPr>
      <w:r w:rsidRPr="00DC3EED">
        <w:rPr>
          <w:rFonts w:ascii="Times New Roman" w:hAnsi="Times New Roman"/>
          <w:color w:val="1A1A1A"/>
          <w:sz w:val="24"/>
          <w:szCs w:val="23"/>
        </w:rPr>
        <w:t>Усовершенствовать работу МО классных руководителей, сделать её более гласной и планомерной.</w:t>
      </w:r>
    </w:p>
    <w:p w:rsidR="005B2A44" w:rsidRPr="00DC3EED" w:rsidRDefault="005B2A44" w:rsidP="005B2A4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A1A1A"/>
          <w:sz w:val="24"/>
          <w:szCs w:val="23"/>
        </w:rPr>
      </w:pPr>
      <w:r w:rsidRPr="00DC3EED">
        <w:rPr>
          <w:rFonts w:ascii="Times New Roman" w:hAnsi="Times New Roman"/>
          <w:color w:val="1A1A1A"/>
          <w:sz w:val="24"/>
          <w:szCs w:val="23"/>
        </w:rPr>
        <w:t>Повысить активность участия классных руководителей в профессиональных конкурсах.</w:t>
      </w:r>
    </w:p>
    <w:p w:rsidR="00DB0FE6" w:rsidRDefault="00DB0FE6"/>
    <w:sectPr w:rsidR="00DB0FE6" w:rsidSect="005B2A44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</w:abstractNum>
  <w:abstractNum w:abstractNumId="1">
    <w:nsid w:val="06464F76"/>
    <w:multiLevelType w:val="hybridMultilevel"/>
    <w:tmpl w:val="5798FD3A"/>
    <w:lvl w:ilvl="0" w:tplc="61E063C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66D43"/>
    <w:multiLevelType w:val="hybridMultilevel"/>
    <w:tmpl w:val="D6AC1E28"/>
    <w:lvl w:ilvl="0" w:tplc="31C22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67E30"/>
    <w:multiLevelType w:val="hybridMultilevel"/>
    <w:tmpl w:val="B51C8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16"/>
    <w:rsid w:val="00386F6D"/>
    <w:rsid w:val="005B2A44"/>
    <w:rsid w:val="007952F0"/>
    <w:rsid w:val="00830816"/>
    <w:rsid w:val="00D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B2A4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3">
    <w:name w:val="List Paragraph"/>
    <w:basedOn w:val="a"/>
    <w:uiPriority w:val="34"/>
    <w:qFormat/>
    <w:rsid w:val="005B2A44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5B2A44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5B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B2A4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B2A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3">
    <w:name w:val="c3"/>
    <w:basedOn w:val="a0"/>
    <w:qFormat/>
    <w:rsid w:val="005B2A44"/>
  </w:style>
  <w:style w:type="character" w:customStyle="1" w:styleId="c9">
    <w:name w:val="c9"/>
    <w:basedOn w:val="a0"/>
    <w:qFormat/>
    <w:rsid w:val="005B2A44"/>
  </w:style>
  <w:style w:type="character" w:customStyle="1" w:styleId="c1">
    <w:name w:val="c1"/>
    <w:basedOn w:val="a0"/>
    <w:qFormat/>
    <w:rsid w:val="005B2A44"/>
  </w:style>
  <w:style w:type="paragraph" w:customStyle="1" w:styleId="c20">
    <w:name w:val="c20"/>
    <w:basedOn w:val="a"/>
    <w:qFormat/>
    <w:rsid w:val="005B2A44"/>
    <w:pPr>
      <w:suppressAutoHyphens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B2A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B2A4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3">
    <w:name w:val="List Paragraph"/>
    <w:basedOn w:val="a"/>
    <w:uiPriority w:val="34"/>
    <w:qFormat/>
    <w:rsid w:val="005B2A44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5B2A44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5B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B2A4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B2A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3">
    <w:name w:val="c3"/>
    <w:basedOn w:val="a0"/>
    <w:qFormat/>
    <w:rsid w:val="005B2A44"/>
  </w:style>
  <w:style w:type="character" w:customStyle="1" w:styleId="c9">
    <w:name w:val="c9"/>
    <w:basedOn w:val="a0"/>
    <w:qFormat/>
    <w:rsid w:val="005B2A44"/>
  </w:style>
  <w:style w:type="character" w:customStyle="1" w:styleId="c1">
    <w:name w:val="c1"/>
    <w:basedOn w:val="a0"/>
    <w:qFormat/>
    <w:rsid w:val="005B2A44"/>
  </w:style>
  <w:style w:type="paragraph" w:customStyle="1" w:styleId="c20">
    <w:name w:val="c20"/>
    <w:basedOn w:val="a"/>
    <w:qFormat/>
    <w:rsid w:val="005B2A44"/>
    <w:pPr>
      <w:suppressAutoHyphens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B2A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1916</Words>
  <Characters>10922</Characters>
  <Application>Microsoft Office Word</Application>
  <DocSecurity>0</DocSecurity>
  <Lines>91</Lines>
  <Paragraphs>25</Paragraphs>
  <ScaleCrop>false</ScaleCrop>
  <Company/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SEMDEMON</dc:creator>
  <cp:keywords/>
  <dc:description/>
  <cp:lastModifiedBy>SEMDEMON</cp:lastModifiedBy>
  <cp:revision>4</cp:revision>
  <dcterms:created xsi:type="dcterms:W3CDTF">2024-06-19T23:57:00Z</dcterms:created>
  <dcterms:modified xsi:type="dcterms:W3CDTF">2024-06-20T00:02:00Z</dcterms:modified>
</cp:coreProperties>
</file>