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74CE5" w14:textId="35B0CB57" w:rsidR="00CA22F3" w:rsidRDefault="00190932" w:rsidP="00CA22F3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Приложение № 1</w:t>
      </w:r>
    </w:p>
    <w:p w14:paraId="7532CA4E" w14:textId="77777777" w:rsidR="00190932" w:rsidRPr="00CA22F3" w:rsidRDefault="00190932" w:rsidP="00CA22F3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308DB101" w14:textId="77777777" w:rsidR="00CF78F5" w:rsidRDefault="00CF78F5" w:rsidP="00CF78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39FE">
        <w:rPr>
          <w:rFonts w:ascii="Times New Roman" w:hAnsi="Times New Roman" w:cs="Times New Roman"/>
          <w:sz w:val="28"/>
          <w:szCs w:val="28"/>
        </w:rPr>
        <w:t>Требования, предъявляемые к конкурсным работам</w:t>
      </w:r>
    </w:p>
    <w:p w14:paraId="23311E4D" w14:textId="77777777" w:rsidR="00CF78F5" w:rsidRPr="00EB39FE" w:rsidRDefault="00CF78F5" w:rsidP="00CF78F5">
      <w:pPr>
        <w:pStyle w:val="ConsPlusNormal"/>
        <w:jc w:val="both"/>
        <w:rPr>
          <w:sz w:val="28"/>
          <w:szCs w:val="28"/>
        </w:rPr>
      </w:pPr>
    </w:p>
    <w:p w14:paraId="2E644325" w14:textId="77777777" w:rsidR="00CF78F5" w:rsidRPr="003D34DF" w:rsidRDefault="00CF78F5" w:rsidP="00CF78F5">
      <w:pPr>
        <w:pStyle w:val="ConsPlusNormal"/>
        <w:numPr>
          <w:ilvl w:val="0"/>
          <w:numId w:val="1"/>
        </w:numPr>
        <w:ind w:left="0" w:firstLine="540"/>
        <w:jc w:val="both"/>
        <w:rPr>
          <w:spacing w:val="-4"/>
          <w:sz w:val="28"/>
          <w:szCs w:val="28"/>
        </w:rPr>
      </w:pPr>
      <w:r w:rsidRPr="003D34DF">
        <w:rPr>
          <w:spacing w:val="-4"/>
          <w:sz w:val="28"/>
          <w:szCs w:val="28"/>
        </w:rPr>
        <w:t xml:space="preserve">Конкурсные работы в номинации </w:t>
      </w:r>
      <w:r w:rsidR="00EB39FE" w:rsidRPr="003D34DF">
        <w:rPr>
          <w:spacing w:val="-4"/>
          <w:sz w:val="28"/>
          <w:szCs w:val="28"/>
        </w:rPr>
        <w:t>«</w:t>
      </w:r>
      <w:r w:rsidRPr="003D34DF">
        <w:rPr>
          <w:spacing w:val="-4"/>
          <w:sz w:val="28"/>
          <w:szCs w:val="28"/>
        </w:rPr>
        <w:t>Лучший макет наружной социальной рекламы, направленной на снижение спроса на наркотики</w:t>
      </w:r>
      <w:r w:rsidR="00EB39FE" w:rsidRPr="003D34DF">
        <w:rPr>
          <w:spacing w:val="-4"/>
          <w:sz w:val="28"/>
          <w:szCs w:val="28"/>
        </w:rPr>
        <w:t>»</w:t>
      </w:r>
      <w:r w:rsidRPr="003D34DF">
        <w:rPr>
          <w:spacing w:val="-4"/>
          <w:sz w:val="28"/>
          <w:szCs w:val="28"/>
        </w:rPr>
        <w:t xml:space="preserve"> представляются на оптических носителях (CD или DVD) или на облачном сервисе (Яндекс.Диск, Облако Mail.ru, СберДиск)</w:t>
      </w:r>
      <w:r w:rsidR="003D34DF" w:rsidRPr="003D34DF">
        <w:rPr>
          <w:spacing w:val="-4"/>
          <w:sz w:val="28"/>
          <w:szCs w:val="28"/>
        </w:rPr>
        <w:t xml:space="preserve"> в открытом доступе</w:t>
      </w:r>
      <w:r w:rsidRPr="003D34DF">
        <w:rPr>
          <w:spacing w:val="-4"/>
          <w:sz w:val="28"/>
          <w:szCs w:val="28"/>
        </w:rPr>
        <w:t>. Форматы файла: JPG, разрешение 1920 х 1080р (формат 16 x 9), не более 10 МБ.</w:t>
      </w:r>
    </w:p>
    <w:p w14:paraId="5770ADBE" w14:textId="77777777" w:rsidR="00CF78F5" w:rsidRPr="00EB39FE" w:rsidRDefault="00CF78F5" w:rsidP="00CF78F5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 xml:space="preserve">Конкурсные работы в номинации </w:t>
      </w:r>
      <w:r w:rsidR="00EB39FE" w:rsidRPr="00EB39FE">
        <w:rPr>
          <w:sz w:val="28"/>
          <w:szCs w:val="28"/>
        </w:rPr>
        <w:t>«</w:t>
      </w:r>
      <w:r w:rsidRPr="00EB39FE">
        <w:rPr>
          <w:sz w:val="28"/>
          <w:szCs w:val="28"/>
        </w:rPr>
        <w:t>Лучший видеоролик антинаркотической направленности и пр</w:t>
      </w:r>
      <w:r w:rsidR="00EB39FE" w:rsidRPr="00EB39FE">
        <w:rPr>
          <w:sz w:val="28"/>
          <w:szCs w:val="28"/>
        </w:rPr>
        <w:t>опаганды здорового образа жизни»</w:t>
      </w:r>
      <w:r w:rsidRPr="00EB39FE">
        <w:rPr>
          <w:sz w:val="28"/>
          <w:szCs w:val="28"/>
        </w:rPr>
        <w:t xml:space="preserve"> представляются на оптических носителях (CD или DVD) или на облачном сервисе (Яндекс.Диск, Облако Mail.ru, СберДиск)</w:t>
      </w:r>
      <w:r w:rsidR="003D34DF" w:rsidRPr="003D34DF">
        <w:rPr>
          <w:spacing w:val="-4"/>
          <w:sz w:val="28"/>
          <w:szCs w:val="28"/>
        </w:rPr>
        <w:t xml:space="preserve"> в открытом доступе</w:t>
      </w:r>
      <w:r w:rsidRPr="00EB39FE">
        <w:rPr>
          <w:sz w:val="28"/>
          <w:szCs w:val="28"/>
        </w:rPr>
        <w:t>. Форматы файла: avi, mpeg 4; разрешение 1920 x 1080р, не более 500 МБ; длительность не более 120 сек., звук 16 бит, стерео.</w:t>
      </w:r>
    </w:p>
    <w:p w14:paraId="18C640EC" w14:textId="63B8BEFC" w:rsidR="00CF78F5" w:rsidRPr="00EB39FE" w:rsidRDefault="00CF78F5" w:rsidP="00CF78F5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 xml:space="preserve">Конкурсные работы в номинации </w:t>
      </w:r>
      <w:r w:rsidR="00EB39FE" w:rsidRPr="00EB39FE">
        <w:rPr>
          <w:sz w:val="28"/>
          <w:szCs w:val="28"/>
        </w:rPr>
        <w:t>«</w:t>
      </w:r>
      <w:r w:rsidRPr="00EB39FE">
        <w:rPr>
          <w:sz w:val="28"/>
          <w:szCs w:val="28"/>
        </w:rPr>
        <w:t>Лучший видеоролик антинаркотической направленности для социальных медиа</w:t>
      </w:r>
      <w:r w:rsidR="00EB39FE" w:rsidRPr="00EB39FE">
        <w:rPr>
          <w:sz w:val="28"/>
          <w:szCs w:val="28"/>
        </w:rPr>
        <w:t>»</w:t>
      </w:r>
      <w:r w:rsidRPr="00EB39FE">
        <w:rPr>
          <w:sz w:val="28"/>
          <w:szCs w:val="28"/>
        </w:rPr>
        <w:t xml:space="preserve"> представляются на оптических носителях (CD или DVD) или на облачном сервисе (Яндекс.Диск, Облако Mail.ru, СберДиск)</w:t>
      </w:r>
      <w:r w:rsidR="003D34DF" w:rsidRPr="003D34DF">
        <w:rPr>
          <w:spacing w:val="-4"/>
          <w:sz w:val="28"/>
          <w:szCs w:val="28"/>
        </w:rPr>
        <w:t xml:space="preserve"> в открытом доступе</w:t>
      </w:r>
      <w:r w:rsidRPr="00EB39FE">
        <w:rPr>
          <w:sz w:val="28"/>
          <w:szCs w:val="28"/>
        </w:rPr>
        <w:t>. Вертикальная или горизонтальная ориентация с соотношением сторон 9:16 и разрешением 1920 x 1080p, длительность не более 60 сек., размер файла не более 300 МБ; видео: формат mp4, кодек H.264 (x264), битрейт не ниже 2 МБит/с; звук:</w:t>
      </w:r>
      <w:r w:rsidR="00453C5B">
        <w:rPr>
          <w:sz w:val="28"/>
          <w:szCs w:val="28"/>
        </w:rPr>
        <w:br/>
      </w:r>
      <w:r w:rsidRPr="00EB39FE">
        <w:rPr>
          <w:sz w:val="28"/>
          <w:szCs w:val="28"/>
        </w:rPr>
        <w:t>16 бит, стерео, кодек AAC или mp3, частота дискретизации 44100 Гц, битрейт</w:t>
      </w:r>
      <w:r w:rsidR="00453C5B">
        <w:rPr>
          <w:sz w:val="28"/>
          <w:szCs w:val="28"/>
        </w:rPr>
        <w:br/>
      </w:r>
      <w:r w:rsidRPr="00EB39FE">
        <w:rPr>
          <w:sz w:val="28"/>
          <w:szCs w:val="28"/>
        </w:rPr>
        <w:t>не ниже 192 кбит/с.</w:t>
      </w:r>
    </w:p>
    <w:p w14:paraId="08B54A9F" w14:textId="77777777" w:rsidR="00CF78F5" w:rsidRPr="00EB39FE" w:rsidRDefault="00CF78F5" w:rsidP="00CF78F5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>К работам, представляемым на Конкурс, прилагается краткая аннотация.</w:t>
      </w:r>
    </w:p>
    <w:p w14:paraId="2DFC61AC" w14:textId="205EAB2F" w:rsidR="00CF78F5" w:rsidRPr="00EB39FE" w:rsidRDefault="00CF78F5" w:rsidP="00CF78F5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 xml:space="preserve"> К участию в Конкурсе не допускаются работы,</w:t>
      </w:r>
      <w:r w:rsidR="00453C5B">
        <w:rPr>
          <w:sz w:val="28"/>
          <w:szCs w:val="28"/>
        </w:rPr>
        <w:br/>
      </w:r>
      <w:r w:rsidRPr="00EB39FE">
        <w:rPr>
          <w:sz w:val="28"/>
          <w:szCs w:val="28"/>
        </w:rPr>
        <w:t>не соответствующие требованиям, предусмотренным настоящим Положением, или имеющие брак в изображении или звуке.</w:t>
      </w:r>
    </w:p>
    <w:p w14:paraId="463BC7E5" w14:textId="77777777" w:rsidR="00CF78F5" w:rsidRDefault="00CF78F5" w:rsidP="00CF78F5">
      <w:pPr>
        <w:pStyle w:val="ConsPlusNormal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EB39FE">
        <w:rPr>
          <w:sz w:val="28"/>
          <w:szCs w:val="28"/>
        </w:rPr>
        <w:t>Конкурсные работы не рецензируются и не возвращаются.</w:t>
      </w:r>
    </w:p>
    <w:p w14:paraId="7E706FCF" w14:textId="77777777" w:rsidR="003D34DF" w:rsidRDefault="006C6790" w:rsidP="00DC3B9A">
      <w:pPr>
        <w:pStyle w:val="ConsPlusNormal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C3B9A">
        <w:rPr>
          <w:sz w:val="28"/>
          <w:szCs w:val="28"/>
        </w:rPr>
        <w:t>Заявка должна быть заполнена по</w:t>
      </w:r>
      <w:r w:rsidR="00DC3B9A">
        <w:rPr>
          <w:sz w:val="28"/>
          <w:szCs w:val="28"/>
        </w:rPr>
        <w:t xml:space="preserve">лностью и разборчивым почерком и подписана лицом (в случае подачи от юридического лица – директором организации), от чьего имени она подается. </w:t>
      </w:r>
      <w:r w:rsidR="00DC3B9A" w:rsidRPr="00DC3B9A">
        <w:rPr>
          <w:sz w:val="28"/>
          <w:szCs w:val="28"/>
        </w:rPr>
        <w:t>В случае участия более 3 лиц, заявка оформляется от имени авторского коллектива с указанием ФИО и контактного телефона его руководителя</w:t>
      </w:r>
      <w:r w:rsidR="00DC3B9A">
        <w:rPr>
          <w:sz w:val="28"/>
          <w:szCs w:val="28"/>
        </w:rPr>
        <w:t>.</w:t>
      </w:r>
      <w:r w:rsidR="00DC3B9A" w:rsidRPr="00DC3B9A">
        <w:rPr>
          <w:sz w:val="28"/>
          <w:szCs w:val="28"/>
        </w:rPr>
        <w:t xml:space="preserve"> </w:t>
      </w:r>
    </w:p>
    <w:p w14:paraId="3A7E4D50" w14:textId="77777777" w:rsidR="00DC3B9A" w:rsidRPr="00DC3B9A" w:rsidRDefault="003D34DF" w:rsidP="003D34D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размещении конкурсных работ на</w:t>
      </w:r>
      <w:r w:rsidRPr="003D34DF">
        <w:rPr>
          <w:spacing w:val="-4"/>
          <w:sz w:val="28"/>
          <w:szCs w:val="28"/>
        </w:rPr>
        <w:t xml:space="preserve"> облачном сервисе</w:t>
      </w:r>
      <w:r>
        <w:rPr>
          <w:spacing w:val="-4"/>
          <w:sz w:val="28"/>
          <w:szCs w:val="28"/>
        </w:rPr>
        <w:t xml:space="preserve"> – ссылка должна быть указана полностью, разборчивым почерком.</w:t>
      </w:r>
    </w:p>
    <w:p w14:paraId="1A68CC4F" w14:textId="77777777" w:rsidR="00EB39FE" w:rsidRPr="00EB39FE" w:rsidRDefault="00EB39FE" w:rsidP="00EB39FE">
      <w:pPr>
        <w:pStyle w:val="ConsPlusNormal"/>
        <w:jc w:val="both"/>
        <w:rPr>
          <w:sz w:val="28"/>
          <w:szCs w:val="28"/>
        </w:rPr>
      </w:pPr>
    </w:p>
    <w:p w14:paraId="4172A8CC" w14:textId="73BDCC03" w:rsidR="00EB39FE" w:rsidRPr="00DC3B9A" w:rsidRDefault="00EB39FE" w:rsidP="00EB39FE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DC3B9A">
        <w:rPr>
          <w:b/>
          <w:sz w:val="28"/>
          <w:szCs w:val="28"/>
        </w:rPr>
        <w:t>Работы и заявки на участие в Конкурсе будут приниматься</w:t>
      </w:r>
      <w:r w:rsidR="00453C5B">
        <w:rPr>
          <w:b/>
          <w:sz w:val="28"/>
          <w:szCs w:val="28"/>
        </w:rPr>
        <w:br/>
      </w:r>
      <w:r w:rsidRPr="00DC3B9A">
        <w:rPr>
          <w:b/>
          <w:sz w:val="28"/>
          <w:szCs w:val="28"/>
        </w:rPr>
        <w:t xml:space="preserve">в рабочее время с 9.00 час. до 17.00 час. по адресу г. Пермь, ул. Куйбышева, 85, либо на адрес электронной почты: </w:t>
      </w:r>
      <w:r w:rsidR="00EA6690" w:rsidRPr="00EA6690">
        <w:rPr>
          <w:b/>
          <w:sz w:val="28"/>
          <w:szCs w:val="28"/>
          <w:lang w:val="en-US"/>
        </w:rPr>
        <w:t>unkkonkurs@yandex.ru</w:t>
      </w:r>
      <w:r w:rsidR="00DC3B9A" w:rsidRPr="00DC3B9A">
        <w:rPr>
          <w:b/>
          <w:sz w:val="28"/>
          <w:szCs w:val="28"/>
        </w:rPr>
        <w:t>.</w:t>
      </w:r>
    </w:p>
    <w:p w14:paraId="66C2797E" w14:textId="77777777" w:rsidR="00306D40" w:rsidRPr="00EB39FE" w:rsidRDefault="00306D40">
      <w:pPr>
        <w:rPr>
          <w:sz w:val="28"/>
          <w:szCs w:val="28"/>
        </w:rPr>
      </w:pPr>
    </w:p>
    <w:sectPr w:rsidR="00306D40" w:rsidRPr="00EB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A05"/>
    <w:multiLevelType w:val="hybridMultilevel"/>
    <w:tmpl w:val="07B4F784"/>
    <w:lvl w:ilvl="0" w:tplc="5FF6D7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4747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F5"/>
    <w:rsid w:val="00190932"/>
    <w:rsid w:val="00306D40"/>
    <w:rsid w:val="003D34DF"/>
    <w:rsid w:val="00453C5B"/>
    <w:rsid w:val="006C6790"/>
    <w:rsid w:val="00834545"/>
    <w:rsid w:val="008C25CE"/>
    <w:rsid w:val="00BE1325"/>
    <w:rsid w:val="00CA22F3"/>
    <w:rsid w:val="00CF78F5"/>
    <w:rsid w:val="00DC3B9A"/>
    <w:rsid w:val="00EA6690"/>
    <w:rsid w:val="00E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865A"/>
  <w15:chartTrackingRefBased/>
  <w15:docId w15:val="{D3A11F97-5D47-4047-AB65-365CBC87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78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2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2F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asolomykina</dc:creator>
  <cp:keywords/>
  <dc:description/>
  <cp:lastModifiedBy>Вшивкова Наталья Александровна</cp:lastModifiedBy>
  <cp:revision>4</cp:revision>
  <cp:lastPrinted>2022-11-24T06:04:00Z</cp:lastPrinted>
  <dcterms:created xsi:type="dcterms:W3CDTF">2024-12-25T06:11:00Z</dcterms:created>
  <dcterms:modified xsi:type="dcterms:W3CDTF">2024-12-25T06:19:00Z</dcterms:modified>
</cp:coreProperties>
</file>