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5B65" w:rsidRDefault="00485B65" w:rsidP="00485B65">
      <w:pPr>
        <w:pStyle w:val="Default"/>
        <w:jc w:val="center"/>
        <w:rPr>
          <w:sz w:val="28"/>
          <w:szCs w:val="28"/>
        </w:rPr>
      </w:pPr>
    </w:p>
    <w:p w:rsidR="00485B65" w:rsidRDefault="00485B65" w:rsidP="00485B65">
      <w:pPr>
        <w:pStyle w:val="Default"/>
        <w:jc w:val="center"/>
        <w:rPr>
          <w:sz w:val="28"/>
          <w:szCs w:val="28"/>
        </w:rPr>
      </w:pPr>
    </w:p>
    <w:p w:rsidR="00A546E4" w:rsidRDefault="00A546E4" w:rsidP="00A546E4">
      <w:pPr>
        <w:spacing w:line="240" w:lineRule="auto"/>
        <w:contextualSpacing/>
        <w:jc w:val="center"/>
        <w:rPr>
          <w:rFonts w:ascii="Times New Roman" w:hAnsi="Times New Roman"/>
          <w:b/>
          <w:sz w:val="28"/>
          <w:szCs w:val="28"/>
        </w:rPr>
      </w:pPr>
      <w:r>
        <w:rPr>
          <w:rFonts w:ascii="Times New Roman" w:hAnsi="Times New Roman"/>
          <w:b/>
          <w:sz w:val="28"/>
          <w:szCs w:val="28"/>
        </w:rPr>
        <w:t xml:space="preserve">НЕКОММЕРЧЕСКОЕ ЧАСТНОЕ </w:t>
      </w:r>
    </w:p>
    <w:p w:rsidR="00A546E4" w:rsidRDefault="00A546E4" w:rsidP="00A546E4">
      <w:pPr>
        <w:spacing w:line="240" w:lineRule="auto"/>
        <w:contextualSpacing/>
        <w:jc w:val="center"/>
        <w:rPr>
          <w:rFonts w:ascii="Times New Roman" w:hAnsi="Times New Roman"/>
          <w:b/>
          <w:sz w:val="28"/>
          <w:szCs w:val="28"/>
        </w:rPr>
      </w:pPr>
      <w:r>
        <w:rPr>
          <w:rFonts w:ascii="Times New Roman" w:hAnsi="Times New Roman"/>
          <w:b/>
          <w:sz w:val="28"/>
          <w:szCs w:val="28"/>
        </w:rPr>
        <w:t>ПРОФЕССИОНАЛЬНОЕ ОБРАЗОВАТЕЛЬНОЕ УЧРЕЖДЕНИЕ</w:t>
      </w:r>
    </w:p>
    <w:p w:rsidR="00A546E4" w:rsidRDefault="00A546E4" w:rsidP="00A546E4">
      <w:pPr>
        <w:spacing w:line="240" w:lineRule="auto"/>
        <w:contextualSpacing/>
        <w:jc w:val="center"/>
        <w:rPr>
          <w:rFonts w:ascii="Times New Roman" w:hAnsi="Times New Roman"/>
          <w:b/>
          <w:sz w:val="28"/>
          <w:szCs w:val="28"/>
        </w:rPr>
      </w:pPr>
      <w:r>
        <w:rPr>
          <w:rFonts w:ascii="Times New Roman" w:hAnsi="Times New Roman"/>
          <w:b/>
          <w:sz w:val="28"/>
          <w:szCs w:val="28"/>
        </w:rPr>
        <w:t>«САЛЬСКИЙ ЭКОНОМИКО-ПРАВОВОЙ ТЕХНИКУМ»</w:t>
      </w:r>
    </w:p>
    <w:p w:rsidR="00A546E4" w:rsidRDefault="00A546E4" w:rsidP="00A546E4">
      <w:pPr>
        <w:pStyle w:val="Default"/>
        <w:jc w:val="center"/>
        <w:rPr>
          <w:sz w:val="28"/>
          <w:szCs w:val="28"/>
        </w:rPr>
      </w:pPr>
    </w:p>
    <w:p w:rsidR="00A546E4" w:rsidRDefault="00A546E4" w:rsidP="00A546E4">
      <w:pPr>
        <w:pStyle w:val="Default"/>
        <w:jc w:val="center"/>
        <w:rPr>
          <w:sz w:val="28"/>
          <w:szCs w:val="28"/>
        </w:rPr>
      </w:pPr>
    </w:p>
    <w:p w:rsidR="00485B65" w:rsidRDefault="00485B65" w:rsidP="00485B65">
      <w:pPr>
        <w:pStyle w:val="Default"/>
        <w:jc w:val="center"/>
        <w:rPr>
          <w:sz w:val="28"/>
          <w:szCs w:val="28"/>
        </w:rPr>
      </w:pPr>
    </w:p>
    <w:p w:rsidR="00485B65" w:rsidRDefault="00485B65" w:rsidP="00485B65">
      <w:pPr>
        <w:pStyle w:val="Default"/>
        <w:jc w:val="center"/>
        <w:rPr>
          <w:sz w:val="28"/>
          <w:szCs w:val="28"/>
        </w:rPr>
      </w:pPr>
    </w:p>
    <w:p w:rsidR="00485B65" w:rsidRDefault="00485B65" w:rsidP="00485B65">
      <w:pPr>
        <w:pStyle w:val="Default"/>
        <w:jc w:val="center"/>
        <w:rPr>
          <w:sz w:val="28"/>
          <w:szCs w:val="28"/>
        </w:rPr>
      </w:pPr>
    </w:p>
    <w:p w:rsidR="00485B65" w:rsidRDefault="00485B65" w:rsidP="00485B65">
      <w:pPr>
        <w:pStyle w:val="Default"/>
        <w:jc w:val="center"/>
        <w:rPr>
          <w:sz w:val="28"/>
          <w:szCs w:val="28"/>
        </w:rPr>
      </w:pPr>
    </w:p>
    <w:p w:rsidR="00485B65" w:rsidRDefault="00485B65" w:rsidP="00485B65">
      <w:pPr>
        <w:pStyle w:val="Default"/>
        <w:jc w:val="center"/>
        <w:rPr>
          <w:sz w:val="28"/>
          <w:szCs w:val="28"/>
        </w:rPr>
      </w:pPr>
    </w:p>
    <w:p w:rsidR="00485B65" w:rsidRDefault="00485B65" w:rsidP="00485B65">
      <w:pPr>
        <w:pStyle w:val="Default"/>
        <w:jc w:val="center"/>
        <w:rPr>
          <w:sz w:val="28"/>
          <w:szCs w:val="28"/>
        </w:rPr>
      </w:pPr>
    </w:p>
    <w:p w:rsidR="00485B65" w:rsidRDefault="00485B65" w:rsidP="00485B65">
      <w:pPr>
        <w:pStyle w:val="Default"/>
        <w:jc w:val="center"/>
        <w:rPr>
          <w:sz w:val="28"/>
          <w:szCs w:val="28"/>
        </w:rPr>
      </w:pPr>
    </w:p>
    <w:p w:rsidR="00485B65" w:rsidRDefault="00485B65" w:rsidP="00485B65">
      <w:pPr>
        <w:pStyle w:val="Default"/>
        <w:jc w:val="center"/>
        <w:rPr>
          <w:b/>
          <w:bCs/>
          <w:sz w:val="28"/>
          <w:szCs w:val="28"/>
        </w:rPr>
      </w:pPr>
      <w:r>
        <w:rPr>
          <w:b/>
          <w:bCs/>
          <w:sz w:val="28"/>
          <w:szCs w:val="28"/>
        </w:rPr>
        <w:t xml:space="preserve">РАБОЧАЯ ПРОГРАММА УЧЕБНОЙ ДИСЦИПЛИНЫ </w:t>
      </w:r>
    </w:p>
    <w:p w:rsidR="00485B65" w:rsidRDefault="00485B65" w:rsidP="00485B65">
      <w:pPr>
        <w:pStyle w:val="Default"/>
        <w:jc w:val="center"/>
        <w:rPr>
          <w:sz w:val="28"/>
          <w:szCs w:val="28"/>
        </w:rPr>
      </w:pPr>
    </w:p>
    <w:p w:rsidR="00485B65" w:rsidRPr="00485B65" w:rsidRDefault="00F6102C" w:rsidP="00485B65">
      <w:pPr>
        <w:pStyle w:val="Default"/>
        <w:jc w:val="center"/>
        <w:rPr>
          <w:b/>
          <w:sz w:val="28"/>
          <w:szCs w:val="28"/>
        </w:rPr>
      </w:pPr>
      <w:r>
        <w:rPr>
          <w:b/>
          <w:sz w:val="28"/>
          <w:szCs w:val="28"/>
        </w:rPr>
        <w:t>ОУД.15 Экономика</w:t>
      </w:r>
    </w:p>
    <w:p w:rsidR="00485B65" w:rsidRDefault="00485B65" w:rsidP="00485B65">
      <w:pPr>
        <w:pStyle w:val="Default"/>
        <w:jc w:val="center"/>
        <w:rPr>
          <w:sz w:val="28"/>
          <w:szCs w:val="28"/>
        </w:rPr>
      </w:pPr>
    </w:p>
    <w:p w:rsidR="00485B65" w:rsidRDefault="00485B65" w:rsidP="00485B65">
      <w:pPr>
        <w:pStyle w:val="Default"/>
        <w:jc w:val="center"/>
        <w:rPr>
          <w:sz w:val="28"/>
          <w:szCs w:val="28"/>
        </w:rPr>
      </w:pPr>
    </w:p>
    <w:p w:rsidR="008C53B6" w:rsidRPr="00394EC5" w:rsidRDefault="001F17DD" w:rsidP="008C53B6">
      <w:pPr>
        <w:pStyle w:val="Default"/>
        <w:jc w:val="center"/>
        <w:rPr>
          <w:sz w:val="28"/>
          <w:szCs w:val="28"/>
        </w:rPr>
      </w:pPr>
      <w:r>
        <w:rPr>
          <w:sz w:val="28"/>
          <w:szCs w:val="28"/>
        </w:rPr>
        <w:t xml:space="preserve">в рамках программы подготовки специалистов среднего звена по специальности СПО  </w:t>
      </w:r>
      <w:r w:rsidR="008C53B6" w:rsidRPr="00394EC5">
        <w:rPr>
          <w:sz w:val="28"/>
          <w:szCs w:val="28"/>
        </w:rPr>
        <w:t xml:space="preserve">40.02.02 </w:t>
      </w:r>
      <w:r w:rsidR="008C53B6" w:rsidRPr="00394EC5">
        <w:rPr>
          <w:bCs/>
          <w:color w:val="22272F"/>
          <w:sz w:val="30"/>
          <w:szCs w:val="30"/>
          <w:shd w:val="clear" w:color="auto" w:fill="FFFFFF"/>
        </w:rPr>
        <w:t>Правоохранительная деятельность</w:t>
      </w:r>
    </w:p>
    <w:p w:rsidR="006B3F91" w:rsidRPr="006B3F91" w:rsidRDefault="006B3F91" w:rsidP="006B3F91">
      <w:pPr>
        <w:spacing w:after="0" w:line="360" w:lineRule="auto"/>
        <w:jc w:val="center"/>
        <w:rPr>
          <w:rFonts w:ascii="Times New Roman" w:eastAsia="Arial Unicode MS" w:hAnsi="Times New Roman" w:cs="Times New Roman"/>
          <w:color w:val="000000"/>
          <w:sz w:val="28"/>
          <w:szCs w:val="28"/>
        </w:rPr>
      </w:pPr>
    </w:p>
    <w:p w:rsidR="001F17DD" w:rsidRDefault="001F17DD" w:rsidP="001F17DD">
      <w:pPr>
        <w:spacing w:line="360" w:lineRule="auto"/>
        <w:jc w:val="center"/>
        <w:rPr>
          <w:rFonts w:ascii="Times New Roman" w:hAnsi="Times New Roman"/>
          <w:sz w:val="28"/>
          <w:szCs w:val="28"/>
        </w:rPr>
      </w:pPr>
    </w:p>
    <w:p w:rsidR="001F17DD" w:rsidRDefault="001F17DD" w:rsidP="001F17DD">
      <w:pPr>
        <w:pStyle w:val="Default"/>
        <w:jc w:val="center"/>
        <w:rPr>
          <w:sz w:val="28"/>
          <w:szCs w:val="28"/>
        </w:rPr>
      </w:pPr>
    </w:p>
    <w:p w:rsidR="001F17DD" w:rsidRDefault="001F17DD" w:rsidP="001F17DD">
      <w:pPr>
        <w:pStyle w:val="Default"/>
        <w:jc w:val="center"/>
        <w:rPr>
          <w:sz w:val="28"/>
          <w:szCs w:val="28"/>
        </w:rPr>
      </w:pPr>
    </w:p>
    <w:p w:rsidR="00485B65" w:rsidRDefault="00485B65" w:rsidP="00485B65">
      <w:pPr>
        <w:pStyle w:val="Default"/>
        <w:jc w:val="center"/>
        <w:rPr>
          <w:sz w:val="28"/>
          <w:szCs w:val="28"/>
        </w:rPr>
      </w:pPr>
    </w:p>
    <w:p w:rsidR="00485B65" w:rsidRDefault="00462F5A" w:rsidP="00485B65">
      <w:pPr>
        <w:pStyle w:val="Default"/>
        <w:jc w:val="center"/>
        <w:rPr>
          <w:sz w:val="28"/>
          <w:szCs w:val="28"/>
        </w:rPr>
      </w:pPr>
      <w:r>
        <w:rPr>
          <w:sz w:val="28"/>
          <w:szCs w:val="28"/>
        </w:rPr>
        <w:t>2021</w:t>
      </w:r>
      <w:r w:rsidR="00370907">
        <w:rPr>
          <w:sz w:val="28"/>
          <w:szCs w:val="28"/>
        </w:rPr>
        <w:t xml:space="preserve"> г.</w:t>
      </w:r>
    </w:p>
    <w:p w:rsidR="00C15F9E" w:rsidRPr="005D4C7E" w:rsidRDefault="00C15F9E" w:rsidP="00370907">
      <w:pPr>
        <w:spacing w:after="0" w:line="240" w:lineRule="auto"/>
        <w:rPr>
          <w:rFonts w:ascii="Times New Roman" w:hAnsi="Times New Roman" w:cs="Times New Roman"/>
          <w:sz w:val="28"/>
          <w:szCs w:val="28"/>
        </w:rPr>
      </w:pPr>
    </w:p>
    <w:tbl>
      <w:tblPr>
        <w:tblW w:w="117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850"/>
        <w:gridCol w:w="1914"/>
      </w:tblGrid>
      <w:tr w:rsidR="0087362D" w:rsidRPr="0086654D" w:rsidTr="00400C91">
        <w:tc>
          <w:tcPr>
            <w:tcW w:w="9850" w:type="dxa"/>
            <w:tcBorders>
              <w:top w:val="nil"/>
              <w:left w:val="nil"/>
              <w:bottom w:val="nil"/>
              <w:right w:val="nil"/>
            </w:tcBorders>
          </w:tcPr>
          <w:p w:rsidR="0087362D" w:rsidRPr="0086654D" w:rsidRDefault="0087362D" w:rsidP="0009785A">
            <w:pPr>
              <w:pStyle w:val="Default"/>
              <w:rPr>
                <w:color w:val="000000" w:themeColor="text1"/>
                <w:sz w:val="28"/>
                <w:szCs w:val="28"/>
              </w:rPr>
            </w:pPr>
          </w:p>
        </w:tc>
        <w:tc>
          <w:tcPr>
            <w:tcW w:w="1914" w:type="dxa"/>
            <w:tcBorders>
              <w:top w:val="nil"/>
              <w:left w:val="nil"/>
              <w:bottom w:val="nil"/>
              <w:right w:val="nil"/>
            </w:tcBorders>
          </w:tcPr>
          <w:p w:rsidR="0087362D" w:rsidRPr="00296A64" w:rsidRDefault="0087362D" w:rsidP="0009785A">
            <w:pPr>
              <w:pStyle w:val="Default"/>
              <w:jc w:val="both"/>
              <w:rPr>
                <w:color w:val="000000" w:themeColor="text1"/>
              </w:rPr>
            </w:pPr>
          </w:p>
        </w:tc>
      </w:tr>
    </w:tbl>
    <w:p w:rsidR="00462F5A" w:rsidRDefault="00462F5A" w:rsidP="00370907">
      <w:pPr>
        <w:spacing w:after="0" w:line="240" w:lineRule="auto"/>
        <w:rPr>
          <w:rFonts w:ascii="Times New Roman" w:hAnsi="Times New Roman" w:cs="Times New Roman"/>
          <w:b/>
          <w:sz w:val="28"/>
          <w:szCs w:val="28"/>
        </w:rPr>
      </w:pPr>
    </w:p>
    <w:p w:rsidR="00462F5A" w:rsidRDefault="00462F5A" w:rsidP="00370907">
      <w:pPr>
        <w:spacing w:after="0" w:line="240" w:lineRule="auto"/>
        <w:rPr>
          <w:rFonts w:ascii="Times New Roman" w:hAnsi="Times New Roman" w:cs="Times New Roman"/>
          <w:b/>
          <w:sz w:val="28"/>
          <w:szCs w:val="28"/>
        </w:rPr>
      </w:pPr>
    </w:p>
    <w:p w:rsidR="00462F5A" w:rsidRDefault="00462F5A" w:rsidP="00370907">
      <w:pPr>
        <w:spacing w:after="0" w:line="240" w:lineRule="auto"/>
        <w:rPr>
          <w:rFonts w:ascii="Times New Roman" w:hAnsi="Times New Roman" w:cs="Times New Roman"/>
          <w:b/>
          <w:sz w:val="28"/>
          <w:szCs w:val="28"/>
        </w:rPr>
      </w:pPr>
    </w:p>
    <w:p w:rsidR="00462F5A" w:rsidRDefault="00462F5A" w:rsidP="00370907">
      <w:pPr>
        <w:spacing w:after="0" w:line="240" w:lineRule="auto"/>
        <w:rPr>
          <w:rFonts w:ascii="Times New Roman" w:hAnsi="Times New Roman" w:cs="Times New Roman"/>
          <w:b/>
          <w:sz w:val="28"/>
          <w:szCs w:val="28"/>
        </w:rPr>
      </w:pPr>
    </w:p>
    <w:p w:rsidR="00462F5A" w:rsidRDefault="00462F5A" w:rsidP="00370907">
      <w:pPr>
        <w:spacing w:after="0" w:line="240" w:lineRule="auto"/>
        <w:rPr>
          <w:rFonts w:ascii="Times New Roman" w:hAnsi="Times New Roman" w:cs="Times New Roman"/>
          <w:b/>
          <w:sz w:val="28"/>
          <w:szCs w:val="28"/>
        </w:rPr>
      </w:pPr>
    </w:p>
    <w:p w:rsidR="00462F5A" w:rsidRDefault="00462F5A" w:rsidP="00370907">
      <w:pPr>
        <w:spacing w:after="0" w:line="240" w:lineRule="auto"/>
        <w:rPr>
          <w:rFonts w:ascii="Times New Roman" w:hAnsi="Times New Roman" w:cs="Times New Roman"/>
          <w:b/>
          <w:sz w:val="28"/>
          <w:szCs w:val="28"/>
        </w:rPr>
      </w:pPr>
    </w:p>
    <w:p w:rsidR="00462F5A" w:rsidRDefault="00462F5A" w:rsidP="00370907">
      <w:pPr>
        <w:spacing w:after="0" w:line="240" w:lineRule="auto"/>
        <w:rPr>
          <w:rFonts w:ascii="Times New Roman" w:hAnsi="Times New Roman" w:cs="Times New Roman"/>
          <w:b/>
          <w:sz w:val="28"/>
          <w:szCs w:val="28"/>
        </w:rPr>
      </w:pPr>
    </w:p>
    <w:p w:rsidR="00462F5A" w:rsidRDefault="00462F5A" w:rsidP="00370907">
      <w:pPr>
        <w:spacing w:after="0" w:line="240" w:lineRule="auto"/>
        <w:rPr>
          <w:rFonts w:ascii="Times New Roman" w:hAnsi="Times New Roman" w:cs="Times New Roman"/>
          <w:b/>
          <w:sz w:val="28"/>
          <w:szCs w:val="28"/>
        </w:rPr>
      </w:pPr>
    </w:p>
    <w:p w:rsidR="00462F5A" w:rsidRDefault="00462F5A" w:rsidP="00370907">
      <w:pPr>
        <w:spacing w:after="0" w:line="240" w:lineRule="auto"/>
        <w:rPr>
          <w:rFonts w:ascii="Times New Roman" w:hAnsi="Times New Roman" w:cs="Times New Roman"/>
          <w:b/>
          <w:sz w:val="28"/>
          <w:szCs w:val="28"/>
        </w:rPr>
      </w:pPr>
    </w:p>
    <w:p w:rsidR="00462F5A" w:rsidRDefault="00462F5A" w:rsidP="00370907">
      <w:pPr>
        <w:spacing w:after="0" w:line="240" w:lineRule="auto"/>
        <w:rPr>
          <w:rFonts w:ascii="Times New Roman" w:hAnsi="Times New Roman" w:cs="Times New Roman"/>
          <w:b/>
          <w:sz w:val="28"/>
          <w:szCs w:val="28"/>
        </w:rPr>
      </w:pPr>
    </w:p>
    <w:p w:rsidR="00462F5A" w:rsidRDefault="00462F5A" w:rsidP="00370907">
      <w:pPr>
        <w:spacing w:after="0" w:line="240" w:lineRule="auto"/>
        <w:rPr>
          <w:rFonts w:ascii="Times New Roman" w:hAnsi="Times New Roman" w:cs="Times New Roman"/>
          <w:b/>
          <w:sz w:val="28"/>
          <w:szCs w:val="28"/>
        </w:rPr>
      </w:pPr>
    </w:p>
    <w:p w:rsidR="00462F5A" w:rsidRDefault="0053032D" w:rsidP="00370907">
      <w:pPr>
        <w:spacing w:after="0" w:line="240" w:lineRule="auto"/>
        <w:rPr>
          <w:rFonts w:ascii="Times New Roman" w:hAnsi="Times New Roman" w:cs="Times New Roman"/>
          <w:b/>
          <w:sz w:val="28"/>
          <w:szCs w:val="28"/>
        </w:rPr>
      </w:pPr>
      <w:r>
        <w:rPr>
          <w:rFonts w:ascii="Times New Roman" w:hAnsi="Times New Roman" w:cs="Times New Roman"/>
          <w:b/>
          <w:noProof/>
          <w:sz w:val="28"/>
          <w:szCs w:val="28"/>
        </w:rPr>
        <w:lastRenderedPageBreak/>
        <w:drawing>
          <wp:inline distT="0" distB="0" distL="0" distR="0">
            <wp:extent cx="6120130" cy="8656053"/>
            <wp:effectExtent l="19050" t="0" r="0" b="0"/>
            <wp:docPr id="2" name="Рисунок 1" descr="C:\Users\4\Desktop\обр\ОБрат РП_page-00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4\Desktop\обр\ОБрат РП_page-0039.jpg"/>
                    <pic:cNvPicPr>
                      <a:picLocks noChangeAspect="1" noChangeArrowheads="1"/>
                    </pic:cNvPicPr>
                  </pic:nvPicPr>
                  <pic:blipFill>
                    <a:blip r:embed="rId7" cstate="print"/>
                    <a:srcRect/>
                    <a:stretch>
                      <a:fillRect/>
                    </a:stretch>
                  </pic:blipFill>
                  <pic:spPr bwMode="auto">
                    <a:xfrm>
                      <a:off x="0" y="0"/>
                      <a:ext cx="6120130" cy="8656053"/>
                    </a:xfrm>
                    <a:prstGeom prst="rect">
                      <a:avLst/>
                    </a:prstGeom>
                    <a:noFill/>
                    <a:ln w="9525">
                      <a:noFill/>
                      <a:miter lim="800000"/>
                      <a:headEnd/>
                      <a:tailEnd/>
                    </a:ln>
                  </pic:spPr>
                </pic:pic>
              </a:graphicData>
            </a:graphic>
          </wp:inline>
        </w:drawing>
      </w:r>
    </w:p>
    <w:p w:rsidR="00C15F9E" w:rsidRPr="00C15F9E" w:rsidRDefault="00C15F9E" w:rsidP="00154848">
      <w:pPr>
        <w:spacing w:after="0" w:line="240" w:lineRule="auto"/>
        <w:jc w:val="center"/>
        <w:rPr>
          <w:rFonts w:ascii="Times New Roman" w:hAnsi="Times New Roman" w:cs="Times New Roman"/>
          <w:b/>
          <w:sz w:val="28"/>
          <w:szCs w:val="28"/>
        </w:rPr>
      </w:pPr>
      <w:r w:rsidRPr="00C15F9E">
        <w:rPr>
          <w:rFonts w:ascii="Times New Roman" w:hAnsi="Times New Roman" w:cs="Times New Roman"/>
          <w:b/>
          <w:sz w:val="28"/>
          <w:szCs w:val="28"/>
        </w:rPr>
        <w:lastRenderedPageBreak/>
        <w:t>СОДЕРЖАНИЕ</w:t>
      </w:r>
    </w:p>
    <w:p w:rsidR="00C15F9E" w:rsidRPr="00C15F9E" w:rsidRDefault="00C15F9E" w:rsidP="00C15F9E">
      <w:pPr>
        <w:spacing w:after="0" w:line="240" w:lineRule="auto"/>
        <w:ind w:left="709" w:hanging="709"/>
        <w:rPr>
          <w:rFonts w:ascii="Times New Roman" w:hAnsi="Times New Roman" w:cs="Times New Roman"/>
          <w:b/>
          <w:sz w:val="28"/>
          <w:szCs w:val="28"/>
        </w:rPr>
      </w:pPr>
    </w:p>
    <w:p w:rsidR="00C15F9E" w:rsidRPr="00C15F9E" w:rsidRDefault="00C15F9E" w:rsidP="00C15F9E">
      <w:pPr>
        <w:tabs>
          <w:tab w:val="left" w:pos="8931"/>
        </w:tabs>
        <w:spacing w:after="0" w:line="240" w:lineRule="auto"/>
        <w:ind w:left="709" w:hanging="709"/>
        <w:rPr>
          <w:rFonts w:ascii="Times New Roman" w:hAnsi="Times New Roman" w:cs="Times New Roman"/>
          <w:sz w:val="28"/>
          <w:szCs w:val="28"/>
        </w:rPr>
      </w:pPr>
    </w:p>
    <w:p w:rsidR="0087362D" w:rsidRPr="0018115C" w:rsidRDefault="0087362D" w:rsidP="0087362D">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bCs/>
          <w:sz w:val="28"/>
          <w:szCs w:val="28"/>
        </w:rPr>
        <w:t xml:space="preserve">1 </w:t>
      </w:r>
      <w:r w:rsidRPr="0018115C">
        <w:rPr>
          <w:rFonts w:ascii="Times New Roman" w:eastAsia="Times New Roman" w:hAnsi="Times New Roman" w:cs="Times New Roman"/>
          <w:bCs/>
          <w:sz w:val="28"/>
          <w:szCs w:val="28"/>
        </w:rPr>
        <w:t>Пояснительная записка…………………………………………………</w:t>
      </w:r>
      <w:r w:rsidR="000473EA">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w:t>
      </w:r>
      <w:r w:rsidRPr="0018115C">
        <w:rPr>
          <w:rFonts w:ascii="Times New Roman" w:eastAsia="Times New Roman" w:hAnsi="Times New Roman" w:cs="Times New Roman"/>
          <w:bCs/>
          <w:sz w:val="28"/>
          <w:szCs w:val="28"/>
        </w:rPr>
        <w:t>……4</w:t>
      </w:r>
    </w:p>
    <w:p w:rsidR="0087362D" w:rsidRPr="003964D9" w:rsidRDefault="0087362D" w:rsidP="00873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Pr>
          <w:rFonts w:ascii="Times New Roman" w:eastAsia="Times New Roman" w:hAnsi="Times New Roman" w:cs="Times New Roman"/>
          <w:bCs/>
          <w:sz w:val="28"/>
          <w:szCs w:val="28"/>
        </w:rPr>
        <w:t xml:space="preserve">2 </w:t>
      </w:r>
      <w:r w:rsidRPr="0018115C">
        <w:rPr>
          <w:rFonts w:ascii="Times New Roman" w:eastAsia="Times New Roman" w:hAnsi="Times New Roman" w:cs="Times New Roman"/>
          <w:bCs/>
          <w:sz w:val="28"/>
          <w:szCs w:val="28"/>
        </w:rPr>
        <w:t xml:space="preserve">Общая характеристика </w:t>
      </w:r>
      <w:proofErr w:type="gramStart"/>
      <w:r w:rsidRPr="0018115C">
        <w:rPr>
          <w:rFonts w:ascii="Times New Roman" w:eastAsia="Times New Roman" w:hAnsi="Times New Roman" w:cs="Times New Roman"/>
          <w:bCs/>
          <w:sz w:val="28"/>
          <w:szCs w:val="28"/>
        </w:rPr>
        <w:t>учебной</w:t>
      </w:r>
      <w:proofErr w:type="gramEnd"/>
      <w:r w:rsidRPr="0018115C">
        <w:rPr>
          <w:rFonts w:ascii="Times New Roman" w:eastAsia="Times New Roman" w:hAnsi="Times New Roman" w:cs="Times New Roman"/>
          <w:bCs/>
          <w:sz w:val="28"/>
          <w:szCs w:val="28"/>
        </w:rPr>
        <w:t xml:space="preserve"> дисциплины</w:t>
      </w:r>
      <w:r w:rsidR="00F6102C">
        <w:rPr>
          <w:rFonts w:ascii="Times New Roman" w:hAnsi="Times New Roman" w:cs="Times New Roman"/>
          <w:sz w:val="28"/>
          <w:szCs w:val="28"/>
        </w:rPr>
        <w:t>ОУД.15 Экономика</w:t>
      </w:r>
      <w:r>
        <w:rPr>
          <w:rFonts w:ascii="Times New Roman" w:hAnsi="Times New Roman" w:cs="Times New Roman"/>
          <w:sz w:val="28"/>
          <w:szCs w:val="28"/>
        </w:rPr>
        <w:t>…...</w:t>
      </w:r>
      <w:r w:rsidR="00A92E5F">
        <w:rPr>
          <w:rFonts w:ascii="Times New Roman" w:hAnsi="Times New Roman" w:cs="Times New Roman"/>
          <w:sz w:val="28"/>
          <w:szCs w:val="28"/>
        </w:rPr>
        <w:t>.....</w:t>
      </w:r>
      <w:r>
        <w:rPr>
          <w:rFonts w:ascii="Times New Roman" w:hAnsi="Times New Roman" w:cs="Times New Roman"/>
          <w:sz w:val="28"/>
          <w:szCs w:val="28"/>
        </w:rPr>
        <w:t>6</w:t>
      </w:r>
    </w:p>
    <w:p w:rsidR="0087362D" w:rsidRPr="0018115C" w:rsidRDefault="0087362D" w:rsidP="0087362D">
      <w:pPr>
        <w:pStyle w:val="af4"/>
        <w:spacing w:line="360" w:lineRule="auto"/>
        <w:rPr>
          <w:szCs w:val="28"/>
        </w:rPr>
      </w:pPr>
      <w:r>
        <w:rPr>
          <w:szCs w:val="28"/>
        </w:rPr>
        <w:t xml:space="preserve">2.1 </w:t>
      </w:r>
      <w:r w:rsidRPr="0018115C">
        <w:rPr>
          <w:szCs w:val="28"/>
        </w:rPr>
        <w:t>Место учебной дисциплины в учебном плане……………………</w:t>
      </w:r>
      <w:r>
        <w:rPr>
          <w:szCs w:val="28"/>
        </w:rPr>
        <w:t>.</w:t>
      </w:r>
      <w:r w:rsidRPr="0018115C">
        <w:rPr>
          <w:szCs w:val="28"/>
        </w:rPr>
        <w:t>…</w:t>
      </w:r>
      <w:r>
        <w:rPr>
          <w:szCs w:val="28"/>
        </w:rPr>
        <w:t>…</w:t>
      </w:r>
      <w:r w:rsidRPr="0018115C">
        <w:rPr>
          <w:szCs w:val="28"/>
        </w:rPr>
        <w:t>…</w:t>
      </w:r>
      <w:r>
        <w:rPr>
          <w:szCs w:val="28"/>
        </w:rPr>
        <w:t>6</w:t>
      </w:r>
    </w:p>
    <w:p w:rsidR="0087362D" w:rsidRPr="0018115C" w:rsidRDefault="0087362D" w:rsidP="0087362D">
      <w:pPr>
        <w:pStyle w:val="af4"/>
        <w:spacing w:line="360" w:lineRule="auto"/>
        <w:rPr>
          <w:szCs w:val="28"/>
        </w:rPr>
      </w:pPr>
      <w:r>
        <w:rPr>
          <w:szCs w:val="28"/>
        </w:rPr>
        <w:t xml:space="preserve">2.2 </w:t>
      </w:r>
      <w:r w:rsidRPr="0018115C">
        <w:rPr>
          <w:szCs w:val="28"/>
        </w:rPr>
        <w:t>Результаты освоения учебной дисциплины …………………………</w:t>
      </w:r>
      <w:r>
        <w:rPr>
          <w:szCs w:val="28"/>
        </w:rPr>
        <w:t>.</w:t>
      </w:r>
      <w:r w:rsidRPr="0018115C">
        <w:rPr>
          <w:szCs w:val="28"/>
        </w:rPr>
        <w:t>……</w:t>
      </w:r>
      <w:r>
        <w:rPr>
          <w:szCs w:val="28"/>
        </w:rPr>
        <w:t>6</w:t>
      </w:r>
    </w:p>
    <w:p w:rsidR="0087362D" w:rsidRPr="0018115C" w:rsidRDefault="0087362D" w:rsidP="0087362D">
      <w:pPr>
        <w:pStyle w:val="af4"/>
        <w:spacing w:line="360" w:lineRule="auto"/>
        <w:rPr>
          <w:szCs w:val="28"/>
        </w:rPr>
      </w:pPr>
      <w:r>
        <w:rPr>
          <w:szCs w:val="28"/>
        </w:rPr>
        <w:t xml:space="preserve">3 </w:t>
      </w:r>
      <w:r w:rsidRPr="0018115C">
        <w:rPr>
          <w:szCs w:val="28"/>
        </w:rPr>
        <w:t>Содержание учебной дисциплины………………………………………</w:t>
      </w:r>
      <w:r>
        <w:rPr>
          <w:szCs w:val="28"/>
        </w:rPr>
        <w:t>.… .10</w:t>
      </w:r>
    </w:p>
    <w:p w:rsidR="0087362D" w:rsidRPr="0018115C" w:rsidRDefault="0087362D" w:rsidP="0087362D">
      <w:pPr>
        <w:pStyle w:val="af4"/>
        <w:spacing w:line="360" w:lineRule="auto"/>
        <w:rPr>
          <w:szCs w:val="28"/>
        </w:rPr>
      </w:pPr>
      <w:r>
        <w:rPr>
          <w:szCs w:val="28"/>
        </w:rPr>
        <w:t xml:space="preserve">4 </w:t>
      </w:r>
      <w:r w:rsidRPr="0018115C">
        <w:rPr>
          <w:szCs w:val="28"/>
        </w:rPr>
        <w:t>Тематическое планирование………………………………………………</w:t>
      </w:r>
      <w:r w:rsidR="00804902">
        <w:rPr>
          <w:szCs w:val="28"/>
        </w:rPr>
        <w:t>…16</w:t>
      </w:r>
    </w:p>
    <w:p w:rsidR="0087362D" w:rsidRPr="0018115C" w:rsidRDefault="0087362D" w:rsidP="0087362D">
      <w:pPr>
        <w:pStyle w:val="af4"/>
        <w:spacing w:line="360" w:lineRule="auto"/>
        <w:rPr>
          <w:szCs w:val="28"/>
        </w:rPr>
      </w:pPr>
      <w:r>
        <w:rPr>
          <w:szCs w:val="28"/>
        </w:rPr>
        <w:t xml:space="preserve">5 </w:t>
      </w:r>
      <w:r w:rsidRPr="0018115C">
        <w:rPr>
          <w:szCs w:val="28"/>
        </w:rPr>
        <w:t>Характеристика основных видов  учебной деятельности студентов</w:t>
      </w:r>
      <w:r w:rsidRPr="00104A65">
        <w:rPr>
          <w:szCs w:val="28"/>
        </w:rPr>
        <w:t>….…..1</w:t>
      </w:r>
      <w:r>
        <w:rPr>
          <w:szCs w:val="28"/>
        </w:rPr>
        <w:t>8</w:t>
      </w:r>
    </w:p>
    <w:p w:rsidR="0087362D" w:rsidRPr="0018115C" w:rsidRDefault="0087362D" w:rsidP="0087362D">
      <w:pPr>
        <w:pStyle w:val="af4"/>
        <w:spacing w:line="360" w:lineRule="auto"/>
        <w:rPr>
          <w:szCs w:val="28"/>
        </w:rPr>
      </w:pPr>
      <w:r>
        <w:rPr>
          <w:szCs w:val="28"/>
        </w:rPr>
        <w:t xml:space="preserve">6 </w:t>
      </w:r>
      <w:r w:rsidRPr="0018115C">
        <w:rPr>
          <w:szCs w:val="28"/>
        </w:rPr>
        <w:t>Учебно-методическое и материально-техническое обеспечение</w:t>
      </w:r>
    </w:p>
    <w:p w:rsidR="0087362D" w:rsidRDefault="0087362D" w:rsidP="0087362D">
      <w:pPr>
        <w:pStyle w:val="af4"/>
        <w:spacing w:line="360" w:lineRule="auto"/>
        <w:rPr>
          <w:szCs w:val="28"/>
        </w:rPr>
      </w:pPr>
      <w:r w:rsidRPr="0018115C">
        <w:rPr>
          <w:szCs w:val="28"/>
        </w:rPr>
        <w:t xml:space="preserve">программы учебной дисциплины </w:t>
      </w:r>
      <w:r w:rsidR="00F6102C">
        <w:rPr>
          <w:szCs w:val="28"/>
        </w:rPr>
        <w:t>ОУД.15 Экономика</w:t>
      </w:r>
      <w:r w:rsidR="000473EA">
        <w:rPr>
          <w:szCs w:val="28"/>
        </w:rPr>
        <w:t>……………………</w:t>
      </w:r>
      <w:r>
        <w:rPr>
          <w:szCs w:val="28"/>
        </w:rPr>
        <w:t>.22</w:t>
      </w:r>
    </w:p>
    <w:p w:rsidR="0087362D" w:rsidRPr="0018115C" w:rsidRDefault="0087362D" w:rsidP="0087362D">
      <w:pPr>
        <w:pStyle w:val="af4"/>
        <w:spacing w:line="360" w:lineRule="auto"/>
        <w:rPr>
          <w:szCs w:val="28"/>
        </w:rPr>
      </w:pPr>
      <w:r>
        <w:rPr>
          <w:szCs w:val="28"/>
        </w:rPr>
        <w:t xml:space="preserve">7 Список  </w:t>
      </w:r>
      <w:r w:rsidRPr="0018115C">
        <w:rPr>
          <w:szCs w:val="28"/>
        </w:rPr>
        <w:t>литератур</w:t>
      </w:r>
      <w:r>
        <w:rPr>
          <w:szCs w:val="28"/>
        </w:rPr>
        <w:t>ы</w:t>
      </w:r>
      <w:r w:rsidRPr="0018115C">
        <w:rPr>
          <w:szCs w:val="28"/>
        </w:rPr>
        <w:t>…………………………………………………</w:t>
      </w:r>
      <w:r>
        <w:rPr>
          <w:szCs w:val="28"/>
        </w:rPr>
        <w:t>.………..24</w:t>
      </w:r>
    </w:p>
    <w:p w:rsidR="0087362D" w:rsidRPr="0018115C" w:rsidRDefault="0087362D" w:rsidP="0087362D">
      <w:pPr>
        <w:spacing w:line="240" w:lineRule="auto"/>
        <w:jc w:val="center"/>
        <w:rPr>
          <w:rFonts w:ascii="Times New Roman" w:hAnsi="Times New Roman" w:cs="Times New Roman"/>
          <w:b/>
          <w:sz w:val="28"/>
          <w:szCs w:val="28"/>
        </w:rPr>
      </w:pPr>
    </w:p>
    <w:p w:rsidR="00C15F9E" w:rsidRPr="00C15F9E" w:rsidRDefault="00C15F9E" w:rsidP="00C15F9E">
      <w:pPr>
        <w:tabs>
          <w:tab w:val="left" w:pos="8931"/>
        </w:tabs>
        <w:spacing w:after="0" w:line="240" w:lineRule="auto"/>
        <w:ind w:left="709" w:hanging="709"/>
        <w:rPr>
          <w:rFonts w:ascii="Times New Roman" w:hAnsi="Times New Roman" w:cs="Times New Roman"/>
          <w:sz w:val="28"/>
          <w:szCs w:val="28"/>
        </w:rPr>
      </w:pPr>
    </w:p>
    <w:p w:rsidR="00C15F9E" w:rsidRPr="00C15F9E" w:rsidRDefault="00C15F9E" w:rsidP="00C15F9E">
      <w:pPr>
        <w:spacing w:after="0" w:line="240" w:lineRule="auto"/>
        <w:ind w:left="709" w:hanging="709"/>
        <w:rPr>
          <w:rFonts w:ascii="Times New Roman" w:hAnsi="Times New Roman" w:cs="Times New Roman"/>
          <w:sz w:val="28"/>
          <w:szCs w:val="28"/>
        </w:rPr>
      </w:pPr>
    </w:p>
    <w:p w:rsidR="00C15F9E" w:rsidRPr="00C15F9E" w:rsidRDefault="00C15F9E" w:rsidP="00C15F9E">
      <w:pPr>
        <w:spacing w:after="0" w:line="240" w:lineRule="auto"/>
        <w:ind w:left="709" w:hanging="709"/>
        <w:rPr>
          <w:rFonts w:ascii="Times New Roman" w:hAnsi="Times New Roman" w:cs="Times New Roman"/>
          <w:b/>
          <w:sz w:val="28"/>
          <w:szCs w:val="28"/>
        </w:rPr>
      </w:pPr>
    </w:p>
    <w:p w:rsidR="00C15F9E" w:rsidRPr="00C15F9E" w:rsidRDefault="00C15F9E" w:rsidP="00C15F9E">
      <w:pPr>
        <w:spacing w:after="0" w:line="240" w:lineRule="auto"/>
        <w:ind w:left="709" w:hanging="709"/>
        <w:rPr>
          <w:rFonts w:ascii="Times New Roman" w:hAnsi="Times New Roman" w:cs="Times New Roman"/>
          <w:b/>
          <w:sz w:val="28"/>
          <w:szCs w:val="28"/>
        </w:rPr>
      </w:pPr>
    </w:p>
    <w:p w:rsidR="00C15F9E" w:rsidRPr="00C15F9E" w:rsidRDefault="00C15F9E" w:rsidP="00C15F9E">
      <w:pPr>
        <w:spacing w:after="0" w:line="240" w:lineRule="auto"/>
        <w:ind w:left="709" w:hanging="709"/>
        <w:rPr>
          <w:rFonts w:ascii="Times New Roman" w:hAnsi="Times New Roman" w:cs="Times New Roman"/>
          <w:b/>
          <w:sz w:val="28"/>
          <w:szCs w:val="28"/>
        </w:rPr>
      </w:pPr>
    </w:p>
    <w:p w:rsidR="00C15F9E" w:rsidRPr="00C15F9E" w:rsidRDefault="00C15F9E" w:rsidP="00C15F9E">
      <w:pPr>
        <w:spacing w:after="0" w:line="240" w:lineRule="auto"/>
        <w:ind w:left="709" w:hanging="709"/>
        <w:rPr>
          <w:rFonts w:ascii="Times New Roman" w:hAnsi="Times New Roman" w:cs="Times New Roman"/>
          <w:b/>
          <w:sz w:val="28"/>
          <w:szCs w:val="28"/>
        </w:rPr>
      </w:pPr>
    </w:p>
    <w:p w:rsidR="00C15F9E" w:rsidRPr="00C15F9E" w:rsidRDefault="00C15F9E" w:rsidP="00C15F9E">
      <w:pPr>
        <w:spacing w:after="0" w:line="240" w:lineRule="auto"/>
        <w:ind w:left="709" w:hanging="709"/>
        <w:jc w:val="both"/>
        <w:rPr>
          <w:rFonts w:ascii="Times New Roman" w:hAnsi="Times New Roman" w:cs="Times New Roman"/>
          <w:b/>
          <w:sz w:val="28"/>
          <w:szCs w:val="28"/>
        </w:rPr>
      </w:pPr>
    </w:p>
    <w:p w:rsidR="00C15F9E" w:rsidRPr="00C15F9E" w:rsidRDefault="00C15F9E" w:rsidP="00C15F9E">
      <w:pPr>
        <w:spacing w:after="0" w:line="240" w:lineRule="auto"/>
        <w:ind w:left="709" w:hanging="709"/>
        <w:jc w:val="both"/>
        <w:rPr>
          <w:rFonts w:ascii="Times New Roman" w:hAnsi="Times New Roman" w:cs="Times New Roman"/>
          <w:b/>
          <w:sz w:val="28"/>
          <w:szCs w:val="28"/>
        </w:rPr>
      </w:pPr>
    </w:p>
    <w:p w:rsidR="00C15F9E" w:rsidRPr="00C15F9E" w:rsidRDefault="00C15F9E" w:rsidP="00C15F9E">
      <w:pPr>
        <w:spacing w:after="0" w:line="240" w:lineRule="auto"/>
        <w:ind w:left="709" w:hanging="709"/>
        <w:jc w:val="both"/>
        <w:rPr>
          <w:rFonts w:ascii="Times New Roman" w:hAnsi="Times New Roman" w:cs="Times New Roman"/>
          <w:b/>
          <w:sz w:val="28"/>
          <w:szCs w:val="28"/>
        </w:rPr>
      </w:pPr>
    </w:p>
    <w:p w:rsidR="00C15F9E" w:rsidRPr="00C15F9E" w:rsidRDefault="00C15F9E" w:rsidP="00C15F9E">
      <w:pPr>
        <w:spacing w:after="0" w:line="240" w:lineRule="auto"/>
        <w:ind w:left="709" w:hanging="709"/>
        <w:jc w:val="both"/>
        <w:rPr>
          <w:rFonts w:ascii="Times New Roman" w:hAnsi="Times New Roman" w:cs="Times New Roman"/>
          <w:b/>
          <w:sz w:val="28"/>
          <w:szCs w:val="28"/>
        </w:rPr>
      </w:pPr>
    </w:p>
    <w:p w:rsidR="00C15F9E" w:rsidRPr="00C15F9E" w:rsidRDefault="00C15F9E" w:rsidP="00C15F9E">
      <w:pPr>
        <w:spacing w:after="0" w:line="240" w:lineRule="auto"/>
        <w:ind w:left="709" w:hanging="709"/>
        <w:jc w:val="both"/>
        <w:rPr>
          <w:rFonts w:ascii="Times New Roman" w:hAnsi="Times New Roman" w:cs="Times New Roman"/>
          <w:b/>
          <w:sz w:val="28"/>
          <w:szCs w:val="28"/>
        </w:rPr>
      </w:pPr>
    </w:p>
    <w:p w:rsidR="00C15F9E" w:rsidRPr="00C15F9E" w:rsidRDefault="00C15F9E" w:rsidP="00C15F9E">
      <w:pPr>
        <w:spacing w:after="0" w:line="240" w:lineRule="auto"/>
        <w:ind w:left="709" w:hanging="709"/>
        <w:jc w:val="both"/>
        <w:rPr>
          <w:rFonts w:ascii="Times New Roman" w:hAnsi="Times New Roman" w:cs="Times New Roman"/>
          <w:b/>
          <w:sz w:val="28"/>
          <w:szCs w:val="28"/>
        </w:rPr>
      </w:pPr>
    </w:p>
    <w:p w:rsidR="00C15F9E" w:rsidRPr="00C15F9E" w:rsidRDefault="00C15F9E" w:rsidP="00C15F9E">
      <w:pPr>
        <w:spacing w:after="0" w:line="240" w:lineRule="auto"/>
        <w:ind w:left="709" w:hanging="709"/>
        <w:jc w:val="both"/>
        <w:rPr>
          <w:rFonts w:ascii="Times New Roman" w:hAnsi="Times New Roman" w:cs="Times New Roman"/>
          <w:b/>
          <w:sz w:val="28"/>
          <w:szCs w:val="28"/>
        </w:rPr>
      </w:pPr>
    </w:p>
    <w:p w:rsidR="00C15F9E" w:rsidRPr="00C15F9E" w:rsidRDefault="00C15F9E" w:rsidP="00C15F9E">
      <w:pPr>
        <w:spacing w:after="0" w:line="240" w:lineRule="auto"/>
        <w:ind w:left="709" w:hanging="709"/>
        <w:jc w:val="both"/>
        <w:rPr>
          <w:rFonts w:ascii="Times New Roman" w:hAnsi="Times New Roman" w:cs="Times New Roman"/>
          <w:b/>
          <w:sz w:val="28"/>
          <w:szCs w:val="28"/>
        </w:rPr>
      </w:pPr>
    </w:p>
    <w:p w:rsidR="00C15F9E" w:rsidRPr="00C15F9E" w:rsidRDefault="00C15F9E" w:rsidP="00C15F9E">
      <w:pPr>
        <w:spacing w:after="0" w:line="240" w:lineRule="auto"/>
        <w:ind w:left="709" w:hanging="709"/>
        <w:jc w:val="both"/>
        <w:rPr>
          <w:rFonts w:ascii="Times New Roman" w:hAnsi="Times New Roman" w:cs="Times New Roman"/>
          <w:b/>
          <w:sz w:val="28"/>
          <w:szCs w:val="28"/>
        </w:rPr>
      </w:pPr>
    </w:p>
    <w:p w:rsidR="00C15F9E" w:rsidRPr="00C15F9E" w:rsidRDefault="00C15F9E" w:rsidP="00F33C4E">
      <w:pPr>
        <w:spacing w:after="0" w:line="240" w:lineRule="auto"/>
        <w:jc w:val="both"/>
        <w:rPr>
          <w:rFonts w:ascii="Times New Roman" w:hAnsi="Times New Roman" w:cs="Times New Roman"/>
          <w:b/>
          <w:sz w:val="28"/>
          <w:szCs w:val="28"/>
        </w:rPr>
      </w:pPr>
    </w:p>
    <w:p w:rsidR="00A92E5F" w:rsidRDefault="00A92E5F" w:rsidP="00C06074">
      <w:pPr>
        <w:spacing w:after="0" w:line="240" w:lineRule="auto"/>
        <w:jc w:val="both"/>
        <w:rPr>
          <w:rFonts w:ascii="Times New Roman" w:hAnsi="Times New Roman" w:cs="Times New Roman"/>
          <w:b/>
          <w:sz w:val="28"/>
          <w:szCs w:val="28"/>
        </w:rPr>
      </w:pPr>
    </w:p>
    <w:p w:rsidR="00A92E5F" w:rsidRDefault="00A92E5F" w:rsidP="00C06074">
      <w:pPr>
        <w:spacing w:after="0" w:line="240" w:lineRule="auto"/>
        <w:jc w:val="both"/>
        <w:rPr>
          <w:rFonts w:ascii="Times New Roman" w:hAnsi="Times New Roman" w:cs="Times New Roman"/>
          <w:b/>
          <w:sz w:val="28"/>
          <w:szCs w:val="28"/>
        </w:rPr>
      </w:pPr>
    </w:p>
    <w:p w:rsidR="00091DC9" w:rsidRDefault="00091DC9" w:rsidP="00C15F9E">
      <w:pPr>
        <w:spacing w:after="0" w:line="240" w:lineRule="auto"/>
        <w:ind w:left="709" w:hanging="709"/>
        <w:jc w:val="center"/>
        <w:rPr>
          <w:rFonts w:ascii="Times New Roman" w:hAnsi="Times New Roman" w:cs="Times New Roman"/>
          <w:b/>
          <w:sz w:val="28"/>
          <w:szCs w:val="28"/>
        </w:rPr>
      </w:pPr>
    </w:p>
    <w:p w:rsidR="00C15F9E" w:rsidRPr="00C15F9E" w:rsidRDefault="000473EA" w:rsidP="00C15F9E">
      <w:pPr>
        <w:spacing w:after="0" w:line="240" w:lineRule="auto"/>
        <w:ind w:left="709" w:hanging="709"/>
        <w:jc w:val="center"/>
        <w:rPr>
          <w:rFonts w:ascii="Times New Roman" w:hAnsi="Times New Roman" w:cs="Times New Roman"/>
          <w:b/>
          <w:sz w:val="28"/>
          <w:szCs w:val="28"/>
        </w:rPr>
      </w:pPr>
      <w:r>
        <w:rPr>
          <w:rFonts w:ascii="Times New Roman" w:hAnsi="Times New Roman" w:cs="Times New Roman"/>
          <w:b/>
          <w:sz w:val="28"/>
          <w:szCs w:val="28"/>
        </w:rPr>
        <w:t xml:space="preserve">1 </w:t>
      </w:r>
      <w:r w:rsidR="00C15F9E" w:rsidRPr="00C15F9E">
        <w:rPr>
          <w:rFonts w:ascii="Times New Roman" w:hAnsi="Times New Roman" w:cs="Times New Roman"/>
          <w:b/>
          <w:sz w:val="28"/>
          <w:szCs w:val="28"/>
        </w:rPr>
        <w:t>ПОЯСНИТЕЛЬНАЯ ЗАПИСКА</w:t>
      </w:r>
    </w:p>
    <w:p w:rsidR="00C15F9E" w:rsidRPr="00C15F9E" w:rsidRDefault="00C15F9E" w:rsidP="00091DC9">
      <w:pPr>
        <w:spacing w:after="0" w:line="240" w:lineRule="auto"/>
        <w:rPr>
          <w:rFonts w:ascii="Times New Roman" w:hAnsi="Times New Roman" w:cs="Times New Roman"/>
          <w:b/>
          <w:sz w:val="28"/>
          <w:szCs w:val="28"/>
        </w:rPr>
      </w:pPr>
    </w:p>
    <w:p w:rsidR="00C15F9E" w:rsidRPr="00C15F9E" w:rsidRDefault="00994A9C" w:rsidP="00C15F9E">
      <w:pPr>
        <w:pStyle w:val="af4"/>
        <w:ind w:firstLine="709"/>
        <w:jc w:val="both"/>
        <w:rPr>
          <w:szCs w:val="28"/>
        </w:rPr>
      </w:pPr>
      <w:r>
        <w:rPr>
          <w:szCs w:val="28"/>
        </w:rPr>
        <w:t>Рабочая п</w:t>
      </w:r>
      <w:r w:rsidR="00C15F9E" w:rsidRPr="00C15F9E">
        <w:rPr>
          <w:szCs w:val="28"/>
        </w:rPr>
        <w:t>рограмма общеобразовательной учебной дисциплины</w:t>
      </w:r>
      <w:r w:rsidR="00154848">
        <w:rPr>
          <w:szCs w:val="28"/>
        </w:rPr>
        <w:t xml:space="preserve"> </w:t>
      </w:r>
      <w:r w:rsidR="00F6102C">
        <w:rPr>
          <w:szCs w:val="28"/>
        </w:rPr>
        <w:t>ОУД.15 Экономика</w:t>
      </w:r>
      <w:r w:rsidR="00C15F9E" w:rsidRPr="00C15F9E">
        <w:rPr>
          <w:szCs w:val="28"/>
        </w:rPr>
        <w:t xml:space="preserve"> предназначена для изучения экономики  в профессиональных </w:t>
      </w:r>
      <w:r w:rsidR="00C15F9E" w:rsidRPr="00C15F9E">
        <w:rPr>
          <w:szCs w:val="28"/>
        </w:rPr>
        <w:lastRenderedPageBreak/>
        <w:t>образовательных организациях, реализующих образовательную программу среднего общего образования в пределах освоения основной профессиональной образовательной программы СПО (ОПОП СПО) на базе основного общего образования при подготовке квалифицированных рабочих, служащих и специалистов среднего звена.</w:t>
      </w:r>
    </w:p>
    <w:p w:rsidR="00C15F9E" w:rsidRPr="00C15F9E" w:rsidRDefault="00994A9C" w:rsidP="00994A9C">
      <w:pPr>
        <w:spacing w:after="0" w:line="240" w:lineRule="auto"/>
        <w:jc w:val="both"/>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     </w:t>
      </w:r>
      <w:proofErr w:type="gramStart"/>
      <w:r>
        <w:rPr>
          <w:rFonts w:ascii="Times New Roman" w:eastAsia="Times New Roman" w:hAnsi="Times New Roman" w:cs="Times New Roman"/>
          <w:color w:val="000000"/>
          <w:sz w:val="28"/>
          <w:szCs w:val="28"/>
        </w:rPr>
        <w:t xml:space="preserve">Рабочая </w:t>
      </w:r>
      <w:proofErr w:type="spellStart"/>
      <w:r>
        <w:rPr>
          <w:rFonts w:ascii="Times New Roman" w:eastAsia="Times New Roman" w:hAnsi="Times New Roman" w:cs="Times New Roman"/>
          <w:color w:val="000000"/>
          <w:sz w:val="28"/>
          <w:szCs w:val="28"/>
        </w:rPr>
        <w:t>п</w:t>
      </w:r>
      <w:r w:rsidR="00C15F9E" w:rsidRPr="00C15F9E">
        <w:rPr>
          <w:rFonts w:ascii="Times New Roman" w:eastAsia="Times New Roman" w:hAnsi="Times New Roman" w:cs="Times New Roman"/>
          <w:color w:val="000000"/>
          <w:sz w:val="28"/>
          <w:szCs w:val="28"/>
        </w:rPr>
        <w:t>рограммаразработана</w:t>
      </w:r>
      <w:proofErr w:type="spellEnd"/>
      <w:r w:rsidR="00C15F9E" w:rsidRPr="00C15F9E">
        <w:rPr>
          <w:rFonts w:ascii="Times New Roman" w:eastAsia="Times New Roman" w:hAnsi="Times New Roman" w:cs="Times New Roman"/>
          <w:color w:val="000000"/>
          <w:sz w:val="28"/>
          <w:szCs w:val="28"/>
        </w:rPr>
        <w:t xml:space="preserve"> на основе требований ФГОС среднего общего образования, предъявляемых к структуре, содержанию и результатам освоения </w:t>
      </w:r>
      <w:r w:rsidR="00C15F9E" w:rsidRPr="00C15F9E">
        <w:rPr>
          <w:rFonts w:ascii="Times New Roman" w:hAnsi="Times New Roman" w:cs="Times New Roman"/>
          <w:sz w:val="28"/>
          <w:szCs w:val="28"/>
        </w:rPr>
        <w:t>учебной дисциплины</w:t>
      </w:r>
      <w:r w:rsidR="00F6102C">
        <w:rPr>
          <w:rFonts w:ascii="Times New Roman" w:hAnsi="Times New Roman" w:cs="Times New Roman"/>
          <w:sz w:val="28"/>
          <w:szCs w:val="28"/>
        </w:rPr>
        <w:t>ОУД.15 Экономика</w:t>
      </w:r>
      <w:r w:rsidR="00C15F9E" w:rsidRPr="00C15F9E">
        <w:rPr>
          <w:rFonts w:ascii="Times New Roman" w:hAnsi="Times New Roman" w:cs="Times New Roman"/>
          <w:sz w:val="28"/>
          <w:szCs w:val="28"/>
        </w:rPr>
        <w:t xml:space="preserve">, и </w:t>
      </w:r>
      <w:r w:rsidR="00C15F9E" w:rsidRPr="00C15F9E">
        <w:rPr>
          <w:rFonts w:ascii="Times New Roman" w:eastAsia="Times New Roman" w:hAnsi="Times New Roman" w:cs="Times New Roman"/>
          <w:color w:val="000000"/>
          <w:sz w:val="28"/>
          <w:szCs w:val="28"/>
        </w:rPr>
        <w:t xml:space="preserve">в соответствии с </w:t>
      </w:r>
      <w:r w:rsidR="00C15F9E" w:rsidRPr="00C15F9E">
        <w:rPr>
          <w:rFonts w:ascii="Times New Roman" w:hAnsi="Times New Roman" w:cs="Times New Roman"/>
          <w:sz w:val="28"/>
          <w:szCs w:val="28"/>
        </w:rPr>
        <w:t xml:space="preserve">Рекомендациями </w:t>
      </w:r>
      <w:r w:rsidR="00C15F9E" w:rsidRPr="00C15F9E">
        <w:rPr>
          <w:rFonts w:ascii="Times New Roman" w:hAnsi="Times New Roman" w:cs="Times New Roman"/>
          <w:bCs/>
          <w:sz w:val="28"/>
          <w:szCs w:val="28"/>
        </w:rPr>
        <w:t>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(письмо</w:t>
      </w:r>
      <w:proofErr w:type="gramEnd"/>
      <w:r w:rsidR="00C15F9E" w:rsidRPr="00C15F9E">
        <w:rPr>
          <w:rFonts w:ascii="Times New Roman" w:hAnsi="Times New Roman" w:cs="Times New Roman"/>
          <w:bCs/>
          <w:sz w:val="28"/>
          <w:szCs w:val="28"/>
        </w:rPr>
        <w:t xml:space="preserve"> </w:t>
      </w:r>
      <w:proofErr w:type="gramStart"/>
      <w:r w:rsidR="00C15F9E" w:rsidRPr="00C15F9E">
        <w:rPr>
          <w:rFonts w:ascii="Times New Roman" w:hAnsi="Times New Roman" w:cs="Times New Roman"/>
          <w:bCs/>
          <w:sz w:val="28"/>
          <w:szCs w:val="28"/>
        </w:rPr>
        <w:t xml:space="preserve">Департамента государственной политики в сфере подготовки рабочих кадров и ДПО  </w:t>
      </w:r>
      <w:proofErr w:type="spellStart"/>
      <w:r w:rsidR="00C15F9E" w:rsidRPr="00C15F9E">
        <w:rPr>
          <w:rFonts w:ascii="Times New Roman" w:hAnsi="Times New Roman" w:cs="Times New Roman"/>
          <w:bCs/>
          <w:sz w:val="28"/>
          <w:szCs w:val="28"/>
        </w:rPr>
        <w:t>Минобрнауки</w:t>
      </w:r>
      <w:proofErr w:type="spellEnd"/>
      <w:r w:rsidR="00C15F9E" w:rsidRPr="00C15F9E">
        <w:rPr>
          <w:rFonts w:ascii="Times New Roman" w:hAnsi="Times New Roman" w:cs="Times New Roman"/>
          <w:bCs/>
          <w:sz w:val="28"/>
          <w:szCs w:val="28"/>
        </w:rPr>
        <w:t xml:space="preserve"> России от </w:t>
      </w:r>
      <w:r w:rsidR="00C15F9E" w:rsidRPr="00C15F9E">
        <w:rPr>
          <w:rFonts w:ascii="Times New Roman" w:hAnsi="Times New Roman" w:cs="Times New Roman"/>
          <w:sz w:val="28"/>
          <w:szCs w:val="28"/>
        </w:rPr>
        <w:t>17.03.2015 № 06-259).</w:t>
      </w:r>
      <w:proofErr w:type="gramEnd"/>
    </w:p>
    <w:p w:rsidR="00C15F9E" w:rsidRPr="00C15F9E" w:rsidRDefault="00C15F9E" w:rsidP="00C15F9E">
      <w:pPr>
        <w:pStyle w:val="af4"/>
        <w:ind w:firstLine="709"/>
        <w:jc w:val="both"/>
        <w:rPr>
          <w:szCs w:val="28"/>
        </w:rPr>
      </w:pPr>
      <w:r w:rsidRPr="00C15F9E">
        <w:rPr>
          <w:szCs w:val="28"/>
        </w:rPr>
        <w:t>Содержание  программы</w:t>
      </w:r>
      <w:r w:rsidR="00F6102C">
        <w:rPr>
          <w:szCs w:val="28"/>
        </w:rPr>
        <w:t>ОУД.15 Экономика</w:t>
      </w:r>
      <w:r w:rsidRPr="00C15F9E">
        <w:rPr>
          <w:szCs w:val="28"/>
        </w:rPr>
        <w:t xml:space="preserve"> направлено на достижение следующих </w:t>
      </w:r>
      <w:r w:rsidRPr="00C15F9E">
        <w:rPr>
          <w:b/>
          <w:szCs w:val="28"/>
        </w:rPr>
        <w:t>целей</w:t>
      </w:r>
      <w:r w:rsidRPr="00C15F9E">
        <w:rPr>
          <w:szCs w:val="28"/>
        </w:rPr>
        <w:t xml:space="preserve">: </w:t>
      </w:r>
    </w:p>
    <w:p w:rsidR="00C15F9E" w:rsidRPr="00C15F9E" w:rsidRDefault="00C15F9E" w:rsidP="00C15F9E">
      <w:pPr>
        <w:pStyle w:val="af4"/>
        <w:numPr>
          <w:ilvl w:val="0"/>
          <w:numId w:val="2"/>
        </w:numPr>
        <w:ind w:left="0" w:firstLine="709"/>
        <w:jc w:val="both"/>
        <w:rPr>
          <w:szCs w:val="28"/>
        </w:rPr>
      </w:pPr>
      <w:r w:rsidRPr="00C15F9E">
        <w:rPr>
          <w:szCs w:val="28"/>
        </w:rPr>
        <w:t>освоение основных знаний об экономической жизни общества, в котором осуществляется экономическая деятельность индивидов, семей, отдельных предприятий и государства;</w:t>
      </w:r>
    </w:p>
    <w:p w:rsidR="00C15F9E" w:rsidRPr="00C15F9E" w:rsidRDefault="00C15F9E" w:rsidP="00C15F9E">
      <w:pPr>
        <w:pStyle w:val="af4"/>
        <w:numPr>
          <w:ilvl w:val="0"/>
          <w:numId w:val="2"/>
        </w:numPr>
        <w:ind w:left="0" w:firstLine="709"/>
        <w:jc w:val="both"/>
        <w:rPr>
          <w:szCs w:val="28"/>
        </w:rPr>
      </w:pPr>
      <w:r w:rsidRPr="00C15F9E">
        <w:rPr>
          <w:szCs w:val="28"/>
        </w:rPr>
        <w:t>развитие экономического мышления, умение принимать рациональные решения при ограниченности природных ресурсов,   оценивать возможные последствия для себя, окружения и общества в целом;</w:t>
      </w:r>
    </w:p>
    <w:p w:rsidR="00C15F9E" w:rsidRPr="00C15F9E" w:rsidRDefault="00C15F9E" w:rsidP="00C15F9E">
      <w:pPr>
        <w:pStyle w:val="af4"/>
        <w:numPr>
          <w:ilvl w:val="0"/>
          <w:numId w:val="2"/>
        </w:numPr>
        <w:ind w:left="0" w:firstLine="709"/>
        <w:jc w:val="both"/>
        <w:rPr>
          <w:szCs w:val="28"/>
        </w:rPr>
      </w:pPr>
      <w:r w:rsidRPr="00C15F9E">
        <w:rPr>
          <w:szCs w:val="28"/>
        </w:rPr>
        <w:t>воспитание ответственности за экономические решения, уважение к труду и предпринимательской деятельности;</w:t>
      </w:r>
    </w:p>
    <w:p w:rsidR="00C15F9E" w:rsidRPr="00C15F9E" w:rsidRDefault="00C15F9E" w:rsidP="00C15F9E">
      <w:pPr>
        <w:pStyle w:val="af4"/>
        <w:numPr>
          <w:ilvl w:val="0"/>
          <w:numId w:val="2"/>
        </w:numPr>
        <w:ind w:left="0" w:firstLine="709"/>
        <w:jc w:val="both"/>
        <w:rPr>
          <w:szCs w:val="28"/>
        </w:rPr>
      </w:pPr>
      <w:r w:rsidRPr="00C15F9E">
        <w:rPr>
          <w:szCs w:val="28"/>
        </w:rPr>
        <w:t>овладение умением находить актуальную экономическую информацию в источниках, включая Интернет, анализ, преобразование и использование экономической информации, решение практических задач в учебной деятельности и реальной жизни, в том числе и в семье;</w:t>
      </w:r>
    </w:p>
    <w:p w:rsidR="00C15F9E" w:rsidRPr="00C15F9E" w:rsidRDefault="00C15F9E" w:rsidP="00C15F9E">
      <w:pPr>
        <w:pStyle w:val="af4"/>
        <w:numPr>
          <w:ilvl w:val="0"/>
          <w:numId w:val="2"/>
        </w:numPr>
        <w:ind w:left="0" w:firstLine="709"/>
        <w:jc w:val="both"/>
        <w:rPr>
          <w:szCs w:val="28"/>
        </w:rPr>
      </w:pPr>
      <w:r w:rsidRPr="00C15F9E">
        <w:rPr>
          <w:szCs w:val="28"/>
        </w:rPr>
        <w:t>овладение умением разрабатывать и реализовывать проекты экономической и междисциплинарной направленности на основе базовых экономических знаний;</w:t>
      </w:r>
    </w:p>
    <w:p w:rsidR="00C15F9E" w:rsidRPr="00C15F9E" w:rsidRDefault="00C15F9E" w:rsidP="00C15F9E">
      <w:pPr>
        <w:pStyle w:val="af4"/>
        <w:numPr>
          <w:ilvl w:val="0"/>
          <w:numId w:val="2"/>
        </w:numPr>
        <w:ind w:left="0" w:firstLine="709"/>
        <w:jc w:val="both"/>
        <w:rPr>
          <w:szCs w:val="28"/>
        </w:rPr>
      </w:pPr>
      <w:r w:rsidRPr="00C15F9E">
        <w:rPr>
          <w:szCs w:val="28"/>
        </w:rPr>
        <w:t>формирование готовности использовать приобретенные знания о функционировании  рынка труда, сферы малого предпринимательства и индивидуальной трудовой деятельности для ориентации в выборе  профессии и дальнейшего образования;</w:t>
      </w:r>
    </w:p>
    <w:p w:rsidR="00C15F9E" w:rsidRPr="00C15F9E" w:rsidRDefault="00C15F9E" w:rsidP="00C15F9E">
      <w:pPr>
        <w:pStyle w:val="af4"/>
        <w:numPr>
          <w:ilvl w:val="0"/>
          <w:numId w:val="2"/>
        </w:numPr>
        <w:ind w:left="0" w:firstLine="709"/>
        <w:jc w:val="both"/>
        <w:rPr>
          <w:szCs w:val="28"/>
        </w:rPr>
      </w:pPr>
      <w:r w:rsidRPr="00C15F9E">
        <w:rPr>
          <w:szCs w:val="28"/>
        </w:rPr>
        <w:t>понимание особенностей современной мировой экономики, место и роли России, умение ориентироваться в текущих экономических событиях.</w:t>
      </w:r>
    </w:p>
    <w:p w:rsidR="00C15F9E" w:rsidRPr="00C15F9E" w:rsidRDefault="00C15F9E" w:rsidP="00C15F9E">
      <w:pPr>
        <w:pStyle w:val="af4"/>
        <w:ind w:firstLine="709"/>
        <w:jc w:val="both"/>
        <w:rPr>
          <w:szCs w:val="28"/>
        </w:rPr>
      </w:pPr>
      <w:r w:rsidRPr="00C15F9E">
        <w:rPr>
          <w:szCs w:val="28"/>
        </w:rPr>
        <w:t xml:space="preserve">В программу включено содержание,  направленное на   формирование у студентов компетенций, необходимых для качественного ОПОП СПО на базе основного общего образования с получением среднего общего образования – </w:t>
      </w:r>
      <w:r w:rsidRPr="00C15F9E">
        <w:rPr>
          <w:szCs w:val="28"/>
        </w:rPr>
        <w:lastRenderedPageBreak/>
        <w:t xml:space="preserve">программы подготовки квалифицированных рабочих, служащих, программы подготовки специалистов среднего звена (ППКРС, ППССЗ).  </w:t>
      </w:r>
    </w:p>
    <w:p w:rsidR="00F33C4E" w:rsidRDefault="00F33C4E" w:rsidP="00C15F9E">
      <w:pPr>
        <w:pStyle w:val="af4"/>
        <w:ind w:firstLine="709"/>
        <w:jc w:val="center"/>
        <w:rPr>
          <w:b/>
          <w:szCs w:val="28"/>
        </w:rPr>
      </w:pPr>
    </w:p>
    <w:p w:rsidR="00F33C4E" w:rsidRDefault="00F33C4E" w:rsidP="00C15F9E">
      <w:pPr>
        <w:pStyle w:val="af4"/>
        <w:ind w:firstLine="709"/>
        <w:jc w:val="center"/>
        <w:rPr>
          <w:b/>
          <w:szCs w:val="28"/>
        </w:rPr>
      </w:pPr>
    </w:p>
    <w:p w:rsidR="00F33C4E" w:rsidRDefault="00F33C4E" w:rsidP="00C15F9E">
      <w:pPr>
        <w:pStyle w:val="af4"/>
        <w:ind w:firstLine="709"/>
        <w:jc w:val="center"/>
        <w:rPr>
          <w:b/>
          <w:szCs w:val="28"/>
        </w:rPr>
      </w:pPr>
    </w:p>
    <w:p w:rsidR="00F33C4E" w:rsidRDefault="00F33C4E" w:rsidP="00C15F9E">
      <w:pPr>
        <w:pStyle w:val="af4"/>
        <w:ind w:firstLine="709"/>
        <w:jc w:val="center"/>
        <w:rPr>
          <w:b/>
          <w:szCs w:val="28"/>
        </w:rPr>
      </w:pPr>
    </w:p>
    <w:p w:rsidR="00F33C4E" w:rsidRDefault="00F33C4E" w:rsidP="00C15F9E">
      <w:pPr>
        <w:pStyle w:val="af4"/>
        <w:ind w:firstLine="709"/>
        <w:jc w:val="center"/>
        <w:rPr>
          <w:b/>
          <w:szCs w:val="28"/>
        </w:rPr>
      </w:pPr>
    </w:p>
    <w:p w:rsidR="00F33C4E" w:rsidRDefault="00F33C4E" w:rsidP="00C15F9E">
      <w:pPr>
        <w:pStyle w:val="af4"/>
        <w:ind w:firstLine="709"/>
        <w:jc w:val="center"/>
        <w:rPr>
          <w:b/>
          <w:szCs w:val="28"/>
        </w:rPr>
      </w:pPr>
    </w:p>
    <w:p w:rsidR="00F33C4E" w:rsidRDefault="00F33C4E" w:rsidP="00C15F9E">
      <w:pPr>
        <w:pStyle w:val="af4"/>
        <w:ind w:firstLine="709"/>
        <w:jc w:val="center"/>
        <w:rPr>
          <w:b/>
          <w:szCs w:val="28"/>
        </w:rPr>
      </w:pPr>
    </w:p>
    <w:p w:rsidR="00F33C4E" w:rsidRDefault="00F33C4E" w:rsidP="00C15F9E">
      <w:pPr>
        <w:pStyle w:val="af4"/>
        <w:ind w:firstLine="709"/>
        <w:jc w:val="center"/>
        <w:rPr>
          <w:b/>
          <w:szCs w:val="28"/>
        </w:rPr>
      </w:pPr>
    </w:p>
    <w:p w:rsidR="00F33C4E" w:rsidRDefault="00F33C4E" w:rsidP="00C15F9E">
      <w:pPr>
        <w:pStyle w:val="af4"/>
        <w:ind w:firstLine="709"/>
        <w:jc w:val="center"/>
        <w:rPr>
          <w:b/>
          <w:szCs w:val="28"/>
        </w:rPr>
      </w:pPr>
    </w:p>
    <w:p w:rsidR="00F33C4E" w:rsidRDefault="00F33C4E" w:rsidP="00C15F9E">
      <w:pPr>
        <w:pStyle w:val="af4"/>
        <w:ind w:firstLine="709"/>
        <w:jc w:val="center"/>
        <w:rPr>
          <w:b/>
          <w:szCs w:val="28"/>
        </w:rPr>
      </w:pPr>
    </w:p>
    <w:p w:rsidR="00F33C4E" w:rsidRDefault="00F33C4E" w:rsidP="00C15F9E">
      <w:pPr>
        <w:pStyle w:val="af4"/>
        <w:ind w:firstLine="709"/>
        <w:jc w:val="center"/>
        <w:rPr>
          <w:b/>
          <w:szCs w:val="28"/>
        </w:rPr>
      </w:pPr>
    </w:p>
    <w:p w:rsidR="00F33C4E" w:rsidRDefault="00F33C4E" w:rsidP="00C15F9E">
      <w:pPr>
        <w:pStyle w:val="af4"/>
        <w:ind w:firstLine="709"/>
        <w:jc w:val="center"/>
        <w:rPr>
          <w:b/>
          <w:szCs w:val="28"/>
        </w:rPr>
      </w:pPr>
    </w:p>
    <w:p w:rsidR="00F33C4E" w:rsidRDefault="00F33C4E" w:rsidP="00C15F9E">
      <w:pPr>
        <w:pStyle w:val="af4"/>
        <w:ind w:firstLine="709"/>
        <w:jc w:val="center"/>
        <w:rPr>
          <w:b/>
          <w:szCs w:val="28"/>
        </w:rPr>
      </w:pPr>
    </w:p>
    <w:p w:rsidR="00F33C4E" w:rsidRDefault="00F33C4E" w:rsidP="00C15F9E">
      <w:pPr>
        <w:pStyle w:val="af4"/>
        <w:ind w:firstLine="709"/>
        <w:jc w:val="center"/>
        <w:rPr>
          <w:b/>
          <w:szCs w:val="28"/>
        </w:rPr>
      </w:pPr>
    </w:p>
    <w:p w:rsidR="00F33C4E" w:rsidRDefault="00F33C4E" w:rsidP="00C15F9E">
      <w:pPr>
        <w:pStyle w:val="af4"/>
        <w:ind w:firstLine="709"/>
        <w:jc w:val="center"/>
        <w:rPr>
          <w:b/>
          <w:szCs w:val="28"/>
        </w:rPr>
      </w:pPr>
    </w:p>
    <w:p w:rsidR="00F33C4E" w:rsidRDefault="00F33C4E" w:rsidP="00C15F9E">
      <w:pPr>
        <w:pStyle w:val="af4"/>
        <w:ind w:firstLine="709"/>
        <w:jc w:val="center"/>
        <w:rPr>
          <w:b/>
          <w:szCs w:val="28"/>
        </w:rPr>
      </w:pPr>
    </w:p>
    <w:p w:rsidR="00C06074" w:rsidRDefault="00C06074" w:rsidP="00C15F9E">
      <w:pPr>
        <w:pStyle w:val="af4"/>
        <w:ind w:firstLine="709"/>
        <w:jc w:val="center"/>
        <w:rPr>
          <w:b/>
          <w:szCs w:val="28"/>
        </w:rPr>
      </w:pPr>
    </w:p>
    <w:p w:rsidR="00C06074" w:rsidRDefault="00C06074" w:rsidP="00C15F9E">
      <w:pPr>
        <w:pStyle w:val="af4"/>
        <w:ind w:firstLine="709"/>
        <w:jc w:val="center"/>
        <w:rPr>
          <w:b/>
          <w:szCs w:val="28"/>
        </w:rPr>
      </w:pPr>
    </w:p>
    <w:p w:rsidR="00F33C4E" w:rsidRDefault="00F33C4E" w:rsidP="00C15F9E">
      <w:pPr>
        <w:pStyle w:val="af4"/>
        <w:ind w:firstLine="709"/>
        <w:jc w:val="center"/>
        <w:rPr>
          <w:b/>
          <w:szCs w:val="28"/>
        </w:rPr>
      </w:pPr>
    </w:p>
    <w:p w:rsidR="00F33C4E" w:rsidRDefault="00F33C4E" w:rsidP="00C15F9E">
      <w:pPr>
        <w:pStyle w:val="af4"/>
        <w:ind w:firstLine="709"/>
        <w:jc w:val="center"/>
        <w:rPr>
          <w:b/>
          <w:szCs w:val="28"/>
        </w:rPr>
      </w:pPr>
    </w:p>
    <w:p w:rsidR="00F33C4E" w:rsidRDefault="00F33C4E" w:rsidP="00091DC9">
      <w:pPr>
        <w:rPr>
          <w:b/>
          <w:szCs w:val="28"/>
        </w:rPr>
      </w:pPr>
    </w:p>
    <w:p w:rsidR="00091DC9" w:rsidRDefault="00091DC9" w:rsidP="00091DC9">
      <w:pPr>
        <w:rPr>
          <w:b/>
          <w:szCs w:val="28"/>
        </w:rPr>
      </w:pPr>
    </w:p>
    <w:p w:rsidR="00091DC9" w:rsidRDefault="00091DC9" w:rsidP="00091DC9">
      <w:pPr>
        <w:rPr>
          <w:b/>
          <w:szCs w:val="28"/>
        </w:rPr>
      </w:pPr>
    </w:p>
    <w:p w:rsidR="00091DC9" w:rsidRDefault="00091DC9" w:rsidP="00091DC9">
      <w:pPr>
        <w:rPr>
          <w:b/>
          <w:szCs w:val="28"/>
        </w:rPr>
      </w:pPr>
    </w:p>
    <w:p w:rsidR="00091DC9" w:rsidRDefault="00091DC9" w:rsidP="00091DC9">
      <w:pPr>
        <w:rPr>
          <w:b/>
          <w:szCs w:val="28"/>
        </w:rPr>
      </w:pPr>
    </w:p>
    <w:p w:rsidR="00091DC9" w:rsidRDefault="00091DC9" w:rsidP="00091DC9">
      <w:pPr>
        <w:rPr>
          <w:b/>
          <w:szCs w:val="28"/>
        </w:rPr>
      </w:pPr>
    </w:p>
    <w:p w:rsidR="00091DC9" w:rsidRDefault="00091DC9" w:rsidP="00091DC9">
      <w:pPr>
        <w:rPr>
          <w:b/>
          <w:szCs w:val="28"/>
        </w:rPr>
      </w:pPr>
    </w:p>
    <w:p w:rsidR="00091DC9" w:rsidRDefault="00091DC9" w:rsidP="00091DC9">
      <w:pPr>
        <w:rPr>
          <w:b/>
          <w:szCs w:val="28"/>
        </w:rPr>
      </w:pPr>
    </w:p>
    <w:p w:rsidR="00091DC9" w:rsidRDefault="00091DC9" w:rsidP="00091DC9">
      <w:pPr>
        <w:rPr>
          <w:b/>
          <w:szCs w:val="28"/>
        </w:rPr>
      </w:pPr>
    </w:p>
    <w:p w:rsidR="00091DC9" w:rsidRDefault="00091DC9" w:rsidP="00091DC9">
      <w:pPr>
        <w:rPr>
          <w:b/>
          <w:szCs w:val="28"/>
        </w:rPr>
      </w:pPr>
    </w:p>
    <w:p w:rsidR="00091DC9" w:rsidRPr="00091DC9" w:rsidRDefault="00091DC9" w:rsidP="00091DC9">
      <w:pPr>
        <w:rPr>
          <w:rFonts w:ascii="Times New Roman" w:eastAsia="Calibri" w:hAnsi="Times New Roman" w:cs="Times New Roman"/>
          <w:b/>
          <w:sz w:val="28"/>
          <w:szCs w:val="28"/>
          <w:lang w:eastAsia="en-US"/>
        </w:rPr>
      </w:pPr>
    </w:p>
    <w:p w:rsidR="00294892" w:rsidRDefault="00294892" w:rsidP="00C15F9E">
      <w:pPr>
        <w:pStyle w:val="af4"/>
        <w:ind w:firstLine="709"/>
        <w:jc w:val="center"/>
        <w:rPr>
          <w:b/>
          <w:szCs w:val="28"/>
        </w:rPr>
      </w:pPr>
    </w:p>
    <w:p w:rsidR="00C15F9E" w:rsidRPr="00C15F9E" w:rsidRDefault="000473EA" w:rsidP="00C15F9E">
      <w:pPr>
        <w:pStyle w:val="af4"/>
        <w:ind w:firstLine="709"/>
        <w:jc w:val="center"/>
        <w:rPr>
          <w:b/>
          <w:szCs w:val="28"/>
        </w:rPr>
      </w:pPr>
      <w:r>
        <w:rPr>
          <w:b/>
          <w:szCs w:val="28"/>
        </w:rPr>
        <w:t xml:space="preserve">2 </w:t>
      </w:r>
      <w:r w:rsidR="00C15F9E" w:rsidRPr="00C15F9E">
        <w:rPr>
          <w:b/>
          <w:szCs w:val="28"/>
        </w:rPr>
        <w:t>ОБЩАЯ ХАРАКТЕРИСТИКА УЧЕБНОЙ ДИСЦИПЛИНЫ</w:t>
      </w:r>
    </w:p>
    <w:p w:rsidR="000473EA" w:rsidRPr="000473EA" w:rsidRDefault="00F6102C" w:rsidP="000473EA">
      <w:pPr>
        <w:pStyle w:val="af4"/>
        <w:ind w:firstLine="709"/>
        <w:jc w:val="center"/>
        <w:rPr>
          <w:b/>
          <w:szCs w:val="28"/>
        </w:rPr>
      </w:pPr>
      <w:r>
        <w:rPr>
          <w:szCs w:val="28"/>
        </w:rPr>
        <w:t>ОУД.15 Экономика</w:t>
      </w:r>
    </w:p>
    <w:p w:rsidR="00C15F9E" w:rsidRPr="00C15F9E" w:rsidRDefault="00C15F9E" w:rsidP="00C15F9E">
      <w:pPr>
        <w:pStyle w:val="af4"/>
        <w:ind w:firstLine="709"/>
        <w:jc w:val="both"/>
        <w:rPr>
          <w:szCs w:val="28"/>
          <w:highlight w:val="yellow"/>
        </w:rPr>
      </w:pPr>
      <w:r w:rsidRPr="00C15F9E">
        <w:rPr>
          <w:szCs w:val="28"/>
        </w:rPr>
        <w:lastRenderedPageBreak/>
        <w:t xml:space="preserve"> В современных условиях глобализации развития мировой экономики, усложнения, интенсификации и увеличения напряженности профессиональной деятельности специалистов существенно возрастает общественно-производственное значение экономических знаний для каждого человека. Возникает необходимость формирования представлений об экономической науке как системе теоретических и прикладных наук, владения системными экономическими знаниями, опыта исследовательской деятельности.  </w:t>
      </w:r>
    </w:p>
    <w:p w:rsidR="00C15F9E" w:rsidRPr="00C15F9E" w:rsidRDefault="00F6102C" w:rsidP="00C15F9E">
      <w:pPr>
        <w:pStyle w:val="af4"/>
        <w:ind w:firstLine="709"/>
        <w:jc w:val="both"/>
        <w:rPr>
          <w:b/>
          <w:szCs w:val="28"/>
        </w:rPr>
      </w:pPr>
      <w:r>
        <w:rPr>
          <w:szCs w:val="28"/>
        </w:rPr>
        <w:t xml:space="preserve">ОУД.15 </w:t>
      </w:r>
      <w:proofErr w:type="spellStart"/>
      <w:r>
        <w:rPr>
          <w:szCs w:val="28"/>
        </w:rPr>
        <w:t>Экономика</w:t>
      </w:r>
      <w:r w:rsidR="00C15F9E" w:rsidRPr="00C15F9E">
        <w:rPr>
          <w:szCs w:val="28"/>
        </w:rPr>
        <w:t>изучает</w:t>
      </w:r>
      <w:proofErr w:type="spellEnd"/>
      <w:r w:rsidR="00C15F9E" w:rsidRPr="00C15F9E">
        <w:rPr>
          <w:szCs w:val="28"/>
        </w:rPr>
        <w:t xml:space="preserve"> жизнь общества и государства с позиции экономической теории, выделяет различные уровни экономики, которые характеризуют деятельность индивидов, семей, предприятий в области микроэкономики, макроэкономические процессы на государственном и международном уровне. Содержание  учебной дисциплины</w:t>
      </w:r>
      <w:r>
        <w:rPr>
          <w:szCs w:val="28"/>
        </w:rPr>
        <w:t>ОУД.15 Экономика</w:t>
      </w:r>
      <w:r w:rsidR="00C15F9E" w:rsidRPr="00C15F9E">
        <w:rPr>
          <w:szCs w:val="28"/>
        </w:rPr>
        <w:t xml:space="preserve"> является начальной ступенью в освоении норм и правил деятельности экономических институтов: муниципальных округов, субъектов Федерации, в целом государства Российской Федерации и международный уровень экономических отношений</w:t>
      </w:r>
      <w:r w:rsidR="00C15F9E" w:rsidRPr="00C15F9E">
        <w:rPr>
          <w:b/>
          <w:szCs w:val="28"/>
        </w:rPr>
        <w:t>.</w:t>
      </w:r>
    </w:p>
    <w:p w:rsidR="00C15F9E" w:rsidRPr="00C15F9E" w:rsidRDefault="00C15F9E" w:rsidP="00C15F9E">
      <w:pPr>
        <w:pStyle w:val="af4"/>
        <w:ind w:firstLine="709"/>
        <w:jc w:val="both"/>
        <w:rPr>
          <w:szCs w:val="28"/>
        </w:rPr>
      </w:pPr>
      <w:r w:rsidRPr="00C15F9E">
        <w:rPr>
          <w:szCs w:val="28"/>
        </w:rPr>
        <w:t>При освоении  специальностей СПО социально - экономического профиля  профессионального образования экономика изучается на базовом уровне ФГОС среднего общего образования,  но более углубленно, как профильная учебная дисциплина,  учитывающая специфику  осваиваемых профессий или специальностей.</w:t>
      </w:r>
    </w:p>
    <w:p w:rsidR="00C15F9E" w:rsidRPr="00C15F9E" w:rsidRDefault="00C15F9E" w:rsidP="00C15F9E">
      <w:pPr>
        <w:pStyle w:val="af4"/>
        <w:ind w:firstLine="709"/>
        <w:jc w:val="both"/>
        <w:rPr>
          <w:szCs w:val="28"/>
        </w:rPr>
      </w:pPr>
      <w:r w:rsidRPr="00C15F9E">
        <w:rPr>
          <w:szCs w:val="28"/>
        </w:rPr>
        <w:t>Особое внимание при изучении учебной дисциплины уделяется:</w:t>
      </w:r>
    </w:p>
    <w:p w:rsidR="00C15F9E" w:rsidRPr="00C15F9E" w:rsidRDefault="00C15F9E" w:rsidP="00C15F9E">
      <w:pPr>
        <w:pStyle w:val="af4"/>
        <w:ind w:firstLine="709"/>
        <w:jc w:val="both"/>
        <w:rPr>
          <w:szCs w:val="28"/>
        </w:rPr>
      </w:pPr>
      <w:proofErr w:type="gramStart"/>
      <w:r w:rsidRPr="00C15F9E">
        <w:rPr>
          <w:szCs w:val="28"/>
        </w:rPr>
        <w:t xml:space="preserve">-  формированию у обучающихся современного экономического мышления, потребности в экономических знаниях; </w:t>
      </w:r>
      <w:proofErr w:type="gramEnd"/>
    </w:p>
    <w:p w:rsidR="00C15F9E" w:rsidRPr="00C15F9E" w:rsidRDefault="00C15F9E" w:rsidP="00C15F9E">
      <w:pPr>
        <w:pStyle w:val="af4"/>
        <w:ind w:firstLine="709"/>
        <w:jc w:val="both"/>
        <w:rPr>
          <w:szCs w:val="28"/>
        </w:rPr>
      </w:pPr>
      <w:r w:rsidRPr="00C15F9E">
        <w:rPr>
          <w:szCs w:val="28"/>
        </w:rPr>
        <w:t xml:space="preserve">- овладению умением подходить к событиям общественной и политической жизни с экономической точки зрения, используя различные источники информации, </w:t>
      </w:r>
    </w:p>
    <w:p w:rsidR="00C15F9E" w:rsidRPr="00C15F9E" w:rsidRDefault="00C15F9E" w:rsidP="00C15F9E">
      <w:pPr>
        <w:pStyle w:val="af4"/>
        <w:ind w:firstLine="709"/>
        <w:jc w:val="both"/>
        <w:rPr>
          <w:szCs w:val="28"/>
        </w:rPr>
      </w:pPr>
      <w:r w:rsidRPr="00C15F9E">
        <w:rPr>
          <w:szCs w:val="28"/>
        </w:rPr>
        <w:t>- воспитанию уважения к труду и предпринимательской деятельности,</w:t>
      </w:r>
    </w:p>
    <w:p w:rsidR="00C15F9E" w:rsidRPr="00C15F9E" w:rsidRDefault="00C15F9E" w:rsidP="00C15F9E">
      <w:pPr>
        <w:pStyle w:val="af4"/>
        <w:ind w:firstLine="709"/>
        <w:jc w:val="both"/>
        <w:rPr>
          <w:rFonts w:eastAsia="Times New Roman"/>
          <w:szCs w:val="28"/>
          <w:lang w:eastAsia="ru-RU"/>
        </w:rPr>
      </w:pPr>
      <w:r w:rsidRPr="00C15F9E">
        <w:rPr>
          <w:szCs w:val="28"/>
        </w:rPr>
        <w:t>- формированию</w:t>
      </w:r>
      <w:r w:rsidRPr="00C15F9E">
        <w:rPr>
          <w:rFonts w:eastAsia="Times New Roman"/>
          <w:szCs w:val="28"/>
          <w:lang w:eastAsia="ru-RU"/>
        </w:rPr>
        <w:t xml:space="preserve"> готовности использовать приобретенные </w:t>
      </w:r>
      <w:proofErr w:type="spellStart"/>
      <w:r w:rsidRPr="00C15F9E">
        <w:rPr>
          <w:rFonts w:eastAsia="Times New Roman"/>
          <w:szCs w:val="28"/>
          <w:lang w:eastAsia="ru-RU"/>
        </w:rPr>
        <w:t>знанияв</w:t>
      </w:r>
      <w:proofErr w:type="spellEnd"/>
      <w:r w:rsidRPr="00C15F9E">
        <w:rPr>
          <w:rFonts w:eastAsia="Times New Roman"/>
          <w:szCs w:val="28"/>
          <w:lang w:eastAsia="ru-RU"/>
        </w:rPr>
        <w:t xml:space="preserve">  последующей трудовой деятельности.</w:t>
      </w:r>
    </w:p>
    <w:p w:rsidR="00C15F9E" w:rsidRPr="00C15F9E" w:rsidRDefault="00DF31BE" w:rsidP="00C15F9E">
      <w:pPr>
        <w:pStyle w:val="af4"/>
        <w:ind w:firstLine="709"/>
        <w:jc w:val="both"/>
        <w:rPr>
          <w:szCs w:val="28"/>
        </w:rPr>
      </w:pPr>
      <w:r>
        <w:rPr>
          <w:szCs w:val="28"/>
        </w:rPr>
        <w:t>И</w:t>
      </w:r>
      <w:r w:rsidR="00C15F9E" w:rsidRPr="00C15F9E">
        <w:rPr>
          <w:szCs w:val="28"/>
        </w:rPr>
        <w:t xml:space="preserve">зучение  общеобразовательной учебной дисциплины </w:t>
      </w:r>
      <w:r w:rsidR="00F6102C">
        <w:rPr>
          <w:szCs w:val="28"/>
        </w:rPr>
        <w:t xml:space="preserve">ОУД.15 </w:t>
      </w:r>
      <w:proofErr w:type="spellStart"/>
      <w:r w:rsidR="00F6102C">
        <w:rPr>
          <w:szCs w:val="28"/>
        </w:rPr>
        <w:t>Экономика</w:t>
      </w:r>
      <w:r w:rsidR="00C15F9E" w:rsidRPr="00C15F9E">
        <w:rPr>
          <w:szCs w:val="28"/>
        </w:rPr>
        <w:t>завершается</w:t>
      </w:r>
      <w:proofErr w:type="spellEnd"/>
      <w:r w:rsidR="00C15F9E" w:rsidRPr="00C15F9E">
        <w:rPr>
          <w:szCs w:val="28"/>
        </w:rPr>
        <w:t xml:space="preserve"> подведением итогов в форме экзамена в рамках промежуточной аттестации студентов в процессе освоения ОПОП СПО на базе основного общего образования с получением среднего общего образования (ППССЗ)</w:t>
      </w:r>
    </w:p>
    <w:p w:rsidR="00C15F9E" w:rsidRPr="00091DC9" w:rsidRDefault="00DF31BE" w:rsidP="00091DC9">
      <w:pPr>
        <w:rPr>
          <w:rFonts w:ascii="Times New Roman" w:eastAsia="Calibri" w:hAnsi="Times New Roman" w:cs="Times New Roman"/>
          <w:sz w:val="28"/>
          <w:szCs w:val="28"/>
          <w:lang w:eastAsia="en-US"/>
        </w:rPr>
      </w:pPr>
      <w:r>
        <w:rPr>
          <w:szCs w:val="28"/>
        </w:rPr>
        <w:br w:type="page"/>
      </w:r>
    </w:p>
    <w:p w:rsidR="00C15F9E" w:rsidRPr="00C15F9E" w:rsidRDefault="003757A3" w:rsidP="00C15F9E">
      <w:pPr>
        <w:pStyle w:val="af4"/>
        <w:ind w:firstLine="709"/>
        <w:jc w:val="both"/>
        <w:rPr>
          <w:b/>
          <w:szCs w:val="28"/>
        </w:rPr>
      </w:pPr>
      <w:r w:rsidRPr="003757A3">
        <w:rPr>
          <w:b/>
          <w:szCs w:val="28"/>
        </w:rPr>
        <w:lastRenderedPageBreak/>
        <w:t>2.1</w:t>
      </w:r>
      <w:r w:rsidR="00C15F9E" w:rsidRPr="003757A3">
        <w:rPr>
          <w:b/>
          <w:szCs w:val="28"/>
        </w:rPr>
        <w:t>МЕСТО</w:t>
      </w:r>
      <w:r w:rsidR="00C15F9E" w:rsidRPr="00C15F9E">
        <w:rPr>
          <w:b/>
          <w:szCs w:val="28"/>
        </w:rPr>
        <w:t xml:space="preserve"> УЧЕБНОЙ ДИСЦИПЛИНЫ В УЧЕБНОМ ПЛАНЕ</w:t>
      </w:r>
    </w:p>
    <w:p w:rsidR="00C15F9E" w:rsidRPr="00C15F9E" w:rsidRDefault="00C15F9E" w:rsidP="00C15F9E">
      <w:pPr>
        <w:pStyle w:val="af4"/>
        <w:ind w:left="709" w:hanging="709"/>
        <w:jc w:val="both"/>
        <w:rPr>
          <w:color w:val="FF0000"/>
          <w:szCs w:val="28"/>
        </w:rPr>
      </w:pPr>
    </w:p>
    <w:p w:rsidR="00C15F9E" w:rsidRPr="00091DC9" w:rsidRDefault="00817DA8" w:rsidP="00091DC9">
      <w:pPr>
        <w:spacing w:after="0" w:line="240" w:lineRule="auto"/>
        <w:jc w:val="both"/>
        <w:rPr>
          <w:rFonts w:ascii="Times New Roman" w:eastAsia="Arial Unicode MS" w:hAnsi="Times New Roman" w:cs="Times New Roman"/>
          <w:color w:val="000000"/>
          <w:sz w:val="28"/>
          <w:szCs w:val="28"/>
        </w:rPr>
      </w:pPr>
      <w:bookmarkStart w:id="0" w:name="bookmark1"/>
      <w:r w:rsidRPr="000D020F">
        <w:rPr>
          <w:rFonts w:hAnsi="Times New Roman"/>
          <w:color w:val="000000"/>
          <w:sz w:val="28"/>
          <w:szCs w:val="28"/>
        </w:rPr>
        <w:t>Общеобразовательнаяучебнаядисциплина</w:t>
      </w:r>
      <w:r w:rsidR="00F6102C">
        <w:rPr>
          <w:rFonts w:hAnsi="Times New Roman" w:cs="Times New Roman"/>
          <w:sz w:val="28"/>
          <w:szCs w:val="28"/>
        </w:rPr>
        <w:t>ОУД</w:t>
      </w:r>
      <w:r w:rsidR="00F6102C">
        <w:rPr>
          <w:rFonts w:hAnsi="Times New Roman" w:cs="Times New Roman"/>
          <w:sz w:val="28"/>
          <w:szCs w:val="28"/>
        </w:rPr>
        <w:t xml:space="preserve">.15 </w:t>
      </w:r>
      <w:r w:rsidR="00F6102C">
        <w:rPr>
          <w:rFonts w:hAnsi="Times New Roman" w:cs="Times New Roman"/>
          <w:sz w:val="28"/>
          <w:szCs w:val="28"/>
        </w:rPr>
        <w:t>Экономика</w:t>
      </w:r>
      <w:r w:rsidRPr="000D020F">
        <w:rPr>
          <w:rFonts w:hAnsi="Times New Roman"/>
          <w:color w:val="000000"/>
          <w:sz w:val="28"/>
          <w:szCs w:val="28"/>
        </w:rPr>
        <w:t>являетсяучебнымпредметомобязательнойпредметнойобласти</w:t>
      </w:r>
      <w:r>
        <w:rPr>
          <w:rFonts w:hAnsi="Times New Roman"/>
          <w:color w:val="000000"/>
          <w:sz w:val="28"/>
          <w:szCs w:val="28"/>
        </w:rPr>
        <w:t>обществознание</w:t>
      </w:r>
      <w:r w:rsidRPr="000D020F">
        <w:rPr>
          <w:rFonts w:hAnsi="Times New Roman"/>
          <w:color w:val="000000"/>
          <w:sz w:val="28"/>
          <w:szCs w:val="28"/>
        </w:rPr>
        <w:t>ФГОСсреднегообщегообразованияиотноситсякобщеобразовательномуучебномуциклуППССЗнабазеосновногообщегообразованиясполучениемсреднегообщегообразования</w:t>
      </w:r>
      <w:r w:rsidRPr="000D020F">
        <w:rPr>
          <w:rFonts w:hAnsi="Times New Roman"/>
          <w:color w:val="000000"/>
          <w:sz w:val="28"/>
          <w:szCs w:val="28"/>
        </w:rPr>
        <w:t xml:space="preserve">. </w:t>
      </w:r>
      <w:r w:rsidRPr="000D020F">
        <w:rPr>
          <w:rFonts w:hAnsi="Times New Roman"/>
          <w:color w:val="000000"/>
          <w:sz w:val="28"/>
          <w:szCs w:val="28"/>
        </w:rPr>
        <w:t>СучетомтребованийФГОССПОпоспециальности</w:t>
      </w:r>
      <w:r w:rsidR="006B3F91" w:rsidRPr="006B3F91">
        <w:rPr>
          <w:rFonts w:ascii="Times New Roman" w:eastAsia="Arial Unicode MS" w:hAnsi="Times New Roman" w:cs="Times New Roman"/>
          <w:color w:val="000000"/>
          <w:sz w:val="28"/>
          <w:szCs w:val="28"/>
        </w:rPr>
        <w:t>40.02.01</w:t>
      </w:r>
      <w:r w:rsidR="006B3F91" w:rsidRPr="006B3F91">
        <w:rPr>
          <w:rFonts w:ascii="Times New Roman" w:eastAsia="Times New Roman" w:hAnsi="Times New Roman" w:cs="Times New Roman"/>
          <w:color w:val="000000"/>
          <w:sz w:val="28"/>
          <w:szCs w:val="28"/>
          <w:lang w:eastAsia="en-US"/>
        </w:rPr>
        <w:t xml:space="preserve"> Право и организация социального </w:t>
      </w:r>
      <w:proofErr w:type="spellStart"/>
      <w:r w:rsidR="006B3F91" w:rsidRPr="006B3F91">
        <w:rPr>
          <w:rFonts w:ascii="Times New Roman" w:eastAsia="Times New Roman" w:hAnsi="Times New Roman" w:cs="Times New Roman"/>
          <w:color w:val="000000"/>
          <w:sz w:val="28"/>
          <w:szCs w:val="28"/>
          <w:lang w:eastAsia="en-US"/>
        </w:rPr>
        <w:t>обеспечения</w:t>
      </w:r>
      <w:r w:rsidRPr="000D020F">
        <w:rPr>
          <w:rFonts w:hAnsi="Times New Roman"/>
          <w:color w:val="000000"/>
          <w:sz w:val="28"/>
          <w:szCs w:val="28"/>
        </w:rPr>
        <w:t>исоциальн</w:t>
      </w:r>
      <w:proofErr w:type="gramStart"/>
      <w:r w:rsidRPr="000D020F">
        <w:rPr>
          <w:rFonts w:hAnsi="Times New Roman"/>
          <w:color w:val="000000"/>
          <w:sz w:val="28"/>
          <w:szCs w:val="28"/>
        </w:rPr>
        <w:t>о</w:t>
      </w:r>
      <w:proofErr w:type="spellEnd"/>
      <w:r w:rsidRPr="000D020F">
        <w:rPr>
          <w:rFonts w:hAnsi="Times New Roman"/>
          <w:color w:val="000000"/>
          <w:sz w:val="28"/>
          <w:szCs w:val="28"/>
        </w:rPr>
        <w:t>-</w:t>
      </w:r>
      <w:proofErr w:type="gramEnd"/>
      <w:r w:rsidRPr="000D020F">
        <w:rPr>
          <w:rFonts w:hAnsi="Times New Roman"/>
          <w:color w:val="000000"/>
          <w:sz w:val="28"/>
          <w:szCs w:val="28"/>
        </w:rPr>
        <w:t xml:space="preserve"> </w:t>
      </w:r>
      <w:r w:rsidR="00395700">
        <w:rPr>
          <w:rFonts w:hAnsi="Times New Roman"/>
          <w:color w:val="000000"/>
          <w:sz w:val="28"/>
          <w:szCs w:val="28"/>
        </w:rPr>
        <w:t>экономического</w:t>
      </w:r>
      <w:r w:rsidRPr="000D020F">
        <w:rPr>
          <w:rFonts w:hAnsi="Times New Roman"/>
          <w:color w:val="000000"/>
          <w:sz w:val="28"/>
          <w:szCs w:val="28"/>
        </w:rPr>
        <w:t>профиляпрофессиональногообразованияобщеобразовательнаяучебнаядисциплина</w:t>
      </w:r>
      <w:r w:rsidR="00F6102C">
        <w:rPr>
          <w:rFonts w:hAnsi="Times New Roman" w:cs="Times New Roman"/>
          <w:sz w:val="28"/>
          <w:szCs w:val="28"/>
        </w:rPr>
        <w:t>ОУД</w:t>
      </w:r>
      <w:r w:rsidR="00F6102C">
        <w:rPr>
          <w:rFonts w:hAnsi="Times New Roman" w:cs="Times New Roman"/>
          <w:sz w:val="28"/>
          <w:szCs w:val="28"/>
        </w:rPr>
        <w:t xml:space="preserve">.15 </w:t>
      </w:r>
      <w:proofErr w:type="spellStart"/>
      <w:r w:rsidR="00F6102C">
        <w:rPr>
          <w:rFonts w:hAnsi="Times New Roman" w:cs="Times New Roman"/>
          <w:sz w:val="28"/>
          <w:szCs w:val="28"/>
        </w:rPr>
        <w:t>Экономика</w:t>
      </w:r>
      <w:r w:rsidRPr="000D020F">
        <w:rPr>
          <w:rFonts w:hAnsi="Times New Roman"/>
          <w:color w:val="000000"/>
          <w:sz w:val="28"/>
          <w:szCs w:val="28"/>
        </w:rPr>
        <w:t>относитсякбазовымдисциплинам</w:t>
      </w:r>
      <w:proofErr w:type="spellEnd"/>
      <w:r w:rsidRPr="000D020F">
        <w:rPr>
          <w:rFonts w:hAnsi="Times New Roman"/>
          <w:color w:val="000000"/>
          <w:sz w:val="28"/>
          <w:szCs w:val="28"/>
        </w:rPr>
        <w:t xml:space="preserve">. </w:t>
      </w:r>
      <w:r w:rsidRPr="000D020F">
        <w:rPr>
          <w:rFonts w:hAnsi="Times New Roman"/>
          <w:color w:val="000000"/>
          <w:sz w:val="28"/>
          <w:szCs w:val="28"/>
        </w:rPr>
        <w:t>Изучениеобщеобразовательнойучебнойдисциплинытесносвязаностакимидисциплинамикак</w:t>
      </w:r>
      <w:r>
        <w:rPr>
          <w:rFonts w:hAnsi="Times New Roman"/>
          <w:color w:val="000000"/>
          <w:sz w:val="28"/>
          <w:szCs w:val="28"/>
        </w:rPr>
        <w:t>обществознания</w:t>
      </w:r>
      <w:r>
        <w:rPr>
          <w:rFonts w:hAnsi="Times New Roman"/>
          <w:color w:val="000000"/>
          <w:sz w:val="28"/>
          <w:szCs w:val="28"/>
        </w:rPr>
        <w:t xml:space="preserve">, </w:t>
      </w:r>
      <w:r>
        <w:rPr>
          <w:rFonts w:hAnsi="Times New Roman"/>
          <w:color w:val="000000"/>
          <w:sz w:val="28"/>
          <w:szCs w:val="28"/>
        </w:rPr>
        <w:t>математика</w:t>
      </w:r>
      <w:r>
        <w:rPr>
          <w:rFonts w:hAnsi="Times New Roman"/>
          <w:color w:val="000000"/>
          <w:sz w:val="28"/>
          <w:szCs w:val="28"/>
        </w:rPr>
        <w:t>.</w:t>
      </w:r>
      <w:bookmarkEnd w:id="0"/>
    </w:p>
    <w:p w:rsidR="00C15F9E" w:rsidRPr="00091DC9" w:rsidRDefault="003757A3" w:rsidP="00091DC9">
      <w:pPr>
        <w:pStyle w:val="af4"/>
        <w:ind w:left="709" w:hanging="709"/>
        <w:jc w:val="center"/>
        <w:rPr>
          <w:b/>
          <w:szCs w:val="28"/>
        </w:rPr>
      </w:pPr>
      <w:r>
        <w:rPr>
          <w:b/>
          <w:szCs w:val="28"/>
        </w:rPr>
        <w:t xml:space="preserve">2.2 </w:t>
      </w:r>
      <w:r w:rsidR="00C15F9E" w:rsidRPr="00C15F9E">
        <w:rPr>
          <w:b/>
          <w:szCs w:val="28"/>
        </w:rPr>
        <w:t>РЕЗУЛЬТАТЫ ОСВОЕНИЯ УЧЕБНОЙ ДИСЦИПЛИНЫ</w:t>
      </w:r>
    </w:p>
    <w:p w:rsidR="00C15F9E" w:rsidRPr="00C15F9E" w:rsidRDefault="00C15F9E" w:rsidP="00C15F9E">
      <w:pPr>
        <w:spacing w:after="0" w:line="240" w:lineRule="auto"/>
        <w:ind w:firstLine="709"/>
        <w:jc w:val="both"/>
        <w:rPr>
          <w:rFonts w:ascii="Times New Roman" w:eastAsia="Times New Roman" w:hAnsi="Times New Roman" w:cs="Times New Roman"/>
          <w:sz w:val="28"/>
          <w:szCs w:val="28"/>
        </w:rPr>
      </w:pPr>
      <w:r w:rsidRPr="00C15F9E">
        <w:rPr>
          <w:rFonts w:ascii="Times New Roman" w:eastAsia="Times New Roman" w:hAnsi="Times New Roman" w:cs="Times New Roman"/>
          <w:sz w:val="28"/>
          <w:szCs w:val="28"/>
        </w:rPr>
        <w:t>Освоение</w:t>
      </w:r>
      <w:r w:rsidR="00772310">
        <w:rPr>
          <w:rFonts w:ascii="Times New Roman" w:eastAsia="Times New Roman" w:hAnsi="Times New Roman" w:cs="Times New Roman"/>
          <w:sz w:val="28"/>
          <w:szCs w:val="28"/>
        </w:rPr>
        <w:t xml:space="preserve"> содержания учебной дисциплины </w:t>
      </w:r>
      <w:r w:rsidR="00F6102C">
        <w:rPr>
          <w:rFonts w:ascii="Times New Roman" w:hAnsi="Times New Roman" w:cs="Times New Roman"/>
          <w:sz w:val="28"/>
          <w:szCs w:val="28"/>
        </w:rPr>
        <w:t xml:space="preserve">ОУД.15 </w:t>
      </w:r>
      <w:proofErr w:type="spellStart"/>
      <w:r w:rsidR="00F6102C">
        <w:rPr>
          <w:rFonts w:ascii="Times New Roman" w:hAnsi="Times New Roman" w:cs="Times New Roman"/>
          <w:sz w:val="28"/>
          <w:szCs w:val="28"/>
        </w:rPr>
        <w:t>Экономика</w:t>
      </w:r>
      <w:r w:rsidRPr="00C15F9E">
        <w:rPr>
          <w:rFonts w:ascii="Times New Roman" w:eastAsia="Times New Roman" w:hAnsi="Times New Roman" w:cs="Times New Roman"/>
          <w:sz w:val="28"/>
          <w:szCs w:val="28"/>
        </w:rPr>
        <w:t>обеспечивает</w:t>
      </w:r>
      <w:proofErr w:type="spellEnd"/>
      <w:r w:rsidRPr="00C15F9E">
        <w:rPr>
          <w:rFonts w:ascii="Times New Roman" w:eastAsia="Times New Roman" w:hAnsi="Times New Roman" w:cs="Times New Roman"/>
          <w:sz w:val="28"/>
          <w:szCs w:val="28"/>
        </w:rPr>
        <w:t xml:space="preserve"> достижение  студентами следующих результатов: </w:t>
      </w:r>
    </w:p>
    <w:p w:rsidR="00C15F9E" w:rsidRPr="00C15F9E" w:rsidRDefault="00C15F9E" w:rsidP="00C15F9E">
      <w:pPr>
        <w:spacing w:after="0" w:line="240" w:lineRule="auto"/>
        <w:ind w:firstLine="709"/>
        <w:jc w:val="both"/>
        <w:rPr>
          <w:rFonts w:ascii="Times New Roman" w:eastAsia="Calibri" w:hAnsi="Times New Roman" w:cs="Times New Roman"/>
          <w:b/>
          <w:i/>
          <w:sz w:val="28"/>
          <w:szCs w:val="28"/>
          <w:lang w:eastAsia="en-US"/>
        </w:rPr>
      </w:pPr>
      <w:r w:rsidRPr="00C15F9E">
        <w:rPr>
          <w:rFonts w:ascii="Times New Roman" w:hAnsi="Times New Roman" w:cs="Times New Roman"/>
          <w:b/>
          <w:i/>
          <w:sz w:val="28"/>
          <w:szCs w:val="28"/>
        </w:rPr>
        <w:t>личностных:</w:t>
      </w:r>
    </w:p>
    <w:p w:rsidR="00C15F9E" w:rsidRPr="00C15F9E" w:rsidRDefault="00C15F9E" w:rsidP="00C15F9E">
      <w:pPr>
        <w:numPr>
          <w:ilvl w:val="0"/>
          <w:numId w:val="4"/>
        </w:numPr>
        <w:spacing w:after="0" w:line="240" w:lineRule="auto"/>
        <w:ind w:left="0" w:firstLine="709"/>
        <w:jc w:val="both"/>
        <w:rPr>
          <w:rFonts w:ascii="Times New Roman" w:hAnsi="Times New Roman" w:cs="Times New Roman"/>
          <w:sz w:val="28"/>
          <w:szCs w:val="28"/>
        </w:rPr>
      </w:pPr>
      <w:r w:rsidRPr="00C15F9E">
        <w:rPr>
          <w:rFonts w:ascii="Times New Roman" w:hAnsi="Times New Roman" w:cs="Times New Roman"/>
          <w:sz w:val="28"/>
          <w:szCs w:val="28"/>
        </w:rPr>
        <w:t>развитие личностных, в том числе духовных и физических, качеств, обеспечивающих защищенность обучаемого  для определения жизненно важных интересов личности в условиях кризисного развития экономики, сокращения природных ресурсов;</w:t>
      </w:r>
    </w:p>
    <w:p w:rsidR="00C15F9E" w:rsidRPr="00C15F9E" w:rsidRDefault="00C15F9E" w:rsidP="00C15F9E">
      <w:pPr>
        <w:numPr>
          <w:ilvl w:val="0"/>
          <w:numId w:val="4"/>
        </w:numPr>
        <w:spacing w:after="0" w:line="240" w:lineRule="auto"/>
        <w:ind w:left="0" w:firstLine="709"/>
        <w:jc w:val="both"/>
        <w:rPr>
          <w:rFonts w:ascii="Times New Roman" w:hAnsi="Times New Roman" w:cs="Times New Roman"/>
          <w:sz w:val="28"/>
          <w:szCs w:val="28"/>
        </w:rPr>
      </w:pPr>
      <w:r w:rsidRPr="00C15F9E">
        <w:rPr>
          <w:rFonts w:ascii="Times New Roman" w:hAnsi="Times New Roman" w:cs="Times New Roman"/>
          <w:sz w:val="28"/>
          <w:szCs w:val="28"/>
        </w:rPr>
        <w:t>формирование системы знаний об экономической жизни общества, определение места и роли в экономическом пространстве;</w:t>
      </w:r>
    </w:p>
    <w:p w:rsidR="00C15F9E" w:rsidRPr="00091DC9" w:rsidRDefault="00C15F9E" w:rsidP="00091DC9">
      <w:pPr>
        <w:numPr>
          <w:ilvl w:val="0"/>
          <w:numId w:val="4"/>
        </w:numPr>
        <w:spacing w:after="0" w:line="240" w:lineRule="auto"/>
        <w:ind w:left="0" w:firstLine="709"/>
        <w:jc w:val="both"/>
        <w:rPr>
          <w:rFonts w:ascii="Times New Roman" w:hAnsi="Times New Roman" w:cs="Times New Roman"/>
          <w:i/>
          <w:sz w:val="28"/>
          <w:szCs w:val="28"/>
        </w:rPr>
      </w:pPr>
      <w:r w:rsidRPr="00C15F9E">
        <w:rPr>
          <w:rFonts w:ascii="Times New Roman" w:hAnsi="Times New Roman" w:cs="Times New Roman"/>
          <w:sz w:val="28"/>
          <w:szCs w:val="28"/>
        </w:rPr>
        <w:t>воспитание ответственного отношения к сохранению окружающей природной среды, личному здоровью как к индивидуальной и общественной ценности;</w:t>
      </w:r>
    </w:p>
    <w:p w:rsidR="00C15F9E" w:rsidRPr="00C15F9E" w:rsidRDefault="00C15F9E" w:rsidP="00C15F9E">
      <w:pPr>
        <w:spacing w:after="0" w:line="240" w:lineRule="auto"/>
        <w:ind w:firstLine="709"/>
        <w:jc w:val="both"/>
        <w:rPr>
          <w:rFonts w:ascii="Times New Roman" w:hAnsi="Times New Roman" w:cs="Times New Roman"/>
          <w:color w:val="FF0000"/>
          <w:sz w:val="28"/>
          <w:szCs w:val="28"/>
        </w:rPr>
      </w:pPr>
      <w:r w:rsidRPr="00C15F9E">
        <w:rPr>
          <w:rFonts w:ascii="Times New Roman" w:hAnsi="Times New Roman" w:cs="Times New Roman"/>
          <w:b/>
          <w:i/>
          <w:sz w:val="28"/>
          <w:szCs w:val="28"/>
        </w:rPr>
        <w:t xml:space="preserve"> </w:t>
      </w:r>
      <w:proofErr w:type="spellStart"/>
      <w:r w:rsidRPr="00C15F9E">
        <w:rPr>
          <w:rFonts w:ascii="Times New Roman" w:hAnsi="Times New Roman" w:cs="Times New Roman"/>
          <w:b/>
          <w:i/>
          <w:sz w:val="28"/>
          <w:szCs w:val="28"/>
        </w:rPr>
        <w:t>метапредметных</w:t>
      </w:r>
      <w:proofErr w:type="spellEnd"/>
      <w:r w:rsidRPr="00C15F9E">
        <w:rPr>
          <w:rFonts w:ascii="Times New Roman" w:hAnsi="Times New Roman" w:cs="Times New Roman"/>
          <w:b/>
          <w:i/>
          <w:sz w:val="28"/>
          <w:szCs w:val="28"/>
        </w:rPr>
        <w:t xml:space="preserve">: </w:t>
      </w:r>
    </w:p>
    <w:p w:rsidR="00C15F9E" w:rsidRPr="00C15F9E" w:rsidRDefault="00C15F9E" w:rsidP="00C15F9E">
      <w:pPr>
        <w:numPr>
          <w:ilvl w:val="0"/>
          <w:numId w:val="6"/>
        </w:numPr>
        <w:tabs>
          <w:tab w:val="num" w:pos="0"/>
        </w:tabs>
        <w:spacing w:after="0" w:line="240" w:lineRule="auto"/>
        <w:ind w:left="0" w:firstLine="709"/>
        <w:jc w:val="both"/>
        <w:rPr>
          <w:rFonts w:ascii="Times New Roman" w:hAnsi="Times New Roman" w:cs="Times New Roman"/>
          <w:sz w:val="28"/>
          <w:szCs w:val="28"/>
        </w:rPr>
      </w:pPr>
      <w:r w:rsidRPr="00C15F9E">
        <w:rPr>
          <w:rFonts w:ascii="Times New Roman" w:hAnsi="Times New Roman" w:cs="Times New Roman"/>
          <w:sz w:val="28"/>
          <w:szCs w:val="28"/>
        </w:rPr>
        <w:t>овладение умениями сформулировать представления об экономической науке как системе теоретических и прикладных наук, изучение особенности применения экономического анализа для других социальных наук, понимание сущности основных направлений современной экономической мысли;</w:t>
      </w:r>
    </w:p>
    <w:p w:rsidR="00C15F9E" w:rsidRPr="00C15F9E" w:rsidRDefault="00C15F9E" w:rsidP="00C15F9E">
      <w:pPr>
        <w:numPr>
          <w:ilvl w:val="0"/>
          <w:numId w:val="6"/>
        </w:numPr>
        <w:tabs>
          <w:tab w:val="num" w:pos="0"/>
        </w:tabs>
        <w:spacing w:after="0" w:line="240" w:lineRule="auto"/>
        <w:ind w:left="0" w:firstLine="709"/>
        <w:jc w:val="both"/>
        <w:rPr>
          <w:rFonts w:ascii="Times New Roman" w:hAnsi="Times New Roman" w:cs="Times New Roman"/>
          <w:sz w:val="28"/>
          <w:szCs w:val="28"/>
        </w:rPr>
      </w:pPr>
      <w:r w:rsidRPr="00C15F9E">
        <w:rPr>
          <w:rFonts w:ascii="Times New Roman" w:hAnsi="Times New Roman" w:cs="Times New Roman"/>
          <w:sz w:val="28"/>
          <w:szCs w:val="28"/>
        </w:rPr>
        <w:t>овладение обучающимися навыками самостоятельно определять свою жизненную позицию по реализации поставленных целей, используя правовые знания, подбирать соответствующие правовые документы и на их основе проводить экономический анализ в конкретной жизненной ситуации с целью их разрешения.</w:t>
      </w:r>
    </w:p>
    <w:p w:rsidR="00C15F9E" w:rsidRPr="00C15F9E" w:rsidRDefault="00C15F9E" w:rsidP="00C15F9E">
      <w:pPr>
        <w:numPr>
          <w:ilvl w:val="0"/>
          <w:numId w:val="6"/>
        </w:numPr>
        <w:tabs>
          <w:tab w:val="num" w:pos="0"/>
        </w:tabs>
        <w:spacing w:after="0" w:line="240" w:lineRule="auto"/>
        <w:ind w:left="0" w:firstLine="709"/>
        <w:jc w:val="both"/>
        <w:rPr>
          <w:rFonts w:ascii="Times New Roman" w:hAnsi="Times New Roman" w:cs="Times New Roman"/>
          <w:sz w:val="28"/>
          <w:szCs w:val="28"/>
        </w:rPr>
      </w:pPr>
      <w:r w:rsidRPr="00C15F9E">
        <w:rPr>
          <w:rFonts w:ascii="Times New Roman" w:hAnsi="Times New Roman" w:cs="Times New Roman"/>
          <w:sz w:val="28"/>
          <w:szCs w:val="28"/>
        </w:rPr>
        <w:t>формирование умения воспринимать и перерабатывать информацию, полученную в процессе изучения общественных наук, вырабатывать в себе качества гражданина Российской Федерации,                воспитанного на ценностях, закрепленных в конституции Российской Федерации;</w:t>
      </w:r>
    </w:p>
    <w:p w:rsidR="00C15F9E" w:rsidRPr="00C15F9E" w:rsidRDefault="00C15F9E" w:rsidP="00C15F9E">
      <w:pPr>
        <w:numPr>
          <w:ilvl w:val="0"/>
          <w:numId w:val="6"/>
        </w:numPr>
        <w:tabs>
          <w:tab w:val="num" w:pos="0"/>
        </w:tabs>
        <w:spacing w:after="0" w:line="240" w:lineRule="auto"/>
        <w:ind w:left="0" w:firstLine="709"/>
        <w:jc w:val="both"/>
        <w:rPr>
          <w:rFonts w:ascii="Times New Roman" w:hAnsi="Times New Roman" w:cs="Times New Roman"/>
          <w:sz w:val="28"/>
          <w:szCs w:val="28"/>
        </w:rPr>
      </w:pPr>
      <w:r w:rsidRPr="00C15F9E">
        <w:rPr>
          <w:rFonts w:ascii="Times New Roman" w:hAnsi="Times New Roman" w:cs="Times New Roman"/>
          <w:sz w:val="28"/>
          <w:szCs w:val="28"/>
        </w:rPr>
        <w:lastRenderedPageBreak/>
        <w:t xml:space="preserve">генерирование знаний о многообразии взглядов различных ученых по </w:t>
      </w:r>
      <w:proofErr w:type="gramStart"/>
      <w:r w:rsidRPr="00C15F9E">
        <w:rPr>
          <w:rFonts w:ascii="Times New Roman" w:hAnsi="Times New Roman" w:cs="Times New Roman"/>
          <w:sz w:val="28"/>
          <w:szCs w:val="28"/>
        </w:rPr>
        <w:t>вопросам</w:t>
      </w:r>
      <w:proofErr w:type="gramEnd"/>
      <w:r w:rsidRPr="00C15F9E">
        <w:rPr>
          <w:rFonts w:ascii="Times New Roman" w:hAnsi="Times New Roman" w:cs="Times New Roman"/>
          <w:sz w:val="28"/>
          <w:szCs w:val="28"/>
        </w:rPr>
        <w:t xml:space="preserve"> как экономического развития Российской Федерации, так и Мирового сообщества;  умение применять исторический, социологический, юридический подход для всестороннего анализа общественных явлений;</w:t>
      </w:r>
    </w:p>
    <w:p w:rsidR="00C15F9E" w:rsidRPr="00C15F9E" w:rsidRDefault="00C15F9E" w:rsidP="00C15F9E">
      <w:pPr>
        <w:spacing w:after="0" w:line="240" w:lineRule="auto"/>
        <w:ind w:firstLine="720"/>
        <w:jc w:val="both"/>
        <w:rPr>
          <w:rFonts w:ascii="Times New Roman" w:eastAsia="HiddenHorzOCR" w:hAnsi="Times New Roman" w:cs="Times New Roman"/>
          <w:b/>
          <w:i/>
          <w:sz w:val="28"/>
          <w:szCs w:val="28"/>
        </w:rPr>
      </w:pPr>
      <w:r w:rsidRPr="00C15F9E">
        <w:rPr>
          <w:rFonts w:ascii="Times New Roman" w:hAnsi="Times New Roman" w:cs="Times New Roman"/>
          <w:b/>
          <w:i/>
          <w:sz w:val="28"/>
          <w:szCs w:val="28"/>
        </w:rPr>
        <w:t>предметных:</w:t>
      </w:r>
    </w:p>
    <w:p w:rsidR="00C15F9E" w:rsidRPr="00C15F9E" w:rsidRDefault="00C15F9E" w:rsidP="00C15F9E">
      <w:pPr>
        <w:pStyle w:val="af4"/>
        <w:numPr>
          <w:ilvl w:val="0"/>
          <w:numId w:val="8"/>
        </w:numPr>
        <w:ind w:left="0" w:firstLine="709"/>
        <w:jc w:val="both"/>
        <w:rPr>
          <w:szCs w:val="28"/>
          <w:lang w:eastAsia="ru-RU"/>
        </w:rPr>
      </w:pPr>
      <w:proofErr w:type="spellStart"/>
      <w:r w:rsidRPr="00C15F9E">
        <w:rPr>
          <w:szCs w:val="28"/>
          <w:lang w:eastAsia="ru-RU"/>
        </w:rPr>
        <w:t>сформированность</w:t>
      </w:r>
      <w:proofErr w:type="spellEnd"/>
      <w:r w:rsidRPr="00C15F9E">
        <w:rPr>
          <w:szCs w:val="28"/>
          <w:lang w:eastAsia="ru-RU"/>
        </w:rPr>
        <w:t xml:space="preserve"> системы знаний об экономической сфере в жизни общества; как пространстве, в котором осуществляется экономическая деятельность индивидов, семей, отдельных предприятий и государства;</w:t>
      </w:r>
    </w:p>
    <w:p w:rsidR="00C15F9E" w:rsidRPr="00C15F9E" w:rsidRDefault="00C15F9E" w:rsidP="00C15F9E">
      <w:pPr>
        <w:pStyle w:val="af4"/>
        <w:numPr>
          <w:ilvl w:val="0"/>
          <w:numId w:val="8"/>
        </w:numPr>
        <w:ind w:left="0" w:firstLine="709"/>
        <w:jc w:val="both"/>
        <w:rPr>
          <w:szCs w:val="28"/>
          <w:lang w:eastAsia="ru-RU"/>
        </w:rPr>
      </w:pPr>
      <w:r w:rsidRPr="00C15F9E">
        <w:rPr>
          <w:szCs w:val="28"/>
          <w:lang w:eastAsia="ru-RU"/>
        </w:rPr>
        <w:t xml:space="preserve">понимание сущности экономических институтов, их роли в социально-экономическом развитии общества; понимание значения этических норм и  нравственных ценностей в экономической деятельности отдельных людей и общества,  </w:t>
      </w:r>
      <w:proofErr w:type="spellStart"/>
      <w:r w:rsidRPr="00C15F9E">
        <w:rPr>
          <w:szCs w:val="28"/>
        </w:rPr>
        <w:t>сформированность</w:t>
      </w:r>
      <w:proofErr w:type="spellEnd"/>
      <w:r w:rsidRPr="00C15F9E">
        <w:rPr>
          <w:szCs w:val="28"/>
        </w:rPr>
        <w:t xml:space="preserve"> уважительного отношения к чужой собственности;</w:t>
      </w:r>
    </w:p>
    <w:p w:rsidR="00C15F9E" w:rsidRPr="00C15F9E" w:rsidRDefault="00C15F9E" w:rsidP="00C15F9E">
      <w:pPr>
        <w:pStyle w:val="af4"/>
        <w:numPr>
          <w:ilvl w:val="0"/>
          <w:numId w:val="8"/>
        </w:numPr>
        <w:ind w:left="0" w:firstLine="709"/>
        <w:jc w:val="both"/>
        <w:rPr>
          <w:szCs w:val="28"/>
          <w:lang w:eastAsia="ru-RU"/>
        </w:rPr>
      </w:pPr>
      <w:proofErr w:type="spellStart"/>
      <w:r w:rsidRPr="00C15F9E">
        <w:rPr>
          <w:szCs w:val="28"/>
          <w:lang w:eastAsia="ru-RU"/>
        </w:rPr>
        <w:t>сформированность</w:t>
      </w:r>
      <w:proofErr w:type="spellEnd"/>
      <w:r w:rsidRPr="00C15F9E">
        <w:rPr>
          <w:szCs w:val="28"/>
          <w:lang w:eastAsia="ru-RU"/>
        </w:rPr>
        <w:t xml:space="preserve">  экономического мышления: умения принимать рациональные решения в условиях относительной ограниченности доступных ресурсов, оценивать и принимать ответственность за их возможные последствия для себя, своего окружения  и общества в целом;</w:t>
      </w:r>
    </w:p>
    <w:p w:rsidR="00C15F9E" w:rsidRPr="00C15F9E" w:rsidRDefault="00C15F9E" w:rsidP="00C15F9E">
      <w:pPr>
        <w:pStyle w:val="af4"/>
        <w:numPr>
          <w:ilvl w:val="0"/>
          <w:numId w:val="8"/>
        </w:numPr>
        <w:ind w:left="0" w:firstLine="709"/>
        <w:jc w:val="both"/>
        <w:rPr>
          <w:szCs w:val="28"/>
        </w:rPr>
      </w:pPr>
      <w:r w:rsidRPr="00C15F9E">
        <w:rPr>
          <w:szCs w:val="28"/>
          <w:lang w:eastAsia="ru-RU"/>
        </w:rPr>
        <w:t xml:space="preserve">владение навыками поиска актуальной экономической информации в  различных источниках, включая Интернет; </w:t>
      </w:r>
      <w:r w:rsidRPr="00C15F9E">
        <w:rPr>
          <w:szCs w:val="28"/>
        </w:rPr>
        <w:t>умение различать факты, аргументы и оценочные суждения; анализировать, преобразовывать и использовать экономическую информацию для решения практических задач в учебной деятельности и реальной жизни;</w:t>
      </w:r>
    </w:p>
    <w:p w:rsidR="00C15F9E" w:rsidRPr="00C15F9E" w:rsidRDefault="00C15F9E" w:rsidP="00C15F9E">
      <w:pPr>
        <w:pStyle w:val="af4"/>
        <w:numPr>
          <w:ilvl w:val="0"/>
          <w:numId w:val="8"/>
        </w:numPr>
        <w:ind w:left="0" w:firstLine="709"/>
        <w:jc w:val="both"/>
        <w:rPr>
          <w:szCs w:val="28"/>
        </w:rPr>
      </w:pPr>
      <w:proofErr w:type="spellStart"/>
      <w:r w:rsidRPr="00C15F9E">
        <w:rPr>
          <w:szCs w:val="28"/>
          <w:lang w:eastAsia="ru-RU"/>
        </w:rPr>
        <w:t>сформированность</w:t>
      </w:r>
      <w:proofErr w:type="spellEnd"/>
      <w:r w:rsidRPr="00C15F9E">
        <w:rPr>
          <w:szCs w:val="28"/>
          <w:lang w:eastAsia="ru-RU"/>
        </w:rPr>
        <w:t xml:space="preserve"> навыков проектной деятельности: </w:t>
      </w:r>
      <w:r w:rsidRPr="00C15F9E">
        <w:rPr>
          <w:szCs w:val="28"/>
        </w:rPr>
        <w:t>умение разрабатывать и реализовывать проекты экономической и междисциплинарной направленности на основе базовых экономических знаний и ценностных ориентиров;</w:t>
      </w:r>
    </w:p>
    <w:p w:rsidR="00C15F9E" w:rsidRPr="00C15F9E" w:rsidRDefault="00C15F9E" w:rsidP="00C15F9E">
      <w:pPr>
        <w:pStyle w:val="af4"/>
        <w:numPr>
          <w:ilvl w:val="0"/>
          <w:numId w:val="8"/>
        </w:numPr>
        <w:ind w:left="0" w:firstLine="709"/>
        <w:jc w:val="both"/>
        <w:rPr>
          <w:szCs w:val="28"/>
          <w:lang w:eastAsia="ru-RU"/>
        </w:rPr>
      </w:pPr>
      <w:proofErr w:type="gramStart"/>
      <w:r w:rsidRPr="00C15F9E">
        <w:rPr>
          <w:szCs w:val="28"/>
          <w:lang w:eastAsia="ru-RU"/>
        </w:rPr>
        <w:t xml:space="preserve">умение применять полученные знания и сформированные навыки для эффективного исполнения основных социально-экономических ролей (потребителя, производителя, покупателя, продавца, заёмщика, акционера, наёмного работника, работодателя, налогоплательщика); </w:t>
      </w:r>
      <w:proofErr w:type="gramEnd"/>
    </w:p>
    <w:p w:rsidR="00C15F9E" w:rsidRPr="00C15F9E" w:rsidRDefault="00C15F9E" w:rsidP="00C15F9E">
      <w:pPr>
        <w:pStyle w:val="af4"/>
        <w:numPr>
          <w:ilvl w:val="0"/>
          <w:numId w:val="8"/>
        </w:numPr>
        <w:ind w:left="0" w:firstLine="709"/>
        <w:jc w:val="both"/>
        <w:rPr>
          <w:szCs w:val="28"/>
          <w:lang w:eastAsia="ru-RU"/>
        </w:rPr>
      </w:pPr>
      <w:r w:rsidRPr="00C15F9E">
        <w:rPr>
          <w:szCs w:val="28"/>
          <w:lang w:eastAsia="ru-RU"/>
        </w:rPr>
        <w:t>способность к личностному самоопределению и самореализации в экономической деятельности, в том числе в области  предпринимательства; знание особенностей современного рынка труда, владение этикой трудовых отношений;</w:t>
      </w:r>
    </w:p>
    <w:p w:rsidR="003757A3" w:rsidRPr="008E4763" w:rsidRDefault="00C15F9E" w:rsidP="00395700">
      <w:pPr>
        <w:pStyle w:val="af4"/>
        <w:numPr>
          <w:ilvl w:val="0"/>
          <w:numId w:val="8"/>
        </w:numPr>
        <w:ind w:left="0" w:firstLine="709"/>
        <w:jc w:val="both"/>
        <w:rPr>
          <w:szCs w:val="28"/>
          <w:lang w:eastAsia="ru-RU"/>
        </w:rPr>
      </w:pPr>
      <w:r w:rsidRPr="00C15F9E">
        <w:rPr>
          <w:szCs w:val="28"/>
          <w:lang w:eastAsia="ru-RU"/>
        </w:rPr>
        <w:t>понимание  места и роли России в современной мировой экономике; умение ориентироваться в текущих экономических событиях в России и в мире.</w:t>
      </w:r>
    </w:p>
    <w:p w:rsidR="00091DC9" w:rsidRDefault="00091DC9" w:rsidP="003757A3">
      <w:pPr>
        <w:pStyle w:val="af4"/>
        <w:jc w:val="center"/>
        <w:rPr>
          <w:b/>
          <w:szCs w:val="28"/>
        </w:rPr>
      </w:pPr>
    </w:p>
    <w:p w:rsidR="00091DC9" w:rsidRDefault="00091DC9" w:rsidP="003757A3">
      <w:pPr>
        <w:pStyle w:val="af4"/>
        <w:jc w:val="center"/>
        <w:rPr>
          <w:b/>
          <w:szCs w:val="28"/>
        </w:rPr>
      </w:pPr>
    </w:p>
    <w:p w:rsidR="00091DC9" w:rsidRDefault="00091DC9" w:rsidP="003757A3">
      <w:pPr>
        <w:pStyle w:val="af4"/>
        <w:jc w:val="center"/>
        <w:rPr>
          <w:b/>
          <w:szCs w:val="28"/>
        </w:rPr>
      </w:pPr>
    </w:p>
    <w:p w:rsidR="00091DC9" w:rsidRDefault="00091DC9" w:rsidP="003757A3">
      <w:pPr>
        <w:pStyle w:val="af4"/>
        <w:jc w:val="center"/>
        <w:rPr>
          <w:b/>
          <w:szCs w:val="28"/>
        </w:rPr>
      </w:pPr>
    </w:p>
    <w:p w:rsidR="00091DC9" w:rsidRDefault="00091DC9" w:rsidP="003757A3">
      <w:pPr>
        <w:pStyle w:val="af4"/>
        <w:jc w:val="center"/>
        <w:rPr>
          <w:b/>
          <w:szCs w:val="28"/>
        </w:rPr>
      </w:pPr>
    </w:p>
    <w:p w:rsidR="00C15F9E" w:rsidRPr="00C15F9E" w:rsidRDefault="003757A3" w:rsidP="003757A3">
      <w:pPr>
        <w:pStyle w:val="af4"/>
        <w:jc w:val="center"/>
        <w:rPr>
          <w:b/>
          <w:szCs w:val="28"/>
        </w:rPr>
      </w:pPr>
      <w:r>
        <w:rPr>
          <w:b/>
          <w:szCs w:val="28"/>
        </w:rPr>
        <w:lastRenderedPageBreak/>
        <w:t xml:space="preserve">3 </w:t>
      </w:r>
      <w:r w:rsidR="00C15F9E" w:rsidRPr="00C15F9E">
        <w:rPr>
          <w:b/>
          <w:szCs w:val="28"/>
        </w:rPr>
        <w:t>СОДЕРЖАНИЕ УЧЕБНОЙ ДИСЦИПЛИНЫ</w:t>
      </w:r>
    </w:p>
    <w:p w:rsidR="00C15F9E" w:rsidRPr="00C15F9E" w:rsidRDefault="00C15F9E" w:rsidP="00C15F9E">
      <w:pPr>
        <w:pStyle w:val="af4"/>
        <w:ind w:left="709" w:hanging="709"/>
        <w:jc w:val="both"/>
        <w:rPr>
          <w:color w:val="FF0000"/>
          <w:szCs w:val="28"/>
        </w:rPr>
      </w:pPr>
    </w:p>
    <w:p w:rsidR="00C15F9E" w:rsidRPr="00C15F9E" w:rsidRDefault="003757A3" w:rsidP="00F33C4E">
      <w:pPr>
        <w:tabs>
          <w:tab w:val="left" w:pos="1500"/>
        </w:tabs>
        <w:suppressAutoHyphens/>
        <w:spacing w:before="60" w:after="60"/>
        <w:jc w:val="both"/>
        <w:rPr>
          <w:rFonts w:ascii="Times New Roman" w:hAnsi="Times New Roman" w:cs="Times New Roman"/>
          <w:b/>
          <w:sz w:val="28"/>
          <w:szCs w:val="28"/>
        </w:rPr>
      </w:pPr>
      <w:r>
        <w:rPr>
          <w:rFonts w:ascii="Times New Roman" w:hAnsi="Times New Roman" w:cs="Times New Roman"/>
          <w:b/>
          <w:sz w:val="28"/>
          <w:szCs w:val="28"/>
        </w:rPr>
        <w:t xml:space="preserve">Раздел </w:t>
      </w:r>
      <w:r w:rsidR="00C15F9E" w:rsidRPr="00C15F9E">
        <w:rPr>
          <w:rFonts w:ascii="Times New Roman" w:hAnsi="Times New Roman" w:cs="Times New Roman"/>
          <w:b/>
          <w:sz w:val="28"/>
          <w:szCs w:val="28"/>
        </w:rPr>
        <w:t>1</w:t>
      </w:r>
      <w:r w:rsidR="00C15F9E" w:rsidRPr="00C15F9E">
        <w:rPr>
          <w:rFonts w:ascii="Times New Roman" w:hAnsi="Times New Roman" w:cs="Times New Roman"/>
          <w:sz w:val="28"/>
          <w:szCs w:val="28"/>
        </w:rPr>
        <w:t xml:space="preserve">. </w:t>
      </w:r>
      <w:r w:rsidR="00C15F9E" w:rsidRPr="00C15F9E">
        <w:rPr>
          <w:rFonts w:ascii="Times New Roman" w:hAnsi="Times New Roman" w:cs="Times New Roman"/>
          <w:b/>
          <w:sz w:val="28"/>
          <w:szCs w:val="28"/>
        </w:rPr>
        <w:t>ЭКОНОМИКА И ЭКОНОМИЧЕСКАЯ НАУКА</w:t>
      </w:r>
    </w:p>
    <w:p w:rsidR="00C15F9E" w:rsidRPr="003757A3" w:rsidRDefault="003757A3" w:rsidP="00091DC9">
      <w:pPr>
        <w:pStyle w:val="af4"/>
        <w:jc w:val="both"/>
        <w:rPr>
          <w:b/>
          <w:szCs w:val="28"/>
        </w:rPr>
      </w:pPr>
      <w:r w:rsidRPr="003757A3">
        <w:rPr>
          <w:b/>
          <w:szCs w:val="28"/>
        </w:rPr>
        <w:t xml:space="preserve">Тема </w:t>
      </w:r>
      <w:r w:rsidR="00C15F9E" w:rsidRPr="003757A3">
        <w:rPr>
          <w:b/>
          <w:szCs w:val="28"/>
        </w:rPr>
        <w:t>1.1. Потребности человека и ограниченность ресурсов.</w:t>
      </w:r>
    </w:p>
    <w:p w:rsidR="00C15F9E" w:rsidRPr="00C15F9E" w:rsidRDefault="00C15F9E" w:rsidP="00091DC9">
      <w:pPr>
        <w:pStyle w:val="af4"/>
        <w:jc w:val="both"/>
        <w:rPr>
          <w:szCs w:val="28"/>
        </w:rPr>
      </w:pPr>
      <w:r w:rsidRPr="00C15F9E">
        <w:rPr>
          <w:szCs w:val="28"/>
        </w:rPr>
        <w:t>Понятие экономики. Экономические потребности общества. Свободные и экономические блага общества. Важнейшие экономические ресурсы: труд, земля, капитал, предпринимательство. Ограниченность экономических ресурсов – главная проблема экономики. Границы производственных возможностей.</w:t>
      </w:r>
    </w:p>
    <w:p w:rsidR="00C15F9E" w:rsidRPr="003757A3" w:rsidRDefault="003757A3" w:rsidP="00091DC9">
      <w:pPr>
        <w:pStyle w:val="af4"/>
        <w:jc w:val="both"/>
        <w:rPr>
          <w:b/>
          <w:szCs w:val="28"/>
        </w:rPr>
      </w:pPr>
      <w:r w:rsidRPr="003757A3">
        <w:rPr>
          <w:b/>
          <w:szCs w:val="28"/>
        </w:rPr>
        <w:t xml:space="preserve">Тема </w:t>
      </w:r>
      <w:r w:rsidR="00C15F9E" w:rsidRPr="003757A3">
        <w:rPr>
          <w:b/>
          <w:szCs w:val="28"/>
        </w:rPr>
        <w:t>1.2. Факторы производства. Прибыль и рентабельность.</w:t>
      </w:r>
    </w:p>
    <w:p w:rsidR="00C15F9E" w:rsidRPr="00C15F9E" w:rsidRDefault="00C15F9E" w:rsidP="00091DC9">
      <w:pPr>
        <w:pStyle w:val="af4"/>
        <w:jc w:val="both"/>
        <w:rPr>
          <w:szCs w:val="28"/>
        </w:rPr>
      </w:pPr>
      <w:r w:rsidRPr="00C15F9E">
        <w:rPr>
          <w:szCs w:val="28"/>
        </w:rPr>
        <w:t>Факторы производства. Заработная плата. Формы оплаты труда. Поощрительные системы оплаты труда. Прибыль. Структура прибыли. Планирование прибыли. Рентабельность. Рента. Земельная рента. Научные подходы к категории процент. Основные теории происхождения процента.</w:t>
      </w:r>
    </w:p>
    <w:p w:rsidR="00C15F9E" w:rsidRPr="003757A3" w:rsidRDefault="003757A3" w:rsidP="00091DC9">
      <w:pPr>
        <w:pStyle w:val="af4"/>
        <w:jc w:val="both"/>
        <w:rPr>
          <w:b/>
          <w:szCs w:val="28"/>
        </w:rPr>
      </w:pPr>
      <w:r w:rsidRPr="003757A3">
        <w:rPr>
          <w:b/>
          <w:szCs w:val="28"/>
        </w:rPr>
        <w:t xml:space="preserve">Тема  </w:t>
      </w:r>
      <w:r w:rsidR="00C15F9E" w:rsidRPr="003757A3">
        <w:rPr>
          <w:b/>
          <w:szCs w:val="28"/>
        </w:rPr>
        <w:t>1.3. Выбор и альтернативная стоимость.</w:t>
      </w:r>
    </w:p>
    <w:p w:rsidR="00C15F9E" w:rsidRPr="00C15F9E" w:rsidRDefault="00C15F9E" w:rsidP="00091DC9">
      <w:pPr>
        <w:pStyle w:val="af4"/>
        <w:jc w:val="both"/>
        <w:rPr>
          <w:szCs w:val="28"/>
        </w:rPr>
      </w:pPr>
      <w:r w:rsidRPr="00C15F9E">
        <w:rPr>
          <w:szCs w:val="28"/>
        </w:rPr>
        <w:t>Экономический выбор. Метод научной абстракции. Стоимость. Потребительная и меновая стоимость. Альтернативная стоимость. Альтернативные затраты.</w:t>
      </w:r>
    </w:p>
    <w:p w:rsidR="00C15F9E" w:rsidRPr="00B2370D" w:rsidRDefault="00B2370D" w:rsidP="00091DC9">
      <w:pPr>
        <w:pStyle w:val="af4"/>
        <w:jc w:val="both"/>
        <w:rPr>
          <w:b/>
          <w:szCs w:val="28"/>
        </w:rPr>
      </w:pPr>
      <w:r w:rsidRPr="00B2370D">
        <w:rPr>
          <w:b/>
          <w:szCs w:val="28"/>
        </w:rPr>
        <w:t xml:space="preserve">Тема </w:t>
      </w:r>
      <w:r w:rsidR="00C15F9E" w:rsidRPr="00B2370D">
        <w:rPr>
          <w:b/>
          <w:szCs w:val="28"/>
        </w:rPr>
        <w:t>1.4. Типы экономических систем.</w:t>
      </w:r>
    </w:p>
    <w:p w:rsidR="00C15F9E" w:rsidRPr="00C15F9E" w:rsidRDefault="00C15F9E" w:rsidP="00091DC9">
      <w:pPr>
        <w:pStyle w:val="af4"/>
        <w:jc w:val="both"/>
        <w:rPr>
          <w:szCs w:val="28"/>
        </w:rPr>
      </w:pPr>
      <w:r w:rsidRPr="00C15F9E">
        <w:rPr>
          <w:szCs w:val="28"/>
        </w:rPr>
        <w:t xml:space="preserve">Традиционная экономика. «Чистая» рыночная экономика. Механизм свободного образования цен. Принцип рациональности. Основные государственные функции при рыночной экономике. Административно-командная экономика. Условия функционирования командной экономики. Смешанная экономика. Модели смешанной экономики. Участие государства в хозяйственной деятельности. </w:t>
      </w:r>
    </w:p>
    <w:p w:rsidR="00C15F9E" w:rsidRPr="00B2370D" w:rsidRDefault="00C15F9E" w:rsidP="00091DC9">
      <w:pPr>
        <w:spacing w:after="0" w:line="240" w:lineRule="auto"/>
        <w:jc w:val="both"/>
        <w:rPr>
          <w:rFonts w:ascii="Times New Roman" w:hAnsi="Times New Roman" w:cs="Times New Roman"/>
          <w:b/>
          <w:sz w:val="28"/>
          <w:szCs w:val="28"/>
        </w:rPr>
      </w:pPr>
      <w:r w:rsidRPr="00B2370D">
        <w:rPr>
          <w:rFonts w:ascii="Times New Roman" w:hAnsi="Times New Roman" w:cs="Times New Roman"/>
          <w:b/>
          <w:sz w:val="28"/>
          <w:szCs w:val="28"/>
        </w:rPr>
        <w:t xml:space="preserve">Практические занятия: </w:t>
      </w:r>
    </w:p>
    <w:p w:rsidR="00B2370D" w:rsidRDefault="00772310" w:rsidP="00091DC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72310">
        <w:rPr>
          <w:rFonts w:ascii="Times New Roman" w:hAnsi="Times New Roman" w:cs="Times New Roman"/>
          <w:sz w:val="28"/>
          <w:szCs w:val="28"/>
        </w:rPr>
        <w:t xml:space="preserve">1 </w:t>
      </w:r>
      <w:r w:rsidR="00C15F9E" w:rsidRPr="00C15F9E">
        <w:rPr>
          <w:rFonts w:ascii="Times New Roman" w:hAnsi="Times New Roman" w:cs="Times New Roman"/>
          <w:sz w:val="28"/>
          <w:szCs w:val="28"/>
        </w:rPr>
        <w:t>Анализ основных экономических пока</w:t>
      </w:r>
      <w:r>
        <w:rPr>
          <w:rFonts w:ascii="Times New Roman" w:hAnsi="Times New Roman" w:cs="Times New Roman"/>
          <w:sz w:val="28"/>
          <w:szCs w:val="28"/>
        </w:rPr>
        <w:t>зателей: прибыль</w:t>
      </w:r>
      <w:r w:rsidR="00C15F9E" w:rsidRPr="00C15F9E">
        <w:rPr>
          <w:rFonts w:ascii="Times New Roman" w:hAnsi="Times New Roman" w:cs="Times New Roman"/>
          <w:sz w:val="28"/>
          <w:szCs w:val="28"/>
        </w:rPr>
        <w:t xml:space="preserve">. </w:t>
      </w:r>
    </w:p>
    <w:p w:rsidR="00772310" w:rsidRDefault="00772310" w:rsidP="00091DC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2</w:t>
      </w:r>
      <w:r w:rsidRPr="00C15F9E">
        <w:rPr>
          <w:rFonts w:ascii="Times New Roman" w:hAnsi="Times New Roman" w:cs="Times New Roman"/>
          <w:sz w:val="28"/>
          <w:szCs w:val="28"/>
        </w:rPr>
        <w:t xml:space="preserve">Анализ основных экономических показателей: рентабельность. </w:t>
      </w:r>
    </w:p>
    <w:p w:rsidR="00C15F9E" w:rsidRPr="00037761" w:rsidRDefault="00037761" w:rsidP="00091DC9">
      <w:pPr>
        <w:spacing w:after="0" w:line="240" w:lineRule="auto"/>
        <w:jc w:val="both"/>
        <w:rPr>
          <w:rFonts w:ascii="Times New Roman" w:hAnsi="Times New Roman" w:cs="Times New Roman"/>
          <w:sz w:val="28"/>
          <w:szCs w:val="28"/>
        </w:rPr>
      </w:pPr>
      <w:r w:rsidRPr="00037761">
        <w:rPr>
          <w:rFonts w:ascii="Times New Roman" w:hAnsi="Times New Roman" w:cs="Times New Roman"/>
          <w:b/>
          <w:sz w:val="28"/>
          <w:szCs w:val="28"/>
        </w:rPr>
        <w:t xml:space="preserve">Внеаудиторная самостоятельная </w:t>
      </w:r>
      <w:proofErr w:type="spellStart"/>
      <w:r w:rsidRPr="00037761">
        <w:rPr>
          <w:rFonts w:ascii="Times New Roman" w:hAnsi="Times New Roman" w:cs="Times New Roman"/>
          <w:b/>
          <w:sz w:val="28"/>
          <w:szCs w:val="28"/>
        </w:rPr>
        <w:t>работа</w:t>
      </w:r>
      <w:proofErr w:type="gramStart"/>
      <w:r w:rsidRPr="00037761">
        <w:rPr>
          <w:rFonts w:ascii="Times New Roman" w:hAnsi="Times New Roman" w:cs="Times New Roman"/>
          <w:b/>
          <w:sz w:val="28"/>
          <w:szCs w:val="28"/>
        </w:rPr>
        <w:t>:</w:t>
      </w:r>
      <w:r w:rsidRPr="00037761">
        <w:rPr>
          <w:rFonts w:ascii="Times New Roman" w:hAnsi="Times New Roman" w:cs="Times New Roman"/>
          <w:sz w:val="28"/>
          <w:szCs w:val="28"/>
        </w:rPr>
        <w:t>П</w:t>
      </w:r>
      <w:proofErr w:type="gramEnd"/>
      <w:r w:rsidRPr="00037761">
        <w:rPr>
          <w:rFonts w:ascii="Times New Roman" w:hAnsi="Times New Roman" w:cs="Times New Roman"/>
          <w:sz w:val="28"/>
          <w:szCs w:val="28"/>
        </w:rPr>
        <w:t>одготовка</w:t>
      </w:r>
      <w:proofErr w:type="spellEnd"/>
      <w:r w:rsidRPr="00037761">
        <w:rPr>
          <w:rFonts w:ascii="Times New Roman" w:hAnsi="Times New Roman" w:cs="Times New Roman"/>
          <w:sz w:val="28"/>
          <w:szCs w:val="28"/>
        </w:rPr>
        <w:t xml:space="preserve"> реферата на темы:</w:t>
      </w:r>
    </w:p>
    <w:p w:rsidR="00037761" w:rsidRPr="00C15F9E" w:rsidRDefault="00037761" w:rsidP="00091DC9">
      <w:pPr>
        <w:pStyle w:val="af4"/>
        <w:jc w:val="both"/>
        <w:rPr>
          <w:szCs w:val="28"/>
        </w:rPr>
      </w:pPr>
      <w:r w:rsidRPr="00C15F9E">
        <w:rPr>
          <w:szCs w:val="28"/>
        </w:rPr>
        <w:t>Понятие собственности. Собственность как основа социально-экономических отношений. Собственность как экономическая категория в современном понимании. Формы собственности: государственная, муниципальная, частная. Конкуренция. Совершенная конкуренция. Условия совершенной конкуренции. Монополия. Монополистическая конкуренция. Олигополия. Антимо</w:t>
      </w:r>
      <w:r>
        <w:rPr>
          <w:szCs w:val="28"/>
        </w:rPr>
        <w:t xml:space="preserve">нопольная политика государства. </w:t>
      </w:r>
      <w:r w:rsidRPr="00C15F9E">
        <w:rPr>
          <w:szCs w:val="28"/>
        </w:rPr>
        <w:t>Понятие экономической свободы. Специализация и ее значение для формирования рынка. Понятие обмена. Организованный и хаотичный обмен. Принудительный и добровольный обмен. Товарный обмен. Ступени или формы обмена.</w:t>
      </w:r>
    </w:p>
    <w:p w:rsidR="00C15F9E" w:rsidRPr="00037761" w:rsidRDefault="00C15F9E" w:rsidP="00F33C4E">
      <w:pPr>
        <w:spacing w:after="0" w:line="240" w:lineRule="auto"/>
        <w:ind w:left="709"/>
        <w:jc w:val="both"/>
        <w:rPr>
          <w:rFonts w:ascii="Times New Roman" w:hAnsi="Times New Roman" w:cs="Times New Roman"/>
          <w:b/>
          <w:sz w:val="28"/>
          <w:szCs w:val="28"/>
        </w:rPr>
      </w:pPr>
    </w:p>
    <w:p w:rsidR="00C15F9E" w:rsidRPr="00037761" w:rsidRDefault="00C15F9E" w:rsidP="00F33C4E">
      <w:pPr>
        <w:spacing w:after="0" w:line="240" w:lineRule="auto"/>
        <w:ind w:left="709"/>
        <w:jc w:val="both"/>
        <w:rPr>
          <w:rFonts w:ascii="Times New Roman" w:hAnsi="Times New Roman" w:cs="Times New Roman"/>
          <w:b/>
          <w:sz w:val="28"/>
          <w:szCs w:val="28"/>
        </w:rPr>
      </w:pPr>
    </w:p>
    <w:p w:rsidR="00F33C4E" w:rsidRDefault="00F33C4E" w:rsidP="00F33C4E">
      <w:pPr>
        <w:spacing w:line="228" w:lineRule="auto"/>
        <w:jc w:val="both"/>
        <w:rPr>
          <w:rFonts w:ascii="Times New Roman" w:hAnsi="Times New Roman" w:cs="Times New Roman"/>
          <w:b/>
          <w:sz w:val="28"/>
          <w:szCs w:val="28"/>
        </w:rPr>
      </w:pPr>
    </w:p>
    <w:p w:rsidR="00C15F9E" w:rsidRPr="00C15F9E" w:rsidRDefault="00B2370D" w:rsidP="00DF31BE">
      <w:pPr>
        <w:spacing w:line="228"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Раздел </w:t>
      </w:r>
      <w:r w:rsidR="00C15F9E" w:rsidRPr="00C15F9E">
        <w:rPr>
          <w:rFonts w:ascii="Times New Roman" w:hAnsi="Times New Roman" w:cs="Times New Roman"/>
          <w:b/>
          <w:sz w:val="28"/>
          <w:szCs w:val="28"/>
        </w:rPr>
        <w:t>2. СЕМЕЙНЫЙ БЮДЖЕТ</w:t>
      </w:r>
    </w:p>
    <w:p w:rsidR="00B2370D" w:rsidRDefault="00B2370D" w:rsidP="00091DC9">
      <w:pPr>
        <w:tabs>
          <w:tab w:val="left" w:pos="1500"/>
        </w:tabs>
        <w:suppressAutoHyphens/>
        <w:spacing w:after="0" w:line="240" w:lineRule="auto"/>
        <w:jc w:val="both"/>
        <w:rPr>
          <w:rFonts w:ascii="Times New Roman" w:hAnsi="Times New Roman" w:cs="Times New Roman"/>
          <w:sz w:val="28"/>
          <w:szCs w:val="28"/>
        </w:rPr>
      </w:pPr>
      <w:r w:rsidRPr="00B2370D">
        <w:rPr>
          <w:rFonts w:ascii="Times New Roman" w:hAnsi="Times New Roman" w:cs="Times New Roman"/>
          <w:b/>
          <w:sz w:val="28"/>
          <w:szCs w:val="28"/>
        </w:rPr>
        <w:t>Тема 2.1.</w:t>
      </w:r>
      <w:r w:rsidR="00C15F9E" w:rsidRPr="00C15F9E">
        <w:rPr>
          <w:rFonts w:ascii="Times New Roman" w:hAnsi="Times New Roman" w:cs="Times New Roman"/>
          <w:sz w:val="28"/>
          <w:szCs w:val="28"/>
        </w:rPr>
        <w:t xml:space="preserve">Семейный бюджет. Источники доходов семьи. Основные статьи расходов. </w:t>
      </w:r>
    </w:p>
    <w:p w:rsidR="00C15F9E" w:rsidRPr="00C15F9E" w:rsidRDefault="00B2370D" w:rsidP="00091DC9">
      <w:pPr>
        <w:tabs>
          <w:tab w:val="left" w:pos="1500"/>
        </w:tabs>
        <w:suppressAutoHyphens/>
        <w:spacing w:after="0" w:line="240" w:lineRule="auto"/>
        <w:jc w:val="both"/>
        <w:rPr>
          <w:rFonts w:ascii="Times New Roman" w:hAnsi="Times New Roman" w:cs="Times New Roman"/>
          <w:sz w:val="28"/>
          <w:szCs w:val="28"/>
        </w:rPr>
      </w:pPr>
      <w:r w:rsidRPr="00B2370D">
        <w:rPr>
          <w:rFonts w:ascii="Times New Roman" w:hAnsi="Times New Roman" w:cs="Times New Roman"/>
          <w:b/>
          <w:sz w:val="28"/>
          <w:szCs w:val="28"/>
        </w:rPr>
        <w:t>Тема 2.2</w:t>
      </w:r>
      <w:r w:rsidR="00C15F9E" w:rsidRPr="00C15F9E">
        <w:rPr>
          <w:rFonts w:ascii="Times New Roman" w:hAnsi="Times New Roman" w:cs="Times New Roman"/>
          <w:sz w:val="28"/>
          <w:szCs w:val="28"/>
        </w:rPr>
        <w:t>Личный располагаемый доход. Реальная и номинальная заработная плата и реальные и номинальные доходы. Сбережения населения. Страхование.</w:t>
      </w:r>
    </w:p>
    <w:p w:rsidR="00C15F9E" w:rsidRPr="00B2370D" w:rsidRDefault="00C15F9E" w:rsidP="00091DC9">
      <w:pPr>
        <w:tabs>
          <w:tab w:val="left" w:pos="1500"/>
        </w:tabs>
        <w:suppressAutoHyphens/>
        <w:spacing w:after="0" w:line="240" w:lineRule="auto"/>
        <w:jc w:val="both"/>
        <w:rPr>
          <w:rFonts w:ascii="Times New Roman" w:hAnsi="Times New Roman" w:cs="Times New Roman"/>
          <w:b/>
          <w:sz w:val="28"/>
          <w:szCs w:val="28"/>
        </w:rPr>
      </w:pPr>
      <w:r w:rsidRPr="00B2370D">
        <w:rPr>
          <w:rFonts w:ascii="Times New Roman" w:hAnsi="Times New Roman" w:cs="Times New Roman"/>
          <w:b/>
          <w:sz w:val="28"/>
          <w:szCs w:val="28"/>
        </w:rPr>
        <w:t>Практические занятия:</w:t>
      </w:r>
    </w:p>
    <w:p w:rsidR="00C15F9E" w:rsidRPr="00C15F9E" w:rsidRDefault="00772310" w:rsidP="00091DC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 </w:t>
      </w:r>
      <w:r w:rsidR="00B2370D">
        <w:rPr>
          <w:rFonts w:ascii="Times New Roman" w:hAnsi="Times New Roman" w:cs="Times New Roman"/>
          <w:sz w:val="28"/>
          <w:szCs w:val="28"/>
        </w:rPr>
        <w:t>Расчет семейного</w:t>
      </w:r>
      <w:r w:rsidR="00C15F9E" w:rsidRPr="00C15F9E">
        <w:rPr>
          <w:rFonts w:ascii="Times New Roman" w:hAnsi="Times New Roman" w:cs="Times New Roman"/>
          <w:sz w:val="28"/>
          <w:szCs w:val="28"/>
        </w:rPr>
        <w:t xml:space="preserve"> бюджет</w:t>
      </w:r>
      <w:r w:rsidR="00B2370D">
        <w:rPr>
          <w:rFonts w:ascii="Times New Roman" w:hAnsi="Times New Roman" w:cs="Times New Roman"/>
          <w:sz w:val="28"/>
          <w:szCs w:val="28"/>
        </w:rPr>
        <w:t>а</w:t>
      </w:r>
    </w:p>
    <w:p w:rsidR="00C15F9E" w:rsidRPr="00C15F9E" w:rsidRDefault="00772310" w:rsidP="00091DC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4</w:t>
      </w:r>
      <w:r w:rsidR="00C15F9E" w:rsidRPr="00C15F9E">
        <w:rPr>
          <w:rFonts w:ascii="Times New Roman" w:hAnsi="Times New Roman" w:cs="Times New Roman"/>
          <w:sz w:val="28"/>
          <w:szCs w:val="28"/>
        </w:rPr>
        <w:t>Проанализировать два основных вида семейных доходов.</w:t>
      </w:r>
    </w:p>
    <w:p w:rsidR="00C15F9E" w:rsidRPr="00091DC9" w:rsidRDefault="00772310" w:rsidP="00091DC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5 Составление  и анализ</w:t>
      </w:r>
      <w:r w:rsidR="00C15F9E" w:rsidRPr="00C15F9E">
        <w:rPr>
          <w:rFonts w:ascii="Times New Roman" w:hAnsi="Times New Roman" w:cs="Times New Roman"/>
          <w:sz w:val="28"/>
          <w:szCs w:val="28"/>
        </w:rPr>
        <w:t xml:space="preserve"> до</w:t>
      </w:r>
      <w:r>
        <w:rPr>
          <w:rFonts w:ascii="Times New Roman" w:hAnsi="Times New Roman" w:cs="Times New Roman"/>
          <w:sz w:val="28"/>
          <w:szCs w:val="28"/>
        </w:rPr>
        <w:t>ходов и расходов</w:t>
      </w:r>
      <w:r w:rsidR="00C15F9E" w:rsidRPr="00C15F9E">
        <w:rPr>
          <w:rFonts w:ascii="Times New Roman" w:hAnsi="Times New Roman" w:cs="Times New Roman"/>
          <w:sz w:val="28"/>
          <w:szCs w:val="28"/>
        </w:rPr>
        <w:t xml:space="preserve"> семьи</w:t>
      </w:r>
    </w:p>
    <w:p w:rsidR="00091DC9" w:rsidRDefault="00B2370D" w:rsidP="00091DC9">
      <w:pPr>
        <w:spacing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Раздел </w:t>
      </w:r>
      <w:r w:rsidR="00C15F9E" w:rsidRPr="00C15F9E">
        <w:rPr>
          <w:rFonts w:ascii="Times New Roman" w:hAnsi="Times New Roman" w:cs="Times New Roman"/>
          <w:b/>
          <w:sz w:val="28"/>
          <w:szCs w:val="28"/>
        </w:rPr>
        <w:t>3. ТОВАР И ЕГО СТОИМОСТЬ</w:t>
      </w:r>
    </w:p>
    <w:p w:rsidR="00091DC9" w:rsidRDefault="00B2370D" w:rsidP="00091DC9">
      <w:pPr>
        <w:spacing w:line="240" w:lineRule="auto"/>
        <w:jc w:val="both"/>
        <w:rPr>
          <w:rFonts w:ascii="Times New Roman" w:hAnsi="Times New Roman" w:cs="Times New Roman"/>
          <w:b/>
          <w:sz w:val="28"/>
          <w:szCs w:val="28"/>
        </w:rPr>
      </w:pPr>
      <w:r w:rsidRPr="00B2370D">
        <w:rPr>
          <w:rFonts w:ascii="Times New Roman" w:hAnsi="Times New Roman" w:cs="Times New Roman"/>
          <w:b/>
          <w:color w:val="000000"/>
          <w:sz w:val="28"/>
          <w:szCs w:val="28"/>
        </w:rPr>
        <w:t>Тема3.1</w:t>
      </w:r>
      <w:r w:rsidR="00C15F9E" w:rsidRPr="00C15F9E">
        <w:rPr>
          <w:rFonts w:ascii="Times New Roman" w:hAnsi="Times New Roman" w:cs="Times New Roman"/>
          <w:color w:val="000000"/>
          <w:sz w:val="28"/>
          <w:szCs w:val="28"/>
        </w:rPr>
        <w:t xml:space="preserve">Понятие стоимости товара. </w:t>
      </w:r>
      <w:r w:rsidR="00C15F9E" w:rsidRPr="00C15F9E">
        <w:rPr>
          <w:rFonts w:ascii="Times New Roman" w:hAnsi="Times New Roman" w:cs="Times New Roman"/>
          <w:sz w:val="28"/>
          <w:szCs w:val="28"/>
        </w:rPr>
        <w:t>Соотношение полезности и стоимости товаров.</w:t>
      </w:r>
    </w:p>
    <w:p w:rsidR="00C15F9E" w:rsidRPr="00B2370D" w:rsidRDefault="00C15F9E" w:rsidP="00091DC9">
      <w:pPr>
        <w:spacing w:line="240" w:lineRule="auto"/>
        <w:jc w:val="both"/>
        <w:rPr>
          <w:rFonts w:ascii="Times New Roman" w:hAnsi="Times New Roman" w:cs="Times New Roman"/>
          <w:b/>
          <w:sz w:val="28"/>
          <w:szCs w:val="28"/>
        </w:rPr>
      </w:pPr>
      <w:r w:rsidRPr="00B2370D">
        <w:rPr>
          <w:rFonts w:ascii="Times New Roman" w:hAnsi="Times New Roman" w:cs="Times New Roman"/>
          <w:b/>
          <w:sz w:val="28"/>
          <w:szCs w:val="28"/>
        </w:rPr>
        <w:t>Практические  занятия:</w:t>
      </w:r>
    </w:p>
    <w:p w:rsidR="00C15F9E" w:rsidRPr="00C15F9E" w:rsidRDefault="00B2370D" w:rsidP="00091DC9">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w:t>
      </w:r>
      <w:r w:rsidR="00772310">
        <w:rPr>
          <w:rFonts w:ascii="Times New Roman" w:hAnsi="Times New Roman" w:cs="Times New Roman"/>
          <w:sz w:val="28"/>
          <w:szCs w:val="28"/>
        </w:rPr>
        <w:t xml:space="preserve"> 6Расчет цены на товар</w:t>
      </w:r>
    </w:p>
    <w:p w:rsidR="00C15F9E" w:rsidRPr="00C15F9E" w:rsidRDefault="00B2370D" w:rsidP="00091DC9">
      <w:pPr>
        <w:spacing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Раздел </w:t>
      </w:r>
      <w:r w:rsidR="00C15F9E" w:rsidRPr="00C15F9E">
        <w:rPr>
          <w:rFonts w:ascii="Times New Roman" w:hAnsi="Times New Roman" w:cs="Times New Roman"/>
          <w:b/>
          <w:sz w:val="28"/>
          <w:szCs w:val="28"/>
        </w:rPr>
        <w:t>4. РЫНОЧНАЯ ЭКОНОМИКА</w:t>
      </w:r>
    </w:p>
    <w:p w:rsidR="00C15F9E" w:rsidRPr="00B2370D" w:rsidRDefault="00B2370D" w:rsidP="00091DC9">
      <w:pPr>
        <w:pStyle w:val="af4"/>
        <w:jc w:val="both"/>
        <w:rPr>
          <w:b/>
          <w:szCs w:val="28"/>
        </w:rPr>
      </w:pPr>
      <w:r>
        <w:rPr>
          <w:b/>
          <w:szCs w:val="28"/>
        </w:rPr>
        <w:t xml:space="preserve">Тема </w:t>
      </w:r>
      <w:r w:rsidR="00C15F9E" w:rsidRPr="00B2370D">
        <w:rPr>
          <w:b/>
          <w:szCs w:val="28"/>
        </w:rPr>
        <w:t>4.1. Рыночный механизм. Рыночное равновесие. Рыночные структуры.</w:t>
      </w:r>
    </w:p>
    <w:p w:rsidR="00C15F9E" w:rsidRPr="00C15F9E" w:rsidRDefault="00C15F9E" w:rsidP="00091DC9">
      <w:pPr>
        <w:pStyle w:val="af4"/>
        <w:jc w:val="both"/>
        <w:rPr>
          <w:szCs w:val="28"/>
        </w:rPr>
      </w:pPr>
      <w:r w:rsidRPr="00C15F9E">
        <w:rPr>
          <w:szCs w:val="28"/>
        </w:rPr>
        <w:t>Круговорот производства и обмена продукции в экономической системе. Закон спроса. Факторы, влияющие на спрос. Агрегированная функция спроса. Закон предложения. Концепция равновесия рынка. Устойчивость равновесия. Эластичность спроса по цене. Эластичность спроса по доходу. Перекрестная эластичность спроса. Эластичность предложения. Рыночные структуры.</w:t>
      </w:r>
    </w:p>
    <w:p w:rsidR="00C15F9E" w:rsidRPr="00B2370D" w:rsidRDefault="00B2370D" w:rsidP="00091DC9">
      <w:pPr>
        <w:tabs>
          <w:tab w:val="left" w:pos="1500"/>
        </w:tabs>
        <w:suppressAutoHyphens/>
        <w:spacing w:after="0" w:line="240" w:lineRule="auto"/>
        <w:jc w:val="both"/>
        <w:rPr>
          <w:rFonts w:ascii="Times New Roman" w:hAnsi="Times New Roman" w:cs="Times New Roman"/>
          <w:b/>
          <w:sz w:val="28"/>
          <w:szCs w:val="28"/>
        </w:rPr>
      </w:pPr>
      <w:r w:rsidRPr="00B2370D">
        <w:rPr>
          <w:rFonts w:ascii="Times New Roman" w:hAnsi="Times New Roman" w:cs="Times New Roman"/>
          <w:b/>
          <w:sz w:val="28"/>
          <w:szCs w:val="28"/>
        </w:rPr>
        <w:t xml:space="preserve">Тема </w:t>
      </w:r>
      <w:r w:rsidR="00C15F9E" w:rsidRPr="00B2370D">
        <w:rPr>
          <w:rFonts w:ascii="Times New Roman" w:hAnsi="Times New Roman" w:cs="Times New Roman"/>
          <w:b/>
          <w:sz w:val="28"/>
          <w:szCs w:val="28"/>
        </w:rPr>
        <w:t>4.2. Экономика предприятия: цели, организационные формы.</w:t>
      </w:r>
    </w:p>
    <w:p w:rsidR="00C15F9E" w:rsidRPr="00C15F9E" w:rsidRDefault="00C15F9E" w:rsidP="00091DC9">
      <w:pPr>
        <w:tabs>
          <w:tab w:val="left" w:pos="1500"/>
        </w:tabs>
        <w:suppressAutoHyphens/>
        <w:spacing w:after="0" w:line="240" w:lineRule="auto"/>
        <w:jc w:val="both"/>
        <w:rPr>
          <w:rFonts w:ascii="Times New Roman" w:hAnsi="Times New Roman" w:cs="Times New Roman"/>
          <w:sz w:val="28"/>
          <w:szCs w:val="28"/>
        </w:rPr>
      </w:pPr>
      <w:r w:rsidRPr="00C15F9E">
        <w:rPr>
          <w:rFonts w:ascii="Times New Roman" w:hAnsi="Times New Roman" w:cs="Times New Roman"/>
          <w:sz w:val="28"/>
          <w:szCs w:val="28"/>
        </w:rPr>
        <w:t xml:space="preserve">Предприятие (фирма). Основные признаки предприятия. Предпринимательская деятельность. Виды предпринимательской деятельности. Цели предпринимательской деятельности. Структура целей организации, ее миссия. Классификация предприятий. Организационно-правовые формы предприятий. </w:t>
      </w:r>
    </w:p>
    <w:p w:rsidR="00C15F9E" w:rsidRPr="00B2370D" w:rsidRDefault="00C15F9E" w:rsidP="00091DC9">
      <w:pPr>
        <w:shd w:val="clear" w:color="auto" w:fill="FFFFFF"/>
        <w:autoSpaceDE w:val="0"/>
        <w:autoSpaceDN w:val="0"/>
        <w:adjustRightInd w:val="0"/>
        <w:spacing w:after="0" w:line="240" w:lineRule="auto"/>
        <w:jc w:val="both"/>
        <w:rPr>
          <w:rFonts w:ascii="Times New Roman" w:hAnsi="Times New Roman" w:cs="Times New Roman"/>
          <w:b/>
          <w:sz w:val="28"/>
          <w:szCs w:val="28"/>
        </w:rPr>
      </w:pPr>
      <w:r w:rsidRPr="00B2370D">
        <w:rPr>
          <w:rFonts w:ascii="Times New Roman" w:hAnsi="Times New Roman" w:cs="Times New Roman"/>
          <w:b/>
          <w:sz w:val="28"/>
          <w:szCs w:val="28"/>
        </w:rPr>
        <w:t>Практические занятия:</w:t>
      </w:r>
    </w:p>
    <w:p w:rsidR="00C15F9E" w:rsidRPr="00C15F9E" w:rsidRDefault="00772310" w:rsidP="00091DC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7Расчет расходов</w:t>
      </w:r>
      <w:r w:rsidR="00C15F9E" w:rsidRPr="00C15F9E">
        <w:rPr>
          <w:rFonts w:ascii="Times New Roman" w:hAnsi="Times New Roman" w:cs="Times New Roman"/>
          <w:sz w:val="28"/>
          <w:szCs w:val="28"/>
        </w:rPr>
        <w:t xml:space="preserve"> организации, экономическое содержание.</w:t>
      </w:r>
    </w:p>
    <w:p w:rsidR="00037761" w:rsidRPr="00037761" w:rsidRDefault="00037761" w:rsidP="00091DC9">
      <w:pPr>
        <w:spacing w:after="0" w:line="240" w:lineRule="auto"/>
        <w:jc w:val="both"/>
        <w:rPr>
          <w:rFonts w:ascii="Times New Roman" w:hAnsi="Times New Roman" w:cs="Times New Roman"/>
          <w:sz w:val="28"/>
          <w:szCs w:val="28"/>
        </w:rPr>
      </w:pPr>
      <w:r w:rsidRPr="00037761">
        <w:rPr>
          <w:rFonts w:ascii="Times New Roman" w:hAnsi="Times New Roman" w:cs="Times New Roman"/>
          <w:b/>
          <w:sz w:val="28"/>
          <w:szCs w:val="28"/>
        </w:rPr>
        <w:t xml:space="preserve">Внеаудиторная самостоятельная </w:t>
      </w:r>
      <w:proofErr w:type="spellStart"/>
      <w:r w:rsidRPr="00037761">
        <w:rPr>
          <w:rFonts w:ascii="Times New Roman" w:hAnsi="Times New Roman" w:cs="Times New Roman"/>
          <w:b/>
          <w:sz w:val="28"/>
          <w:szCs w:val="28"/>
        </w:rPr>
        <w:t>работа</w:t>
      </w:r>
      <w:proofErr w:type="gramStart"/>
      <w:r w:rsidRPr="00037761">
        <w:rPr>
          <w:rFonts w:ascii="Times New Roman" w:hAnsi="Times New Roman" w:cs="Times New Roman"/>
          <w:b/>
          <w:sz w:val="28"/>
          <w:szCs w:val="28"/>
        </w:rPr>
        <w:t>:</w:t>
      </w:r>
      <w:r>
        <w:rPr>
          <w:rFonts w:ascii="Times New Roman" w:hAnsi="Times New Roman" w:cs="Times New Roman"/>
          <w:sz w:val="28"/>
          <w:szCs w:val="28"/>
        </w:rPr>
        <w:t>П</w:t>
      </w:r>
      <w:proofErr w:type="gramEnd"/>
      <w:r>
        <w:rPr>
          <w:rFonts w:ascii="Times New Roman" w:hAnsi="Times New Roman" w:cs="Times New Roman"/>
          <w:sz w:val="28"/>
          <w:szCs w:val="28"/>
        </w:rPr>
        <w:t>одготовка</w:t>
      </w:r>
      <w:proofErr w:type="spellEnd"/>
      <w:r>
        <w:rPr>
          <w:rFonts w:ascii="Times New Roman" w:hAnsi="Times New Roman" w:cs="Times New Roman"/>
          <w:sz w:val="28"/>
          <w:szCs w:val="28"/>
        </w:rPr>
        <w:t xml:space="preserve"> презентаций на </w:t>
      </w:r>
      <w:r w:rsidRPr="00037761">
        <w:rPr>
          <w:rFonts w:ascii="Times New Roman" w:hAnsi="Times New Roman" w:cs="Times New Roman"/>
          <w:sz w:val="28"/>
          <w:szCs w:val="28"/>
        </w:rPr>
        <w:t xml:space="preserve"> темы:</w:t>
      </w:r>
    </w:p>
    <w:p w:rsidR="00037761" w:rsidRPr="00037761" w:rsidRDefault="00037761" w:rsidP="00F33C4E">
      <w:pPr>
        <w:spacing w:after="0" w:line="240" w:lineRule="auto"/>
        <w:jc w:val="both"/>
        <w:rPr>
          <w:rFonts w:ascii="Times New Roman" w:hAnsi="Times New Roman" w:cs="Times New Roman"/>
          <w:b/>
          <w:i/>
          <w:sz w:val="28"/>
          <w:szCs w:val="28"/>
        </w:rPr>
      </w:pPr>
      <w:r w:rsidRPr="00C15F9E">
        <w:rPr>
          <w:rFonts w:ascii="Times New Roman" w:hAnsi="Times New Roman" w:cs="Times New Roman"/>
          <w:sz w:val="28"/>
          <w:szCs w:val="28"/>
        </w:rPr>
        <w:t xml:space="preserve">Общая производственная структура предприятия. Инфраструктура предприятия. Типы производственной структуры хозяйствующих субъектов. Производственный и технологический процесс. Производственный цикл. Основные формы организации производства. Основной капитал. Классификация элементов основного капитала. Оборотный капитал. Роль оборотного капитала в процессе производства. Оборотные средства. Производственная функция. Материально-технические и социально-экономические факторы. Нормирование труда. Характеристика производительности труда. Методы измерения производительности труда. </w:t>
      </w:r>
      <w:r w:rsidRPr="00C15F9E">
        <w:rPr>
          <w:rFonts w:ascii="Times New Roman" w:hAnsi="Times New Roman" w:cs="Times New Roman"/>
          <w:sz w:val="28"/>
          <w:szCs w:val="28"/>
        </w:rPr>
        <w:lastRenderedPageBreak/>
        <w:t xml:space="preserve">Показатели уровня производительности труда. Издержки предприятия и себестоимость его продукции. Классификация издержек предприятия. Сметы затрат на производство. Факторы, влияющие на себестоимость. Предельные издержки производства. Ценообразование. Доход предприятия. </w:t>
      </w:r>
    </w:p>
    <w:p w:rsidR="00C15F9E" w:rsidRPr="00C15F9E" w:rsidRDefault="00C15F9E" w:rsidP="00F33C4E">
      <w:pPr>
        <w:tabs>
          <w:tab w:val="left" w:pos="5431"/>
          <w:tab w:val="left" w:pos="6313"/>
          <w:tab w:val="left" w:pos="7258"/>
          <w:tab w:val="left" w:pos="8861"/>
        </w:tabs>
        <w:spacing w:after="0" w:line="240" w:lineRule="auto"/>
        <w:ind w:firstLine="709"/>
        <w:jc w:val="both"/>
        <w:rPr>
          <w:rFonts w:ascii="Times New Roman" w:hAnsi="Times New Roman" w:cs="Times New Roman"/>
          <w:sz w:val="28"/>
          <w:szCs w:val="28"/>
        </w:rPr>
      </w:pPr>
    </w:p>
    <w:p w:rsidR="00091DC9" w:rsidRDefault="00DD7A6D" w:rsidP="00091DC9">
      <w:pPr>
        <w:tabs>
          <w:tab w:val="left" w:pos="1500"/>
        </w:tabs>
        <w:suppressAutoHyphens/>
        <w:spacing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Раздел </w:t>
      </w:r>
      <w:r w:rsidR="00C15F9E" w:rsidRPr="00C15F9E">
        <w:rPr>
          <w:rFonts w:ascii="Times New Roman" w:hAnsi="Times New Roman" w:cs="Times New Roman"/>
          <w:b/>
          <w:sz w:val="28"/>
          <w:szCs w:val="28"/>
        </w:rPr>
        <w:t>5. ТРУД И ЗАРАБОТНАЯ ПЛАТА</w:t>
      </w:r>
    </w:p>
    <w:p w:rsidR="00C15F9E" w:rsidRPr="00DD7A6D" w:rsidRDefault="00DD7A6D" w:rsidP="00091DC9">
      <w:pPr>
        <w:tabs>
          <w:tab w:val="left" w:pos="1500"/>
        </w:tabs>
        <w:suppressAutoHyphens/>
        <w:spacing w:line="240" w:lineRule="auto"/>
        <w:jc w:val="both"/>
        <w:rPr>
          <w:rFonts w:ascii="Times New Roman" w:hAnsi="Times New Roman" w:cs="Times New Roman"/>
          <w:b/>
          <w:sz w:val="28"/>
          <w:szCs w:val="28"/>
        </w:rPr>
      </w:pPr>
      <w:r w:rsidRPr="00DD7A6D">
        <w:rPr>
          <w:rFonts w:ascii="Times New Roman" w:hAnsi="Times New Roman" w:cs="Times New Roman"/>
          <w:b/>
          <w:sz w:val="28"/>
          <w:szCs w:val="28"/>
        </w:rPr>
        <w:t xml:space="preserve">Тема </w:t>
      </w:r>
      <w:r w:rsidR="00C15F9E" w:rsidRPr="00DD7A6D">
        <w:rPr>
          <w:rFonts w:ascii="Times New Roman" w:hAnsi="Times New Roman" w:cs="Times New Roman"/>
          <w:b/>
          <w:sz w:val="28"/>
          <w:szCs w:val="28"/>
        </w:rPr>
        <w:t>5.1. Рынок труда. Заработная плата и мотивация труд.</w:t>
      </w:r>
    </w:p>
    <w:p w:rsidR="00C15F9E" w:rsidRPr="00C15F9E" w:rsidRDefault="00C15F9E" w:rsidP="00091DC9">
      <w:pPr>
        <w:spacing w:after="0" w:line="240" w:lineRule="auto"/>
        <w:ind w:firstLine="709"/>
        <w:jc w:val="both"/>
        <w:rPr>
          <w:rFonts w:ascii="Times New Roman" w:hAnsi="Times New Roman" w:cs="Times New Roman"/>
          <w:sz w:val="28"/>
          <w:szCs w:val="28"/>
        </w:rPr>
      </w:pPr>
      <w:r w:rsidRPr="00C15F9E">
        <w:rPr>
          <w:rFonts w:ascii="Times New Roman" w:hAnsi="Times New Roman" w:cs="Times New Roman"/>
          <w:sz w:val="28"/>
          <w:szCs w:val="28"/>
        </w:rPr>
        <w:t>Проблемы спроса на экономические ресурсы. Фактор труд и его цена. Рынок труда и его субъекты. Цена труда. Понятие заработной платы. Номинальная и реальная заработная плата. Организация оплаты труда. Форма оплаты труда. Поощрительные системы оплаты труда.</w:t>
      </w:r>
    </w:p>
    <w:p w:rsidR="00C15F9E" w:rsidRPr="00DD7A6D" w:rsidRDefault="00DD7A6D" w:rsidP="00091DC9">
      <w:pPr>
        <w:tabs>
          <w:tab w:val="left" w:pos="4248"/>
          <w:tab w:val="left" w:pos="5328"/>
          <w:tab w:val="left" w:pos="6495"/>
          <w:tab w:val="left" w:pos="8568"/>
        </w:tabs>
        <w:spacing w:after="0" w:line="240" w:lineRule="auto"/>
        <w:ind w:firstLine="709"/>
        <w:jc w:val="both"/>
        <w:rPr>
          <w:rFonts w:ascii="Times New Roman" w:hAnsi="Times New Roman" w:cs="Times New Roman"/>
          <w:b/>
          <w:sz w:val="28"/>
          <w:szCs w:val="28"/>
        </w:rPr>
      </w:pPr>
      <w:r w:rsidRPr="00DD7A6D">
        <w:rPr>
          <w:rFonts w:ascii="Times New Roman" w:hAnsi="Times New Roman" w:cs="Times New Roman"/>
          <w:b/>
          <w:sz w:val="28"/>
          <w:szCs w:val="28"/>
        </w:rPr>
        <w:t xml:space="preserve">Тема </w:t>
      </w:r>
      <w:r w:rsidR="00C15F9E" w:rsidRPr="00DD7A6D">
        <w:rPr>
          <w:rFonts w:ascii="Times New Roman" w:hAnsi="Times New Roman" w:cs="Times New Roman"/>
          <w:b/>
          <w:sz w:val="28"/>
          <w:szCs w:val="28"/>
        </w:rPr>
        <w:t>5.2. Безработица. Политика государства в области занятости.</w:t>
      </w:r>
    </w:p>
    <w:p w:rsidR="00C15F9E" w:rsidRPr="00C15F9E" w:rsidRDefault="00C15F9E" w:rsidP="00091DC9">
      <w:pPr>
        <w:spacing w:after="0" w:line="240" w:lineRule="auto"/>
        <w:ind w:firstLine="709"/>
        <w:jc w:val="both"/>
        <w:rPr>
          <w:rFonts w:ascii="Times New Roman" w:hAnsi="Times New Roman" w:cs="Times New Roman"/>
          <w:sz w:val="28"/>
          <w:szCs w:val="28"/>
        </w:rPr>
      </w:pPr>
      <w:r w:rsidRPr="00C15F9E">
        <w:rPr>
          <w:rFonts w:ascii="Times New Roman" w:hAnsi="Times New Roman" w:cs="Times New Roman"/>
          <w:sz w:val="28"/>
          <w:szCs w:val="28"/>
        </w:rPr>
        <w:t xml:space="preserve">Безработица. Фрикционная безработица. Структурная безработица. Циклическая безработица. Управление занятостью. Политика государства в области занятости населения. </w:t>
      </w:r>
    </w:p>
    <w:p w:rsidR="00C15F9E" w:rsidRPr="00DD7A6D" w:rsidRDefault="00DD7A6D" w:rsidP="00091DC9">
      <w:pPr>
        <w:spacing w:after="0" w:line="240" w:lineRule="auto"/>
        <w:ind w:firstLine="709"/>
        <w:jc w:val="both"/>
        <w:rPr>
          <w:rFonts w:ascii="Times New Roman" w:hAnsi="Times New Roman" w:cs="Times New Roman"/>
          <w:b/>
          <w:sz w:val="28"/>
          <w:szCs w:val="28"/>
        </w:rPr>
      </w:pPr>
      <w:r w:rsidRPr="00DD7A6D">
        <w:rPr>
          <w:rFonts w:ascii="Times New Roman" w:hAnsi="Times New Roman" w:cs="Times New Roman"/>
          <w:b/>
          <w:sz w:val="28"/>
          <w:szCs w:val="28"/>
        </w:rPr>
        <w:t xml:space="preserve">Тема </w:t>
      </w:r>
      <w:r w:rsidR="00C15F9E" w:rsidRPr="00DD7A6D">
        <w:rPr>
          <w:rFonts w:ascii="Times New Roman" w:hAnsi="Times New Roman" w:cs="Times New Roman"/>
          <w:b/>
          <w:sz w:val="28"/>
          <w:szCs w:val="28"/>
        </w:rPr>
        <w:t>5.3. Наемный труд и профессиональные союзы.</w:t>
      </w:r>
    </w:p>
    <w:p w:rsidR="00C15F9E" w:rsidRPr="00C15F9E" w:rsidRDefault="00C15F9E" w:rsidP="00091DC9">
      <w:pPr>
        <w:pStyle w:val="af4"/>
        <w:ind w:firstLine="709"/>
        <w:jc w:val="both"/>
        <w:rPr>
          <w:szCs w:val="28"/>
        </w:rPr>
      </w:pPr>
      <w:r w:rsidRPr="00C15F9E">
        <w:rPr>
          <w:szCs w:val="28"/>
        </w:rPr>
        <w:t>Правовая основа деятельности профсоюзов. Основные права профсоюзов. Гарантии прав профсоюзов. Защита прав профсоюзов. Обязанности профсоюзов. Модели функционирования рынка труда с участием профсоюзов.</w:t>
      </w:r>
    </w:p>
    <w:p w:rsidR="00C15F9E" w:rsidRPr="00DD7A6D" w:rsidRDefault="00C15F9E" w:rsidP="00091DC9">
      <w:pPr>
        <w:pStyle w:val="af4"/>
        <w:ind w:firstLine="709"/>
        <w:jc w:val="both"/>
        <w:rPr>
          <w:b/>
          <w:szCs w:val="28"/>
        </w:rPr>
      </w:pPr>
      <w:r w:rsidRPr="00DD7A6D">
        <w:rPr>
          <w:b/>
          <w:szCs w:val="28"/>
        </w:rPr>
        <w:t>Практические занятия:</w:t>
      </w:r>
    </w:p>
    <w:p w:rsidR="00652410" w:rsidRPr="00652410" w:rsidRDefault="00772310" w:rsidP="00091DC9">
      <w:pPr>
        <w:pStyle w:val="af4"/>
        <w:ind w:firstLine="709"/>
        <w:jc w:val="both"/>
        <w:rPr>
          <w:szCs w:val="28"/>
        </w:rPr>
      </w:pPr>
      <w:proofErr w:type="gramStart"/>
      <w:r w:rsidRPr="00652410">
        <w:rPr>
          <w:szCs w:val="28"/>
        </w:rPr>
        <w:t xml:space="preserve">№ </w:t>
      </w:r>
      <w:r w:rsidR="00DD7A6D" w:rsidRPr="00652410">
        <w:rPr>
          <w:szCs w:val="28"/>
        </w:rPr>
        <w:t>8</w:t>
      </w:r>
      <w:r w:rsidRPr="00652410">
        <w:rPr>
          <w:szCs w:val="28"/>
        </w:rPr>
        <w:t>Расчетзаработной платы</w:t>
      </w:r>
      <w:r w:rsidR="00C15F9E" w:rsidRPr="00652410">
        <w:rPr>
          <w:szCs w:val="28"/>
        </w:rPr>
        <w:t xml:space="preserve"> (позици</w:t>
      </w:r>
      <w:r w:rsidR="00652410" w:rsidRPr="00652410">
        <w:rPr>
          <w:szCs w:val="28"/>
        </w:rPr>
        <w:t>я работника и работ</w:t>
      </w:r>
      <w:proofErr w:type="gramEnd"/>
    </w:p>
    <w:p w:rsidR="00DD7A6D" w:rsidRPr="00091DC9" w:rsidRDefault="00772310" w:rsidP="00091DC9">
      <w:pPr>
        <w:spacing w:line="240" w:lineRule="auto"/>
        <w:ind w:firstLine="709"/>
        <w:contextualSpacing/>
        <w:rPr>
          <w:rFonts w:ascii="Times New Roman" w:eastAsia="Calibri" w:hAnsi="Times New Roman" w:cs="Times New Roman"/>
          <w:color w:val="000000"/>
          <w:sz w:val="28"/>
          <w:szCs w:val="28"/>
          <w:lang w:eastAsia="en-US"/>
        </w:rPr>
      </w:pPr>
      <w:r w:rsidRPr="00652410">
        <w:rPr>
          <w:rFonts w:ascii="Times New Roman" w:hAnsi="Times New Roman" w:cs="Times New Roman"/>
          <w:sz w:val="28"/>
          <w:szCs w:val="28"/>
        </w:rPr>
        <w:t xml:space="preserve">№ </w:t>
      </w:r>
      <w:r w:rsidR="00DD7A6D" w:rsidRPr="00652410">
        <w:rPr>
          <w:rFonts w:ascii="Times New Roman" w:hAnsi="Times New Roman" w:cs="Times New Roman"/>
          <w:sz w:val="28"/>
          <w:szCs w:val="28"/>
        </w:rPr>
        <w:t xml:space="preserve">9 </w:t>
      </w:r>
      <w:r w:rsidR="00652410" w:rsidRPr="00652410">
        <w:rPr>
          <w:rFonts w:ascii="Times New Roman" w:hAnsi="Times New Roman" w:cs="Times New Roman"/>
          <w:bCs/>
          <w:color w:val="000000"/>
          <w:sz w:val="28"/>
          <w:szCs w:val="28"/>
        </w:rPr>
        <w:t>Нормы ТК о легальной заработной плате</w:t>
      </w:r>
    </w:p>
    <w:p w:rsidR="00C15F9E" w:rsidRPr="00C15F9E" w:rsidRDefault="00DD7A6D" w:rsidP="00091DC9">
      <w:pPr>
        <w:tabs>
          <w:tab w:val="left" w:pos="1500"/>
        </w:tabs>
        <w:suppressAutoHyphens/>
        <w:spacing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Раздел </w:t>
      </w:r>
      <w:r w:rsidR="00C15F9E" w:rsidRPr="00C15F9E">
        <w:rPr>
          <w:rFonts w:ascii="Times New Roman" w:hAnsi="Times New Roman" w:cs="Times New Roman"/>
          <w:b/>
          <w:sz w:val="28"/>
          <w:szCs w:val="28"/>
        </w:rPr>
        <w:t>6. ДЕНЬГИ И БАНКИ</w:t>
      </w:r>
    </w:p>
    <w:p w:rsidR="00C15F9E" w:rsidRPr="00DD7A6D" w:rsidRDefault="00DD7A6D" w:rsidP="00091DC9">
      <w:pPr>
        <w:pStyle w:val="af4"/>
        <w:ind w:firstLine="709"/>
        <w:jc w:val="both"/>
        <w:rPr>
          <w:b/>
          <w:szCs w:val="28"/>
        </w:rPr>
      </w:pPr>
      <w:r w:rsidRPr="00DD7A6D">
        <w:rPr>
          <w:b/>
          <w:szCs w:val="28"/>
        </w:rPr>
        <w:t xml:space="preserve">Тема </w:t>
      </w:r>
      <w:r w:rsidR="00C15F9E" w:rsidRPr="00DD7A6D">
        <w:rPr>
          <w:b/>
          <w:szCs w:val="28"/>
        </w:rPr>
        <w:t>6.1. Деньги и их роль в экономике.</w:t>
      </w:r>
    </w:p>
    <w:p w:rsidR="00C15F9E" w:rsidRPr="00091DC9" w:rsidRDefault="00C15F9E" w:rsidP="00091DC9">
      <w:pPr>
        <w:pStyle w:val="af4"/>
        <w:ind w:firstLine="709"/>
        <w:jc w:val="both"/>
        <w:rPr>
          <w:szCs w:val="28"/>
        </w:rPr>
      </w:pPr>
      <w:r w:rsidRPr="00C15F9E">
        <w:rPr>
          <w:szCs w:val="28"/>
        </w:rPr>
        <w:t>Деньги: сущность и функции. Деньги как средство обращения. Деньги как мера стоимости. Деньги как средство накопления. Деньги как средство платежа. Проблема ликвидности. Закон денежного обращения. Уравнение обмена. Денежный запас. Роль денег в экономике.</w:t>
      </w:r>
    </w:p>
    <w:p w:rsidR="00C15F9E" w:rsidRPr="00DD7A6D" w:rsidRDefault="00DD7A6D" w:rsidP="00091DC9">
      <w:pPr>
        <w:pStyle w:val="af4"/>
        <w:ind w:firstLine="709"/>
        <w:jc w:val="both"/>
        <w:rPr>
          <w:b/>
          <w:szCs w:val="28"/>
        </w:rPr>
      </w:pPr>
      <w:r w:rsidRPr="00DD7A6D">
        <w:rPr>
          <w:b/>
          <w:szCs w:val="28"/>
        </w:rPr>
        <w:t xml:space="preserve">Тема </w:t>
      </w:r>
      <w:r w:rsidR="00C15F9E" w:rsidRPr="00DD7A6D">
        <w:rPr>
          <w:b/>
          <w:szCs w:val="28"/>
        </w:rPr>
        <w:t>6.2. Банковская система.</w:t>
      </w:r>
    </w:p>
    <w:p w:rsidR="00C15F9E" w:rsidRPr="00C15F9E" w:rsidRDefault="00C15F9E" w:rsidP="00091DC9">
      <w:pPr>
        <w:pStyle w:val="af4"/>
        <w:ind w:firstLine="709"/>
        <w:jc w:val="both"/>
        <w:rPr>
          <w:szCs w:val="28"/>
        </w:rPr>
      </w:pPr>
      <w:r w:rsidRPr="00C15F9E">
        <w:rPr>
          <w:szCs w:val="28"/>
        </w:rPr>
        <w:t xml:space="preserve">Понятие банковской системы. Двухуровневая банковская система РФ. Правовое положение центрального банка РФ. Основные функции и задачи ЦБ РФ. Инструменты и методы проведения кредитно-денежной политики. Понятие и функции коммерческих банков. Лицензии на осуществление операций. Виды банковских операций. Специализированные кредитно-финансовые учреждения. </w:t>
      </w:r>
    </w:p>
    <w:p w:rsidR="00C15F9E" w:rsidRPr="00DD7A6D" w:rsidRDefault="00C15F9E" w:rsidP="00091DC9">
      <w:pPr>
        <w:pStyle w:val="af4"/>
        <w:jc w:val="both"/>
        <w:rPr>
          <w:b/>
          <w:szCs w:val="28"/>
        </w:rPr>
      </w:pPr>
      <w:r w:rsidRPr="00DD7A6D">
        <w:rPr>
          <w:b/>
          <w:szCs w:val="28"/>
        </w:rPr>
        <w:t xml:space="preserve">Практические занятия: </w:t>
      </w:r>
    </w:p>
    <w:p w:rsidR="00C15F9E" w:rsidRPr="00C15F9E" w:rsidRDefault="00772310" w:rsidP="00091DC9">
      <w:pPr>
        <w:pStyle w:val="af4"/>
        <w:jc w:val="both"/>
        <w:rPr>
          <w:szCs w:val="28"/>
        </w:rPr>
      </w:pPr>
      <w:r>
        <w:rPr>
          <w:szCs w:val="28"/>
        </w:rPr>
        <w:t xml:space="preserve"> № 10 </w:t>
      </w:r>
      <w:r w:rsidR="00C15F9E" w:rsidRPr="00C15F9E">
        <w:rPr>
          <w:szCs w:val="28"/>
        </w:rPr>
        <w:t>Происхождение денег: монет, бумажных и символических денег.</w:t>
      </w:r>
    </w:p>
    <w:p w:rsidR="00C15F9E" w:rsidRPr="00C15F9E" w:rsidRDefault="00772310" w:rsidP="00091DC9">
      <w:pPr>
        <w:pStyle w:val="af4"/>
        <w:jc w:val="both"/>
        <w:rPr>
          <w:szCs w:val="28"/>
        </w:rPr>
      </w:pPr>
      <w:r>
        <w:rPr>
          <w:szCs w:val="28"/>
        </w:rPr>
        <w:t>№ 11</w:t>
      </w:r>
      <w:r w:rsidR="00C15F9E" w:rsidRPr="00C15F9E">
        <w:rPr>
          <w:szCs w:val="28"/>
        </w:rPr>
        <w:t>Экономическое понятие функции денег.</w:t>
      </w:r>
    </w:p>
    <w:p w:rsidR="00C15F9E" w:rsidRDefault="00772310" w:rsidP="00091DC9">
      <w:pPr>
        <w:pStyle w:val="af4"/>
        <w:jc w:val="both"/>
        <w:rPr>
          <w:szCs w:val="28"/>
        </w:rPr>
      </w:pPr>
      <w:r>
        <w:rPr>
          <w:szCs w:val="28"/>
        </w:rPr>
        <w:t xml:space="preserve">№ 12 </w:t>
      </w:r>
      <w:r w:rsidR="00C15F9E" w:rsidRPr="00C15F9E">
        <w:rPr>
          <w:szCs w:val="28"/>
        </w:rPr>
        <w:t>Особенности экономического обращения ценных бумаг: документарных и бездокументарных.</w:t>
      </w:r>
    </w:p>
    <w:p w:rsidR="00037761" w:rsidRPr="004F5C97" w:rsidRDefault="004F5C97" w:rsidP="00091DC9">
      <w:pPr>
        <w:spacing w:after="0" w:line="240" w:lineRule="auto"/>
        <w:jc w:val="both"/>
        <w:rPr>
          <w:rFonts w:ascii="Times New Roman" w:hAnsi="Times New Roman" w:cs="Times New Roman"/>
          <w:sz w:val="28"/>
          <w:szCs w:val="28"/>
        </w:rPr>
      </w:pPr>
      <w:r w:rsidRPr="00037761">
        <w:rPr>
          <w:rFonts w:ascii="Times New Roman" w:hAnsi="Times New Roman" w:cs="Times New Roman"/>
          <w:b/>
          <w:sz w:val="28"/>
          <w:szCs w:val="28"/>
        </w:rPr>
        <w:t xml:space="preserve">Внеаудиторная самостоятельная </w:t>
      </w:r>
      <w:proofErr w:type="spellStart"/>
      <w:r w:rsidRPr="00037761">
        <w:rPr>
          <w:rFonts w:ascii="Times New Roman" w:hAnsi="Times New Roman" w:cs="Times New Roman"/>
          <w:b/>
          <w:sz w:val="28"/>
          <w:szCs w:val="28"/>
        </w:rPr>
        <w:t>работа</w:t>
      </w:r>
      <w:proofErr w:type="gramStart"/>
      <w:r w:rsidRPr="00037761">
        <w:rPr>
          <w:rFonts w:ascii="Times New Roman" w:hAnsi="Times New Roman" w:cs="Times New Roman"/>
          <w:b/>
          <w:sz w:val="28"/>
          <w:szCs w:val="28"/>
        </w:rPr>
        <w:t>:</w:t>
      </w:r>
      <w:r>
        <w:rPr>
          <w:rFonts w:ascii="Times New Roman" w:hAnsi="Times New Roman" w:cs="Times New Roman"/>
          <w:sz w:val="28"/>
          <w:szCs w:val="28"/>
        </w:rPr>
        <w:t>П</w:t>
      </w:r>
      <w:proofErr w:type="gramEnd"/>
      <w:r>
        <w:rPr>
          <w:rFonts w:ascii="Times New Roman" w:hAnsi="Times New Roman" w:cs="Times New Roman"/>
          <w:sz w:val="28"/>
          <w:szCs w:val="28"/>
        </w:rPr>
        <w:t>одготовка</w:t>
      </w:r>
      <w:proofErr w:type="spellEnd"/>
      <w:r>
        <w:rPr>
          <w:rFonts w:ascii="Times New Roman" w:hAnsi="Times New Roman" w:cs="Times New Roman"/>
          <w:sz w:val="28"/>
          <w:szCs w:val="28"/>
        </w:rPr>
        <w:t xml:space="preserve"> рефератов на </w:t>
      </w:r>
      <w:r w:rsidRPr="00037761">
        <w:rPr>
          <w:rFonts w:ascii="Times New Roman" w:hAnsi="Times New Roman" w:cs="Times New Roman"/>
          <w:sz w:val="28"/>
          <w:szCs w:val="28"/>
        </w:rPr>
        <w:t xml:space="preserve"> темы:</w:t>
      </w:r>
    </w:p>
    <w:p w:rsidR="00C15F9E" w:rsidRPr="00091DC9" w:rsidRDefault="00037761" w:rsidP="00091DC9">
      <w:pPr>
        <w:pStyle w:val="af4"/>
        <w:ind w:firstLine="709"/>
        <w:jc w:val="both"/>
        <w:rPr>
          <w:szCs w:val="28"/>
        </w:rPr>
      </w:pPr>
      <w:r w:rsidRPr="00C15F9E">
        <w:rPr>
          <w:szCs w:val="28"/>
        </w:rPr>
        <w:lastRenderedPageBreak/>
        <w:t>Ценные бумаги и их виды. Акции. Номинальная стоимость курса акций. Облигации. Рынок ценных бумаг. Первичный и вторичный рынок. Организованный и неорганизованный рынок. Фондовая биржа и ее функции. Аккумуляция капитала. Межотраслевые переливы капитала. Переход управления к эффективному собственнику. Биржевые спекуляции. Биржи в</w:t>
      </w:r>
      <w:r w:rsidR="004F5C97">
        <w:rPr>
          <w:szCs w:val="28"/>
        </w:rPr>
        <w:t xml:space="preserve"> России. </w:t>
      </w:r>
      <w:r w:rsidRPr="00C15F9E">
        <w:rPr>
          <w:szCs w:val="28"/>
        </w:rPr>
        <w:t>Инфляция. Измерение уровня инфляции. Типы инфляции. Причины возникновения инфляции. Инфляция спроса. Инфляция предложения. Социально-экономические последствия инфляции. Государственная система антиинфляционных мер.</w:t>
      </w:r>
    </w:p>
    <w:p w:rsidR="00C15F9E" w:rsidRPr="00C15F9E" w:rsidRDefault="00DD7A6D" w:rsidP="00091DC9">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Раздел </w:t>
      </w:r>
      <w:r w:rsidR="00C15F9E" w:rsidRPr="00C15F9E">
        <w:rPr>
          <w:rFonts w:ascii="Times New Roman" w:hAnsi="Times New Roman" w:cs="Times New Roman"/>
          <w:b/>
          <w:sz w:val="28"/>
          <w:szCs w:val="28"/>
        </w:rPr>
        <w:t>7. ГОСУДАРСТВО И ЭКОНОМИКА</w:t>
      </w:r>
    </w:p>
    <w:p w:rsidR="00C15F9E" w:rsidRPr="00DD7A6D" w:rsidRDefault="00DD7A6D" w:rsidP="00091DC9">
      <w:pPr>
        <w:tabs>
          <w:tab w:val="left" w:pos="1500"/>
        </w:tabs>
        <w:suppressAutoHyphens/>
        <w:spacing w:after="0" w:line="240" w:lineRule="auto"/>
        <w:jc w:val="both"/>
        <w:rPr>
          <w:rFonts w:ascii="Times New Roman" w:hAnsi="Times New Roman" w:cs="Times New Roman"/>
          <w:b/>
          <w:sz w:val="28"/>
          <w:szCs w:val="28"/>
        </w:rPr>
      </w:pPr>
      <w:r w:rsidRPr="00DD7A6D">
        <w:rPr>
          <w:rFonts w:ascii="Times New Roman" w:hAnsi="Times New Roman" w:cs="Times New Roman"/>
          <w:b/>
          <w:sz w:val="28"/>
          <w:szCs w:val="28"/>
        </w:rPr>
        <w:t xml:space="preserve">Тема </w:t>
      </w:r>
      <w:r w:rsidR="00C15F9E" w:rsidRPr="00DD7A6D">
        <w:rPr>
          <w:rFonts w:ascii="Times New Roman" w:hAnsi="Times New Roman" w:cs="Times New Roman"/>
          <w:b/>
          <w:sz w:val="28"/>
          <w:szCs w:val="28"/>
        </w:rPr>
        <w:t>7.1. Роль государства в развитии экономики.</w:t>
      </w:r>
    </w:p>
    <w:p w:rsidR="00C15F9E" w:rsidRPr="00DD7A6D" w:rsidRDefault="00C15F9E" w:rsidP="00091DC9">
      <w:pPr>
        <w:spacing w:after="0" w:line="240" w:lineRule="auto"/>
        <w:jc w:val="both"/>
        <w:rPr>
          <w:rFonts w:ascii="Times New Roman" w:hAnsi="Times New Roman" w:cs="Times New Roman"/>
          <w:sz w:val="28"/>
          <w:szCs w:val="28"/>
        </w:rPr>
      </w:pPr>
      <w:r w:rsidRPr="00DD7A6D">
        <w:rPr>
          <w:rFonts w:ascii="Times New Roman" w:hAnsi="Times New Roman" w:cs="Times New Roman"/>
          <w:sz w:val="28"/>
          <w:szCs w:val="28"/>
        </w:rPr>
        <w:t>Государство как рыночный субъект. Экономические функции государства. Принципы и цели государственного регулирования. Правовое регулирование экономики. Финансовое регулирование. Социальное регулирование. Общественные блага и спрос на них.</w:t>
      </w:r>
    </w:p>
    <w:p w:rsidR="00C15F9E" w:rsidRPr="00DD7A6D" w:rsidRDefault="00DD7A6D" w:rsidP="00091DC9">
      <w:pPr>
        <w:tabs>
          <w:tab w:val="left" w:pos="4248"/>
          <w:tab w:val="left" w:pos="5328"/>
          <w:tab w:val="left" w:pos="6495"/>
          <w:tab w:val="left" w:pos="8568"/>
        </w:tabs>
        <w:spacing w:after="0" w:line="240" w:lineRule="auto"/>
        <w:jc w:val="both"/>
        <w:rPr>
          <w:rFonts w:ascii="Times New Roman" w:hAnsi="Times New Roman" w:cs="Times New Roman"/>
          <w:sz w:val="28"/>
          <w:szCs w:val="28"/>
        </w:rPr>
      </w:pPr>
      <w:r w:rsidRPr="00DD7A6D">
        <w:rPr>
          <w:rFonts w:ascii="Times New Roman" w:hAnsi="Times New Roman" w:cs="Times New Roman"/>
          <w:b/>
          <w:sz w:val="28"/>
          <w:szCs w:val="28"/>
        </w:rPr>
        <w:t xml:space="preserve">Тема </w:t>
      </w:r>
      <w:r w:rsidR="00C15F9E" w:rsidRPr="00DD7A6D">
        <w:rPr>
          <w:rFonts w:ascii="Times New Roman" w:hAnsi="Times New Roman" w:cs="Times New Roman"/>
          <w:b/>
          <w:sz w:val="28"/>
          <w:szCs w:val="28"/>
        </w:rPr>
        <w:t>7.2. Налоги и налогообложение.</w:t>
      </w:r>
    </w:p>
    <w:p w:rsidR="00C15F9E" w:rsidRPr="00DD7A6D" w:rsidRDefault="00C15F9E" w:rsidP="00091DC9">
      <w:pPr>
        <w:spacing w:after="0" w:line="240" w:lineRule="auto"/>
        <w:jc w:val="both"/>
        <w:rPr>
          <w:rFonts w:ascii="Times New Roman" w:hAnsi="Times New Roman" w:cs="Times New Roman"/>
          <w:sz w:val="28"/>
          <w:szCs w:val="28"/>
        </w:rPr>
      </w:pPr>
      <w:r w:rsidRPr="00DD7A6D">
        <w:rPr>
          <w:rFonts w:ascii="Times New Roman" w:hAnsi="Times New Roman" w:cs="Times New Roman"/>
          <w:sz w:val="28"/>
          <w:szCs w:val="28"/>
        </w:rPr>
        <w:t xml:space="preserve">Система налогообложения. Принципы и методы построения налоговой системы. Понятие налогов. Виды налогов. Элементы налога и способы его взимания. Система и функции налоговых органов. </w:t>
      </w:r>
    </w:p>
    <w:p w:rsidR="00C15F9E" w:rsidRPr="00DD7A6D" w:rsidRDefault="00C15F9E" w:rsidP="00F33C4E">
      <w:pPr>
        <w:pStyle w:val="af4"/>
        <w:jc w:val="both"/>
        <w:rPr>
          <w:b/>
          <w:szCs w:val="28"/>
        </w:rPr>
      </w:pPr>
      <w:r w:rsidRPr="00DD7A6D">
        <w:rPr>
          <w:b/>
          <w:szCs w:val="28"/>
        </w:rPr>
        <w:t>Практические занятия:</w:t>
      </w:r>
    </w:p>
    <w:p w:rsidR="004F5C97" w:rsidRDefault="00772310" w:rsidP="00091DC9">
      <w:pPr>
        <w:pStyle w:val="af4"/>
        <w:jc w:val="both"/>
        <w:rPr>
          <w:szCs w:val="28"/>
        </w:rPr>
      </w:pPr>
      <w:r>
        <w:rPr>
          <w:szCs w:val="28"/>
        </w:rPr>
        <w:t>№ 13 Перечисление и раскрытие  методов</w:t>
      </w:r>
      <w:r w:rsidR="00C15F9E" w:rsidRPr="00DD7A6D">
        <w:rPr>
          <w:szCs w:val="28"/>
        </w:rPr>
        <w:t xml:space="preserve"> государственного регулирования рыночной экономики.</w:t>
      </w:r>
    </w:p>
    <w:p w:rsidR="00C15F9E" w:rsidRPr="00DD7A6D" w:rsidRDefault="00772310" w:rsidP="00F33C4E">
      <w:pPr>
        <w:pStyle w:val="af4"/>
        <w:jc w:val="both"/>
        <w:rPr>
          <w:szCs w:val="28"/>
        </w:rPr>
      </w:pPr>
      <w:r>
        <w:rPr>
          <w:szCs w:val="28"/>
        </w:rPr>
        <w:t>№ 14 Раскрытие</w:t>
      </w:r>
      <w:r w:rsidR="00C15F9E" w:rsidRPr="00DD7A6D">
        <w:rPr>
          <w:szCs w:val="28"/>
        </w:rPr>
        <w:t xml:space="preserve"> понятия штрафы, санкции, возмещение ущерба.</w:t>
      </w:r>
    </w:p>
    <w:p w:rsidR="00C15F9E" w:rsidRPr="00DD7A6D" w:rsidRDefault="00772310" w:rsidP="00F33C4E">
      <w:pPr>
        <w:pStyle w:val="af4"/>
        <w:jc w:val="both"/>
        <w:rPr>
          <w:szCs w:val="28"/>
        </w:rPr>
      </w:pPr>
      <w:r>
        <w:rPr>
          <w:szCs w:val="28"/>
        </w:rPr>
        <w:t xml:space="preserve">№ 15 </w:t>
      </w:r>
      <w:r w:rsidR="00C15F9E" w:rsidRPr="00DD7A6D">
        <w:rPr>
          <w:szCs w:val="28"/>
        </w:rPr>
        <w:t>Отличительные черты развития налоговой системы в России.</w:t>
      </w:r>
    </w:p>
    <w:p w:rsidR="00C15F9E" w:rsidRPr="00C15F9E" w:rsidRDefault="0009785A" w:rsidP="00F33C4E">
      <w:pPr>
        <w:tabs>
          <w:tab w:val="left" w:pos="1500"/>
        </w:tabs>
        <w:suppressAutoHyphens/>
        <w:spacing w:after="0" w:line="240" w:lineRule="auto"/>
        <w:jc w:val="both"/>
        <w:rPr>
          <w:rFonts w:ascii="Times New Roman" w:hAnsi="Times New Roman" w:cs="Times New Roman"/>
          <w:b/>
          <w:sz w:val="28"/>
          <w:szCs w:val="28"/>
        </w:rPr>
      </w:pPr>
      <w:r>
        <w:rPr>
          <w:rFonts w:ascii="Times New Roman" w:hAnsi="Times New Roman" w:cs="Times New Roman"/>
          <w:sz w:val="28"/>
          <w:szCs w:val="28"/>
        </w:rPr>
        <w:t>№ 16 А</w:t>
      </w:r>
      <w:r w:rsidR="00C15F9E" w:rsidRPr="00DD7A6D">
        <w:rPr>
          <w:rFonts w:ascii="Times New Roman" w:hAnsi="Times New Roman" w:cs="Times New Roman"/>
          <w:sz w:val="28"/>
          <w:szCs w:val="28"/>
        </w:rPr>
        <w:t>нализ Ежегодного Закона «О государственном бюджете России» на текущий год. Выделить статьи на социальные рас</w:t>
      </w:r>
      <w:r w:rsidR="00C15F9E" w:rsidRPr="00C15F9E">
        <w:rPr>
          <w:rFonts w:ascii="Times New Roman" w:hAnsi="Times New Roman" w:cs="Times New Roman"/>
          <w:sz w:val="28"/>
          <w:szCs w:val="28"/>
        </w:rPr>
        <w:t>ходы.</w:t>
      </w:r>
    </w:p>
    <w:p w:rsidR="004F5C97" w:rsidRPr="00037761" w:rsidRDefault="004F5C97" w:rsidP="00F33C4E">
      <w:pPr>
        <w:spacing w:after="0" w:line="240" w:lineRule="auto"/>
        <w:jc w:val="both"/>
        <w:rPr>
          <w:rFonts w:ascii="Times New Roman" w:hAnsi="Times New Roman" w:cs="Times New Roman"/>
          <w:sz w:val="28"/>
          <w:szCs w:val="28"/>
        </w:rPr>
      </w:pPr>
      <w:r w:rsidRPr="00037761">
        <w:rPr>
          <w:rFonts w:ascii="Times New Roman" w:hAnsi="Times New Roman" w:cs="Times New Roman"/>
          <w:b/>
          <w:sz w:val="28"/>
          <w:szCs w:val="28"/>
        </w:rPr>
        <w:t xml:space="preserve">Внеаудиторная самостоятельная </w:t>
      </w:r>
      <w:proofErr w:type="spellStart"/>
      <w:r w:rsidRPr="00037761">
        <w:rPr>
          <w:rFonts w:ascii="Times New Roman" w:hAnsi="Times New Roman" w:cs="Times New Roman"/>
          <w:b/>
          <w:sz w:val="28"/>
          <w:szCs w:val="28"/>
        </w:rPr>
        <w:t>работа</w:t>
      </w:r>
      <w:proofErr w:type="gramStart"/>
      <w:r w:rsidRPr="00037761">
        <w:rPr>
          <w:rFonts w:ascii="Times New Roman" w:hAnsi="Times New Roman" w:cs="Times New Roman"/>
          <w:b/>
          <w:sz w:val="28"/>
          <w:szCs w:val="28"/>
        </w:rPr>
        <w:t>:</w:t>
      </w:r>
      <w:r>
        <w:rPr>
          <w:rFonts w:ascii="Times New Roman" w:hAnsi="Times New Roman" w:cs="Times New Roman"/>
          <w:sz w:val="28"/>
          <w:szCs w:val="28"/>
        </w:rPr>
        <w:t>П</w:t>
      </w:r>
      <w:proofErr w:type="gramEnd"/>
      <w:r>
        <w:rPr>
          <w:rFonts w:ascii="Times New Roman" w:hAnsi="Times New Roman" w:cs="Times New Roman"/>
          <w:sz w:val="28"/>
          <w:szCs w:val="28"/>
        </w:rPr>
        <w:t>одготовка</w:t>
      </w:r>
      <w:proofErr w:type="spellEnd"/>
      <w:r>
        <w:rPr>
          <w:rFonts w:ascii="Times New Roman" w:hAnsi="Times New Roman" w:cs="Times New Roman"/>
          <w:sz w:val="28"/>
          <w:szCs w:val="28"/>
        </w:rPr>
        <w:t xml:space="preserve"> презентаций на </w:t>
      </w:r>
      <w:r w:rsidRPr="00037761">
        <w:rPr>
          <w:rFonts w:ascii="Times New Roman" w:hAnsi="Times New Roman" w:cs="Times New Roman"/>
          <w:sz w:val="28"/>
          <w:szCs w:val="28"/>
        </w:rPr>
        <w:t xml:space="preserve"> темы:</w:t>
      </w:r>
    </w:p>
    <w:p w:rsidR="00C15F9E" w:rsidRDefault="004F5C97" w:rsidP="00F33C4E">
      <w:pPr>
        <w:spacing w:after="0" w:line="240" w:lineRule="auto"/>
        <w:jc w:val="both"/>
        <w:rPr>
          <w:rFonts w:ascii="Times New Roman" w:hAnsi="Times New Roman" w:cs="Times New Roman"/>
          <w:sz w:val="28"/>
          <w:szCs w:val="28"/>
        </w:rPr>
      </w:pPr>
      <w:r w:rsidRPr="00DD7A6D">
        <w:rPr>
          <w:rFonts w:ascii="Times New Roman" w:hAnsi="Times New Roman" w:cs="Times New Roman"/>
          <w:sz w:val="28"/>
          <w:szCs w:val="28"/>
        </w:rPr>
        <w:t xml:space="preserve">Понятие государственного бюджета. Основные статьи доходов государственного бюджета. Структура бюджетных расходов. Дефицит и </w:t>
      </w:r>
      <w:proofErr w:type="spellStart"/>
      <w:r w:rsidRPr="00DD7A6D">
        <w:rPr>
          <w:rFonts w:ascii="Times New Roman" w:hAnsi="Times New Roman" w:cs="Times New Roman"/>
          <w:sz w:val="28"/>
          <w:szCs w:val="28"/>
        </w:rPr>
        <w:t>профицит</w:t>
      </w:r>
      <w:proofErr w:type="spellEnd"/>
      <w:r w:rsidRPr="00DD7A6D">
        <w:rPr>
          <w:rFonts w:ascii="Times New Roman" w:hAnsi="Times New Roman" w:cs="Times New Roman"/>
          <w:sz w:val="28"/>
          <w:szCs w:val="28"/>
        </w:rPr>
        <w:t xml:space="preserve"> государственного бюджета. </w:t>
      </w:r>
    </w:p>
    <w:p w:rsidR="00C15F9E" w:rsidRPr="00DD7A6D" w:rsidRDefault="00DD7A6D" w:rsidP="00091DC9">
      <w:pPr>
        <w:tabs>
          <w:tab w:val="left" w:pos="1500"/>
        </w:tabs>
        <w:suppressAutoHyphens/>
        <w:spacing w:after="0" w:line="240" w:lineRule="auto"/>
        <w:jc w:val="both"/>
        <w:rPr>
          <w:rFonts w:ascii="Times New Roman" w:hAnsi="Times New Roman" w:cs="Times New Roman"/>
          <w:b/>
          <w:sz w:val="28"/>
          <w:szCs w:val="28"/>
        </w:rPr>
      </w:pPr>
      <w:r w:rsidRPr="00DD7A6D">
        <w:rPr>
          <w:rFonts w:ascii="Times New Roman" w:hAnsi="Times New Roman" w:cs="Times New Roman"/>
          <w:b/>
          <w:sz w:val="28"/>
          <w:szCs w:val="28"/>
        </w:rPr>
        <w:t xml:space="preserve">Раздел </w:t>
      </w:r>
      <w:r w:rsidR="00C15F9E" w:rsidRPr="00DD7A6D">
        <w:rPr>
          <w:rFonts w:ascii="Times New Roman" w:hAnsi="Times New Roman" w:cs="Times New Roman"/>
          <w:b/>
          <w:sz w:val="28"/>
          <w:szCs w:val="28"/>
        </w:rPr>
        <w:t>8. МЕЖДУНАРОДНАЯ ЭКОНОМИКА</w:t>
      </w:r>
    </w:p>
    <w:p w:rsidR="00C15F9E" w:rsidRPr="00DD7A6D" w:rsidRDefault="00DD7A6D" w:rsidP="00091DC9">
      <w:pPr>
        <w:tabs>
          <w:tab w:val="left" w:pos="4248"/>
          <w:tab w:val="left" w:pos="5328"/>
          <w:tab w:val="left" w:pos="6495"/>
          <w:tab w:val="left" w:pos="8568"/>
        </w:tabs>
        <w:spacing w:after="0" w:line="240" w:lineRule="auto"/>
        <w:jc w:val="both"/>
        <w:rPr>
          <w:rFonts w:ascii="Times New Roman" w:hAnsi="Times New Roman" w:cs="Times New Roman"/>
          <w:b/>
          <w:sz w:val="28"/>
          <w:szCs w:val="28"/>
        </w:rPr>
      </w:pPr>
      <w:r w:rsidRPr="00DD7A6D">
        <w:rPr>
          <w:rFonts w:ascii="Times New Roman" w:hAnsi="Times New Roman" w:cs="Times New Roman"/>
          <w:b/>
          <w:sz w:val="28"/>
          <w:szCs w:val="28"/>
        </w:rPr>
        <w:t xml:space="preserve">Тема </w:t>
      </w:r>
      <w:r w:rsidR="00C15F9E" w:rsidRPr="00DD7A6D">
        <w:rPr>
          <w:rFonts w:ascii="Times New Roman" w:hAnsi="Times New Roman" w:cs="Times New Roman"/>
          <w:b/>
          <w:sz w:val="28"/>
          <w:szCs w:val="28"/>
        </w:rPr>
        <w:t>8.1. Международная торговля – индикатор интеграции национальных экономик.</w:t>
      </w:r>
    </w:p>
    <w:p w:rsidR="00C15F9E" w:rsidRPr="00DD7A6D" w:rsidRDefault="00C15F9E" w:rsidP="00091DC9">
      <w:pPr>
        <w:tabs>
          <w:tab w:val="left" w:pos="360"/>
        </w:tabs>
        <w:spacing w:after="0" w:line="240" w:lineRule="auto"/>
        <w:jc w:val="both"/>
        <w:rPr>
          <w:rFonts w:ascii="Times New Roman" w:hAnsi="Times New Roman" w:cs="Times New Roman"/>
          <w:sz w:val="28"/>
          <w:szCs w:val="28"/>
        </w:rPr>
      </w:pPr>
      <w:r w:rsidRPr="00DD7A6D">
        <w:rPr>
          <w:rFonts w:ascii="Times New Roman" w:hAnsi="Times New Roman" w:cs="Times New Roman"/>
          <w:sz w:val="28"/>
          <w:szCs w:val="28"/>
        </w:rPr>
        <w:t>Международная торговля и мировой рынок. Международное разделение труда. Элементы теории сравнительных преимуществ. Международная торговая политика. Протекционизм в международной торговой политике. Причины ограничений в международной торговле. Фритредерство. Таможенная пошлина. Государственная политика в области международной торговли.</w:t>
      </w:r>
    </w:p>
    <w:p w:rsidR="00C15F9E" w:rsidRPr="00DD7A6D" w:rsidRDefault="00DD7A6D" w:rsidP="00091DC9">
      <w:pPr>
        <w:tabs>
          <w:tab w:val="left" w:pos="4248"/>
          <w:tab w:val="left" w:pos="5190"/>
          <w:tab w:val="left" w:pos="5328"/>
          <w:tab w:val="left" w:pos="6495"/>
          <w:tab w:val="left" w:pos="8568"/>
        </w:tabs>
        <w:spacing w:after="0" w:line="240" w:lineRule="auto"/>
        <w:jc w:val="both"/>
        <w:rPr>
          <w:rFonts w:ascii="Times New Roman" w:hAnsi="Times New Roman" w:cs="Times New Roman"/>
          <w:b/>
          <w:sz w:val="28"/>
          <w:szCs w:val="28"/>
        </w:rPr>
      </w:pPr>
      <w:r w:rsidRPr="00DD7A6D">
        <w:rPr>
          <w:rFonts w:ascii="Times New Roman" w:hAnsi="Times New Roman" w:cs="Times New Roman"/>
          <w:b/>
          <w:sz w:val="28"/>
          <w:szCs w:val="28"/>
        </w:rPr>
        <w:t xml:space="preserve">Тема </w:t>
      </w:r>
      <w:r w:rsidR="00C15F9E" w:rsidRPr="00DD7A6D">
        <w:rPr>
          <w:rFonts w:ascii="Times New Roman" w:hAnsi="Times New Roman" w:cs="Times New Roman"/>
          <w:b/>
          <w:sz w:val="28"/>
          <w:szCs w:val="28"/>
        </w:rPr>
        <w:t>8.2. Валюта. Обменные курсы валют.</w:t>
      </w:r>
    </w:p>
    <w:p w:rsidR="00C15F9E" w:rsidRPr="00DD7A6D" w:rsidRDefault="00C15F9E" w:rsidP="00091DC9">
      <w:pPr>
        <w:tabs>
          <w:tab w:val="left" w:pos="4248"/>
          <w:tab w:val="left" w:pos="5190"/>
          <w:tab w:val="left" w:pos="5328"/>
          <w:tab w:val="left" w:pos="6495"/>
          <w:tab w:val="left" w:pos="8568"/>
        </w:tabs>
        <w:spacing w:after="0" w:line="240" w:lineRule="auto"/>
        <w:jc w:val="both"/>
        <w:rPr>
          <w:rFonts w:ascii="Times New Roman" w:hAnsi="Times New Roman" w:cs="Times New Roman"/>
          <w:sz w:val="28"/>
          <w:szCs w:val="28"/>
        </w:rPr>
      </w:pPr>
      <w:r w:rsidRPr="00DD7A6D">
        <w:rPr>
          <w:rFonts w:ascii="Times New Roman" w:hAnsi="Times New Roman" w:cs="Times New Roman"/>
          <w:sz w:val="28"/>
          <w:szCs w:val="28"/>
        </w:rPr>
        <w:t xml:space="preserve">Понятие валюты. Валютный курс и его характеристики. Спот-курс. Форвардный курс. Конвертируемость валюты. Динамика валютного курса. Факторы, определяющие валютные курсы: объем денежной массы, объем валового внутреннего продукта, паритет покупательной способности, </w:t>
      </w:r>
      <w:r w:rsidRPr="00DD7A6D">
        <w:rPr>
          <w:rFonts w:ascii="Times New Roman" w:hAnsi="Times New Roman" w:cs="Times New Roman"/>
          <w:sz w:val="28"/>
          <w:szCs w:val="28"/>
        </w:rPr>
        <w:lastRenderedPageBreak/>
        <w:t xml:space="preserve">колебания циклического характера, различия в процентных ставках и переливы капитала, ожидания относительно будущей динамики валютного курса. </w:t>
      </w:r>
    </w:p>
    <w:p w:rsidR="00C15F9E" w:rsidRPr="00DD7A6D" w:rsidRDefault="00C15F9E" w:rsidP="00091DC9">
      <w:pPr>
        <w:pStyle w:val="af4"/>
        <w:jc w:val="both"/>
        <w:rPr>
          <w:b/>
          <w:szCs w:val="28"/>
        </w:rPr>
      </w:pPr>
      <w:r w:rsidRPr="00DD7A6D">
        <w:rPr>
          <w:b/>
          <w:szCs w:val="28"/>
        </w:rPr>
        <w:t>Практические занятия:</w:t>
      </w:r>
    </w:p>
    <w:p w:rsidR="00C15F9E" w:rsidRPr="00DD7A6D" w:rsidRDefault="0009785A" w:rsidP="00091DC9">
      <w:pPr>
        <w:pStyle w:val="af4"/>
        <w:tabs>
          <w:tab w:val="left" w:pos="4860"/>
        </w:tabs>
        <w:jc w:val="both"/>
        <w:rPr>
          <w:szCs w:val="28"/>
        </w:rPr>
      </w:pPr>
      <w:r>
        <w:rPr>
          <w:szCs w:val="28"/>
        </w:rPr>
        <w:t>№ 17 Формирование  теории</w:t>
      </w:r>
      <w:r w:rsidR="00C15F9E" w:rsidRPr="00DD7A6D">
        <w:rPr>
          <w:szCs w:val="28"/>
        </w:rPr>
        <w:t xml:space="preserve"> сравнительных издержек.</w:t>
      </w:r>
    </w:p>
    <w:p w:rsidR="00C15F9E" w:rsidRPr="00DD7A6D" w:rsidRDefault="0009785A" w:rsidP="00091DC9">
      <w:pPr>
        <w:pStyle w:val="af4"/>
        <w:tabs>
          <w:tab w:val="left" w:pos="4860"/>
        </w:tabs>
        <w:jc w:val="both"/>
        <w:rPr>
          <w:szCs w:val="28"/>
        </w:rPr>
      </w:pPr>
      <w:r>
        <w:rPr>
          <w:szCs w:val="28"/>
        </w:rPr>
        <w:t xml:space="preserve">№ 18 Определение принципов </w:t>
      </w:r>
      <w:r w:rsidR="00C15F9E" w:rsidRPr="00DD7A6D">
        <w:rPr>
          <w:szCs w:val="28"/>
        </w:rPr>
        <w:t xml:space="preserve">валютного регулирования и валютного контроля в Российской Федерации. Порядок регулирования </w:t>
      </w:r>
      <w:proofErr w:type="gramStart"/>
      <w:r w:rsidR="00C15F9E" w:rsidRPr="00DD7A6D">
        <w:rPr>
          <w:szCs w:val="28"/>
        </w:rPr>
        <w:t>валютных</w:t>
      </w:r>
      <w:proofErr w:type="gramEnd"/>
    </w:p>
    <w:p w:rsidR="004F5C97" w:rsidRPr="00037761" w:rsidRDefault="004F5C97" w:rsidP="00F33C4E">
      <w:pPr>
        <w:spacing w:after="0" w:line="240" w:lineRule="auto"/>
        <w:jc w:val="both"/>
        <w:rPr>
          <w:rFonts w:ascii="Times New Roman" w:hAnsi="Times New Roman" w:cs="Times New Roman"/>
          <w:sz w:val="28"/>
          <w:szCs w:val="28"/>
        </w:rPr>
      </w:pPr>
      <w:r w:rsidRPr="00037761">
        <w:rPr>
          <w:rFonts w:ascii="Times New Roman" w:hAnsi="Times New Roman" w:cs="Times New Roman"/>
          <w:b/>
          <w:sz w:val="28"/>
          <w:szCs w:val="28"/>
        </w:rPr>
        <w:t xml:space="preserve">Внеаудиторная самостоятельная </w:t>
      </w:r>
      <w:proofErr w:type="spellStart"/>
      <w:r w:rsidRPr="00037761">
        <w:rPr>
          <w:rFonts w:ascii="Times New Roman" w:hAnsi="Times New Roman" w:cs="Times New Roman"/>
          <w:b/>
          <w:sz w:val="28"/>
          <w:szCs w:val="28"/>
        </w:rPr>
        <w:t>работа</w:t>
      </w:r>
      <w:proofErr w:type="gramStart"/>
      <w:r w:rsidRPr="00037761">
        <w:rPr>
          <w:rFonts w:ascii="Times New Roman" w:hAnsi="Times New Roman" w:cs="Times New Roman"/>
          <w:b/>
          <w:sz w:val="28"/>
          <w:szCs w:val="28"/>
        </w:rPr>
        <w:t>:</w:t>
      </w:r>
      <w:r>
        <w:rPr>
          <w:rFonts w:ascii="Times New Roman" w:hAnsi="Times New Roman" w:cs="Times New Roman"/>
          <w:sz w:val="28"/>
          <w:szCs w:val="28"/>
        </w:rPr>
        <w:t>П</w:t>
      </w:r>
      <w:proofErr w:type="gramEnd"/>
      <w:r>
        <w:rPr>
          <w:rFonts w:ascii="Times New Roman" w:hAnsi="Times New Roman" w:cs="Times New Roman"/>
          <w:sz w:val="28"/>
          <w:szCs w:val="28"/>
        </w:rPr>
        <w:t>одготовка</w:t>
      </w:r>
      <w:proofErr w:type="spellEnd"/>
      <w:r>
        <w:rPr>
          <w:rFonts w:ascii="Times New Roman" w:hAnsi="Times New Roman" w:cs="Times New Roman"/>
          <w:sz w:val="28"/>
          <w:szCs w:val="28"/>
        </w:rPr>
        <w:t xml:space="preserve"> доклада на </w:t>
      </w:r>
      <w:r w:rsidRPr="00037761">
        <w:rPr>
          <w:rFonts w:ascii="Times New Roman" w:hAnsi="Times New Roman" w:cs="Times New Roman"/>
          <w:sz w:val="28"/>
          <w:szCs w:val="28"/>
        </w:rPr>
        <w:t>темы:</w:t>
      </w:r>
    </w:p>
    <w:p w:rsidR="00AB5AB6" w:rsidRPr="009558F5" w:rsidRDefault="004F5C97" w:rsidP="00AB5AB6">
      <w:pPr>
        <w:pStyle w:val="af4"/>
        <w:jc w:val="both"/>
      </w:pPr>
      <w:r w:rsidRPr="004F5C97">
        <w:rPr>
          <w:szCs w:val="28"/>
        </w:rPr>
        <w:t>Гло</w:t>
      </w:r>
      <w:r>
        <w:rPr>
          <w:szCs w:val="28"/>
        </w:rPr>
        <w:t xml:space="preserve">бальные экономические проблемы. </w:t>
      </w:r>
      <w:r w:rsidRPr="004F5C97">
        <w:rPr>
          <w:szCs w:val="28"/>
        </w:rPr>
        <w:t>Экономические реформы в России. Экономический рост. Инвестиционный климат в современной России. Россия и мировая экономика.</w:t>
      </w:r>
    </w:p>
    <w:p w:rsidR="00E61EED" w:rsidRDefault="00E61EED" w:rsidP="00C15F9E">
      <w:pPr>
        <w:spacing w:after="0" w:line="240" w:lineRule="auto"/>
        <w:ind w:left="720"/>
        <w:jc w:val="center"/>
        <w:rPr>
          <w:rFonts w:ascii="Times New Roman" w:hAnsi="Times New Roman" w:cs="Times New Roman"/>
          <w:b/>
          <w:sz w:val="28"/>
          <w:szCs w:val="28"/>
        </w:rPr>
      </w:pPr>
    </w:p>
    <w:p w:rsidR="00E61EED" w:rsidRDefault="00E61EED" w:rsidP="00C15F9E">
      <w:pPr>
        <w:spacing w:after="0" w:line="240" w:lineRule="auto"/>
        <w:ind w:left="720"/>
        <w:jc w:val="center"/>
        <w:rPr>
          <w:rFonts w:ascii="Times New Roman" w:hAnsi="Times New Roman" w:cs="Times New Roman"/>
          <w:b/>
          <w:sz w:val="28"/>
          <w:szCs w:val="28"/>
        </w:rPr>
      </w:pPr>
    </w:p>
    <w:p w:rsidR="00E61EED" w:rsidRDefault="00E61EED" w:rsidP="00C15F9E">
      <w:pPr>
        <w:spacing w:after="0" w:line="240" w:lineRule="auto"/>
        <w:ind w:left="720"/>
        <w:jc w:val="center"/>
        <w:rPr>
          <w:rFonts w:ascii="Times New Roman" w:hAnsi="Times New Roman" w:cs="Times New Roman"/>
          <w:b/>
          <w:sz w:val="28"/>
          <w:szCs w:val="28"/>
        </w:rPr>
      </w:pPr>
    </w:p>
    <w:p w:rsidR="00E61EED" w:rsidRDefault="00E61EED" w:rsidP="00C15F9E">
      <w:pPr>
        <w:spacing w:after="0" w:line="240" w:lineRule="auto"/>
        <w:ind w:left="720"/>
        <w:jc w:val="center"/>
        <w:rPr>
          <w:rFonts w:ascii="Times New Roman" w:hAnsi="Times New Roman" w:cs="Times New Roman"/>
          <w:b/>
          <w:sz w:val="28"/>
          <w:szCs w:val="28"/>
        </w:rPr>
      </w:pPr>
    </w:p>
    <w:p w:rsidR="00E61EED" w:rsidRDefault="00E61EED" w:rsidP="00C15F9E">
      <w:pPr>
        <w:spacing w:after="0" w:line="240" w:lineRule="auto"/>
        <w:ind w:left="720"/>
        <w:jc w:val="center"/>
        <w:rPr>
          <w:rFonts w:ascii="Times New Roman" w:hAnsi="Times New Roman" w:cs="Times New Roman"/>
          <w:b/>
          <w:sz w:val="28"/>
          <w:szCs w:val="28"/>
        </w:rPr>
      </w:pPr>
    </w:p>
    <w:p w:rsidR="00E61EED" w:rsidRDefault="00E61EED" w:rsidP="00C15F9E">
      <w:pPr>
        <w:spacing w:after="0" w:line="240" w:lineRule="auto"/>
        <w:ind w:left="720"/>
        <w:jc w:val="center"/>
        <w:rPr>
          <w:rFonts w:ascii="Times New Roman" w:hAnsi="Times New Roman" w:cs="Times New Roman"/>
          <w:b/>
          <w:sz w:val="28"/>
          <w:szCs w:val="28"/>
        </w:rPr>
      </w:pPr>
    </w:p>
    <w:p w:rsidR="00E61EED" w:rsidRDefault="00E61EED" w:rsidP="00C15F9E">
      <w:pPr>
        <w:spacing w:after="0" w:line="240" w:lineRule="auto"/>
        <w:ind w:left="720"/>
        <w:jc w:val="center"/>
        <w:rPr>
          <w:rFonts w:ascii="Times New Roman" w:hAnsi="Times New Roman" w:cs="Times New Roman"/>
          <w:b/>
          <w:sz w:val="28"/>
          <w:szCs w:val="28"/>
        </w:rPr>
      </w:pPr>
    </w:p>
    <w:p w:rsidR="00E61EED" w:rsidRDefault="00E61EED" w:rsidP="00C15F9E">
      <w:pPr>
        <w:spacing w:after="0" w:line="240" w:lineRule="auto"/>
        <w:ind w:left="720"/>
        <w:jc w:val="center"/>
        <w:rPr>
          <w:rFonts w:ascii="Times New Roman" w:hAnsi="Times New Roman" w:cs="Times New Roman"/>
          <w:b/>
          <w:sz w:val="28"/>
          <w:szCs w:val="28"/>
        </w:rPr>
      </w:pPr>
    </w:p>
    <w:p w:rsidR="00E61EED" w:rsidRDefault="00E61EED" w:rsidP="00C15F9E">
      <w:pPr>
        <w:spacing w:after="0" w:line="240" w:lineRule="auto"/>
        <w:ind w:left="720"/>
        <w:jc w:val="center"/>
        <w:rPr>
          <w:rFonts w:ascii="Times New Roman" w:hAnsi="Times New Roman" w:cs="Times New Roman"/>
          <w:b/>
          <w:sz w:val="28"/>
          <w:szCs w:val="28"/>
        </w:rPr>
      </w:pPr>
    </w:p>
    <w:p w:rsidR="00E61EED" w:rsidRDefault="00E61EED" w:rsidP="00C15F9E">
      <w:pPr>
        <w:spacing w:after="0" w:line="240" w:lineRule="auto"/>
        <w:ind w:left="720"/>
        <w:jc w:val="center"/>
        <w:rPr>
          <w:rFonts w:ascii="Times New Roman" w:hAnsi="Times New Roman" w:cs="Times New Roman"/>
          <w:b/>
          <w:sz w:val="28"/>
          <w:szCs w:val="28"/>
        </w:rPr>
      </w:pPr>
    </w:p>
    <w:p w:rsidR="00E61EED" w:rsidRDefault="00E61EED" w:rsidP="00C15F9E">
      <w:pPr>
        <w:spacing w:after="0" w:line="240" w:lineRule="auto"/>
        <w:ind w:left="720"/>
        <w:jc w:val="center"/>
        <w:rPr>
          <w:rFonts w:ascii="Times New Roman" w:hAnsi="Times New Roman" w:cs="Times New Roman"/>
          <w:b/>
          <w:sz w:val="28"/>
          <w:szCs w:val="28"/>
        </w:rPr>
      </w:pPr>
    </w:p>
    <w:p w:rsidR="00E61EED" w:rsidRDefault="00E61EED" w:rsidP="00C15F9E">
      <w:pPr>
        <w:spacing w:after="0" w:line="240" w:lineRule="auto"/>
        <w:ind w:left="720"/>
        <w:jc w:val="center"/>
        <w:rPr>
          <w:rFonts w:ascii="Times New Roman" w:hAnsi="Times New Roman" w:cs="Times New Roman"/>
          <w:b/>
          <w:sz w:val="28"/>
          <w:szCs w:val="28"/>
        </w:rPr>
      </w:pPr>
    </w:p>
    <w:p w:rsidR="00E61EED" w:rsidRDefault="00E61EED" w:rsidP="00C15F9E">
      <w:pPr>
        <w:spacing w:after="0" w:line="240" w:lineRule="auto"/>
        <w:ind w:left="720"/>
        <w:jc w:val="center"/>
        <w:rPr>
          <w:rFonts w:ascii="Times New Roman" w:hAnsi="Times New Roman" w:cs="Times New Roman"/>
          <w:b/>
          <w:sz w:val="28"/>
          <w:szCs w:val="28"/>
        </w:rPr>
      </w:pPr>
    </w:p>
    <w:p w:rsidR="00E61EED" w:rsidRDefault="00E61EED" w:rsidP="00C15F9E">
      <w:pPr>
        <w:spacing w:after="0" w:line="240" w:lineRule="auto"/>
        <w:ind w:left="720"/>
        <w:jc w:val="center"/>
        <w:rPr>
          <w:rFonts w:ascii="Times New Roman" w:hAnsi="Times New Roman" w:cs="Times New Roman"/>
          <w:b/>
          <w:sz w:val="28"/>
          <w:szCs w:val="28"/>
        </w:rPr>
      </w:pPr>
    </w:p>
    <w:p w:rsidR="00E61EED" w:rsidRDefault="00E61EED" w:rsidP="00C15F9E">
      <w:pPr>
        <w:spacing w:after="0" w:line="240" w:lineRule="auto"/>
        <w:ind w:left="720"/>
        <w:jc w:val="center"/>
        <w:rPr>
          <w:rFonts w:ascii="Times New Roman" w:hAnsi="Times New Roman" w:cs="Times New Roman"/>
          <w:b/>
          <w:sz w:val="28"/>
          <w:szCs w:val="28"/>
        </w:rPr>
      </w:pPr>
    </w:p>
    <w:p w:rsidR="00E61EED" w:rsidRDefault="00E61EED" w:rsidP="00C15F9E">
      <w:pPr>
        <w:spacing w:after="0" w:line="240" w:lineRule="auto"/>
        <w:ind w:left="720"/>
        <w:jc w:val="center"/>
        <w:rPr>
          <w:rFonts w:ascii="Times New Roman" w:hAnsi="Times New Roman" w:cs="Times New Roman"/>
          <w:b/>
          <w:sz w:val="28"/>
          <w:szCs w:val="28"/>
        </w:rPr>
      </w:pPr>
    </w:p>
    <w:p w:rsidR="00091DC9" w:rsidRDefault="00091DC9" w:rsidP="00C15F9E">
      <w:pPr>
        <w:spacing w:after="0" w:line="240" w:lineRule="auto"/>
        <w:ind w:left="720"/>
        <w:jc w:val="center"/>
        <w:rPr>
          <w:rFonts w:ascii="Times New Roman" w:hAnsi="Times New Roman" w:cs="Times New Roman"/>
          <w:b/>
          <w:sz w:val="28"/>
          <w:szCs w:val="28"/>
        </w:rPr>
      </w:pPr>
    </w:p>
    <w:p w:rsidR="00091DC9" w:rsidRDefault="00091DC9" w:rsidP="00C15F9E">
      <w:pPr>
        <w:spacing w:after="0" w:line="240" w:lineRule="auto"/>
        <w:ind w:left="720"/>
        <w:jc w:val="center"/>
        <w:rPr>
          <w:rFonts w:ascii="Times New Roman" w:hAnsi="Times New Roman" w:cs="Times New Roman"/>
          <w:b/>
          <w:sz w:val="28"/>
          <w:szCs w:val="28"/>
        </w:rPr>
      </w:pPr>
    </w:p>
    <w:p w:rsidR="00091DC9" w:rsidRDefault="00091DC9" w:rsidP="00C15F9E">
      <w:pPr>
        <w:spacing w:after="0" w:line="240" w:lineRule="auto"/>
        <w:ind w:left="720"/>
        <w:jc w:val="center"/>
        <w:rPr>
          <w:rFonts w:ascii="Times New Roman" w:hAnsi="Times New Roman" w:cs="Times New Roman"/>
          <w:b/>
          <w:sz w:val="28"/>
          <w:szCs w:val="28"/>
        </w:rPr>
      </w:pPr>
    </w:p>
    <w:p w:rsidR="00091DC9" w:rsidRDefault="00091DC9" w:rsidP="00C15F9E">
      <w:pPr>
        <w:spacing w:after="0" w:line="240" w:lineRule="auto"/>
        <w:ind w:left="720"/>
        <w:jc w:val="center"/>
        <w:rPr>
          <w:rFonts w:ascii="Times New Roman" w:hAnsi="Times New Roman" w:cs="Times New Roman"/>
          <w:b/>
          <w:sz w:val="28"/>
          <w:szCs w:val="28"/>
        </w:rPr>
      </w:pPr>
    </w:p>
    <w:p w:rsidR="00091DC9" w:rsidRDefault="00091DC9" w:rsidP="00C15F9E">
      <w:pPr>
        <w:spacing w:after="0" w:line="240" w:lineRule="auto"/>
        <w:ind w:left="720"/>
        <w:jc w:val="center"/>
        <w:rPr>
          <w:rFonts w:ascii="Times New Roman" w:hAnsi="Times New Roman" w:cs="Times New Roman"/>
          <w:b/>
          <w:sz w:val="28"/>
          <w:szCs w:val="28"/>
        </w:rPr>
      </w:pPr>
    </w:p>
    <w:p w:rsidR="00091DC9" w:rsidRDefault="00091DC9" w:rsidP="00C15F9E">
      <w:pPr>
        <w:spacing w:after="0" w:line="240" w:lineRule="auto"/>
        <w:ind w:left="720"/>
        <w:jc w:val="center"/>
        <w:rPr>
          <w:rFonts w:ascii="Times New Roman" w:hAnsi="Times New Roman" w:cs="Times New Roman"/>
          <w:b/>
          <w:sz w:val="28"/>
          <w:szCs w:val="28"/>
        </w:rPr>
      </w:pPr>
    </w:p>
    <w:p w:rsidR="00091DC9" w:rsidRDefault="00091DC9" w:rsidP="00C15F9E">
      <w:pPr>
        <w:spacing w:after="0" w:line="240" w:lineRule="auto"/>
        <w:ind w:left="720"/>
        <w:jc w:val="center"/>
        <w:rPr>
          <w:rFonts w:ascii="Times New Roman" w:hAnsi="Times New Roman" w:cs="Times New Roman"/>
          <w:b/>
          <w:sz w:val="28"/>
          <w:szCs w:val="28"/>
        </w:rPr>
      </w:pPr>
    </w:p>
    <w:p w:rsidR="00091DC9" w:rsidRDefault="00091DC9" w:rsidP="00C15F9E">
      <w:pPr>
        <w:spacing w:after="0" w:line="240" w:lineRule="auto"/>
        <w:ind w:left="720"/>
        <w:jc w:val="center"/>
        <w:rPr>
          <w:rFonts w:ascii="Times New Roman" w:hAnsi="Times New Roman" w:cs="Times New Roman"/>
          <w:b/>
          <w:sz w:val="28"/>
          <w:szCs w:val="28"/>
        </w:rPr>
      </w:pPr>
    </w:p>
    <w:p w:rsidR="00091DC9" w:rsidRDefault="00091DC9" w:rsidP="00C15F9E">
      <w:pPr>
        <w:spacing w:after="0" w:line="240" w:lineRule="auto"/>
        <w:ind w:left="720"/>
        <w:jc w:val="center"/>
        <w:rPr>
          <w:rFonts w:ascii="Times New Roman" w:hAnsi="Times New Roman" w:cs="Times New Roman"/>
          <w:b/>
          <w:sz w:val="28"/>
          <w:szCs w:val="28"/>
        </w:rPr>
      </w:pPr>
    </w:p>
    <w:p w:rsidR="00091DC9" w:rsidRDefault="00091DC9" w:rsidP="00C15F9E">
      <w:pPr>
        <w:spacing w:after="0" w:line="240" w:lineRule="auto"/>
        <w:ind w:left="720"/>
        <w:jc w:val="center"/>
        <w:rPr>
          <w:rFonts w:ascii="Times New Roman" w:hAnsi="Times New Roman" w:cs="Times New Roman"/>
          <w:b/>
          <w:sz w:val="28"/>
          <w:szCs w:val="28"/>
        </w:rPr>
      </w:pPr>
    </w:p>
    <w:p w:rsidR="00091DC9" w:rsidRDefault="00091DC9" w:rsidP="00C15F9E">
      <w:pPr>
        <w:spacing w:after="0" w:line="240" w:lineRule="auto"/>
        <w:ind w:left="720"/>
        <w:jc w:val="center"/>
        <w:rPr>
          <w:rFonts w:ascii="Times New Roman" w:hAnsi="Times New Roman" w:cs="Times New Roman"/>
          <w:b/>
          <w:sz w:val="28"/>
          <w:szCs w:val="28"/>
        </w:rPr>
      </w:pPr>
    </w:p>
    <w:p w:rsidR="00091DC9" w:rsidRDefault="00091DC9" w:rsidP="00C15F9E">
      <w:pPr>
        <w:spacing w:after="0" w:line="240" w:lineRule="auto"/>
        <w:ind w:left="720"/>
        <w:jc w:val="center"/>
        <w:rPr>
          <w:rFonts w:ascii="Times New Roman" w:hAnsi="Times New Roman" w:cs="Times New Roman"/>
          <w:b/>
          <w:sz w:val="28"/>
          <w:szCs w:val="28"/>
        </w:rPr>
      </w:pPr>
    </w:p>
    <w:p w:rsidR="00091DC9" w:rsidRDefault="00091DC9" w:rsidP="00C15F9E">
      <w:pPr>
        <w:spacing w:after="0" w:line="240" w:lineRule="auto"/>
        <w:ind w:left="720"/>
        <w:jc w:val="center"/>
        <w:rPr>
          <w:rFonts w:ascii="Times New Roman" w:hAnsi="Times New Roman" w:cs="Times New Roman"/>
          <w:b/>
          <w:sz w:val="28"/>
          <w:szCs w:val="28"/>
        </w:rPr>
      </w:pPr>
    </w:p>
    <w:p w:rsidR="00091DC9" w:rsidRDefault="00091DC9" w:rsidP="00C15F9E">
      <w:pPr>
        <w:spacing w:after="0" w:line="240" w:lineRule="auto"/>
        <w:ind w:left="720"/>
        <w:jc w:val="center"/>
        <w:rPr>
          <w:rFonts w:ascii="Times New Roman" w:hAnsi="Times New Roman" w:cs="Times New Roman"/>
          <w:b/>
          <w:sz w:val="28"/>
          <w:szCs w:val="28"/>
        </w:rPr>
      </w:pPr>
    </w:p>
    <w:p w:rsidR="00091DC9" w:rsidRDefault="00091DC9" w:rsidP="00C15F9E">
      <w:pPr>
        <w:spacing w:after="0" w:line="240" w:lineRule="auto"/>
        <w:ind w:left="720"/>
        <w:jc w:val="center"/>
        <w:rPr>
          <w:rFonts w:ascii="Times New Roman" w:hAnsi="Times New Roman" w:cs="Times New Roman"/>
          <w:b/>
          <w:sz w:val="28"/>
          <w:szCs w:val="28"/>
        </w:rPr>
      </w:pPr>
    </w:p>
    <w:p w:rsidR="00E61EED" w:rsidRDefault="00E61EED" w:rsidP="00C15F9E">
      <w:pPr>
        <w:spacing w:after="0" w:line="240" w:lineRule="auto"/>
        <w:ind w:left="720"/>
        <w:jc w:val="center"/>
        <w:rPr>
          <w:rFonts w:ascii="Times New Roman" w:hAnsi="Times New Roman" w:cs="Times New Roman"/>
          <w:b/>
          <w:sz w:val="28"/>
          <w:szCs w:val="28"/>
        </w:rPr>
      </w:pPr>
    </w:p>
    <w:p w:rsidR="00E61EED" w:rsidRDefault="00E61EED" w:rsidP="00C15F9E">
      <w:pPr>
        <w:spacing w:after="0" w:line="240" w:lineRule="auto"/>
        <w:ind w:left="720"/>
        <w:jc w:val="center"/>
        <w:rPr>
          <w:rFonts w:ascii="Times New Roman" w:hAnsi="Times New Roman" w:cs="Times New Roman"/>
          <w:b/>
          <w:sz w:val="28"/>
          <w:szCs w:val="28"/>
        </w:rPr>
      </w:pPr>
    </w:p>
    <w:p w:rsidR="00C15F9E" w:rsidRPr="00C15F9E" w:rsidRDefault="003757A3" w:rsidP="00C15F9E">
      <w:pPr>
        <w:spacing w:after="0" w:line="240" w:lineRule="auto"/>
        <w:ind w:left="720"/>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4 </w:t>
      </w:r>
      <w:r w:rsidR="00C15F9E" w:rsidRPr="00C15F9E">
        <w:rPr>
          <w:rFonts w:ascii="Times New Roman" w:hAnsi="Times New Roman" w:cs="Times New Roman"/>
          <w:b/>
          <w:sz w:val="28"/>
          <w:szCs w:val="28"/>
        </w:rPr>
        <w:t>ТЕМАТИЧЕСКОЕ ПЛАНИРОВАНИЕ</w:t>
      </w:r>
    </w:p>
    <w:p w:rsidR="0009785A" w:rsidRPr="0009785A" w:rsidRDefault="0009785A" w:rsidP="0009785A">
      <w:pPr>
        <w:spacing w:after="0" w:line="240" w:lineRule="auto"/>
        <w:ind w:firstLine="539"/>
        <w:jc w:val="both"/>
        <w:rPr>
          <w:rFonts w:ascii="Times New Roman" w:hAnsi="Times New Roman" w:cs="Times New Roman"/>
          <w:sz w:val="28"/>
          <w:szCs w:val="28"/>
        </w:rPr>
      </w:pPr>
      <w:r w:rsidRPr="0009785A">
        <w:rPr>
          <w:rFonts w:ascii="Times New Roman" w:hAnsi="Times New Roman" w:cs="Times New Roman"/>
          <w:sz w:val="28"/>
          <w:szCs w:val="28"/>
        </w:rPr>
        <w:t>При реализации содержания общеобразовательной учебной дисциплины  в пределах освоения ОПОП СПО на базе основного общего образования с получением среднего общего образования (ППССЗ) максимальная учебная нагрузк</w:t>
      </w:r>
      <w:r>
        <w:rPr>
          <w:rFonts w:ascii="Times New Roman" w:hAnsi="Times New Roman" w:cs="Times New Roman"/>
          <w:sz w:val="28"/>
          <w:szCs w:val="28"/>
        </w:rPr>
        <w:t>а обучающихся составляет:  – 108</w:t>
      </w:r>
      <w:r w:rsidRPr="0009785A">
        <w:rPr>
          <w:rFonts w:ascii="Times New Roman" w:hAnsi="Times New Roman" w:cs="Times New Roman"/>
          <w:sz w:val="28"/>
          <w:szCs w:val="28"/>
        </w:rPr>
        <w:t xml:space="preserve"> час.  </w:t>
      </w:r>
    </w:p>
    <w:p w:rsidR="0009785A" w:rsidRPr="0009785A" w:rsidRDefault="0009785A" w:rsidP="0009785A">
      <w:pPr>
        <w:spacing w:after="0" w:line="240" w:lineRule="auto"/>
        <w:ind w:firstLine="539"/>
        <w:jc w:val="both"/>
        <w:rPr>
          <w:rFonts w:ascii="Times New Roman" w:hAnsi="Times New Roman" w:cs="Times New Roman"/>
          <w:sz w:val="28"/>
          <w:szCs w:val="28"/>
        </w:rPr>
      </w:pPr>
      <w:r w:rsidRPr="0009785A">
        <w:rPr>
          <w:rFonts w:ascii="Times New Roman" w:hAnsi="Times New Roman" w:cs="Times New Roman"/>
          <w:sz w:val="28"/>
          <w:szCs w:val="28"/>
        </w:rPr>
        <w:t>Из них</w:t>
      </w:r>
      <w:r w:rsidR="008331E3">
        <w:rPr>
          <w:rFonts w:ascii="Times New Roman" w:hAnsi="Times New Roman" w:cs="Times New Roman"/>
          <w:sz w:val="28"/>
          <w:szCs w:val="28"/>
        </w:rPr>
        <w:t>72</w:t>
      </w:r>
      <w:r w:rsidRPr="0009785A">
        <w:rPr>
          <w:rFonts w:ascii="Times New Roman" w:hAnsi="Times New Roman" w:cs="Times New Roman"/>
          <w:sz w:val="28"/>
          <w:szCs w:val="28"/>
        </w:rPr>
        <w:t xml:space="preserve"> – аудиторная (обязательная) нагрузка </w:t>
      </w:r>
      <w:proofErr w:type="gramStart"/>
      <w:r w:rsidRPr="0009785A">
        <w:rPr>
          <w:rFonts w:ascii="Times New Roman" w:hAnsi="Times New Roman" w:cs="Times New Roman"/>
          <w:sz w:val="28"/>
          <w:szCs w:val="28"/>
        </w:rPr>
        <w:t>обучающихся</w:t>
      </w:r>
      <w:proofErr w:type="gramEnd"/>
      <w:r w:rsidRPr="0009785A">
        <w:rPr>
          <w:rFonts w:ascii="Times New Roman" w:hAnsi="Times New Roman" w:cs="Times New Roman"/>
          <w:sz w:val="28"/>
          <w:szCs w:val="28"/>
        </w:rPr>
        <w:t xml:space="preserve">, включая </w:t>
      </w:r>
      <w:r w:rsidR="008331E3">
        <w:rPr>
          <w:rFonts w:ascii="Times New Roman" w:hAnsi="Times New Roman" w:cs="Times New Roman"/>
          <w:sz w:val="28"/>
          <w:szCs w:val="28"/>
        </w:rPr>
        <w:t>практические занятия –36</w:t>
      </w:r>
      <w:r w:rsidRPr="0009785A">
        <w:rPr>
          <w:rFonts w:ascii="Times New Roman" w:hAnsi="Times New Roman" w:cs="Times New Roman"/>
          <w:sz w:val="28"/>
          <w:szCs w:val="28"/>
        </w:rPr>
        <w:t xml:space="preserve"> час.; </w:t>
      </w:r>
    </w:p>
    <w:p w:rsidR="0009785A" w:rsidRPr="0009785A" w:rsidRDefault="0009785A" w:rsidP="0009785A">
      <w:pPr>
        <w:spacing w:after="0" w:line="240" w:lineRule="auto"/>
        <w:ind w:firstLine="539"/>
        <w:jc w:val="both"/>
        <w:rPr>
          <w:rFonts w:ascii="Times New Roman" w:hAnsi="Times New Roman" w:cs="Times New Roman"/>
          <w:sz w:val="28"/>
          <w:szCs w:val="28"/>
        </w:rPr>
      </w:pPr>
      <w:r w:rsidRPr="0009785A">
        <w:rPr>
          <w:rFonts w:ascii="Times New Roman" w:hAnsi="Times New Roman" w:cs="Times New Roman"/>
          <w:sz w:val="28"/>
          <w:szCs w:val="28"/>
        </w:rPr>
        <w:t>внеаудиторная самос</w:t>
      </w:r>
      <w:r>
        <w:rPr>
          <w:rFonts w:ascii="Times New Roman" w:hAnsi="Times New Roman" w:cs="Times New Roman"/>
          <w:sz w:val="28"/>
          <w:szCs w:val="28"/>
        </w:rPr>
        <w:t>тоятельная работа студентов – 36</w:t>
      </w:r>
      <w:r w:rsidRPr="0009785A">
        <w:rPr>
          <w:rFonts w:ascii="Times New Roman" w:hAnsi="Times New Roman" w:cs="Times New Roman"/>
          <w:sz w:val="28"/>
          <w:szCs w:val="28"/>
        </w:rPr>
        <w:t xml:space="preserve"> час.</w:t>
      </w:r>
    </w:p>
    <w:p w:rsidR="00C15F9E" w:rsidRDefault="0009785A" w:rsidP="00C15F9E">
      <w:pPr>
        <w:ind w:left="170" w:right="57"/>
        <w:jc w:val="center"/>
        <w:rPr>
          <w:rFonts w:ascii="Times New Roman" w:hAnsi="Times New Roman" w:cs="Times New Roman"/>
          <w:b/>
          <w:sz w:val="28"/>
          <w:szCs w:val="28"/>
        </w:rPr>
      </w:pPr>
      <w:r>
        <w:rPr>
          <w:rFonts w:ascii="Times New Roman" w:hAnsi="Times New Roman" w:cs="Times New Roman"/>
          <w:b/>
          <w:sz w:val="28"/>
          <w:szCs w:val="28"/>
        </w:rPr>
        <w:t>Тематический план</w:t>
      </w:r>
    </w:p>
    <w:tbl>
      <w:tblPr>
        <w:tblpPr w:leftFromText="180" w:rightFromText="180" w:vertAnchor="text" w:tblpY="1"/>
        <w:tblW w:w="9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43"/>
        <w:gridCol w:w="675"/>
        <w:gridCol w:w="1843"/>
        <w:gridCol w:w="1843"/>
        <w:gridCol w:w="1276"/>
        <w:gridCol w:w="1701"/>
      </w:tblGrid>
      <w:tr w:rsidR="00817DA8" w:rsidRPr="0018115C" w:rsidTr="00817DA8">
        <w:trPr>
          <w:trHeight w:val="699"/>
        </w:trPr>
        <w:tc>
          <w:tcPr>
            <w:tcW w:w="2518" w:type="dxa"/>
            <w:gridSpan w:val="2"/>
          </w:tcPr>
          <w:p w:rsidR="00817DA8" w:rsidRPr="00A252B9" w:rsidRDefault="00817DA8" w:rsidP="0009785A">
            <w:pPr>
              <w:ind w:right="57"/>
              <w:jc w:val="both"/>
              <w:rPr>
                <w:rFonts w:ascii="Times New Roman" w:hAnsi="Times New Roman" w:cs="Times New Roman"/>
                <w:b/>
                <w:sz w:val="24"/>
                <w:szCs w:val="24"/>
              </w:rPr>
            </w:pPr>
            <w:r w:rsidRPr="00A252B9">
              <w:rPr>
                <w:rFonts w:ascii="Times New Roman" w:hAnsi="Times New Roman" w:cs="Times New Roman"/>
                <w:b/>
                <w:sz w:val="24"/>
                <w:szCs w:val="24"/>
              </w:rPr>
              <w:t>Вид учебной работы</w:t>
            </w:r>
          </w:p>
          <w:p w:rsidR="00817DA8" w:rsidRPr="00A252B9" w:rsidRDefault="00817DA8" w:rsidP="0009785A">
            <w:pPr>
              <w:ind w:right="57"/>
              <w:jc w:val="both"/>
              <w:rPr>
                <w:rFonts w:ascii="Times New Roman" w:hAnsi="Times New Roman" w:cs="Times New Roman"/>
                <w:b/>
                <w:i/>
                <w:sz w:val="24"/>
                <w:szCs w:val="24"/>
              </w:rPr>
            </w:pPr>
          </w:p>
        </w:tc>
        <w:tc>
          <w:tcPr>
            <w:tcW w:w="1843" w:type="dxa"/>
          </w:tcPr>
          <w:p w:rsidR="00817DA8" w:rsidRPr="00A252B9" w:rsidRDefault="00817DA8" w:rsidP="0009785A">
            <w:pPr>
              <w:ind w:right="57"/>
              <w:jc w:val="center"/>
              <w:rPr>
                <w:rFonts w:ascii="Times New Roman" w:hAnsi="Times New Roman" w:cs="Times New Roman"/>
                <w:b/>
                <w:sz w:val="24"/>
                <w:szCs w:val="24"/>
              </w:rPr>
            </w:pPr>
            <w:r w:rsidRPr="00A252B9">
              <w:rPr>
                <w:rFonts w:ascii="Times New Roman" w:hAnsi="Times New Roman"/>
                <w:b/>
                <w:sz w:val="24"/>
                <w:szCs w:val="24"/>
              </w:rPr>
              <w:t>Максимальная учебная нагрузка</w:t>
            </w:r>
          </w:p>
        </w:tc>
        <w:tc>
          <w:tcPr>
            <w:tcW w:w="1843" w:type="dxa"/>
          </w:tcPr>
          <w:p w:rsidR="00817DA8" w:rsidRPr="00A252B9" w:rsidRDefault="00817DA8" w:rsidP="0009785A">
            <w:pPr>
              <w:ind w:right="57"/>
              <w:jc w:val="center"/>
              <w:rPr>
                <w:rFonts w:ascii="Times New Roman" w:hAnsi="Times New Roman" w:cs="Times New Roman"/>
                <w:b/>
                <w:sz w:val="24"/>
                <w:szCs w:val="24"/>
              </w:rPr>
            </w:pPr>
            <w:r w:rsidRPr="00A252B9">
              <w:rPr>
                <w:rFonts w:ascii="Times New Roman" w:hAnsi="Times New Roman" w:cs="Times New Roman"/>
                <w:b/>
                <w:sz w:val="24"/>
                <w:szCs w:val="24"/>
              </w:rPr>
              <w:t>Внеаудиторная самостоятельная работа</w:t>
            </w:r>
          </w:p>
        </w:tc>
        <w:tc>
          <w:tcPr>
            <w:tcW w:w="2977" w:type="dxa"/>
            <w:gridSpan w:val="2"/>
          </w:tcPr>
          <w:p w:rsidR="00817DA8" w:rsidRPr="00A252B9" w:rsidRDefault="00817DA8" w:rsidP="0009785A">
            <w:pPr>
              <w:ind w:right="57"/>
              <w:jc w:val="center"/>
              <w:rPr>
                <w:rFonts w:ascii="Times New Roman" w:hAnsi="Times New Roman" w:cs="Times New Roman"/>
                <w:b/>
                <w:sz w:val="24"/>
                <w:szCs w:val="24"/>
              </w:rPr>
            </w:pPr>
            <w:r w:rsidRPr="00A252B9">
              <w:rPr>
                <w:rFonts w:ascii="Times New Roman" w:hAnsi="Times New Roman" w:cs="Times New Roman"/>
                <w:b/>
                <w:sz w:val="24"/>
                <w:szCs w:val="24"/>
              </w:rPr>
              <w:t>Количество аудиторных часов</w:t>
            </w:r>
          </w:p>
        </w:tc>
      </w:tr>
      <w:tr w:rsidR="00817DA8" w:rsidRPr="0018115C" w:rsidTr="00817DA8">
        <w:trPr>
          <w:trHeight w:val="1720"/>
        </w:trPr>
        <w:tc>
          <w:tcPr>
            <w:tcW w:w="2518" w:type="dxa"/>
            <w:gridSpan w:val="2"/>
            <w:tcBorders>
              <w:top w:val="single" w:sz="4" w:space="0" w:color="auto"/>
            </w:tcBorders>
          </w:tcPr>
          <w:p w:rsidR="00817DA8" w:rsidRPr="00A252B9" w:rsidRDefault="00817DA8" w:rsidP="0009785A">
            <w:pPr>
              <w:ind w:right="57"/>
              <w:jc w:val="both"/>
              <w:rPr>
                <w:rFonts w:ascii="Times New Roman" w:hAnsi="Times New Roman" w:cs="Times New Roman"/>
                <w:b/>
                <w:sz w:val="24"/>
                <w:szCs w:val="24"/>
              </w:rPr>
            </w:pPr>
            <w:r w:rsidRPr="00A252B9">
              <w:rPr>
                <w:rFonts w:ascii="Times New Roman" w:hAnsi="Times New Roman" w:cs="Times New Roman"/>
                <w:b/>
                <w:sz w:val="24"/>
                <w:szCs w:val="24"/>
              </w:rPr>
              <w:t xml:space="preserve">Аудиторные занятия Содержание обучения. </w:t>
            </w:r>
          </w:p>
        </w:tc>
        <w:tc>
          <w:tcPr>
            <w:tcW w:w="1843" w:type="dxa"/>
            <w:tcBorders>
              <w:top w:val="single" w:sz="4" w:space="0" w:color="auto"/>
            </w:tcBorders>
          </w:tcPr>
          <w:p w:rsidR="00817DA8" w:rsidRPr="00A252B9" w:rsidRDefault="00817DA8" w:rsidP="0009785A">
            <w:pPr>
              <w:ind w:right="57"/>
              <w:jc w:val="center"/>
              <w:rPr>
                <w:rFonts w:ascii="Times New Roman" w:hAnsi="Times New Roman" w:cs="Times New Roman"/>
                <w:b/>
                <w:sz w:val="24"/>
                <w:szCs w:val="24"/>
              </w:rPr>
            </w:pPr>
          </w:p>
        </w:tc>
        <w:tc>
          <w:tcPr>
            <w:tcW w:w="1843" w:type="dxa"/>
            <w:tcBorders>
              <w:top w:val="single" w:sz="4" w:space="0" w:color="auto"/>
            </w:tcBorders>
          </w:tcPr>
          <w:p w:rsidR="00817DA8" w:rsidRPr="00A252B9" w:rsidRDefault="00817DA8" w:rsidP="0009785A">
            <w:pPr>
              <w:ind w:right="57"/>
              <w:jc w:val="center"/>
              <w:rPr>
                <w:rFonts w:ascii="Times New Roman" w:hAnsi="Times New Roman" w:cs="Times New Roman"/>
                <w:b/>
                <w:sz w:val="24"/>
                <w:szCs w:val="24"/>
              </w:rPr>
            </w:pPr>
          </w:p>
        </w:tc>
        <w:tc>
          <w:tcPr>
            <w:tcW w:w="1276" w:type="dxa"/>
            <w:tcBorders>
              <w:top w:val="single" w:sz="4" w:space="0" w:color="auto"/>
              <w:bottom w:val="nil"/>
              <w:right w:val="single" w:sz="4" w:space="0" w:color="auto"/>
            </w:tcBorders>
          </w:tcPr>
          <w:p w:rsidR="00817DA8" w:rsidRPr="00A252B9" w:rsidRDefault="00817DA8" w:rsidP="0009785A">
            <w:pPr>
              <w:ind w:right="57"/>
              <w:jc w:val="center"/>
              <w:rPr>
                <w:rFonts w:ascii="Times New Roman" w:hAnsi="Times New Roman" w:cs="Times New Roman"/>
                <w:b/>
                <w:sz w:val="24"/>
                <w:szCs w:val="24"/>
              </w:rPr>
            </w:pPr>
            <w:r w:rsidRPr="00A252B9">
              <w:rPr>
                <w:rFonts w:ascii="Times New Roman" w:hAnsi="Times New Roman" w:cs="Times New Roman"/>
                <w:b/>
                <w:sz w:val="24"/>
                <w:szCs w:val="24"/>
              </w:rPr>
              <w:t>всего</w:t>
            </w:r>
          </w:p>
        </w:tc>
        <w:tc>
          <w:tcPr>
            <w:tcW w:w="1701" w:type="dxa"/>
            <w:tcBorders>
              <w:top w:val="single" w:sz="4" w:space="0" w:color="auto"/>
              <w:left w:val="single" w:sz="4" w:space="0" w:color="auto"/>
              <w:bottom w:val="nil"/>
            </w:tcBorders>
          </w:tcPr>
          <w:p w:rsidR="00817DA8" w:rsidRPr="00A252B9" w:rsidRDefault="00817DA8" w:rsidP="0009785A">
            <w:pPr>
              <w:ind w:right="57"/>
              <w:jc w:val="center"/>
              <w:rPr>
                <w:rFonts w:ascii="Times New Roman" w:hAnsi="Times New Roman" w:cs="Times New Roman"/>
                <w:b/>
                <w:sz w:val="24"/>
                <w:szCs w:val="24"/>
              </w:rPr>
            </w:pPr>
            <w:r w:rsidRPr="00A252B9">
              <w:rPr>
                <w:rFonts w:ascii="Times New Roman" w:hAnsi="Times New Roman" w:cs="Times New Roman"/>
                <w:b/>
                <w:sz w:val="24"/>
                <w:szCs w:val="24"/>
              </w:rPr>
              <w:t xml:space="preserve">практические занятия </w:t>
            </w:r>
          </w:p>
        </w:tc>
      </w:tr>
      <w:tr w:rsidR="00817DA8" w:rsidRPr="0018115C" w:rsidTr="00817DA8">
        <w:trPr>
          <w:trHeight w:val="818"/>
        </w:trPr>
        <w:tc>
          <w:tcPr>
            <w:tcW w:w="2518" w:type="dxa"/>
            <w:gridSpan w:val="2"/>
          </w:tcPr>
          <w:p w:rsidR="00817DA8" w:rsidRPr="00A252B9" w:rsidRDefault="00817DA8" w:rsidP="0009785A">
            <w:pPr>
              <w:spacing w:after="0" w:line="240" w:lineRule="auto"/>
              <w:rPr>
                <w:rFonts w:ascii="Times New Roman" w:eastAsia="Times New Roman" w:hAnsi="Times New Roman" w:cs="Times New Roman"/>
                <w:sz w:val="24"/>
                <w:szCs w:val="24"/>
              </w:rPr>
            </w:pPr>
            <w:r w:rsidRPr="00A252B9">
              <w:rPr>
                <w:rFonts w:ascii="Times New Roman" w:hAnsi="Times New Roman" w:cs="Times New Roman"/>
                <w:b/>
                <w:sz w:val="24"/>
                <w:szCs w:val="24"/>
              </w:rPr>
              <w:t>Раздел 1. Экономика и экономическая наука</w:t>
            </w:r>
          </w:p>
        </w:tc>
        <w:tc>
          <w:tcPr>
            <w:tcW w:w="1843" w:type="dxa"/>
          </w:tcPr>
          <w:p w:rsidR="00817DA8" w:rsidRPr="00A252B9" w:rsidRDefault="00817DA8" w:rsidP="0009785A">
            <w:pPr>
              <w:ind w:right="57"/>
              <w:jc w:val="center"/>
              <w:rPr>
                <w:rFonts w:ascii="Times New Roman" w:hAnsi="Times New Roman" w:cs="Times New Roman"/>
                <w:b/>
                <w:sz w:val="24"/>
                <w:szCs w:val="24"/>
              </w:rPr>
            </w:pPr>
          </w:p>
        </w:tc>
        <w:tc>
          <w:tcPr>
            <w:tcW w:w="1843" w:type="dxa"/>
          </w:tcPr>
          <w:p w:rsidR="00817DA8" w:rsidRPr="00A252B9" w:rsidRDefault="00817DA8" w:rsidP="0009785A">
            <w:pPr>
              <w:ind w:right="57"/>
              <w:jc w:val="center"/>
              <w:rPr>
                <w:rFonts w:ascii="Times New Roman" w:hAnsi="Times New Roman" w:cs="Times New Roman"/>
                <w:b/>
                <w:sz w:val="24"/>
                <w:szCs w:val="24"/>
              </w:rPr>
            </w:pPr>
          </w:p>
        </w:tc>
        <w:tc>
          <w:tcPr>
            <w:tcW w:w="1276" w:type="dxa"/>
          </w:tcPr>
          <w:p w:rsidR="00817DA8" w:rsidRPr="00A252B9" w:rsidRDefault="00817DA8" w:rsidP="0009785A">
            <w:pPr>
              <w:spacing w:after="0" w:line="240" w:lineRule="auto"/>
              <w:jc w:val="center"/>
              <w:rPr>
                <w:rFonts w:ascii="Times New Roman" w:eastAsia="Times New Roman" w:hAnsi="Times New Roman" w:cs="Times New Roman"/>
                <w:b/>
                <w:sz w:val="24"/>
                <w:szCs w:val="24"/>
              </w:rPr>
            </w:pPr>
          </w:p>
        </w:tc>
        <w:tc>
          <w:tcPr>
            <w:tcW w:w="1701" w:type="dxa"/>
          </w:tcPr>
          <w:p w:rsidR="00817DA8" w:rsidRPr="00A252B9" w:rsidRDefault="00817DA8" w:rsidP="0009785A">
            <w:pPr>
              <w:spacing w:after="0" w:line="240" w:lineRule="auto"/>
              <w:jc w:val="center"/>
              <w:rPr>
                <w:rFonts w:ascii="Times New Roman" w:eastAsia="Times New Roman" w:hAnsi="Times New Roman" w:cs="Times New Roman"/>
                <w:b/>
                <w:sz w:val="24"/>
                <w:szCs w:val="24"/>
              </w:rPr>
            </w:pPr>
          </w:p>
        </w:tc>
      </w:tr>
      <w:tr w:rsidR="00817DA8" w:rsidRPr="0018115C" w:rsidTr="00817DA8">
        <w:trPr>
          <w:trHeight w:val="818"/>
        </w:trPr>
        <w:tc>
          <w:tcPr>
            <w:tcW w:w="2518" w:type="dxa"/>
            <w:gridSpan w:val="2"/>
          </w:tcPr>
          <w:p w:rsidR="00817DA8" w:rsidRPr="00A252B9" w:rsidRDefault="00817DA8" w:rsidP="0009785A">
            <w:pPr>
              <w:spacing w:after="0" w:line="240" w:lineRule="auto"/>
              <w:rPr>
                <w:rFonts w:ascii="Times New Roman" w:eastAsia="Times New Roman" w:hAnsi="Times New Roman" w:cs="Times New Roman"/>
                <w:sz w:val="24"/>
                <w:szCs w:val="24"/>
              </w:rPr>
            </w:pPr>
            <w:r w:rsidRPr="00A252B9">
              <w:rPr>
                <w:rFonts w:ascii="Times New Roman" w:hAnsi="Times New Roman" w:cs="Times New Roman"/>
                <w:sz w:val="24"/>
                <w:szCs w:val="24"/>
              </w:rPr>
              <w:t>Тема 1.1. Потребности человека и ограниченность ресурсов</w:t>
            </w:r>
          </w:p>
        </w:tc>
        <w:tc>
          <w:tcPr>
            <w:tcW w:w="1843" w:type="dxa"/>
          </w:tcPr>
          <w:p w:rsidR="00817DA8" w:rsidRPr="00A252B9" w:rsidRDefault="00817DA8" w:rsidP="0009785A">
            <w:pPr>
              <w:ind w:right="57"/>
              <w:jc w:val="center"/>
              <w:rPr>
                <w:rFonts w:ascii="Times New Roman" w:hAnsi="Times New Roman" w:cs="Times New Roman"/>
                <w:sz w:val="24"/>
                <w:szCs w:val="24"/>
              </w:rPr>
            </w:pPr>
            <w:r w:rsidRPr="00A252B9">
              <w:rPr>
                <w:rFonts w:ascii="Times New Roman" w:hAnsi="Times New Roman" w:cs="Times New Roman"/>
                <w:sz w:val="24"/>
                <w:szCs w:val="24"/>
              </w:rPr>
              <w:t>2</w:t>
            </w:r>
          </w:p>
        </w:tc>
        <w:tc>
          <w:tcPr>
            <w:tcW w:w="1843" w:type="dxa"/>
          </w:tcPr>
          <w:p w:rsidR="00817DA8" w:rsidRPr="00A252B9" w:rsidRDefault="00817DA8" w:rsidP="0009785A">
            <w:pPr>
              <w:ind w:right="57"/>
              <w:jc w:val="center"/>
              <w:rPr>
                <w:rFonts w:ascii="Times New Roman" w:hAnsi="Times New Roman" w:cs="Times New Roman"/>
                <w:sz w:val="24"/>
                <w:szCs w:val="24"/>
              </w:rPr>
            </w:pPr>
          </w:p>
        </w:tc>
        <w:tc>
          <w:tcPr>
            <w:tcW w:w="1276" w:type="dxa"/>
          </w:tcPr>
          <w:p w:rsidR="00817DA8" w:rsidRPr="00A252B9" w:rsidRDefault="00817DA8" w:rsidP="0009785A">
            <w:pPr>
              <w:spacing w:after="0" w:line="240" w:lineRule="auto"/>
              <w:jc w:val="center"/>
              <w:rPr>
                <w:rFonts w:ascii="Times New Roman" w:eastAsia="Times New Roman" w:hAnsi="Times New Roman" w:cs="Times New Roman"/>
                <w:sz w:val="24"/>
                <w:szCs w:val="24"/>
              </w:rPr>
            </w:pPr>
            <w:r w:rsidRPr="00A252B9">
              <w:rPr>
                <w:rFonts w:ascii="Times New Roman" w:eastAsia="Times New Roman" w:hAnsi="Times New Roman" w:cs="Times New Roman"/>
                <w:sz w:val="24"/>
                <w:szCs w:val="24"/>
              </w:rPr>
              <w:t>2</w:t>
            </w:r>
          </w:p>
        </w:tc>
        <w:tc>
          <w:tcPr>
            <w:tcW w:w="1701" w:type="dxa"/>
          </w:tcPr>
          <w:p w:rsidR="00817DA8" w:rsidRPr="00A252B9" w:rsidRDefault="00817DA8" w:rsidP="0009785A">
            <w:pPr>
              <w:spacing w:after="0" w:line="240" w:lineRule="auto"/>
              <w:jc w:val="center"/>
              <w:rPr>
                <w:rFonts w:ascii="Times New Roman" w:eastAsia="Times New Roman" w:hAnsi="Times New Roman" w:cs="Times New Roman"/>
                <w:sz w:val="24"/>
                <w:szCs w:val="24"/>
              </w:rPr>
            </w:pPr>
          </w:p>
        </w:tc>
      </w:tr>
      <w:tr w:rsidR="00817DA8" w:rsidRPr="0018115C" w:rsidTr="00817DA8">
        <w:trPr>
          <w:trHeight w:val="818"/>
        </w:trPr>
        <w:tc>
          <w:tcPr>
            <w:tcW w:w="2518" w:type="dxa"/>
            <w:gridSpan w:val="2"/>
          </w:tcPr>
          <w:p w:rsidR="00817DA8" w:rsidRPr="00A252B9" w:rsidRDefault="00817DA8" w:rsidP="0009785A">
            <w:pPr>
              <w:spacing w:after="0" w:line="240" w:lineRule="auto"/>
              <w:rPr>
                <w:rFonts w:ascii="Times New Roman" w:eastAsia="Times New Roman" w:hAnsi="Times New Roman" w:cs="Times New Roman"/>
                <w:sz w:val="24"/>
                <w:szCs w:val="24"/>
              </w:rPr>
            </w:pPr>
            <w:r w:rsidRPr="00A252B9">
              <w:rPr>
                <w:rFonts w:ascii="Times New Roman" w:hAnsi="Times New Roman" w:cs="Times New Roman"/>
                <w:sz w:val="24"/>
                <w:szCs w:val="24"/>
              </w:rPr>
              <w:t xml:space="preserve">Тема 1.2 Факторы производства. Прибыль и рентабельность  </w:t>
            </w:r>
          </w:p>
        </w:tc>
        <w:tc>
          <w:tcPr>
            <w:tcW w:w="1843" w:type="dxa"/>
          </w:tcPr>
          <w:p w:rsidR="00817DA8" w:rsidRPr="00837586" w:rsidRDefault="00817DA8" w:rsidP="0009785A">
            <w:pPr>
              <w:ind w:right="57"/>
              <w:jc w:val="center"/>
              <w:rPr>
                <w:rFonts w:ascii="Times New Roman" w:hAnsi="Times New Roman" w:cs="Times New Roman"/>
                <w:color w:val="000000" w:themeColor="text1"/>
                <w:sz w:val="24"/>
                <w:szCs w:val="24"/>
              </w:rPr>
            </w:pPr>
            <w:r w:rsidRPr="00837586">
              <w:rPr>
                <w:rFonts w:ascii="Times New Roman" w:hAnsi="Times New Roman" w:cs="Times New Roman"/>
                <w:color w:val="000000" w:themeColor="text1"/>
                <w:sz w:val="24"/>
                <w:szCs w:val="24"/>
              </w:rPr>
              <w:t>2</w:t>
            </w:r>
          </w:p>
        </w:tc>
        <w:tc>
          <w:tcPr>
            <w:tcW w:w="1843" w:type="dxa"/>
          </w:tcPr>
          <w:p w:rsidR="00817DA8" w:rsidRPr="00837586" w:rsidRDefault="00817DA8" w:rsidP="0009785A">
            <w:pPr>
              <w:ind w:right="57"/>
              <w:jc w:val="center"/>
              <w:rPr>
                <w:rFonts w:ascii="Times New Roman" w:hAnsi="Times New Roman" w:cs="Times New Roman"/>
                <w:color w:val="000000" w:themeColor="text1"/>
                <w:sz w:val="24"/>
                <w:szCs w:val="24"/>
              </w:rPr>
            </w:pPr>
          </w:p>
        </w:tc>
        <w:tc>
          <w:tcPr>
            <w:tcW w:w="1276" w:type="dxa"/>
          </w:tcPr>
          <w:p w:rsidR="00817DA8" w:rsidRPr="00A252B9" w:rsidRDefault="00817DA8" w:rsidP="0009785A">
            <w:pPr>
              <w:spacing w:after="0" w:line="240" w:lineRule="auto"/>
              <w:jc w:val="center"/>
              <w:rPr>
                <w:rFonts w:ascii="Times New Roman" w:eastAsia="Times New Roman" w:hAnsi="Times New Roman" w:cs="Times New Roman"/>
                <w:sz w:val="24"/>
                <w:szCs w:val="24"/>
              </w:rPr>
            </w:pPr>
            <w:r w:rsidRPr="00A252B9">
              <w:rPr>
                <w:rFonts w:ascii="Times New Roman" w:eastAsia="Times New Roman" w:hAnsi="Times New Roman" w:cs="Times New Roman"/>
                <w:sz w:val="24"/>
                <w:szCs w:val="24"/>
              </w:rPr>
              <w:t>2</w:t>
            </w:r>
          </w:p>
        </w:tc>
        <w:tc>
          <w:tcPr>
            <w:tcW w:w="1701" w:type="dxa"/>
          </w:tcPr>
          <w:p w:rsidR="00817DA8" w:rsidRPr="00A252B9" w:rsidRDefault="00817DA8" w:rsidP="0009785A">
            <w:pPr>
              <w:spacing w:after="0" w:line="240" w:lineRule="auto"/>
              <w:jc w:val="center"/>
              <w:rPr>
                <w:rFonts w:ascii="Times New Roman" w:eastAsia="Times New Roman" w:hAnsi="Times New Roman" w:cs="Times New Roman"/>
                <w:sz w:val="24"/>
                <w:szCs w:val="24"/>
              </w:rPr>
            </w:pPr>
          </w:p>
        </w:tc>
      </w:tr>
      <w:tr w:rsidR="00817DA8" w:rsidRPr="0018115C" w:rsidTr="00817DA8">
        <w:trPr>
          <w:trHeight w:val="818"/>
        </w:trPr>
        <w:tc>
          <w:tcPr>
            <w:tcW w:w="2518" w:type="dxa"/>
            <w:gridSpan w:val="2"/>
          </w:tcPr>
          <w:p w:rsidR="00817DA8" w:rsidRPr="00A252B9" w:rsidRDefault="00817DA8" w:rsidP="0009785A">
            <w:pPr>
              <w:spacing w:after="0" w:line="240" w:lineRule="auto"/>
              <w:rPr>
                <w:rFonts w:ascii="Times New Roman" w:eastAsia="Times New Roman" w:hAnsi="Times New Roman" w:cs="Times New Roman"/>
                <w:sz w:val="24"/>
                <w:szCs w:val="24"/>
              </w:rPr>
            </w:pPr>
            <w:r w:rsidRPr="00A252B9">
              <w:rPr>
                <w:rFonts w:ascii="Times New Roman" w:hAnsi="Times New Roman" w:cs="Times New Roman"/>
                <w:sz w:val="24"/>
                <w:szCs w:val="24"/>
              </w:rPr>
              <w:t>Тема 1.3. Выбор и альтернативная стоимость</w:t>
            </w:r>
          </w:p>
        </w:tc>
        <w:tc>
          <w:tcPr>
            <w:tcW w:w="1843" w:type="dxa"/>
          </w:tcPr>
          <w:p w:rsidR="00817DA8" w:rsidRPr="00837586" w:rsidRDefault="00817DA8" w:rsidP="0009785A">
            <w:pPr>
              <w:ind w:right="57"/>
              <w:jc w:val="center"/>
              <w:rPr>
                <w:rFonts w:ascii="Times New Roman" w:hAnsi="Times New Roman" w:cs="Times New Roman"/>
                <w:color w:val="000000" w:themeColor="text1"/>
                <w:sz w:val="24"/>
                <w:szCs w:val="24"/>
              </w:rPr>
            </w:pPr>
            <w:r w:rsidRPr="00837586">
              <w:rPr>
                <w:rFonts w:ascii="Times New Roman" w:hAnsi="Times New Roman" w:cs="Times New Roman"/>
                <w:color w:val="000000" w:themeColor="text1"/>
                <w:sz w:val="24"/>
                <w:szCs w:val="24"/>
              </w:rPr>
              <w:t>2</w:t>
            </w:r>
          </w:p>
        </w:tc>
        <w:tc>
          <w:tcPr>
            <w:tcW w:w="1843" w:type="dxa"/>
          </w:tcPr>
          <w:p w:rsidR="00817DA8" w:rsidRPr="00837586" w:rsidRDefault="00817DA8" w:rsidP="0009785A">
            <w:pPr>
              <w:ind w:right="57"/>
              <w:jc w:val="center"/>
              <w:rPr>
                <w:rFonts w:ascii="Times New Roman" w:hAnsi="Times New Roman" w:cs="Times New Roman"/>
                <w:color w:val="000000" w:themeColor="text1"/>
                <w:sz w:val="24"/>
                <w:szCs w:val="24"/>
              </w:rPr>
            </w:pPr>
          </w:p>
        </w:tc>
        <w:tc>
          <w:tcPr>
            <w:tcW w:w="1276" w:type="dxa"/>
          </w:tcPr>
          <w:p w:rsidR="00817DA8" w:rsidRPr="00A252B9" w:rsidRDefault="00817DA8" w:rsidP="0009785A">
            <w:pPr>
              <w:spacing w:after="0" w:line="240" w:lineRule="auto"/>
              <w:jc w:val="center"/>
              <w:rPr>
                <w:rFonts w:ascii="Times New Roman" w:eastAsia="Times New Roman" w:hAnsi="Times New Roman" w:cs="Times New Roman"/>
                <w:sz w:val="24"/>
                <w:szCs w:val="24"/>
              </w:rPr>
            </w:pPr>
            <w:r w:rsidRPr="00A252B9">
              <w:rPr>
                <w:rFonts w:ascii="Times New Roman" w:eastAsia="Times New Roman" w:hAnsi="Times New Roman" w:cs="Times New Roman"/>
                <w:sz w:val="24"/>
                <w:szCs w:val="24"/>
              </w:rPr>
              <w:t>2</w:t>
            </w:r>
          </w:p>
        </w:tc>
        <w:tc>
          <w:tcPr>
            <w:tcW w:w="1701" w:type="dxa"/>
          </w:tcPr>
          <w:p w:rsidR="00817DA8" w:rsidRPr="00A252B9" w:rsidRDefault="00817DA8" w:rsidP="0009785A">
            <w:pPr>
              <w:spacing w:after="0" w:line="240" w:lineRule="auto"/>
              <w:jc w:val="center"/>
              <w:rPr>
                <w:rFonts w:ascii="Times New Roman" w:eastAsia="Times New Roman" w:hAnsi="Times New Roman" w:cs="Times New Roman"/>
                <w:sz w:val="24"/>
                <w:szCs w:val="24"/>
              </w:rPr>
            </w:pPr>
          </w:p>
        </w:tc>
      </w:tr>
      <w:tr w:rsidR="00817DA8" w:rsidRPr="0018115C" w:rsidTr="00817DA8">
        <w:trPr>
          <w:trHeight w:val="818"/>
        </w:trPr>
        <w:tc>
          <w:tcPr>
            <w:tcW w:w="2518" w:type="dxa"/>
            <w:gridSpan w:val="2"/>
          </w:tcPr>
          <w:p w:rsidR="00817DA8" w:rsidRPr="00A252B9" w:rsidRDefault="00817DA8" w:rsidP="002709C7">
            <w:pPr>
              <w:shd w:val="clear" w:color="auto" w:fill="FFFFFF"/>
              <w:autoSpaceDE w:val="0"/>
              <w:autoSpaceDN w:val="0"/>
              <w:adjustRightInd w:val="0"/>
              <w:spacing w:after="0" w:line="240" w:lineRule="auto"/>
              <w:ind w:left="709" w:hanging="709"/>
              <w:rPr>
                <w:rFonts w:ascii="Times New Roman" w:hAnsi="Times New Roman" w:cs="Times New Roman"/>
                <w:sz w:val="24"/>
                <w:szCs w:val="24"/>
              </w:rPr>
            </w:pPr>
            <w:r w:rsidRPr="00A252B9">
              <w:rPr>
                <w:rFonts w:ascii="Times New Roman" w:hAnsi="Times New Roman" w:cs="Times New Roman"/>
                <w:sz w:val="24"/>
                <w:szCs w:val="24"/>
              </w:rPr>
              <w:t>Тема 1.4. Типы экономических систем</w:t>
            </w:r>
          </w:p>
        </w:tc>
        <w:tc>
          <w:tcPr>
            <w:tcW w:w="1843" w:type="dxa"/>
          </w:tcPr>
          <w:p w:rsidR="00817DA8" w:rsidRPr="00837586" w:rsidRDefault="001A2D91" w:rsidP="0009785A">
            <w:pPr>
              <w:ind w:right="57"/>
              <w:jc w:val="center"/>
              <w:rPr>
                <w:rFonts w:ascii="Times New Roman" w:hAnsi="Times New Roman" w:cs="Times New Roman"/>
                <w:color w:val="000000" w:themeColor="text1"/>
                <w:sz w:val="24"/>
                <w:szCs w:val="24"/>
              </w:rPr>
            </w:pPr>
            <w:r w:rsidRPr="00837586">
              <w:rPr>
                <w:rFonts w:ascii="Times New Roman" w:hAnsi="Times New Roman" w:cs="Times New Roman"/>
                <w:color w:val="000000" w:themeColor="text1"/>
                <w:sz w:val="24"/>
                <w:szCs w:val="24"/>
              </w:rPr>
              <w:t>10</w:t>
            </w:r>
          </w:p>
        </w:tc>
        <w:tc>
          <w:tcPr>
            <w:tcW w:w="1843" w:type="dxa"/>
          </w:tcPr>
          <w:p w:rsidR="00817DA8" w:rsidRPr="00837586" w:rsidRDefault="00E61EED" w:rsidP="0009785A">
            <w:pPr>
              <w:ind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1276" w:type="dxa"/>
          </w:tcPr>
          <w:p w:rsidR="00817DA8" w:rsidRPr="00A252B9" w:rsidRDefault="00820E1A" w:rsidP="0009785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701" w:type="dxa"/>
          </w:tcPr>
          <w:p w:rsidR="00817DA8" w:rsidRPr="00A252B9" w:rsidRDefault="00817DA8" w:rsidP="0009785A">
            <w:pPr>
              <w:spacing w:after="0" w:line="240" w:lineRule="auto"/>
              <w:jc w:val="center"/>
              <w:rPr>
                <w:rFonts w:ascii="Times New Roman" w:eastAsia="Times New Roman" w:hAnsi="Times New Roman" w:cs="Times New Roman"/>
                <w:sz w:val="24"/>
                <w:szCs w:val="24"/>
              </w:rPr>
            </w:pPr>
            <w:r w:rsidRPr="00A252B9">
              <w:rPr>
                <w:rFonts w:ascii="Times New Roman" w:eastAsia="Times New Roman" w:hAnsi="Times New Roman" w:cs="Times New Roman"/>
                <w:sz w:val="24"/>
                <w:szCs w:val="24"/>
              </w:rPr>
              <w:t>4</w:t>
            </w:r>
          </w:p>
        </w:tc>
      </w:tr>
      <w:tr w:rsidR="00817DA8" w:rsidRPr="0018115C" w:rsidTr="00817DA8">
        <w:trPr>
          <w:trHeight w:val="818"/>
        </w:trPr>
        <w:tc>
          <w:tcPr>
            <w:tcW w:w="2518" w:type="dxa"/>
            <w:gridSpan w:val="2"/>
          </w:tcPr>
          <w:p w:rsidR="00817DA8" w:rsidRPr="00A252B9" w:rsidRDefault="00817DA8" w:rsidP="0009785A">
            <w:pPr>
              <w:spacing w:after="0" w:line="240" w:lineRule="auto"/>
              <w:rPr>
                <w:rFonts w:ascii="Times New Roman" w:eastAsia="Times New Roman" w:hAnsi="Times New Roman" w:cs="Times New Roman"/>
                <w:sz w:val="24"/>
                <w:szCs w:val="24"/>
              </w:rPr>
            </w:pPr>
            <w:r w:rsidRPr="00A252B9">
              <w:rPr>
                <w:rFonts w:ascii="Times New Roman" w:hAnsi="Times New Roman" w:cs="Times New Roman"/>
                <w:b/>
                <w:sz w:val="24"/>
                <w:szCs w:val="24"/>
              </w:rPr>
              <w:t>2. Семейный бюджет</w:t>
            </w:r>
          </w:p>
        </w:tc>
        <w:tc>
          <w:tcPr>
            <w:tcW w:w="1843" w:type="dxa"/>
          </w:tcPr>
          <w:p w:rsidR="00817DA8" w:rsidRPr="00837586" w:rsidRDefault="00817DA8" w:rsidP="0009785A">
            <w:pPr>
              <w:ind w:right="57"/>
              <w:jc w:val="center"/>
              <w:rPr>
                <w:rFonts w:ascii="Times New Roman" w:hAnsi="Times New Roman" w:cs="Times New Roman"/>
                <w:color w:val="000000" w:themeColor="text1"/>
                <w:sz w:val="24"/>
                <w:szCs w:val="24"/>
              </w:rPr>
            </w:pPr>
          </w:p>
        </w:tc>
        <w:tc>
          <w:tcPr>
            <w:tcW w:w="1843" w:type="dxa"/>
          </w:tcPr>
          <w:p w:rsidR="00817DA8" w:rsidRPr="00837586" w:rsidRDefault="00817DA8" w:rsidP="0009785A">
            <w:pPr>
              <w:ind w:right="57"/>
              <w:jc w:val="center"/>
              <w:rPr>
                <w:rFonts w:ascii="Times New Roman" w:hAnsi="Times New Roman" w:cs="Times New Roman"/>
                <w:color w:val="000000" w:themeColor="text1"/>
                <w:sz w:val="24"/>
                <w:szCs w:val="24"/>
              </w:rPr>
            </w:pPr>
          </w:p>
        </w:tc>
        <w:tc>
          <w:tcPr>
            <w:tcW w:w="1276" w:type="dxa"/>
          </w:tcPr>
          <w:p w:rsidR="00817DA8" w:rsidRPr="00A252B9" w:rsidRDefault="00817DA8" w:rsidP="0009785A">
            <w:pPr>
              <w:spacing w:after="0" w:line="240" w:lineRule="auto"/>
              <w:jc w:val="center"/>
              <w:rPr>
                <w:rFonts w:ascii="Times New Roman" w:eastAsia="Times New Roman" w:hAnsi="Times New Roman" w:cs="Times New Roman"/>
                <w:sz w:val="24"/>
                <w:szCs w:val="24"/>
              </w:rPr>
            </w:pPr>
          </w:p>
        </w:tc>
        <w:tc>
          <w:tcPr>
            <w:tcW w:w="1701" w:type="dxa"/>
          </w:tcPr>
          <w:p w:rsidR="00817DA8" w:rsidRPr="00A252B9" w:rsidRDefault="00817DA8" w:rsidP="0009785A">
            <w:pPr>
              <w:spacing w:after="0" w:line="240" w:lineRule="auto"/>
              <w:jc w:val="center"/>
              <w:rPr>
                <w:rFonts w:ascii="Times New Roman" w:eastAsia="Times New Roman" w:hAnsi="Times New Roman" w:cs="Times New Roman"/>
                <w:sz w:val="24"/>
                <w:szCs w:val="24"/>
              </w:rPr>
            </w:pPr>
          </w:p>
        </w:tc>
      </w:tr>
      <w:tr w:rsidR="00817DA8" w:rsidRPr="0018115C" w:rsidTr="00817DA8">
        <w:trPr>
          <w:trHeight w:val="818"/>
        </w:trPr>
        <w:tc>
          <w:tcPr>
            <w:tcW w:w="2518" w:type="dxa"/>
            <w:gridSpan w:val="2"/>
          </w:tcPr>
          <w:p w:rsidR="00817DA8" w:rsidRPr="00A252B9" w:rsidRDefault="00817DA8" w:rsidP="00A97B0E">
            <w:pPr>
              <w:tabs>
                <w:tab w:val="left" w:pos="1500"/>
              </w:tabs>
              <w:suppressAutoHyphens/>
              <w:spacing w:after="0" w:line="240" w:lineRule="auto"/>
              <w:jc w:val="both"/>
              <w:rPr>
                <w:rFonts w:ascii="Times New Roman" w:hAnsi="Times New Roman" w:cs="Times New Roman"/>
                <w:sz w:val="24"/>
                <w:szCs w:val="24"/>
              </w:rPr>
            </w:pPr>
            <w:r w:rsidRPr="00A252B9">
              <w:rPr>
                <w:rFonts w:ascii="Times New Roman" w:hAnsi="Times New Roman" w:cs="Times New Roman"/>
                <w:sz w:val="24"/>
                <w:szCs w:val="24"/>
              </w:rPr>
              <w:t>Тема 2.1</w:t>
            </w:r>
            <w:r w:rsidRPr="00A252B9">
              <w:rPr>
                <w:rFonts w:ascii="Times New Roman" w:hAnsi="Times New Roman" w:cs="Times New Roman"/>
                <w:b/>
                <w:sz w:val="24"/>
                <w:szCs w:val="24"/>
              </w:rPr>
              <w:t>.</w:t>
            </w:r>
            <w:r w:rsidRPr="00A252B9">
              <w:rPr>
                <w:rFonts w:ascii="Times New Roman" w:hAnsi="Times New Roman" w:cs="Times New Roman"/>
                <w:sz w:val="24"/>
                <w:szCs w:val="24"/>
              </w:rPr>
              <w:t xml:space="preserve">Семейный бюджет. </w:t>
            </w:r>
          </w:p>
        </w:tc>
        <w:tc>
          <w:tcPr>
            <w:tcW w:w="1843" w:type="dxa"/>
          </w:tcPr>
          <w:p w:rsidR="00817DA8" w:rsidRPr="00837586" w:rsidRDefault="00817DA8" w:rsidP="00A97B0E">
            <w:pPr>
              <w:ind w:right="57"/>
              <w:jc w:val="center"/>
              <w:rPr>
                <w:rFonts w:ascii="Times New Roman" w:hAnsi="Times New Roman" w:cs="Times New Roman"/>
                <w:b/>
                <w:color w:val="000000" w:themeColor="text1"/>
                <w:sz w:val="24"/>
                <w:szCs w:val="24"/>
              </w:rPr>
            </w:pPr>
            <w:r w:rsidRPr="00837586">
              <w:rPr>
                <w:rFonts w:ascii="Times New Roman" w:hAnsi="Times New Roman" w:cs="Times New Roman"/>
                <w:b/>
                <w:color w:val="000000" w:themeColor="text1"/>
                <w:sz w:val="24"/>
                <w:szCs w:val="24"/>
              </w:rPr>
              <w:t>2</w:t>
            </w:r>
          </w:p>
        </w:tc>
        <w:tc>
          <w:tcPr>
            <w:tcW w:w="1843" w:type="dxa"/>
          </w:tcPr>
          <w:p w:rsidR="00817DA8" w:rsidRPr="00837586" w:rsidRDefault="00817DA8" w:rsidP="00A97B0E">
            <w:pPr>
              <w:ind w:right="57"/>
              <w:jc w:val="center"/>
              <w:rPr>
                <w:rFonts w:ascii="Times New Roman" w:hAnsi="Times New Roman" w:cs="Times New Roman"/>
                <w:b/>
                <w:color w:val="000000" w:themeColor="text1"/>
                <w:sz w:val="24"/>
                <w:szCs w:val="24"/>
              </w:rPr>
            </w:pPr>
          </w:p>
        </w:tc>
        <w:tc>
          <w:tcPr>
            <w:tcW w:w="1276" w:type="dxa"/>
          </w:tcPr>
          <w:p w:rsidR="00817DA8" w:rsidRPr="00A252B9" w:rsidRDefault="00817DA8" w:rsidP="00A97B0E">
            <w:pPr>
              <w:spacing w:after="0" w:line="240" w:lineRule="auto"/>
              <w:jc w:val="center"/>
              <w:rPr>
                <w:rFonts w:ascii="Times New Roman" w:eastAsia="Times New Roman" w:hAnsi="Times New Roman" w:cs="Times New Roman"/>
                <w:sz w:val="24"/>
                <w:szCs w:val="24"/>
              </w:rPr>
            </w:pPr>
            <w:r w:rsidRPr="00A252B9">
              <w:rPr>
                <w:rFonts w:ascii="Times New Roman" w:eastAsia="Times New Roman" w:hAnsi="Times New Roman" w:cs="Times New Roman"/>
                <w:sz w:val="24"/>
                <w:szCs w:val="24"/>
              </w:rPr>
              <w:t>2</w:t>
            </w:r>
          </w:p>
        </w:tc>
        <w:tc>
          <w:tcPr>
            <w:tcW w:w="1701" w:type="dxa"/>
          </w:tcPr>
          <w:p w:rsidR="00817DA8" w:rsidRPr="00A252B9" w:rsidRDefault="00817DA8" w:rsidP="00A97B0E">
            <w:pPr>
              <w:spacing w:after="0" w:line="240" w:lineRule="auto"/>
              <w:jc w:val="center"/>
              <w:rPr>
                <w:rFonts w:ascii="Times New Roman" w:eastAsia="Times New Roman" w:hAnsi="Times New Roman" w:cs="Times New Roman"/>
                <w:b/>
                <w:sz w:val="24"/>
                <w:szCs w:val="24"/>
              </w:rPr>
            </w:pPr>
          </w:p>
        </w:tc>
      </w:tr>
      <w:tr w:rsidR="00817DA8" w:rsidRPr="0018115C" w:rsidTr="00817DA8">
        <w:trPr>
          <w:trHeight w:val="818"/>
        </w:trPr>
        <w:tc>
          <w:tcPr>
            <w:tcW w:w="2518" w:type="dxa"/>
            <w:gridSpan w:val="2"/>
          </w:tcPr>
          <w:p w:rsidR="00817DA8" w:rsidRPr="00A252B9" w:rsidRDefault="00817DA8" w:rsidP="00A97B0E">
            <w:pPr>
              <w:tabs>
                <w:tab w:val="left" w:pos="1500"/>
              </w:tabs>
              <w:suppressAutoHyphens/>
              <w:spacing w:after="0" w:line="240" w:lineRule="auto"/>
              <w:jc w:val="both"/>
              <w:rPr>
                <w:rFonts w:ascii="Times New Roman" w:hAnsi="Times New Roman" w:cs="Times New Roman"/>
                <w:sz w:val="24"/>
                <w:szCs w:val="24"/>
              </w:rPr>
            </w:pPr>
            <w:r w:rsidRPr="00A252B9">
              <w:rPr>
                <w:rFonts w:ascii="Times New Roman" w:hAnsi="Times New Roman" w:cs="Times New Roman"/>
                <w:sz w:val="24"/>
                <w:szCs w:val="24"/>
              </w:rPr>
              <w:lastRenderedPageBreak/>
              <w:t xml:space="preserve">Тема 2.2 Личный располагаемый доход. </w:t>
            </w:r>
          </w:p>
        </w:tc>
        <w:tc>
          <w:tcPr>
            <w:tcW w:w="1843" w:type="dxa"/>
          </w:tcPr>
          <w:p w:rsidR="00817DA8" w:rsidRPr="00837586" w:rsidRDefault="00817DA8" w:rsidP="00A97B0E">
            <w:pPr>
              <w:ind w:right="57"/>
              <w:jc w:val="center"/>
              <w:rPr>
                <w:rFonts w:ascii="Times New Roman" w:hAnsi="Times New Roman" w:cs="Times New Roman"/>
                <w:color w:val="000000" w:themeColor="text1"/>
                <w:sz w:val="24"/>
                <w:szCs w:val="24"/>
              </w:rPr>
            </w:pPr>
            <w:r w:rsidRPr="00837586">
              <w:rPr>
                <w:rFonts w:ascii="Times New Roman" w:hAnsi="Times New Roman" w:cs="Times New Roman"/>
                <w:color w:val="000000" w:themeColor="text1"/>
                <w:sz w:val="24"/>
                <w:szCs w:val="24"/>
              </w:rPr>
              <w:t>8</w:t>
            </w:r>
          </w:p>
        </w:tc>
        <w:tc>
          <w:tcPr>
            <w:tcW w:w="1843" w:type="dxa"/>
          </w:tcPr>
          <w:p w:rsidR="00817DA8" w:rsidRPr="00837586" w:rsidRDefault="00817DA8" w:rsidP="00A97B0E">
            <w:pPr>
              <w:ind w:right="57"/>
              <w:jc w:val="center"/>
              <w:rPr>
                <w:rFonts w:ascii="Times New Roman" w:hAnsi="Times New Roman" w:cs="Times New Roman"/>
                <w:color w:val="000000" w:themeColor="text1"/>
                <w:sz w:val="24"/>
                <w:szCs w:val="24"/>
              </w:rPr>
            </w:pPr>
          </w:p>
        </w:tc>
        <w:tc>
          <w:tcPr>
            <w:tcW w:w="1276" w:type="dxa"/>
          </w:tcPr>
          <w:p w:rsidR="00817DA8" w:rsidRPr="00A252B9" w:rsidRDefault="00820E1A" w:rsidP="00A97B0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701" w:type="dxa"/>
          </w:tcPr>
          <w:p w:rsidR="00817DA8" w:rsidRPr="00A252B9" w:rsidRDefault="00817DA8" w:rsidP="00A97B0E">
            <w:pPr>
              <w:spacing w:after="0" w:line="240" w:lineRule="auto"/>
              <w:jc w:val="center"/>
              <w:rPr>
                <w:rFonts w:ascii="Times New Roman" w:eastAsia="Times New Roman" w:hAnsi="Times New Roman" w:cs="Times New Roman"/>
                <w:sz w:val="24"/>
                <w:szCs w:val="24"/>
              </w:rPr>
            </w:pPr>
            <w:r w:rsidRPr="00A252B9">
              <w:rPr>
                <w:rFonts w:ascii="Times New Roman" w:eastAsia="Times New Roman" w:hAnsi="Times New Roman" w:cs="Times New Roman"/>
                <w:sz w:val="24"/>
                <w:szCs w:val="24"/>
              </w:rPr>
              <w:t>6</w:t>
            </w:r>
          </w:p>
        </w:tc>
      </w:tr>
      <w:tr w:rsidR="00817DA8" w:rsidRPr="0018115C" w:rsidTr="00817DA8">
        <w:trPr>
          <w:trHeight w:val="818"/>
        </w:trPr>
        <w:tc>
          <w:tcPr>
            <w:tcW w:w="2518" w:type="dxa"/>
            <w:gridSpan w:val="2"/>
          </w:tcPr>
          <w:p w:rsidR="00817DA8" w:rsidRPr="00A252B9" w:rsidRDefault="00817DA8" w:rsidP="00ED26D7">
            <w:pPr>
              <w:spacing w:line="228" w:lineRule="auto"/>
              <w:rPr>
                <w:rFonts w:ascii="Times New Roman" w:hAnsi="Times New Roman" w:cs="Times New Roman"/>
                <w:b/>
                <w:sz w:val="24"/>
                <w:szCs w:val="24"/>
              </w:rPr>
            </w:pPr>
            <w:r w:rsidRPr="00A252B9">
              <w:rPr>
                <w:rFonts w:ascii="Times New Roman" w:hAnsi="Times New Roman" w:cs="Times New Roman"/>
                <w:b/>
                <w:sz w:val="24"/>
                <w:szCs w:val="24"/>
              </w:rPr>
              <w:t>Раздел 3. ТОВАР И ЕГО СТОИМОСТЬ</w:t>
            </w:r>
          </w:p>
          <w:p w:rsidR="00817DA8" w:rsidRPr="00A252B9" w:rsidRDefault="00817DA8" w:rsidP="00ED26D7">
            <w:pPr>
              <w:spacing w:line="228" w:lineRule="auto"/>
              <w:jc w:val="center"/>
              <w:rPr>
                <w:rFonts w:ascii="Times New Roman" w:hAnsi="Times New Roman" w:cs="Times New Roman"/>
                <w:b/>
                <w:sz w:val="24"/>
                <w:szCs w:val="24"/>
              </w:rPr>
            </w:pPr>
          </w:p>
        </w:tc>
        <w:tc>
          <w:tcPr>
            <w:tcW w:w="1843" w:type="dxa"/>
          </w:tcPr>
          <w:p w:rsidR="00817DA8" w:rsidRPr="00837586" w:rsidRDefault="00817DA8" w:rsidP="00A97B0E">
            <w:pPr>
              <w:ind w:right="57"/>
              <w:jc w:val="center"/>
              <w:rPr>
                <w:rFonts w:ascii="Times New Roman" w:hAnsi="Times New Roman" w:cs="Times New Roman"/>
                <w:color w:val="000000" w:themeColor="text1"/>
                <w:sz w:val="24"/>
                <w:szCs w:val="24"/>
              </w:rPr>
            </w:pPr>
          </w:p>
        </w:tc>
        <w:tc>
          <w:tcPr>
            <w:tcW w:w="1843" w:type="dxa"/>
          </w:tcPr>
          <w:p w:rsidR="00817DA8" w:rsidRPr="00837586" w:rsidRDefault="00817DA8" w:rsidP="00A97B0E">
            <w:pPr>
              <w:ind w:right="57"/>
              <w:jc w:val="center"/>
              <w:rPr>
                <w:rFonts w:ascii="Times New Roman" w:hAnsi="Times New Roman" w:cs="Times New Roman"/>
                <w:color w:val="000000" w:themeColor="text1"/>
                <w:sz w:val="24"/>
                <w:szCs w:val="24"/>
              </w:rPr>
            </w:pPr>
          </w:p>
        </w:tc>
        <w:tc>
          <w:tcPr>
            <w:tcW w:w="1276" w:type="dxa"/>
          </w:tcPr>
          <w:p w:rsidR="00817DA8" w:rsidRPr="00A252B9" w:rsidRDefault="00817DA8" w:rsidP="00A97B0E">
            <w:pPr>
              <w:spacing w:after="0" w:line="240" w:lineRule="auto"/>
              <w:jc w:val="center"/>
              <w:rPr>
                <w:rFonts w:ascii="Times New Roman" w:eastAsia="Times New Roman" w:hAnsi="Times New Roman" w:cs="Times New Roman"/>
                <w:sz w:val="24"/>
                <w:szCs w:val="24"/>
              </w:rPr>
            </w:pPr>
          </w:p>
        </w:tc>
        <w:tc>
          <w:tcPr>
            <w:tcW w:w="1701" w:type="dxa"/>
          </w:tcPr>
          <w:p w:rsidR="00817DA8" w:rsidRPr="00A252B9" w:rsidRDefault="00817DA8" w:rsidP="00A97B0E">
            <w:pPr>
              <w:spacing w:after="0" w:line="240" w:lineRule="auto"/>
              <w:jc w:val="center"/>
              <w:rPr>
                <w:rFonts w:ascii="Times New Roman" w:eastAsia="Times New Roman" w:hAnsi="Times New Roman" w:cs="Times New Roman"/>
                <w:sz w:val="24"/>
                <w:szCs w:val="24"/>
              </w:rPr>
            </w:pPr>
          </w:p>
        </w:tc>
      </w:tr>
      <w:tr w:rsidR="00817DA8" w:rsidRPr="00037761" w:rsidTr="00817DA8">
        <w:trPr>
          <w:trHeight w:val="692"/>
        </w:trPr>
        <w:tc>
          <w:tcPr>
            <w:tcW w:w="2518" w:type="dxa"/>
            <w:gridSpan w:val="2"/>
          </w:tcPr>
          <w:p w:rsidR="00817DA8" w:rsidRPr="00A252B9" w:rsidRDefault="00817DA8" w:rsidP="00A97B0E">
            <w:pPr>
              <w:shd w:val="clear" w:color="auto" w:fill="FFFFFF"/>
              <w:autoSpaceDE w:val="0"/>
              <w:autoSpaceDN w:val="0"/>
              <w:adjustRightInd w:val="0"/>
              <w:spacing w:after="0" w:line="240" w:lineRule="auto"/>
              <w:jc w:val="both"/>
              <w:rPr>
                <w:rFonts w:ascii="Times New Roman" w:hAnsi="Times New Roman" w:cs="Times New Roman"/>
                <w:b/>
                <w:i/>
                <w:sz w:val="24"/>
                <w:szCs w:val="24"/>
              </w:rPr>
            </w:pPr>
            <w:r w:rsidRPr="00A252B9">
              <w:rPr>
                <w:rFonts w:ascii="Times New Roman" w:hAnsi="Times New Roman" w:cs="Times New Roman"/>
                <w:color w:val="000000"/>
                <w:sz w:val="24"/>
                <w:szCs w:val="24"/>
              </w:rPr>
              <w:t xml:space="preserve">Тема 3.1 Понятие стоимости товара. </w:t>
            </w:r>
          </w:p>
          <w:p w:rsidR="00817DA8" w:rsidRPr="00A252B9" w:rsidRDefault="00817DA8" w:rsidP="0009785A">
            <w:pPr>
              <w:spacing w:after="0" w:line="240" w:lineRule="auto"/>
              <w:rPr>
                <w:rFonts w:ascii="Times New Roman" w:eastAsia="Times New Roman" w:hAnsi="Times New Roman" w:cs="Times New Roman"/>
                <w:sz w:val="24"/>
                <w:szCs w:val="24"/>
              </w:rPr>
            </w:pPr>
          </w:p>
        </w:tc>
        <w:tc>
          <w:tcPr>
            <w:tcW w:w="1843" w:type="dxa"/>
          </w:tcPr>
          <w:p w:rsidR="00817DA8" w:rsidRPr="00837586" w:rsidRDefault="00817DA8" w:rsidP="0009785A">
            <w:pPr>
              <w:ind w:right="57"/>
              <w:jc w:val="center"/>
              <w:rPr>
                <w:rFonts w:ascii="Times New Roman" w:hAnsi="Times New Roman" w:cs="Times New Roman"/>
                <w:color w:val="000000" w:themeColor="text1"/>
                <w:sz w:val="24"/>
                <w:szCs w:val="24"/>
              </w:rPr>
            </w:pPr>
            <w:r w:rsidRPr="00837586">
              <w:rPr>
                <w:rFonts w:ascii="Times New Roman" w:hAnsi="Times New Roman" w:cs="Times New Roman"/>
                <w:color w:val="000000" w:themeColor="text1"/>
                <w:sz w:val="24"/>
                <w:szCs w:val="24"/>
              </w:rPr>
              <w:t>4</w:t>
            </w:r>
          </w:p>
        </w:tc>
        <w:tc>
          <w:tcPr>
            <w:tcW w:w="1843" w:type="dxa"/>
          </w:tcPr>
          <w:p w:rsidR="00817DA8" w:rsidRPr="00837586" w:rsidRDefault="00817DA8" w:rsidP="0009785A">
            <w:pPr>
              <w:ind w:right="57"/>
              <w:jc w:val="center"/>
              <w:rPr>
                <w:rFonts w:ascii="Times New Roman" w:hAnsi="Times New Roman" w:cs="Times New Roman"/>
                <w:color w:val="000000" w:themeColor="text1"/>
                <w:sz w:val="24"/>
                <w:szCs w:val="24"/>
              </w:rPr>
            </w:pPr>
          </w:p>
        </w:tc>
        <w:tc>
          <w:tcPr>
            <w:tcW w:w="1276" w:type="dxa"/>
          </w:tcPr>
          <w:p w:rsidR="00817DA8" w:rsidRPr="00A252B9" w:rsidRDefault="00820E1A" w:rsidP="0009785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701" w:type="dxa"/>
          </w:tcPr>
          <w:p w:rsidR="00817DA8" w:rsidRPr="00A252B9" w:rsidRDefault="00817DA8" w:rsidP="0009785A">
            <w:pPr>
              <w:spacing w:after="0" w:line="240" w:lineRule="auto"/>
              <w:jc w:val="center"/>
              <w:rPr>
                <w:rFonts w:ascii="Times New Roman" w:eastAsia="Times New Roman" w:hAnsi="Times New Roman" w:cs="Times New Roman"/>
                <w:sz w:val="24"/>
                <w:szCs w:val="24"/>
              </w:rPr>
            </w:pPr>
            <w:r w:rsidRPr="00A252B9">
              <w:rPr>
                <w:rFonts w:ascii="Times New Roman" w:eastAsia="Times New Roman" w:hAnsi="Times New Roman" w:cs="Times New Roman"/>
                <w:sz w:val="24"/>
                <w:szCs w:val="24"/>
              </w:rPr>
              <w:t>2</w:t>
            </w:r>
          </w:p>
        </w:tc>
      </w:tr>
      <w:tr w:rsidR="00817DA8" w:rsidRPr="00037761" w:rsidTr="00817DA8">
        <w:trPr>
          <w:trHeight w:val="692"/>
        </w:trPr>
        <w:tc>
          <w:tcPr>
            <w:tcW w:w="2518" w:type="dxa"/>
            <w:gridSpan w:val="2"/>
          </w:tcPr>
          <w:p w:rsidR="00817DA8" w:rsidRPr="00A252B9" w:rsidRDefault="00817DA8" w:rsidP="00ED26D7">
            <w:pPr>
              <w:spacing w:line="228" w:lineRule="auto"/>
              <w:rPr>
                <w:rFonts w:ascii="Times New Roman" w:hAnsi="Times New Roman" w:cs="Times New Roman"/>
                <w:b/>
                <w:sz w:val="24"/>
                <w:szCs w:val="24"/>
              </w:rPr>
            </w:pPr>
            <w:r w:rsidRPr="00A252B9">
              <w:rPr>
                <w:rFonts w:ascii="Times New Roman" w:hAnsi="Times New Roman" w:cs="Times New Roman"/>
                <w:b/>
                <w:sz w:val="24"/>
                <w:szCs w:val="24"/>
              </w:rPr>
              <w:t>Раздел 4. РЫНОЧНАЯ ЭКОНОМИКА</w:t>
            </w:r>
          </w:p>
          <w:p w:rsidR="00817DA8" w:rsidRPr="00A252B9" w:rsidRDefault="00817DA8" w:rsidP="00A97B0E">
            <w:pPr>
              <w:shd w:val="clear" w:color="auto" w:fill="FFFFFF"/>
              <w:autoSpaceDE w:val="0"/>
              <w:autoSpaceDN w:val="0"/>
              <w:adjustRightInd w:val="0"/>
              <w:spacing w:after="0" w:line="240" w:lineRule="auto"/>
              <w:jc w:val="both"/>
              <w:rPr>
                <w:rFonts w:ascii="Times New Roman" w:hAnsi="Times New Roman" w:cs="Times New Roman"/>
                <w:b/>
                <w:color w:val="000000"/>
                <w:sz w:val="24"/>
                <w:szCs w:val="24"/>
              </w:rPr>
            </w:pPr>
          </w:p>
        </w:tc>
        <w:tc>
          <w:tcPr>
            <w:tcW w:w="1843" w:type="dxa"/>
          </w:tcPr>
          <w:p w:rsidR="00817DA8" w:rsidRPr="00837586" w:rsidRDefault="00817DA8" w:rsidP="0009785A">
            <w:pPr>
              <w:ind w:right="57"/>
              <w:jc w:val="center"/>
              <w:rPr>
                <w:rFonts w:ascii="Times New Roman" w:hAnsi="Times New Roman" w:cs="Times New Roman"/>
                <w:color w:val="000000" w:themeColor="text1"/>
                <w:sz w:val="24"/>
                <w:szCs w:val="24"/>
              </w:rPr>
            </w:pPr>
          </w:p>
        </w:tc>
        <w:tc>
          <w:tcPr>
            <w:tcW w:w="1843" w:type="dxa"/>
          </w:tcPr>
          <w:p w:rsidR="00817DA8" w:rsidRPr="00837586" w:rsidRDefault="00817DA8" w:rsidP="0009785A">
            <w:pPr>
              <w:ind w:right="57"/>
              <w:jc w:val="center"/>
              <w:rPr>
                <w:rFonts w:ascii="Times New Roman" w:hAnsi="Times New Roman" w:cs="Times New Roman"/>
                <w:color w:val="000000" w:themeColor="text1"/>
                <w:sz w:val="24"/>
                <w:szCs w:val="24"/>
              </w:rPr>
            </w:pPr>
          </w:p>
        </w:tc>
        <w:tc>
          <w:tcPr>
            <w:tcW w:w="1276" w:type="dxa"/>
          </w:tcPr>
          <w:p w:rsidR="00817DA8" w:rsidRPr="00A252B9" w:rsidRDefault="00817DA8" w:rsidP="0009785A">
            <w:pPr>
              <w:spacing w:after="0" w:line="240" w:lineRule="auto"/>
              <w:jc w:val="center"/>
              <w:rPr>
                <w:rFonts w:ascii="Times New Roman" w:eastAsia="Times New Roman" w:hAnsi="Times New Roman" w:cs="Times New Roman"/>
                <w:sz w:val="24"/>
                <w:szCs w:val="24"/>
              </w:rPr>
            </w:pPr>
          </w:p>
        </w:tc>
        <w:tc>
          <w:tcPr>
            <w:tcW w:w="1701" w:type="dxa"/>
          </w:tcPr>
          <w:p w:rsidR="00817DA8" w:rsidRPr="00A252B9" w:rsidRDefault="00817DA8" w:rsidP="0009785A">
            <w:pPr>
              <w:spacing w:after="0" w:line="240" w:lineRule="auto"/>
              <w:jc w:val="center"/>
              <w:rPr>
                <w:rFonts w:ascii="Times New Roman" w:eastAsia="Times New Roman" w:hAnsi="Times New Roman" w:cs="Times New Roman"/>
                <w:sz w:val="24"/>
                <w:szCs w:val="24"/>
              </w:rPr>
            </w:pPr>
          </w:p>
        </w:tc>
      </w:tr>
      <w:tr w:rsidR="00817DA8" w:rsidRPr="00037761" w:rsidTr="00817DA8">
        <w:trPr>
          <w:trHeight w:val="692"/>
        </w:trPr>
        <w:tc>
          <w:tcPr>
            <w:tcW w:w="2518" w:type="dxa"/>
            <w:gridSpan w:val="2"/>
          </w:tcPr>
          <w:p w:rsidR="00817DA8" w:rsidRPr="00A252B9" w:rsidRDefault="00817DA8" w:rsidP="00A97B0E">
            <w:pPr>
              <w:pStyle w:val="af4"/>
              <w:jc w:val="both"/>
              <w:rPr>
                <w:sz w:val="24"/>
                <w:szCs w:val="24"/>
              </w:rPr>
            </w:pPr>
            <w:r w:rsidRPr="00A252B9">
              <w:rPr>
                <w:sz w:val="24"/>
                <w:szCs w:val="24"/>
              </w:rPr>
              <w:t>Тема 4.1. Рыночный механизм. Рыночное равновесие. Рыночные структуры.</w:t>
            </w:r>
          </w:p>
        </w:tc>
        <w:tc>
          <w:tcPr>
            <w:tcW w:w="1843" w:type="dxa"/>
          </w:tcPr>
          <w:p w:rsidR="00817DA8" w:rsidRPr="00837586" w:rsidRDefault="00817DA8" w:rsidP="00A97B0E">
            <w:pPr>
              <w:ind w:right="57"/>
              <w:jc w:val="center"/>
              <w:rPr>
                <w:rFonts w:ascii="Times New Roman" w:hAnsi="Times New Roman" w:cs="Times New Roman"/>
                <w:color w:val="000000" w:themeColor="text1"/>
                <w:sz w:val="24"/>
                <w:szCs w:val="24"/>
              </w:rPr>
            </w:pPr>
            <w:r w:rsidRPr="00837586">
              <w:rPr>
                <w:rFonts w:ascii="Times New Roman" w:hAnsi="Times New Roman" w:cs="Times New Roman"/>
                <w:color w:val="000000" w:themeColor="text1"/>
                <w:sz w:val="24"/>
                <w:szCs w:val="24"/>
              </w:rPr>
              <w:t>2</w:t>
            </w:r>
          </w:p>
        </w:tc>
        <w:tc>
          <w:tcPr>
            <w:tcW w:w="1843" w:type="dxa"/>
          </w:tcPr>
          <w:p w:rsidR="00817DA8" w:rsidRPr="00837586" w:rsidRDefault="00817DA8" w:rsidP="00A97B0E">
            <w:pPr>
              <w:ind w:right="57"/>
              <w:jc w:val="center"/>
              <w:rPr>
                <w:rFonts w:ascii="Times New Roman" w:hAnsi="Times New Roman" w:cs="Times New Roman"/>
                <w:color w:val="000000" w:themeColor="text1"/>
                <w:sz w:val="24"/>
                <w:szCs w:val="24"/>
              </w:rPr>
            </w:pPr>
          </w:p>
        </w:tc>
        <w:tc>
          <w:tcPr>
            <w:tcW w:w="1276" w:type="dxa"/>
          </w:tcPr>
          <w:p w:rsidR="00817DA8" w:rsidRPr="00A252B9" w:rsidRDefault="00817DA8" w:rsidP="00A97B0E">
            <w:pPr>
              <w:spacing w:after="0" w:line="240" w:lineRule="auto"/>
              <w:jc w:val="center"/>
              <w:rPr>
                <w:rFonts w:ascii="Times New Roman" w:eastAsia="Times New Roman" w:hAnsi="Times New Roman" w:cs="Times New Roman"/>
                <w:sz w:val="24"/>
                <w:szCs w:val="24"/>
              </w:rPr>
            </w:pPr>
            <w:r w:rsidRPr="00A252B9">
              <w:rPr>
                <w:rFonts w:ascii="Times New Roman" w:eastAsia="Times New Roman" w:hAnsi="Times New Roman" w:cs="Times New Roman"/>
                <w:sz w:val="24"/>
                <w:szCs w:val="24"/>
              </w:rPr>
              <w:t>2</w:t>
            </w:r>
          </w:p>
        </w:tc>
        <w:tc>
          <w:tcPr>
            <w:tcW w:w="1701" w:type="dxa"/>
          </w:tcPr>
          <w:p w:rsidR="00817DA8" w:rsidRPr="00A252B9" w:rsidRDefault="00817DA8" w:rsidP="00A97B0E">
            <w:pPr>
              <w:spacing w:after="0" w:line="240" w:lineRule="auto"/>
              <w:jc w:val="center"/>
              <w:rPr>
                <w:rFonts w:ascii="Times New Roman" w:eastAsia="Times New Roman" w:hAnsi="Times New Roman" w:cs="Times New Roman"/>
                <w:sz w:val="24"/>
                <w:szCs w:val="24"/>
              </w:rPr>
            </w:pPr>
          </w:p>
        </w:tc>
      </w:tr>
      <w:tr w:rsidR="00817DA8" w:rsidRPr="00037761" w:rsidTr="00817DA8">
        <w:tc>
          <w:tcPr>
            <w:tcW w:w="2518" w:type="dxa"/>
            <w:gridSpan w:val="2"/>
          </w:tcPr>
          <w:p w:rsidR="00817DA8" w:rsidRPr="00A252B9" w:rsidRDefault="00817DA8" w:rsidP="00A97B0E">
            <w:pPr>
              <w:pStyle w:val="af4"/>
              <w:jc w:val="both"/>
              <w:rPr>
                <w:sz w:val="24"/>
                <w:szCs w:val="24"/>
              </w:rPr>
            </w:pPr>
            <w:r w:rsidRPr="00A252B9">
              <w:rPr>
                <w:sz w:val="24"/>
                <w:szCs w:val="24"/>
              </w:rPr>
              <w:t>Тема 4.2. Экономика предприятия: цели, организационные формы.</w:t>
            </w:r>
          </w:p>
        </w:tc>
        <w:tc>
          <w:tcPr>
            <w:tcW w:w="1843" w:type="dxa"/>
          </w:tcPr>
          <w:p w:rsidR="00817DA8" w:rsidRPr="00837586" w:rsidRDefault="001A2D91" w:rsidP="00A97B0E">
            <w:pPr>
              <w:jc w:val="center"/>
              <w:rPr>
                <w:rFonts w:ascii="Times New Roman" w:hAnsi="Times New Roman" w:cs="Times New Roman"/>
                <w:color w:val="000000" w:themeColor="text1"/>
                <w:sz w:val="24"/>
                <w:szCs w:val="24"/>
              </w:rPr>
            </w:pPr>
            <w:r w:rsidRPr="00837586">
              <w:rPr>
                <w:rFonts w:ascii="Times New Roman" w:hAnsi="Times New Roman" w:cs="Times New Roman"/>
                <w:color w:val="000000" w:themeColor="text1"/>
                <w:sz w:val="24"/>
                <w:szCs w:val="24"/>
              </w:rPr>
              <w:t>8</w:t>
            </w:r>
          </w:p>
        </w:tc>
        <w:tc>
          <w:tcPr>
            <w:tcW w:w="1843" w:type="dxa"/>
          </w:tcPr>
          <w:p w:rsidR="00817DA8" w:rsidRPr="00837586" w:rsidRDefault="00E61EED" w:rsidP="00A97B0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1276" w:type="dxa"/>
          </w:tcPr>
          <w:p w:rsidR="00817DA8" w:rsidRPr="00A252B9" w:rsidRDefault="00820E1A" w:rsidP="00A97B0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701" w:type="dxa"/>
          </w:tcPr>
          <w:p w:rsidR="00817DA8" w:rsidRPr="00A252B9" w:rsidRDefault="00817DA8" w:rsidP="00A97B0E">
            <w:pPr>
              <w:spacing w:after="0" w:line="240" w:lineRule="auto"/>
              <w:jc w:val="center"/>
              <w:rPr>
                <w:rFonts w:ascii="Times New Roman" w:eastAsia="Times New Roman" w:hAnsi="Times New Roman" w:cs="Times New Roman"/>
                <w:sz w:val="24"/>
                <w:szCs w:val="24"/>
              </w:rPr>
            </w:pPr>
            <w:r w:rsidRPr="00A252B9">
              <w:rPr>
                <w:rFonts w:ascii="Times New Roman" w:eastAsia="Times New Roman" w:hAnsi="Times New Roman" w:cs="Times New Roman"/>
                <w:sz w:val="24"/>
                <w:szCs w:val="24"/>
              </w:rPr>
              <w:t>2</w:t>
            </w:r>
          </w:p>
        </w:tc>
      </w:tr>
      <w:tr w:rsidR="00817DA8" w:rsidRPr="00037761" w:rsidTr="00817DA8">
        <w:tc>
          <w:tcPr>
            <w:tcW w:w="2518" w:type="dxa"/>
            <w:gridSpan w:val="2"/>
          </w:tcPr>
          <w:p w:rsidR="00817DA8" w:rsidRPr="00A252B9" w:rsidRDefault="00817DA8" w:rsidP="00ED26D7">
            <w:pPr>
              <w:tabs>
                <w:tab w:val="left" w:pos="1500"/>
              </w:tabs>
              <w:suppressAutoHyphens/>
              <w:spacing w:line="228" w:lineRule="auto"/>
              <w:jc w:val="center"/>
              <w:rPr>
                <w:rFonts w:ascii="Times New Roman" w:hAnsi="Times New Roman" w:cs="Times New Roman"/>
                <w:b/>
                <w:sz w:val="24"/>
                <w:szCs w:val="24"/>
              </w:rPr>
            </w:pPr>
            <w:r w:rsidRPr="00A252B9">
              <w:rPr>
                <w:rFonts w:ascii="Times New Roman" w:hAnsi="Times New Roman" w:cs="Times New Roman"/>
                <w:b/>
                <w:sz w:val="24"/>
                <w:szCs w:val="24"/>
              </w:rPr>
              <w:t>Раздел 5. ТРУД И ЗАРАБОТНАЯ ПЛАТА</w:t>
            </w:r>
          </w:p>
          <w:p w:rsidR="00817DA8" w:rsidRPr="00A252B9" w:rsidRDefault="00817DA8" w:rsidP="00A97B0E">
            <w:pPr>
              <w:tabs>
                <w:tab w:val="left" w:pos="1500"/>
              </w:tabs>
              <w:suppressAutoHyphens/>
              <w:spacing w:after="0" w:line="240" w:lineRule="auto"/>
              <w:jc w:val="both"/>
              <w:rPr>
                <w:rFonts w:ascii="Times New Roman" w:hAnsi="Times New Roman" w:cs="Times New Roman"/>
                <w:b/>
                <w:sz w:val="24"/>
                <w:szCs w:val="24"/>
              </w:rPr>
            </w:pPr>
          </w:p>
        </w:tc>
        <w:tc>
          <w:tcPr>
            <w:tcW w:w="1843" w:type="dxa"/>
          </w:tcPr>
          <w:p w:rsidR="00817DA8" w:rsidRPr="00837586" w:rsidRDefault="00817DA8" w:rsidP="00A97B0E">
            <w:pPr>
              <w:jc w:val="center"/>
              <w:rPr>
                <w:rFonts w:ascii="Times New Roman" w:hAnsi="Times New Roman" w:cs="Times New Roman"/>
                <w:b/>
                <w:color w:val="000000" w:themeColor="text1"/>
                <w:sz w:val="24"/>
                <w:szCs w:val="24"/>
              </w:rPr>
            </w:pPr>
          </w:p>
        </w:tc>
        <w:tc>
          <w:tcPr>
            <w:tcW w:w="1843" w:type="dxa"/>
          </w:tcPr>
          <w:p w:rsidR="00817DA8" w:rsidRPr="00837586" w:rsidRDefault="00817DA8" w:rsidP="00A97B0E">
            <w:pPr>
              <w:jc w:val="center"/>
              <w:rPr>
                <w:rFonts w:ascii="Times New Roman" w:hAnsi="Times New Roman" w:cs="Times New Roman"/>
                <w:b/>
                <w:color w:val="000000" w:themeColor="text1"/>
                <w:sz w:val="24"/>
                <w:szCs w:val="24"/>
              </w:rPr>
            </w:pPr>
          </w:p>
        </w:tc>
        <w:tc>
          <w:tcPr>
            <w:tcW w:w="1276" w:type="dxa"/>
          </w:tcPr>
          <w:p w:rsidR="00817DA8" w:rsidRPr="00A252B9" w:rsidRDefault="00817DA8" w:rsidP="00A97B0E">
            <w:pPr>
              <w:spacing w:after="0" w:line="240" w:lineRule="auto"/>
              <w:jc w:val="center"/>
              <w:rPr>
                <w:rFonts w:ascii="Times New Roman" w:eastAsia="Times New Roman" w:hAnsi="Times New Roman" w:cs="Times New Roman"/>
                <w:sz w:val="24"/>
                <w:szCs w:val="24"/>
              </w:rPr>
            </w:pPr>
          </w:p>
        </w:tc>
        <w:tc>
          <w:tcPr>
            <w:tcW w:w="1701" w:type="dxa"/>
          </w:tcPr>
          <w:p w:rsidR="00817DA8" w:rsidRPr="00A252B9" w:rsidRDefault="00817DA8" w:rsidP="00A97B0E">
            <w:pPr>
              <w:spacing w:after="0" w:line="240" w:lineRule="auto"/>
              <w:jc w:val="center"/>
              <w:rPr>
                <w:rFonts w:ascii="Times New Roman" w:eastAsia="Times New Roman" w:hAnsi="Times New Roman" w:cs="Times New Roman"/>
                <w:sz w:val="24"/>
                <w:szCs w:val="24"/>
              </w:rPr>
            </w:pPr>
          </w:p>
        </w:tc>
      </w:tr>
      <w:tr w:rsidR="00817DA8" w:rsidRPr="00037761" w:rsidTr="00817DA8">
        <w:tc>
          <w:tcPr>
            <w:tcW w:w="2518" w:type="dxa"/>
            <w:gridSpan w:val="2"/>
          </w:tcPr>
          <w:p w:rsidR="00817DA8" w:rsidRPr="00A252B9" w:rsidRDefault="00817DA8" w:rsidP="002709C7">
            <w:pPr>
              <w:spacing w:after="0" w:line="240" w:lineRule="auto"/>
              <w:jc w:val="both"/>
              <w:rPr>
                <w:rFonts w:ascii="Times New Roman" w:hAnsi="Times New Roman" w:cs="Times New Roman"/>
                <w:sz w:val="24"/>
                <w:szCs w:val="24"/>
              </w:rPr>
            </w:pPr>
            <w:r w:rsidRPr="00A252B9">
              <w:rPr>
                <w:rFonts w:ascii="Times New Roman" w:hAnsi="Times New Roman" w:cs="Times New Roman"/>
                <w:sz w:val="24"/>
                <w:szCs w:val="24"/>
              </w:rPr>
              <w:t>Тема 5.1. Рынок труда. Заработная плата и мотивация труд.</w:t>
            </w:r>
          </w:p>
          <w:p w:rsidR="00817DA8" w:rsidRPr="00A252B9" w:rsidRDefault="00817DA8" w:rsidP="00ED26D7">
            <w:pPr>
              <w:spacing w:after="0" w:line="240" w:lineRule="auto"/>
              <w:ind w:firstLine="709"/>
              <w:jc w:val="both"/>
              <w:rPr>
                <w:rFonts w:ascii="Times New Roman" w:hAnsi="Times New Roman" w:cs="Times New Roman"/>
                <w:i/>
                <w:sz w:val="24"/>
                <w:szCs w:val="24"/>
              </w:rPr>
            </w:pPr>
          </w:p>
        </w:tc>
        <w:tc>
          <w:tcPr>
            <w:tcW w:w="1843" w:type="dxa"/>
          </w:tcPr>
          <w:p w:rsidR="00817DA8" w:rsidRPr="00837586" w:rsidRDefault="00817DA8" w:rsidP="00A97B0E">
            <w:pPr>
              <w:jc w:val="center"/>
              <w:rPr>
                <w:rFonts w:ascii="Times New Roman" w:hAnsi="Times New Roman" w:cs="Times New Roman"/>
                <w:b/>
                <w:color w:val="000000" w:themeColor="text1"/>
                <w:sz w:val="24"/>
                <w:szCs w:val="24"/>
              </w:rPr>
            </w:pPr>
            <w:r w:rsidRPr="00837586">
              <w:rPr>
                <w:rFonts w:ascii="Times New Roman" w:hAnsi="Times New Roman" w:cs="Times New Roman"/>
                <w:b/>
                <w:color w:val="000000" w:themeColor="text1"/>
                <w:sz w:val="24"/>
                <w:szCs w:val="24"/>
              </w:rPr>
              <w:t>2</w:t>
            </w:r>
          </w:p>
        </w:tc>
        <w:tc>
          <w:tcPr>
            <w:tcW w:w="1843" w:type="dxa"/>
          </w:tcPr>
          <w:p w:rsidR="00817DA8" w:rsidRPr="00837586" w:rsidRDefault="00817DA8" w:rsidP="00A97B0E">
            <w:pPr>
              <w:jc w:val="center"/>
              <w:rPr>
                <w:rFonts w:ascii="Times New Roman" w:hAnsi="Times New Roman" w:cs="Times New Roman"/>
                <w:b/>
                <w:color w:val="000000" w:themeColor="text1"/>
                <w:sz w:val="24"/>
                <w:szCs w:val="24"/>
              </w:rPr>
            </w:pPr>
          </w:p>
        </w:tc>
        <w:tc>
          <w:tcPr>
            <w:tcW w:w="1276" w:type="dxa"/>
          </w:tcPr>
          <w:p w:rsidR="00817DA8" w:rsidRPr="00A252B9" w:rsidRDefault="00817DA8" w:rsidP="00A97B0E">
            <w:pPr>
              <w:spacing w:after="0" w:line="240" w:lineRule="auto"/>
              <w:jc w:val="center"/>
              <w:rPr>
                <w:rFonts w:ascii="Times New Roman" w:eastAsia="Times New Roman" w:hAnsi="Times New Roman" w:cs="Times New Roman"/>
                <w:sz w:val="24"/>
                <w:szCs w:val="24"/>
              </w:rPr>
            </w:pPr>
            <w:r w:rsidRPr="00A252B9">
              <w:rPr>
                <w:rFonts w:ascii="Times New Roman" w:eastAsia="Times New Roman" w:hAnsi="Times New Roman" w:cs="Times New Roman"/>
                <w:sz w:val="24"/>
                <w:szCs w:val="24"/>
              </w:rPr>
              <w:t>2</w:t>
            </w:r>
          </w:p>
        </w:tc>
        <w:tc>
          <w:tcPr>
            <w:tcW w:w="1701" w:type="dxa"/>
          </w:tcPr>
          <w:p w:rsidR="00817DA8" w:rsidRPr="00A252B9" w:rsidRDefault="00817DA8" w:rsidP="00A97B0E">
            <w:pPr>
              <w:spacing w:after="0" w:line="240" w:lineRule="auto"/>
              <w:jc w:val="center"/>
              <w:rPr>
                <w:rFonts w:ascii="Times New Roman" w:eastAsia="Times New Roman" w:hAnsi="Times New Roman" w:cs="Times New Roman"/>
                <w:sz w:val="24"/>
                <w:szCs w:val="24"/>
              </w:rPr>
            </w:pPr>
          </w:p>
        </w:tc>
      </w:tr>
      <w:tr w:rsidR="00817DA8" w:rsidRPr="00037761" w:rsidTr="00817DA8">
        <w:tc>
          <w:tcPr>
            <w:tcW w:w="2518" w:type="dxa"/>
            <w:gridSpan w:val="2"/>
          </w:tcPr>
          <w:p w:rsidR="00817DA8" w:rsidRPr="00A252B9" w:rsidRDefault="00817DA8" w:rsidP="00ED26D7">
            <w:pPr>
              <w:tabs>
                <w:tab w:val="left" w:pos="4248"/>
                <w:tab w:val="left" w:pos="5328"/>
                <w:tab w:val="left" w:pos="6495"/>
                <w:tab w:val="left" w:pos="8568"/>
              </w:tabs>
              <w:spacing w:after="0" w:line="240" w:lineRule="auto"/>
              <w:jc w:val="both"/>
              <w:rPr>
                <w:rFonts w:ascii="Times New Roman" w:hAnsi="Times New Roman" w:cs="Times New Roman"/>
                <w:sz w:val="24"/>
                <w:szCs w:val="24"/>
              </w:rPr>
            </w:pPr>
            <w:r w:rsidRPr="00A252B9">
              <w:rPr>
                <w:rFonts w:ascii="Times New Roman" w:hAnsi="Times New Roman" w:cs="Times New Roman"/>
                <w:sz w:val="24"/>
                <w:szCs w:val="24"/>
              </w:rPr>
              <w:t>Тема 5.2. Безработица. Политика государства в области занятости.</w:t>
            </w:r>
          </w:p>
          <w:p w:rsidR="00817DA8" w:rsidRPr="00A252B9" w:rsidRDefault="00817DA8" w:rsidP="00A97B0E">
            <w:pPr>
              <w:tabs>
                <w:tab w:val="left" w:pos="4248"/>
                <w:tab w:val="left" w:pos="5328"/>
                <w:tab w:val="left" w:pos="6495"/>
                <w:tab w:val="left" w:pos="8568"/>
              </w:tabs>
              <w:spacing w:after="0" w:line="240" w:lineRule="auto"/>
              <w:jc w:val="both"/>
              <w:rPr>
                <w:rFonts w:ascii="Times New Roman" w:hAnsi="Times New Roman" w:cs="Times New Roman"/>
                <w:i/>
                <w:sz w:val="24"/>
                <w:szCs w:val="24"/>
              </w:rPr>
            </w:pPr>
          </w:p>
        </w:tc>
        <w:tc>
          <w:tcPr>
            <w:tcW w:w="1843" w:type="dxa"/>
          </w:tcPr>
          <w:p w:rsidR="00817DA8" w:rsidRPr="00837586" w:rsidRDefault="00817DA8" w:rsidP="00A97B0E">
            <w:pPr>
              <w:jc w:val="center"/>
              <w:rPr>
                <w:rFonts w:ascii="Times New Roman" w:hAnsi="Times New Roman" w:cs="Times New Roman"/>
                <w:b/>
                <w:color w:val="000000" w:themeColor="text1"/>
                <w:sz w:val="24"/>
                <w:szCs w:val="24"/>
              </w:rPr>
            </w:pPr>
            <w:r w:rsidRPr="00837586">
              <w:rPr>
                <w:rFonts w:ascii="Times New Roman" w:hAnsi="Times New Roman" w:cs="Times New Roman"/>
                <w:b/>
                <w:color w:val="000000" w:themeColor="text1"/>
                <w:sz w:val="24"/>
                <w:szCs w:val="24"/>
              </w:rPr>
              <w:t>2</w:t>
            </w:r>
          </w:p>
        </w:tc>
        <w:tc>
          <w:tcPr>
            <w:tcW w:w="1843" w:type="dxa"/>
          </w:tcPr>
          <w:p w:rsidR="00817DA8" w:rsidRPr="00837586" w:rsidRDefault="00817DA8" w:rsidP="00A97B0E">
            <w:pPr>
              <w:jc w:val="center"/>
              <w:rPr>
                <w:rFonts w:ascii="Times New Roman" w:hAnsi="Times New Roman" w:cs="Times New Roman"/>
                <w:b/>
                <w:color w:val="000000" w:themeColor="text1"/>
                <w:sz w:val="24"/>
                <w:szCs w:val="24"/>
              </w:rPr>
            </w:pPr>
          </w:p>
        </w:tc>
        <w:tc>
          <w:tcPr>
            <w:tcW w:w="1276" w:type="dxa"/>
          </w:tcPr>
          <w:p w:rsidR="00817DA8" w:rsidRPr="00A252B9" w:rsidRDefault="00817DA8" w:rsidP="00A97B0E">
            <w:pPr>
              <w:spacing w:after="0" w:line="240" w:lineRule="auto"/>
              <w:jc w:val="center"/>
              <w:rPr>
                <w:rFonts w:ascii="Times New Roman" w:eastAsia="Times New Roman" w:hAnsi="Times New Roman" w:cs="Times New Roman"/>
                <w:sz w:val="24"/>
                <w:szCs w:val="24"/>
              </w:rPr>
            </w:pPr>
            <w:r w:rsidRPr="00A252B9">
              <w:rPr>
                <w:rFonts w:ascii="Times New Roman" w:eastAsia="Times New Roman" w:hAnsi="Times New Roman" w:cs="Times New Roman"/>
                <w:sz w:val="24"/>
                <w:szCs w:val="24"/>
              </w:rPr>
              <w:t>2</w:t>
            </w:r>
          </w:p>
        </w:tc>
        <w:tc>
          <w:tcPr>
            <w:tcW w:w="1701" w:type="dxa"/>
          </w:tcPr>
          <w:p w:rsidR="00817DA8" w:rsidRPr="00A252B9" w:rsidRDefault="00817DA8" w:rsidP="00A97B0E">
            <w:pPr>
              <w:spacing w:after="0" w:line="240" w:lineRule="auto"/>
              <w:jc w:val="center"/>
              <w:rPr>
                <w:rFonts w:ascii="Times New Roman" w:eastAsia="Times New Roman" w:hAnsi="Times New Roman" w:cs="Times New Roman"/>
                <w:sz w:val="24"/>
                <w:szCs w:val="24"/>
              </w:rPr>
            </w:pPr>
          </w:p>
        </w:tc>
      </w:tr>
      <w:tr w:rsidR="00817DA8" w:rsidRPr="00037761" w:rsidTr="00817DA8">
        <w:tc>
          <w:tcPr>
            <w:tcW w:w="2518" w:type="dxa"/>
            <w:gridSpan w:val="2"/>
          </w:tcPr>
          <w:p w:rsidR="00817DA8" w:rsidRPr="00A252B9" w:rsidRDefault="00817DA8" w:rsidP="002709C7">
            <w:pPr>
              <w:spacing w:after="0" w:line="240" w:lineRule="auto"/>
              <w:jc w:val="both"/>
              <w:rPr>
                <w:rFonts w:ascii="Times New Roman" w:hAnsi="Times New Roman" w:cs="Times New Roman"/>
                <w:sz w:val="24"/>
                <w:szCs w:val="24"/>
              </w:rPr>
            </w:pPr>
            <w:r w:rsidRPr="00A252B9">
              <w:rPr>
                <w:rFonts w:ascii="Times New Roman" w:hAnsi="Times New Roman" w:cs="Times New Roman"/>
                <w:sz w:val="24"/>
                <w:szCs w:val="24"/>
              </w:rPr>
              <w:t>Тема 5.3. Наемный труд и профессиональные союзы.</w:t>
            </w:r>
          </w:p>
          <w:p w:rsidR="00817DA8" w:rsidRPr="00A252B9" w:rsidRDefault="00817DA8" w:rsidP="00ED26D7">
            <w:pPr>
              <w:tabs>
                <w:tab w:val="left" w:pos="4248"/>
                <w:tab w:val="left" w:pos="5328"/>
                <w:tab w:val="left" w:pos="6495"/>
                <w:tab w:val="left" w:pos="8568"/>
              </w:tabs>
              <w:spacing w:after="0" w:line="240" w:lineRule="auto"/>
              <w:jc w:val="both"/>
              <w:rPr>
                <w:rFonts w:ascii="Times New Roman" w:hAnsi="Times New Roman" w:cs="Times New Roman"/>
                <w:sz w:val="24"/>
                <w:szCs w:val="24"/>
              </w:rPr>
            </w:pPr>
          </w:p>
        </w:tc>
        <w:tc>
          <w:tcPr>
            <w:tcW w:w="1843" w:type="dxa"/>
          </w:tcPr>
          <w:p w:rsidR="00817DA8" w:rsidRPr="00837586" w:rsidRDefault="00817DA8" w:rsidP="00A97B0E">
            <w:pPr>
              <w:jc w:val="center"/>
              <w:rPr>
                <w:rFonts w:ascii="Times New Roman" w:hAnsi="Times New Roman" w:cs="Times New Roman"/>
                <w:b/>
                <w:color w:val="000000" w:themeColor="text1"/>
                <w:sz w:val="24"/>
                <w:szCs w:val="24"/>
              </w:rPr>
            </w:pPr>
            <w:r w:rsidRPr="00837586">
              <w:rPr>
                <w:rFonts w:ascii="Times New Roman" w:hAnsi="Times New Roman" w:cs="Times New Roman"/>
                <w:b/>
                <w:color w:val="000000" w:themeColor="text1"/>
                <w:sz w:val="24"/>
                <w:szCs w:val="24"/>
              </w:rPr>
              <w:t>6</w:t>
            </w:r>
          </w:p>
        </w:tc>
        <w:tc>
          <w:tcPr>
            <w:tcW w:w="1843" w:type="dxa"/>
          </w:tcPr>
          <w:p w:rsidR="00817DA8" w:rsidRPr="00837586" w:rsidRDefault="00817DA8" w:rsidP="00A97B0E">
            <w:pPr>
              <w:jc w:val="center"/>
              <w:rPr>
                <w:rFonts w:ascii="Times New Roman" w:hAnsi="Times New Roman" w:cs="Times New Roman"/>
                <w:b/>
                <w:color w:val="000000" w:themeColor="text1"/>
                <w:sz w:val="24"/>
                <w:szCs w:val="24"/>
              </w:rPr>
            </w:pPr>
          </w:p>
        </w:tc>
        <w:tc>
          <w:tcPr>
            <w:tcW w:w="1276" w:type="dxa"/>
          </w:tcPr>
          <w:p w:rsidR="00817DA8" w:rsidRPr="00A252B9" w:rsidRDefault="00820E1A" w:rsidP="00A97B0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701" w:type="dxa"/>
          </w:tcPr>
          <w:p w:rsidR="00817DA8" w:rsidRPr="00A252B9" w:rsidRDefault="00817DA8" w:rsidP="00A97B0E">
            <w:pPr>
              <w:spacing w:after="0" w:line="240" w:lineRule="auto"/>
              <w:jc w:val="center"/>
              <w:rPr>
                <w:rFonts w:ascii="Times New Roman" w:eastAsia="Times New Roman" w:hAnsi="Times New Roman" w:cs="Times New Roman"/>
                <w:sz w:val="24"/>
                <w:szCs w:val="24"/>
              </w:rPr>
            </w:pPr>
            <w:r w:rsidRPr="00A252B9">
              <w:rPr>
                <w:rFonts w:ascii="Times New Roman" w:eastAsia="Times New Roman" w:hAnsi="Times New Roman" w:cs="Times New Roman"/>
                <w:sz w:val="24"/>
                <w:szCs w:val="24"/>
              </w:rPr>
              <w:t>4</w:t>
            </w:r>
          </w:p>
        </w:tc>
      </w:tr>
      <w:tr w:rsidR="00817DA8" w:rsidRPr="00037761" w:rsidTr="00817DA8">
        <w:tc>
          <w:tcPr>
            <w:tcW w:w="2518" w:type="dxa"/>
            <w:gridSpan w:val="2"/>
          </w:tcPr>
          <w:p w:rsidR="00817DA8" w:rsidRPr="00A252B9" w:rsidRDefault="00817DA8" w:rsidP="002709C7">
            <w:pPr>
              <w:tabs>
                <w:tab w:val="left" w:pos="1500"/>
              </w:tabs>
              <w:suppressAutoHyphens/>
              <w:spacing w:line="240" w:lineRule="auto"/>
              <w:rPr>
                <w:rFonts w:ascii="Times New Roman" w:hAnsi="Times New Roman" w:cs="Times New Roman"/>
                <w:b/>
                <w:sz w:val="24"/>
                <w:szCs w:val="24"/>
              </w:rPr>
            </w:pPr>
            <w:r w:rsidRPr="00A252B9">
              <w:rPr>
                <w:rFonts w:ascii="Times New Roman" w:hAnsi="Times New Roman" w:cs="Times New Roman"/>
                <w:b/>
                <w:sz w:val="24"/>
                <w:szCs w:val="24"/>
              </w:rPr>
              <w:t>Раздел 6. ДЕНЬГИ И БАНКИ</w:t>
            </w:r>
          </w:p>
        </w:tc>
        <w:tc>
          <w:tcPr>
            <w:tcW w:w="1843" w:type="dxa"/>
          </w:tcPr>
          <w:p w:rsidR="00817DA8" w:rsidRPr="00837586" w:rsidRDefault="00817DA8" w:rsidP="00A97B0E">
            <w:pPr>
              <w:jc w:val="center"/>
              <w:rPr>
                <w:rFonts w:ascii="Times New Roman" w:hAnsi="Times New Roman" w:cs="Times New Roman"/>
                <w:b/>
                <w:color w:val="000000" w:themeColor="text1"/>
                <w:sz w:val="24"/>
                <w:szCs w:val="24"/>
              </w:rPr>
            </w:pPr>
          </w:p>
        </w:tc>
        <w:tc>
          <w:tcPr>
            <w:tcW w:w="1843" w:type="dxa"/>
          </w:tcPr>
          <w:p w:rsidR="00817DA8" w:rsidRPr="00837586" w:rsidRDefault="00817DA8" w:rsidP="00A97B0E">
            <w:pPr>
              <w:jc w:val="center"/>
              <w:rPr>
                <w:rFonts w:ascii="Times New Roman" w:hAnsi="Times New Roman" w:cs="Times New Roman"/>
                <w:b/>
                <w:color w:val="000000" w:themeColor="text1"/>
                <w:sz w:val="24"/>
                <w:szCs w:val="24"/>
              </w:rPr>
            </w:pPr>
          </w:p>
        </w:tc>
        <w:tc>
          <w:tcPr>
            <w:tcW w:w="1276" w:type="dxa"/>
          </w:tcPr>
          <w:p w:rsidR="00817DA8" w:rsidRPr="00A252B9" w:rsidRDefault="00817DA8" w:rsidP="00A97B0E">
            <w:pPr>
              <w:spacing w:after="0" w:line="240" w:lineRule="auto"/>
              <w:jc w:val="center"/>
              <w:rPr>
                <w:rFonts w:ascii="Times New Roman" w:eastAsia="Times New Roman" w:hAnsi="Times New Roman" w:cs="Times New Roman"/>
                <w:sz w:val="24"/>
                <w:szCs w:val="24"/>
              </w:rPr>
            </w:pPr>
          </w:p>
        </w:tc>
        <w:tc>
          <w:tcPr>
            <w:tcW w:w="1701" w:type="dxa"/>
          </w:tcPr>
          <w:p w:rsidR="00817DA8" w:rsidRPr="00A252B9" w:rsidRDefault="00817DA8" w:rsidP="00A97B0E">
            <w:pPr>
              <w:spacing w:after="0" w:line="240" w:lineRule="auto"/>
              <w:jc w:val="center"/>
              <w:rPr>
                <w:rFonts w:ascii="Times New Roman" w:eastAsia="Times New Roman" w:hAnsi="Times New Roman" w:cs="Times New Roman"/>
                <w:sz w:val="24"/>
                <w:szCs w:val="24"/>
              </w:rPr>
            </w:pPr>
          </w:p>
        </w:tc>
      </w:tr>
      <w:tr w:rsidR="00817DA8" w:rsidRPr="00037761" w:rsidTr="00817DA8">
        <w:tc>
          <w:tcPr>
            <w:tcW w:w="2518" w:type="dxa"/>
            <w:gridSpan w:val="2"/>
          </w:tcPr>
          <w:p w:rsidR="00817DA8" w:rsidRPr="00A252B9" w:rsidRDefault="00817DA8" w:rsidP="002709C7">
            <w:pPr>
              <w:pStyle w:val="af4"/>
              <w:jc w:val="both"/>
              <w:rPr>
                <w:sz w:val="24"/>
                <w:szCs w:val="24"/>
              </w:rPr>
            </w:pPr>
            <w:r w:rsidRPr="00A252B9">
              <w:rPr>
                <w:sz w:val="24"/>
                <w:szCs w:val="24"/>
              </w:rPr>
              <w:t>Тема 6.1. Деньги и их роль в экономике.</w:t>
            </w:r>
          </w:p>
          <w:p w:rsidR="00817DA8" w:rsidRPr="00A252B9" w:rsidRDefault="00817DA8" w:rsidP="00ED26D7">
            <w:pPr>
              <w:tabs>
                <w:tab w:val="left" w:pos="4248"/>
                <w:tab w:val="left" w:pos="5328"/>
                <w:tab w:val="left" w:pos="6495"/>
                <w:tab w:val="left" w:pos="8568"/>
              </w:tabs>
              <w:spacing w:after="0" w:line="240" w:lineRule="auto"/>
              <w:jc w:val="both"/>
              <w:rPr>
                <w:rFonts w:ascii="Times New Roman" w:hAnsi="Times New Roman" w:cs="Times New Roman"/>
                <w:sz w:val="24"/>
                <w:szCs w:val="24"/>
              </w:rPr>
            </w:pPr>
          </w:p>
        </w:tc>
        <w:tc>
          <w:tcPr>
            <w:tcW w:w="1843" w:type="dxa"/>
          </w:tcPr>
          <w:p w:rsidR="00817DA8" w:rsidRPr="00837586" w:rsidRDefault="00817DA8" w:rsidP="00A97B0E">
            <w:pPr>
              <w:jc w:val="center"/>
              <w:rPr>
                <w:rFonts w:ascii="Times New Roman" w:hAnsi="Times New Roman" w:cs="Times New Roman"/>
                <w:b/>
                <w:color w:val="000000" w:themeColor="text1"/>
                <w:sz w:val="24"/>
                <w:szCs w:val="24"/>
              </w:rPr>
            </w:pPr>
            <w:r w:rsidRPr="00837586">
              <w:rPr>
                <w:rFonts w:ascii="Times New Roman" w:hAnsi="Times New Roman" w:cs="Times New Roman"/>
                <w:b/>
                <w:color w:val="000000" w:themeColor="text1"/>
                <w:sz w:val="24"/>
                <w:szCs w:val="24"/>
              </w:rPr>
              <w:t>2</w:t>
            </w:r>
          </w:p>
        </w:tc>
        <w:tc>
          <w:tcPr>
            <w:tcW w:w="1843" w:type="dxa"/>
          </w:tcPr>
          <w:p w:rsidR="00817DA8" w:rsidRPr="00837586" w:rsidRDefault="00817DA8" w:rsidP="00A97B0E">
            <w:pPr>
              <w:jc w:val="center"/>
              <w:rPr>
                <w:rFonts w:ascii="Times New Roman" w:hAnsi="Times New Roman" w:cs="Times New Roman"/>
                <w:b/>
                <w:color w:val="000000" w:themeColor="text1"/>
                <w:sz w:val="24"/>
                <w:szCs w:val="24"/>
              </w:rPr>
            </w:pPr>
          </w:p>
        </w:tc>
        <w:tc>
          <w:tcPr>
            <w:tcW w:w="1276" w:type="dxa"/>
          </w:tcPr>
          <w:p w:rsidR="00817DA8" w:rsidRPr="00A252B9" w:rsidRDefault="00817DA8" w:rsidP="00A97B0E">
            <w:pPr>
              <w:spacing w:after="0" w:line="240" w:lineRule="auto"/>
              <w:jc w:val="center"/>
              <w:rPr>
                <w:rFonts w:ascii="Times New Roman" w:eastAsia="Times New Roman" w:hAnsi="Times New Roman" w:cs="Times New Roman"/>
                <w:sz w:val="24"/>
                <w:szCs w:val="24"/>
              </w:rPr>
            </w:pPr>
            <w:r w:rsidRPr="00A252B9">
              <w:rPr>
                <w:rFonts w:ascii="Times New Roman" w:eastAsia="Times New Roman" w:hAnsi="Times New Roman" w:cs="Times New Roman"/>
                <w:sz w:val="24"/>
                <w:szCs w:val="24"/>
              </w:rPr>
              <w:t>2</w:t>
            </w:r>
          </w:p>
        </w:tc>
        <w:tc>
          <w:tcPr>
            <w:tcW w:w="1701" w:type="dxa"/>
          </w:tcPr>
          <w:p w:rsidR="00817DA8" w:rsidRPr="00A252B9" w:rsidRDefault="00817DA8" w:rsidP="00A97B0E">
            <w:pPr>
              <w:spacing w:after="0" w:line="240" w:lineRule="auto"/>
              <w:jc w:val="center"/>
              <w:rPr>
                <w:rFonts w:ascii="Times New Roman" w:eastAsia="Times New Roman" w:hAnsi="Times New Roman" w:cs="Times New Roman"/>
                <w:sz w:val="24"/>
                <w:szCs w:val="24"/>
              </w:rPr>
            </w:pPr>
          </w:p>
        </w:tc>
      </w:tr>
      <w:tr w:rsidR="00817DA8" w:rsidRPr="00037761" w:rsidTr="00817DA8">
        <w:tc>
          <w:tcPr>
            <w:tcW w:w="2518" w:type="dxa"/>
            <w:gridSpan w:val="2"/>
          </w:tcPr>
          <w:p w:rsidR="00817DA8" w:rsidRPr="00A252B9" w:rsidRDefault="00817DA8" w:rsidP="002709C7">
            <w:pPr>
              <w:pStyle w:val="af4"/>
              <w:jc w:val="both"/>
              <w:rPr>
                <w:sz w:val="24"/>
                <w:szCs w:val="24"/>
              </w:rPr>
            </w:pPr>
            <w:r w:rsidRPr="00A252B9">
              <w:rPr>
                <w:sz w:val="24"/>
                <w:szCs w:val="24"/>
              </w:rPr>
              <w:lastRenderedPageBreak/>
              <w:t>Тема 6.2. Банковская система.</w:t>
            </w:r>
          </w:p>
          <w:p w:rsidR="00817DA8" w:rsidRPr="00A252B9" w:rsidRDefault="00817DA8" w:rsidP="00ED26D7">
            <w:pPr>
              <w:tabs>
                <w:tab w:val="left" w:pos="4248"/>
                <w:tab w:val="left" w:pos="5328"/>
                <w:tab w:val="left" w:pos="6495"/>
                <w:tab w:val="left" w:pos="8568"/>
              </w:tabs>
              <w:spacing w:after="0" w:line="240" w:lineRule="auto"/>
              <w:jc w:val="both"/>
              <w:rPr>
                <w:rFonts w:ascii="Times New Roman" w:hAnsi="Times New Roman" w:cs="Times New Roman"/>
                <w:sz w:val="24"/>
                <w:szCs w:val="24"/>
              </w:rPr>
            </w:pPr>
          </w:p>
        </w:tc>
        <w:tc>
          <w:tcPr>
            <w:tcW w:w="1843" w:type="dxa"/>
          </w:tcPr>
          <w:p w:rsidR="00817DA8" w:rsidRPr="00837586" w:rsidRDefault="001A2D91" w:rsidP="00A97B0E">
            <w:pPr>
              <w:jc w:val="center"/>
              <w:rPr>
                <w:rFonts w:ascii="Times New Roman" w:hAnsi="Times New Roman" w:cs="Times New Roman"/>
                <w:color w:val="000000" w:themeColor="text1"/>
                <w:sz w:val="24"/>
                <w:szCs w:val="24"/>
              </w:rPr>
            </w:pPr>
            <w:r w:rsidRPr="00837586">
              <w:rPr>
                <w:rFonts w:ascii="Times New Roman" w:hAnsi="Times New Roman" w:cs="Times New Roman"/>
                <w:color w:val="000000" w:themeColor="text1"/>
                <w:sz w:val="24"/>
                <w:szCs w:val="24"/>
              </w:rPr>
              <w:t>12</w:t>
            </w:r>
          </w:p>
        </w:tc>
        <w:tc>
          <w:tcPr>
            <w:tcW w:w="1843" w:type="dxa"/>
          </w:tcPr>
          <w:p w:rsidR="00817DA8" w:rsidRPr="00837586" w:rsidRDefault="00E61EED" w:rsidP="00A97B0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1276" w:type="dxa"/>
          </w:tcPr>
          <w:p w:rsidR="00817DA8" w:rsidRPr="00A252B9" w:rsidRDefault="00820E1A" w:rsidP="00A97B0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701" w:type="dxa"/>
          </w:tcPr>
          <w:p w:rsidR="00817DA8" w:rsidRPr="00A252B9" w:rsidRDefault="00817DA8" w:rsidP="00A97B0E">
            <w:pPr>
              <w:spacing w:after="0" w:line="240" w:lineRule="auto"/>
              <w:jc w:val="center"/>
              <w:rPr>
                <w:rFonts w:ascii="Times New Roman" w:eastAsia="Times New Roman" w:hAnsi="Times New Roman" w:cs="Times New Roman"/>
                <w:sz w:val="24"/>
                <w:szCs w:val="24"/>
              </w:rPr>
            </w:pPr>
            <w:r w:rsidRPr="00A252B9">
              <w:rPr>
                <w:rFonts w:ascii="Times New Roman" w:eastAsia="Times New Roman" w:hAnsi="Times New Roman" w:cs="Times New Roman"/>
                <w:sz w:val="24"/>
                <w:szCs w:val="24"/>
              </w:rPr>
              <w:t>6</w:t>
            </w:r>
          </w:p>
        </w:tc>
      </w:tr>
      <w:tr w:rsidR="00817DA8" w:rsidRPr="00037761" w:rsidTr="00817DA8">
        <w:tc>
          <w:tcPr>
            <w:tcW w:w="2518" w:type="dxa"/>
            <w:gridSpan w:val="2"/>
          </w:tcPr>
          <w:p w:rsidR="00817DA8" w:rsidRPr="00A252B9" w:rsidRDefault="00817DA8" w:rsidP="002709C7">
            <w:pPr>
              <w:spacing w:after="0" w:line="240" w:lineRule="auto"/>
              <w:rPr>
                <w:rFonts w:ascii="Times New Roman" w:hAnsi="Times New Roman" w:cs="Times New Roman"/>
                <w:b/>
                <w:sz w:val="24"/>
                <w:szCs w:val="24"/>
              </w:rPr>
            </w:pPr>
            <w:r w:rsidRPr="00A252B9">
              <w:rPr>
                <w:rFonts w:ascii="Times New Roman" w:hAnsi="Times New Roman" w:cs="Times New Roman"/>
                <w:b/>
                <w:sz w:val="24"/>
                <w:szCs w:val="24"/>
              </w:rPr>
              <w:t>Раздел 7. ГОСУДАРСТВО И ЭКОНОМИКА</w:t>
            </w:r>
          </w:p>
          <w:p w:rsidR="00817DA8" w:rsidRPr="00A252B9" w:rsidRDefault="00817DA8" w:rsidP="002709C7">
            <w:pPr>
              <w:tabs>
                <w:tab w:val="left" w:pos="1500"/>
              </w:tabs>
              <w:suppressAutoHyphens/>
              <w:spacing w:after="0" w:line="240" w:lineRule="auto"/>
              <w:ind w:firstLine="680"/>
              <w:jc w:val="both"/>
              <w:rPr>
                <w:rFonts w:ascii="Times New Roman" w:hAnsi="Times New Roman" w:cs="Times New Roman"/>
                <w:b/>
                <w:sz w:val="24"/>
                <w:szCs w:val="24"/>
              </w:rPr>
            </w:pPr>
          </w:p>
          <w:p w:rsidR="00817DA8" w:rsidRPr="00A252B9" w:rsidRDefault="00817DA8" w:rsidP="002709C7">
            <w:pPr>
              <w:spacing w:after="0" w:line="240" w:lineRule="auto"/>
              <w:ind w:firstLine="680"/>
              <w:jc w:val="both"/>
              <w:rPr>
                <w:rFonts w:ascii="Times New Roman" w:hAnsi="Times New Roman" w:cs="Times New Roman"/>
                <w:b/>
                <w:sz w:val="24"/>
                <w:szCs w:val="24"/>
              </w:rPr>
            </w:pPr>
          </w:p>
        </w:tc>
        <w:tc>
          <w:tcPr>
            <w:tcW w:w="1843" w:type="dxa"/>
          </w:tcPr>
          <w:p w:rsidR="00817DA8" w:rsidRPr="00837586" w:rsidRDefault="00817DA8" w:rsidP="00A97B0E">
            <w:pPr>
              <w:jc w:val="center"/>
              <w:rPr>
                <w:rFonts w:ascii="Times New Roman" w:hAnsi="Times New Roman" w:cs="Times New Roman"/>
                <w:b/>
                <w:color w:val="000000" w:themeColor="text1"/>
                <w:sz w:val="24"/>
                <w:szCs w:val="24"/>
              </w:rPr>
            </w:pPr>
          </w:p>
        </w:tc>
        <w:tc>
          <w:tcPr>
            <w:tcW w:w="1843" w:type="dxa"/>
          </w:tcPr>
          <w:p w:rsidR="00817DA8" w:rsidRPr="00837586" w:rsidRDefault="00817DA8" w:rsidP="00A97B0E">
            <w:pPr>
              <w:jc w:val="center"/>
              <w:rPr>
                <w:rFonts w:ascii="Times New Roman" w:hAnsi="Times New Roman" w:cs="Times New Roman"/>
                <w:b/>
                <w:color w:val="000000" w:themeColor="text1"/>
                <w:sz w:val="24"/>
                <w:szCs w:val="24"/>
              </w:rPr>
            </w:pPr>
          </w:p>
        </w:tc>
        <w:tc>
          <w:tcPr>
            <w:tcW w:w="1276" w:type="dxa"/>
          </w:tcPr>
          <w:p w:rsidR="00817DA8" w:rsidRPr="00A252B9" w:rsidRDefault="00817DA8" w:rsidP="00A97B0E">
            <w:pPr>
              <w:spacing w:after="0" w:line="240" w:lineRule="auto"/>
              <w:jc w:val="center"/>
              <w:rPr>
                <w:rFonts w:ascii="Times New Roman" w:eastAsia="Times New Roman" w:hAnsi="Times New Roman" w:cs="Times New Roman"/>
                <w:sz w:val="24"/>
                <w:szCs w:val="24"/>
              </w:rPr>
            </w:pPr>
          </w:p>
        </w:tc>
        <w:tc>
          <w:tcPr>
            <w:tcW w:w="1701" w:type="dxa"/>
          </w:tcPr>
          <w:p w:rsidR="00817DA8" w:rsidRPr="00A252B9" w:rsidRDefault="00817DA8" w:rsidP="00A97B0E">
            <w:pPr>
              <w:spacing w:after="0" w:line="240" w:lineRule="auto"/>
              <w:jc w:val="center"/>
              <w:rPr>
                <w:rFonts w:ascii="Times New Roman" w:eastAsia="Times New Roman" w:hAnsi="Times New Roman" w:cs="Times New Roman"/>
                <w:sz w:val="24"/>
                <w:szCs w:val="24"/>
              </w:rPr>
            </w:pPr>
          </w:p>
        </w:tc>
      </w:tr>
      <w:tr w:rsidR="00817DA8" w:rsidRPr="00037761" w:rsidTr="00817DA8">
        <w:tc>
          <w:tcPr>
            <w:tcW w:w="2518" w:type="dxa"/>
            <w:gridSpan w:val="2"/>
          </w:tcPr>
          <w:p w:rsidR="00817DA8" w:rsidRPr="00A252B9" w:rsidRDefault="00817DA8" w:rsidP="002709C7">
            <w:pPr>
              <w:tabs>
                <w:tab w:val="left" w:pos="1500"/>
              </w:tabs>
              <w:suppressAutoHyphens/>
              <w:spacing w:after="0" w:line="240" w:lineRule="auto"/>
              <w:jc w:val="both"/>
              <w:rPr>
                <w:rFonts w:ascii="Times New Roman" w:hAnsi="Times New Roman" w:cs="Times New Roman"/>
                <w:sz w:val="24"/>
                <w:szCs w:val="24"/>
              </w:rPr>
            </w:pPr>
            <w:r w:rsidRPr="00A252B9">
              <w:rPr>
                <w:rFonts w:ascii="Times New Roman" w:hAnsi="Times New Roman" w:cs="Times New Roman"/>
                <w:sz w:val="24"/>
                <w:szCs w:val="24"/>
              </w:rPr>
              <w:t>Тема 7.1. Роль государства в развитии экономики.</w:t>
            </w:r>
          </w:p>
          <w:p w:rsidR="00817DA8" w:rsidRPr="00A252B9" w:rsidRDefault="00817DA8" w:rsidP="00ED26D7">
            <w:pPr>
              <w:tabs>
                <w:tab w:val="left" w:pos="4248"/>
                <w:tab w:val="left" w:pos="5328"/>
                <w:tab w:val="left" w:pos="6495"/>
                <w:tab w:val="left" w:pos="8568"/>
              </w:tabs>
              <w:spacing w:after="0" w:line="240" w:lineRule="auto"/>
              <w:jc w:val="both"/>
              <w:rPr>
                <w:rFonts w:ascii="Times New Roman" w:hAnsi="Times New Roman" w:cs="Times New Roman"/>
                <w:sz w:val="24"/>
                <w:szCs w:val="24"/>
              </w:rPr>
            </w:pPr>
          </w:p>
        </w:tc>
        <w:tc>
          <w:tcPr>
            <w:tcW w:w="1843" w:type="dxa"/>
          </w:tcPr>
          <w:p w:rsidR="00817DA8" w:rsidRPr="00837586" w:rsidRDefault="00817DA8" w:rsidP="00A97B0E">
            <w:pPr>
              <w:jc w:val="center"/>
              <w:rPr>
                <w:rFonts w:ascii="Times New Roman" w:hAnsi="Times New Roman" w:cs="Times New Roman"/>
                <w:b/>
                <w:color w:val="000000" w:themeColor="text1"/>
                <w:sz w:val="24"/>
                <w:szCs w:val="24"/>
              </w:rPr>
            </w:pPr>
            <w:r w:rsidRPr="00837586">
              <w:rPr>
                <w:rFonts w:ascii="Times New Roman" w:hAnsi="Times New Roman" w:cs="Times New Roman"/>
                <w:b/>
                <w:color w:val="000000" w:themeColor="text1"/>
                <w:sz w:val="24"/>
                <w:szCs w:val="24"/>
              </w:rPr>
              <w:t>2</w:t>
            </w:r>
          </w:p>
        </w:tc>
        <w:tc>
          <w:tcPr>
            <w:tcW w:w="1843" w:type="dxa"/>
          </w:tcPr>
          <w:p w:rsidR="00817DA8" w:rsidRPr="00837586" w:rsidRDefault="00817DA8" w:rsidP="00A97B0E">
            <w:pPr>
              <w:jc w:val="center"/>
              <w:rPr>
                <w:rFonts w:ascii="Times New Roman" w:hAnsi="Times New Roman" w:cs="Times New Roman"/>
                <w:b/>
                <w:color w:val="000000" w:themeColor="text1"/>
                <w:sz w:val="24"/>
                <w:szCs w:val="24"/>
              </w:rPr>
            </w:pPr>
          </w:p>
        </w:tc>
        <w:tc>
          <w:tcPr>
            <w:tcW w:w="1276" w:type="dxa"/>
          </w:tcPr>
          <w:p w:rsidR="00817DA8" w:rsidRPr="00A252B9" w:rsidRDefault="00817DA8" w:rsidP="00A97B0E">
            <w:pPr>
              <w:spacing w:after="0" w:line="240" w:lineRule="auto"/>
              <w:jc w:val="center"/>
              <w:rPr>
                <w:rFonts w:ascii="Times New Roman" w:eastAsia="Times New Roman" w:hAnsi="Times New Roman" w:cs="Times New Roman"/>
                <w:sz w:val="24"/>
                <w:szCs w:val="24"/>
              </w:rPr>
            </w:pPr>
            <w:r w:rsidRPr="00A252B9">
              <w:rPr>
                <w:rFonts w:ascii="Times New Roman" w:eastAsia="Times New Roman" w:hAnsi="Times New Roman" w:cs="Times New Roman"/>
                <w:sz w:val="24"/>
                <w:szCs w:val="24"/>
              </w:rPr>
              <w:t>2</w:t>
            </w:r>
          </w:p>
        </w:tc>
        <w:tc>
          <w:tcPr>
            <w:tcW w:w="1701" w:type="dxa"/>
          </w:tcPr>
          <w:p w:rsidR="00817DA8" w:rsidRPr="00A252B9" w:rsidRDefault="00817DA8" w:rsidP="00A97B0E">
            <w:pPr>
              <w:spacing w:after="0" w:line="240" w:lineRule="auto"/>
              <w:jc w:val="center"/>
              <w:rPr>
                <w:rFonts w:ascii="Times New Roman" w:eastAsia="Times New Roman" w:hAnsi="Times New Roman" w:cs="Times New Roman"/>
                <w:sz w:val="24"/>
                <w:szCs w:val="24"/>
              </w:rPr>
            </w:pPr>
          </w:p>
        </w:tc>
      </w:tr>
      <w:tr w:rsidR="00817DA8" w:rsidRPr="00037761" w:rsidTr="00817DA8">
        <w:tc>
          <w:tcPr>
            <w:tcW w:w="2518" w:type="dxa"/>
            <w:gridSpan w:val="2"/>
          </w:tcPr>
          <w:p w:rsidR="00817DA8" w:rsidRPr="00A252B9" w:rsidRDefault="00817DA8" w:rsidP="002709C7">
            <w:pPr>
              <w:tabs>
                <w:tab w:val="left" w:pos="4248"/>
                <w:tab w:val="left" w:pos="5328"/>
                <w:tab w:val="left" w:pos="6495"/>
                <w:tab w:val="left" w:pos="8568"/>
              </w:tabs>
              <w:spacing w:after="0" w:line="240" w:lineRule="auto"/>
              <w:jc w:val="both"/>
              <w:rPr>
                <w:rFonts w:ascii="Times New Roman" w:hAnsi="Times New Roman" w:cs="Times New Roman"/>
                <w:sz w:val="24"/>
                <w:szCs w:val="24"/>
              </w:rPr>
            </w:pPr>
            <w:r w:rsidRPr="00A252B9">
              <w:rPr>
                <w:rFonts w:ascii="Times New Roman" w:hAnsi="Times New Roman" w:cs="Times New Roman"/>
                <w:sz w:val="24"/>
                <w:szCs w:val="24"/>
              </w:rPr>
              <w:t>Тема 7.2. Налоги и налогообложение.</w:t>
            </w:r>
          </w:p>
          <w:p w:rsidR="00817DA8" w:rsidRPr="00A252B9" w:rsidRDefault="00817DA8" w:rsidP="00ED26D7">
            <w:pPr>
              <w:tabs>
                <w:tab w:val="left" w:pos="4248"/>
                <w:tab w:val="left" w:pos="5328"/>
                <w:tab w:val="left" w:pos="6495"/>
                <w:tab w:val="left" w:pos="8568"/>
              </w:tabs>
              <w:spacing w:after="0" w:line="240" w:lineRule="auto"/>
              <w:jc w:val="both"/>
              <w:rPr>
                <w:rFonts w:ascii="Times New Roman" w:hAnsi="Times New Roman" w:cs="Times New Roman"/>
                <w:sz w:val="24"/>
                <w:szCs w:val="24"/>
              </w:rPr>
            </w:pPr>
          </w:p>
        </w:tc>
        <w:tc>
          <w:tcPr>
            <w:tcW w:w="1843" w:type="dxa"/>
          </w:tcPr>
          <w:p w:rsidR="00817DA8" w:rsidRPr="00837586" w:rsidRDefault="001A2D91" w:rsidP="00A97B0E">
            <w:pPr>
              <w:jc w:val="center"/>
              <w:rPr>
                <w:rFonts w:ascii="Times New Roman" w:hAnsi="Times New Roman" w:cs="Times New Roman"/>
                <w:color w:val="000000" w:themeColor="text1"/>
                <w:sz w:val="24"/>
                <w:szCs w:val="24"/>
              </w:rPr>
            </w:pPr>
            <w:r w:rsidRPr="00837586">
              <w:rPr>
                <w:rFonts w:ascii="Times New Roman" w:hAnsi="Times New Roman" w:cs="Times New Roman"/>
                <w:color w:val="000000" w:themeColor="text1"/>
                <w:sz w:val="24"/>
                <w:szCs w:val="24"/>
              </w:rPr>
              <w:t>10</w:t>
            </w:r>
          </w:p>
        </w:tc>
        <w:tc>
          <w:tcPr>
            <w:tcW w:w="1843" w:type="dxa"/>
          </w:tcPr>
          <w:p w:rsidR="00817DA8" w:rsidRPr="00837586" w:rsidRDefault="00817DA8" w:rsidP="00A97B0E">
            <w:pPr>
              <w:jc w:val="center"/>
              <w:rPr>
                <w:rFonts w:ascii="Times New Roman" w:hAnsi="Times New Roman" w:cs="Times New Roman"/>
                <w:color w:val="000000" w:themeColor="text1"/>
                <w:sz w:val="24"/>
                <w:szCs w:val="24"/>
              </w:rPr>
            </w:pPr>
          </w:p>
        </w:tc>
        <w:tc>
          <w:tcPr>
            <w:tcW w:w="1276" w:type="dxa"/>
          </w:tcPr>
          <w:p w:rsidR="00817DA8" w:rsidRPr="00A252B9" w:rsidRDefault="00820E1A" w:rsidP="00A97B0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701" w:type="dxa"/>
          </w:tcPr>
          <w:p w:rsidR="00817DA8" w:rsidRPr="00A252B9" w:rsidRDefault="00817DA8" w:rsidP="00A97B0E">
            <w:pPr>
              <w:spacing w:after="0" w:line="240" w:lineRule="auto"/>
              <w:jc w:val="center"/>
              <w:rPr>
                <w:rFonts w:ascii="Times New Roman" w:eastAsia="Times New Roman" w:hAnsi="Times New Roman" w:cs="Times New Roman"/>
                <w:sz w:val="24"/>
                <w:szCs w:val="24"/>
              </w:rPr>
            </w:pPr>
            <w:r w:rsidRPr="00A252B9">
              <w:rPr>
                <w:rFonts w:ascii="Times New Roman" w:eastAsia="Times New Roman" w:hAnsi="Times New Roman" w:cs="Times New Roman"/>
                <w:sz w:val="24"/>
                <w:szCs w:val="24"/>
              </w:rPr>
              <w:t>8</w:t>
            </w:r>
          </w:p>
        </w:tc>
      </w:tr>
      <w:tr w:rsidR="00817DA8" w:rsidRPr="00037761" w:rsidTr="00817DA8">
        <w:tc>
          <w:tcPr>
            <w:tcW w:w="2518" w:type="dxa"/>
            <w:gridSpan w:val="2"/>
          </w:tcPr>
          <w:p w:rsidR="00817DA8" w:rsidRPr="00A252B9" w:rsidRDefault="00817DA8" w:rsidP="002709C7">
            <w:pPr>
              <w:tabs>
                <w:tab w:val="left" w:pos="1500"/>
              </w:tabs>
              <w:suppressAutoHyphens/>
              <w:spacing w:after="0" w:line="240" w:lineRule="auto"/>
              <w:rPr>
                <w:rFonts w:ascii="Times New Roman" w:hAnsi="Times New Roman" w:cs="Times New Roman"/>
                <w:b/>
                <w:sz w:val="24"/>
                <w:szCs w:val="24"/>
              </w:rPr>
            </w:pPr>
            <w:r w:rsidRPr="00A252B9">
              <w:rPr>
                <w:rFonts w:ascii="Times New Roman" w:hAnsi="Times New Roman" w:cs="Times New Roman"/>
                <w:b/>
                <w:sz w:val="24"/>
                <w:szCs w:val="24"/>
              </w:rPr>
              <w:t>Раздел 8. МЕЖДУНАРОДНАЯ ЭКОНОМИКА</w:t>
            </w:r>
          </w:p>
          <w:p w:rsidR="00817DA8" w:rsidRPr="00A252B9" w:rsidRDefault="00817DA8" w:rsidP="002709C7">
            <w:pPr>
              <w:tabs>
                <w:tab w:val="left" w:pos="4248"/>
                <w:tab w:val="left" w:pos="5328"/>
                <w:tab w:val="left" w:pos="6495"/>
                <w:tab w:val="left" w:pos="8568"/>
              </w:tabs>
              <w:spacing w:after="0" w:line="240" w:lineRule="auto"/>
              <w:ind w:firstLine="680"/>
              <w:jc w:val="both"/>
              <w:rPr>
                <w:rFonts w:ascii="Times New Roman" w:hAnsi="Times New Roman" w:cs="Times New Roman"/>
                <w:b/>
                <w:sz w:val="24"/>
                <w:szCs w:val="24"/>
              </w:rPr>
            </w:pPr>
          </w:p>
          <w:p w:rsidR="00817DA8" w:rsidRPr="00A252B9" w:rsidRDefault="00817DA8" w:rsidP="002709C7">
            <w:pPr>
              <w:pStyle w:val="af4"/>
              <w:ind w:firstLine="709"/>
              <w:jc w:val="both"/>
              <w:rPr>
                <w:b/>
                <w:sz w:val="24"/>
                <w:szCs w:val="24"/>
              </w:rPr>
            </w:pPr>
          </w:p>
        </w:tc>
        <w:tc>
          <w:tcPr>
            <w:tcW w:w="1843" w:type="dxa"/>
          </w:tcPr>
          <w:p w:rsidR="00817DA8" w:rsidRPr="00837586" w:rsidRDefault="00817DA8" w:rsidP="00A97B0E">
            <w:pPr>
              <w:jc w:val="center"/>
              <w:rPr>
                <w:rFonts w:ascii="Times New Roman" w:hAnsi="Times New Roman" w:cs="Times New Roman"/>
                <w:b/>
                <w:color w:val="000000" w:themeColor="text1"/>
                <w:sz w:val="24"/>
                <w:szCs w:val="24"/>
              </w:rPr>
            </w:pPr>
          </w:p>
        </w:tc>
        <w:tc>
          <w:tcPr>
            <w:tcW w:w="1843" w:type="dxa"/>
          </w:tcPr>
          <w:p w:rsidR="00817DA8" w:rsidRPr="00837586" w:rsidRDefault="00817DA8" w:rsidP="00A97B0E">
            <w:pPr>
              <w:jc w:val="center"/>
              <w:rPr>
                <w:rFonts w:ascii="Times New Roman" w:hAnsi="Times New Roman" w:cs="Times New Roman"/>
                <w:b/>
                <w:color w:val="000000" w:themeColor="text1"/>
                <w:sz w:val="24"/>
                <w:szCs w:val="24"/>
              </w:rPr>
            </w:pPr>
          </w:p>
        </w:tc>
        <w:tc>
          <w:tcPr>
            <w:tcW w:w="1276" w:type="dxa"/>
          </w:tcPr>
          <w:p w:rsidR="00817DA8" w:rsidRPr="00A252B9" w:rsidRDefault="00817DA8" w:rsidP="00A97B0E">
            <w:pPr>
              <w:spacing w:after="0" w:line="240" w:lineRule="auto"/>
              <w:jc w:val="center"/>
              <w:rPr>
                <w:rFonts w:ascii="Times New Roman" w:eastAsia="Times New Roman" w:hAnsi="Times New Roman" w:cs="Times New Roman"/>
                <w:sz w:val="24"/>
                <w:szCs w:val="24"/>
              </w:rPr>
            </w:pPr>
          </w:p>
        </w:tc>
        <w:tc>
          <w:tcPr>
            <w:tcW w:w="1701" w:type="dxa"/>
          </w:tcPr>
          <w:p w:rsidR="00817DA8" w:rsidRPr="00A252B9" w:rsidRDefault="00817DA8" w:rsidP="00A97B0E">
            <w:pPr>
              <w:spacing w:after="0" w:line="240" w:lineRule="auto"/>
              <w:jc w:val="center"/>
              <w:rPr>
                <w:rFonts w:ascii="Times New Roman" w:eastAsia="Times New Roman" w:hAnsi="Times New Roman" w:cs="Times New Roman"/>
                <w:sz w:val="24"/>
                <w:szCs w:val="24"/>
              </w:rPr>
            </w:pPr>
          </w:p>
        </w:tc>
      </w:tr>
      <w:tr w:rsidR="00817DA8" w:rsidRPr="00037761" w:rsidTr="00817DA8">
        <w:tc>
          <w:tcPr>
            <w:tcW w:w="2518" w:type="dxa"/>
            <w:gridSpan w:val="2"/>
          </w:tcPr>
          <w:p w:rsidR="00817DA8" w:rsidRPr="00A252B9" w:rsidRDefault="00817DA8" w:rsidP="002709C7">
            <w:pPr>
              <w:tabs>
                <w:tab w:val="left" w:pos="4248"/>
                <w:tab w:val="left" w:pos="5328"/>
                <w:tab w:val="left" w:pos="6495"/>
                <w:tab w:val="left" w:pos="8568"/>
              </w:tabs>
              <w:spacing w:after="0" w:line="240" w:lineRule="auto"/>
              <w:jc w:val="both"/>
              <w:rPr>
                <w:rFonts w:ascii="Times New Roman" w:hAnsi="Times New Roman" w:cs="Times New Roman"/>
                <w:sz w:val="24"/>
                <w:szCs w:val="24"/>
              </w:rPr>
            </w:pPr>
            <w:r w:rsidRPr="00A252B9">
              <w:rPr>
                <w:rFonts w:ascii="Times New Roman" w:hAnsi="Times New Roman" w:cs="Times New Roman"/>
                <w:sz w:val="24"/>
                <w:szCs w:val="24"/>
              </w:rPr>
              <w:t>Тема 8.1. Международная торговля – индикатор интеграции национальных экономик.</w:t>
            </w:r>
          </w:p>
          <w:p w:rsidR="00817DA8" w:rsidRPr="00A252B9" w:rsidRDefault="00817DA8" w:rsidP="002709C7">
            <w:pPr>
              <w:tabs>
                <w:tab w:val="left" w:pos="1500"/>
              </w:tabs>
              <w:suppressAutoHyphens/>
              <w:spacing w:after="0" w:line="240" w:lineRule="auto"/>
              <w:ind w:firstLine="680"/>
              <w:jc w:val="both"/>
              <w:rPr>
                <w:rFonts w:ascii="Times New Roman" w:hAnsi="Times New Roman" w:cs="Times New Roman"/>
                <w:sz w:val="24"/>
                <w:szCs w:val="24"/>
              </w:rPr>
            </w:pPr>
          </w:p>
        </w:tc>
        <w:tc>
          <w:tcPr>
            <w:tcW w:w="1843" w:type="dxa"/>
          </w:tcPr>
          <w:p w:rsidR="00817DA8" w:rsidRPr="00837586" w:rsidRDefault="00817DA8" w:rsidP="00A97B0E">
            <w:pPr>
              <w:jc w:val="center"/>
              <w:rPr>
                <w:rFonts w:ascii="Times New Roman" w:hAnsi="Times New Roman" w:cs="Times New Roman"/>
                <w:b/>
                <w:color w:val="000000" w:themeColor="text1"/>
                <w:sz w:val="24"/>
                <w:szCs w:val="24"/>
              </w:rPr>
            </w:pPr>
            <w:r w:rsidRPr="00837586">
              <w:rPr>
                <w:rFonts w:ascii="Times New Roman" w:hAnsi="Times New Roman" w:cs="Times New Roman"/>
                <w:b/>
                <w:color w:val="000000" w:themeColor="text1"/>
                <w:sz w:val="24"/>
                <w:szCs w:val="24"/>
              </w:rPr>
              <w:t>2</w:t>
            </w:r>
          </w:p>
        </w:tc>
        <w:tc>
          <w:tcPr>
            <w:tcW w:w="1843" w:type="dxa"/>
          </w:tcPr>
          <w:p w:rsidR="00817DA8" w:rsidRPr="00837586" w:rsidRDefault="00817DA8" w:rsidP="00A97B0E">
            <w:pPr>
              <w:jc w:val="center"/>
              <w:rPr>
                <w:rFonts w:ascii="Times New Roman" w:hAnsi="Times New Roman" w:cs="Times New Roman"/>
                <w:b/>
                <w:color w:val="000000" w:themeColor="text1"/>
                <w:sz w:val="24"/>
                <w:szCs w:val="24"/>
              </w:rPr>
            </w:pPr>
          </w:p>
        </w:tc>
        <w:tc>
          <w:tcPr>
            <w:tcW w:w="1276" w:type="dxa"/>
          </w:tcPr>
          <w:p w:rsidR="00817DA8" w:rsidRPr="00A252B9" w:rsidRDefault="00817DA8" w:rsidP="00A97B0E">
            <w:pPr>
              <w:spacing w:after="0" w:line="240" w:lineRule="auto"/>
              <w:jc w:val="center"/>
              <w:rPr>
                <w:rFonts w:ascii="Times New Roman" w:eastAsia="Times New Roman" w:hAnsi="Times New Roman" w:cs="Times New Roman"/>
                <w:sz w:val="24"/>
                <w:szCs w:val="24"/>
              </w:rPr>
            </w:pPr>
            <w:r w:rsidRPr="00A252B9">
              <w:rPr>
                <w:rFonts w:ascii="Times New Roman" w:eastAsia="Times New Roman" w:hAnsi="Times New Roman" w:cs="Times New Roman"/>
                <w:sz w:val="24"/>
                <w:szCs w:val="24"/>
              </w:rPr>
              <w:t>2</w:t>
            </w:r>
          </w:p>
        </w:tc>
        <w:tc>
          <w:tcPr>
            <w:tcW w:w="1701" w:type="dxa"/>
          </w:tcPr>
          <w:p w:rsidR="00817DA8" w:rsidRPr="00A252B9" w:rsidRDefault="00817DA8" w:rsidP="00A97B0E">
            <w:pPr>
              <w:spacing w:after="0" w:line="240" w:lineRule="auto"/>
              <w:jc w:val="center"/>
              <w:rPr>
                <w:rFonts w:ascii="Times New Roman" w:eastAsia="Times New Roman" w:hAnsi="Times New Roman" w:cs="Times New Roman"/>
                <w:sz w:val="24"/>
                <w:szCs w:val="24"/>
              </w:rPr>
            </w:pPr>
          </w:p>
        </w:tc>
      </w:tr>
      <w:tr w:rsidR="00817DA8" w:rsidRPr="00037761" w:rsidTr="00817DA8">
        <w:tc>
          <w:tcPr>
            <w:tcW w:w="2518" w:type="dxa"/>
            <w:gridSpan w:val="2"/>
          </w:tcPr>
          <w:p w:rsidR="00817DA8" w:rsidRPr="00A252B9" w:rsidRDefault="00817DA8" w:rsidP="002709C7">
            <w:pPr>
              <w:tabs>
                <w:tab w:val="left" w:pos="4248"/>
                <w:tab w:val="left" w:pos="5190"/>
                <w:tab w:val="left" w:pos="5328"/>
                <w:tab w:val="left" w:pos="6495"/>
                <w:tab w:val="left" w:pos="8568"/>
              </w:tabs>
              <w:spacing w:after="0" w:line="240" w:lineRule="auto"/>
              <w:jc w:val="both"/>
              <w:rPr>
                <w:rFonts w:ascii="Times New Roman" w:hAnsi="Times New Roman" w:cs="Times New Roman"/>
                <w:sz w:val="24"/>
                <w:szCs w:val="24"/>
              </w:rPr>
            </w:pPr>
            <w:r w:rsidRPr="00A252B9">
              <w:rPr>
                <w:rFonts w:ascii="Times New Roman" w:hAnsi="Times New Roman" w:cs="Times New Roman"/>
                <w:sz w:val="24"/>
                <w:szCs w:val="24"/>
              </w:rPr>
              <w:t>Тема 8.2. Валюта. Обменные курсы валют.</w:t>
            </w:r>
          </w:p>
          <w:p w:rsidR="00817DA8" w:rsidRPr="00A252B9" w:rsidRDefault="00817DA8" w:rsidP="002709C7">
            <w:pPr>
              <w:tabs>
                <w:tab w:val="left" w:pos="1500"/>
              </w:tabs>
              <w:suppressAutoHyphens/>
              <w:spacing w:after="0" w:line="240" w:lineRule="auto"/>
              <w:ind w:firstLine="680"/>
              <w:jc w:val="both"/>
              <w:rPr>
                <w:rFonts w:ascii="Times New Roman" w:hAnsi="Times New Roman" w:cs="Times New Roman"/>
                <w:sz w:val="24"/>
                <w:szCs w:val="24"/>
              </w:rPr>
            </w:pPr>
          </w:p>
        </w:tc>
        <w:tc>
          <w:tcPr>
            <w:tcW w:w="1843" w:type="dxa"/>
          </w:tcPr>
          <w:p w:rsidR="00817DA8" w:rsidRPr="00837586" w:rsidRDefault="00817DA8" w:rsidP="00A97B0E">
            <w:pPr>
              <w:jc w:val="center"/>
              <w:rPr>
                <w:rFonts w:ascii="Times New Roman" w:hAnsi="Times New Roman" w:cs="Times New Roman"/>
                <w:color w:val="000000" w:themeColor="text1"/>
                <w:sz w:val="24"/>
                <w:szCs w:val="24"/>
              </w:rPr>
            </w:pPr>
            <w:r w:rsidRPr="00837586">
              <w:rPr>
                <w:rFonts w:ascii="Times New Roman" w:hAnsi="Times New Roman" w:cs="Times New Roman"/>
                <w:color w:val="000000" w:themeColor="text1"/>
                <w:sz w:val="24"/>
                <w:szCs w:val="24"/>
              </w:rPr>
              <w:t>10</w:t>
            </w:r>
          </w:p>
        </w:tc>
        <w:tc>
          <w:tcPr>
            <w:tcW w:w="1843" w:type="dxa"/>
          </w:tcPr>
          <w:p w:rsidR="00817DA8" w:rsidRPr="00837586" w:rsidRDefault="00E61EED" w:rsidP="00A97B0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1276" w:type="dxa"/>
          </w:tcPr>
          <w:p w:rsidR="00817DA8" w:rsidRPr="00A252B9" w:rsidRDefault="00820E1A" w:rsidP="00A97B0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701" w:type="dxa"/>
          </w:tcPr>
          <w:p w:rsidR="00817DA8" w:rsidRPr="00A252B9" w:rsidRDefault="00817DA8" w:rsidP="00A97B0E">
            <w:pPr>
              <w:spacing w:after="0" w:line="240" w:lineRule="auto"/>
              <w:jc w:val="center"/>
              <w:rPr>
                <w:rFonts w:ascii="Times New Roman" w:eastAsia="Times New Roman" w:hAnsi="Times New Roman" w:cs="Times New Roman"/>
                <w:sz w:val="24"/>
                <w:szCs w:val="24"/>
              </w:rPr>
            </w:pPr>
            <w:r w:rsidRPr="00A252B9">
              <w:rPr>
                <w:rFonts w:ascii="Times New Roman" w:eastAsia="Times New Roman" w:hAnsi="Times New Roman" w:cs="Times New Roman"/>
                <w:sz w:val="24"/>
                <w:szCs w:val="24"/>
              </w:rPr>
              <w:t>4</w:t>
            </w:r>
          </w:p>
        </w:tc>
      </w:tr>
      <w:tr w:rsidR="00817DA8" w:rsidRPr="00037761" w:rsidTr="00817DA8">
        <w:tc>
          <w:tcPr>
            <w:tcW w:w="2518" w:type="dxa"/>
            <w:gridSpan w:val="2"/>
          </w:tcPr>
          <w:p w:rsidR="00817DA8" w:rsidRPr="00037761" w:rsidRDefault="00817DA8" w:rsidP="002709C7">
            <w:pPr>
              <w:pStyle w:val="af4"/>
              <w:rPr>
                <w:b/>
                <w:szCs w:val="28"/>
              </w:rPr>
            </w:pPr>
            <w:r w:rsidRPr="00037761">
              <w:rPr>
                <w:b/>
                <w:szCs w:val="28"/>
              </w:rPr>
              <w:t>ИТОГО</w:t>
            </w:r>
          </w:p>
        </w:tc>
        <w:tc>
          <w:tcPr>
            <w:tcW w:w="1843" w:type="dxa"/>
          </w:tcPr>
          <w:p w:rsidR="00817DA8" w:rsidRPr="00837586" w:rsidRDefault="00817DA8" w:rsidP="00A97B0E">
            <w:pPr>
              <w:jc w:val="center"/>
              <w:rPr>
                <w:rFonts w:ascii="Times New Roman" w:hAnsi="Times New Roman" w:cs="Times New Roman"/>
                <w:color w:val="000000" w:themeColor="text1"/>
                <w:sz w:val="28"/>
                <w:szCs w:val="28"/>
              </w:rPr>
            </w:pPr>
            <w:r w:rsidRPr="00837586">
              <w:rPr>
                <w:rFonts w:ascii="Times New Roman" w:hAnsi="Times New Roman" w:cs="Times New Roman"/>
                <w:color w:val="000000" w:themeColor="text1"/>
                <w:sz w:val="28"/>
                <w:szCs w:val="28"/>
              </w:rPr>
              <w:t>108</w:t>
            </w:r>
          </w:p>
        </w:tc>
        <w:tc>
          <w:tcPr>
            <w:tcW w:w="1843" w:type="dxa"/>
          </w:tcPr>
          <w:p w:rsidR="00817DA8" w:rsidRPr="00837586" w:rsidRDefault="00804902" w:rsidP="00A97B0E">
            <w:pPr>
              <w:jc w:val="center"/>
              <w:rPr>
                <w:rFonts w:ascii="Times New Roman" w:hAnsi="Times New Roman" w:cs="Times New Roman"/>
                <w:color w:val="000000" w:themeColor="text1"/>
                <w:sz w:val="28"/>
                <w:szCs w:val="28"/>
              </w:rPr>
            </w:pPr>
            <w:r w:rsidRPr="00837586">
              <w:rPr>
                <w:rFonts w:ascii="Times New Roman" w:hAnsi="Times New Roman" w:cs="Times New Roman"/>
                <w:color w:val="000000" w:themeColor="text1"/>
                <w:sz w:val="28"/>
                <w:szCs w:val="28"/>
              </w:rPr>
              <w:t>3</w:t>
            </w:r>
            <w:r w:rsidR="00817DA8" w:rsidRPr="00837586">
              <w:rPr>
                <w:rFonts w:ascii="Times New Roman" w:hAnsi="Times New Roman" w:cs="Times New Roman"/>
                <w:color w:val="000000" w:themeColor="text1"/>
                <w:sz w:val="28"/>
                <w:szCs w:val="28"/>
              </w:rPr>
              <w:t>6</w:t>
            </w:r>
          </w:p>
        </w:tc>
        <w:tc>
          <w:tcPr>
            <w:tcW w:w="1276" w:type="dxa"/>
          </w:tcPr>
          <w:p w:rsidR="00817DA8" w:rsidRPr="00037761" w:rsidRDefault="00817DA8" w:rsidP="00A97B0E">
            <w:pPr>
              <w:spacing w:after="0" w:line="240" w:lineRule="auto"/>
              <w:jc w:val="center"/>
              <w:rPr>
                <w:rFonts w:ascii="Times New Roman" w:eastAsia="Times New Roman" w:hAnsi="Times New Roman" w:cs="Times New Roman"/>
                <w:sz w:val="28"/>
                <w:szCs w:val="28"/>
              </w:rPr>
            </w:pPr>
            <w:r w:rsidRPr="00037761">
              <w:rPr>
                <w:rFonts w:ascii="Times New Roman" w:eastAsia="Times New Roman" w:hAnsi="Times New Roman" w:cs="Times New Roman"/>
                <w:sz w:val="28"/>
                <w:szCs w:val="28"/>
              </w:rPr>
              <w:t>72</w:t>
            </w:r>
          </w:p>
        </w:tc>
        <w:tc>
          <w:tcPr>
            <w:tcW w:w="1701" w:type="dxa"/>
          </w:tcPr>
          <w:p w:rsidR="00817DA8" w:rsidRPr="00037761" w:rsidRDefault="00817DA8" w:rsidP="00A97B0E">
            <w:pPr>
              <w:spacing w:after="0" w:line="240" w:lineRule="auto"/>
              <w:jc w:val="center"/>
              <w:rPr>
                <w:rFonts w:ascii="Times New Roman" w:eastAsia="Times New Roman" w:hAnsi="Times New Roman" w:cs="Times New Roman"/>
                <w:sz w:val="28"/>
                <w:szCs w:val="28"/>
              </w:rPr>
            </w:pPr>
            <w:r w:rsidRPr="00037761">
              <w:rPr>
                <w:rFonts w:ascii="Times New Roman" w:eastAsia="Times New Roman" w:hAnsi="Times New Roman" w:cs="Times New Roman"/>
                <w:sz w:val="28"/>
                <w:szCs w:val="28"/>
              </w:rPr>
              <w:t>36</w:t>
            </w:r>
          </w:p>
        </w:tc>
      </w:tr>
      <w:tr w:rsidR="00817DA8" w:rsidRPr="0018115C" w:rsidTr="00817DA8">
        <w:tc>
          <w:tcPr>
            <w:tcW w:w="1843" w:type="dxa"/>
          </w:tcPr>
          <w:p w:rsidR="00817DA8" w:rsidRPr="002709C7" w:rsidRDefault="00817DA8" w:rsidP="0009785A">
            <w:pPr>
              <w:spacing w:line="204" w:lineRule="auto"/>
              <w:jc w:val="center"/>
              <w:rPr>
                <w:rFonts w:ascii="Times New Roman" w:hAnsi="Times New Roman" w:cs="Times New Roman"/>
                <w:b/>
                <w:sz w:val="28"/>
                <w:szCs w:val="28"/>
              </w:rPr>
            </w:pPr>
          </w:p>
        </w:tc>
        <w:tc>
          <w:tcPr>
            <w:tcW w:w="7338" w:type="dxa"/>
            <w:gridSpan w:val="5"/>
          </w:tcPr>
          <w:p w:rsidR="00817DA8" w:rsidRPr="002709C7" w:rsidRDefault="00817DA8" w:rsidP="0009785A">
            <w:pPr>
              <w:spacing w:line="204" w:lineRule="auto"/>
              <w:jc w:val="center"/>
              <w:rPr>
                <w:rFonts w:ascii="Times New Roman" w:eastAsia="Times New Roman" w:hAnsi="Times New Roman" w:cs="Times New Roman"/>
                <w:b/>
                <w:sz w:val="28"/>
                <w:szCs w:val="28"/>
              </w:rPr>
            </w:pPr>
            <w:r w:rsidRPr="002709C7">
              <w:rPr>
                <w:rFonts w:ascii="Times New Roman" w:hAnsi="Times New Roman" w:cs="Times New Roman"/>
                <w:b/>
                <w:sz w:val="28"/>
                <w:szCs w:val="28"/>
              </w:rPr>
              <w:t>Промежуточная аттестация в форме экзамена</w:t>
            </w:r>
          </w:p>
        </w:tc>
      </w:tr>
    </w:tbl>
    <w:p w:rsidR="0009785A" w:rsidRDefault="0009785A" w:rsidP="00C15F9E">
      <w:pPr>
        <w:ind w:left="170" w:right="57"/>
        <w:jc w:val="center"/>
        <w:rPr>
          <w:rFonts w:ascii="Times New Roman" w:hAnsi="Times New Roman" w:cs="Times New Roman"/>
          <w:b/>
          <w:sz w:val="28"/>
          <w:szCs w:val="28"/>
        </w:rPr>
      </w:pPr>
    </w:p>
    <w:p w:rsidR="0009785A" w:rsidRDefault="0009785A" w:rsidP="00C15F9E">
      <w:pPr>
        <w:ind w:left="170" w:right="57"/>
        <w:jc w:val="center"/>
        <w:rPr>
          <w:rFonts w:ascii="Times New Roman" w:hAnsi="Times New Roman" w:cs="Times New Roman"/>
          <w:b/>
          <w:sz w:val="28"/>
          <w:szCs w:val="28"/>
        </w:rPr>
      </w:pPr>
    </w:p>
    <w:p w:rsidR="0009785A" w:rsidRDefault="0009785A" w:rsidP="00C15F9E">
      <w:pPr>
        <w:ind w:left="170" w:right="57"/>
        <w:jc w:val="center"/>
        <w:rPr>
          <w:rFonts w:ascii="Times New Roman" w:hAnsi="Times New Roman" w:cs="Times New Roman"/>
          <w:b/>
          <w:sz w:val="28"/>
          <w:szCs w:val="28"/>
        </w:rPr>
      </w:pPr>
    </w:p>
    <w:p w:rsidR="0009785A" w:rsidRDefault="0009785A" w:rsidP="00C15F9E">
      <w:pPr>
        <w:ind w:left="170" w:right="57"/>
        <w:jc w:val="center"/>
        <w:rPr>
          <w:rFonts w:ascii="Times New Roman" w:hAnsi="Times New Roman" w:cs="Times New Roman"/>
          <w:b/>
          <w:sz w:val="28"/>
          <w:szCs w:val="28"/>
        </w:rPr>
      </w:pPr>
    </w:p>
    <w:p w:rsidR="0009785A" w:rsidRDefault="0009785A" w:rsidP="00C15F9E">
      <w:pPr>
        <w:ind w:left="170" w:right="57"/>
        <w:jc w:val="center"/>
        <w:rPr>
          <w:rFonts w:ascii="Times New Roman" w:hAnsi="Times New Roman" w:cs="Times New Roman"/>
          <w:b/>
          <w:sz w:val="28"/>
          <w:szCs w:val="28"/>
        </w:rPr>
      </w:pPr>
    </w:p>
    <w:p w:rsidR="0009785A" w:rsidRDefault="0009785A" w:rsidP="00C15F9E">
      <w:pPr>
        <w:ind w:left="170" w:right="57"/>
        <w:jc w:val="center"/>
        <w:rPr>
          <w:rFonts w:ascii="Times New Roman" w:hAnsi="Times New Roman" w:cs="Times New Roman"/>
          <w:b/>
          <w:sz w:val="28"/>
          <w:szCs w:val="28"/>
        </w:rPr>
      </w:pPr>
    </w:p>
    <w:p w:rsidR="0009785A" w:rsidRDefault="0009785A" w:rsidP="00C15F9E">
      <w:pPr>
        <w:ind w:left="170" w:right="57"/>
        <w:jc w:val="center"/>
        <w:rPr>
          <w:rFonts w:ascii="Times New Roman" w:hAnsi="Times New Roman" w:cs="Times New Roman"/>
          <w:b/>
          <w:sz w:val="28"/>
          <w:szCs w:val="28"/>
        </w:rPr>
      </w:pPr>
    </w:p>
    <w:p w:rsidR="0009785A" w:rsidRDefault="0009785A" w:rsidP="00C15F9E">
      <w:pPr>
        <w:ind w:left="170" w:right="57"/>
        <w:jc w:val="center"/>
        <w:rPr>
          <w:rFonts w:ascii="Times New Roman" w:hAnsi="Times New Roman" w:cs="Times New Roman"/>
          <w:b/>
          <w:sz w:val="28"/>
          <w:szCs w:val="28"/>
        </w:rPr>
      </w:pPr>
    </w:p>
    <w:p w:rsidR="0009785A" w:rsidRDefault="0009785A" w:rsidP="00C15F9E">
      <w:pPr>
        <w:ind w:left="170" w:right="57"/>
        <w:jc w:val="center"/>
        <w:rPr>
          <w:rFonts w:ascii="Times New Roman" w:hAnsi="Times New Roman" w:cs="Times New Roman"/>
          <w:b/>
          <w:sz w:val="28"/>
          <w:szCs w:val="28"/>
        </w:rPr>
      </w:pPr>
    </w:p>
    <w:p w:rsidR="0009785A" w:rsidRDefault="0009785A" w:rsidP="00C15F9E">
      <w:pPr>
        <w:ind w:left="170" w:right="57"/>
        <w:jc w:val="center"/>
        <w:rPr>
          <w:rFonts w:ascii="Times New Roman" w:hAnsi="Times New Roman" w:cs="Times New Roman"/>
          <w:b/>
          <w:sz w:val="28"/>
          <w:szCs w:val="28"/>
        </w:rPr>
      </w:pPr>
    </w:p>
    <w:p w:rsidR="0009785A" w:rsidRDefault="0009785A" w:rsidP="00C15F9E">
      <w:pPr>
        <w:ind w:left="170" w:right="57"/>
        <w:jc w:val="center"/>
        <w:rPr>
          <w:rFonts w:ascii="Times New Roman" w:hAnsi="Times New Roman" w:cs="Times New Roman"/>
          <w:b/>
          <w:sz w:val="28"/>
          <w:szCs w:val="28"/>
        </w:rPr>
      </w:pPr>
    </w:p>
    <w:p w:rsidR="00C15F9E" w:rsidRDefault="00C15F9E" w:rsidP="00C15F9E">
      <w:pPr>
        <w:spacing w:after="0"/>
        <w:rPr>
          <w:rFonts w:ascii="Times New Roman" w:hAnsi="Times New Roman" w:cs="Times New Roman"/>
          <w:sz w:val="28"/>
          <w:szCs w:val="28"/>
          <w:lang w:eastAsia="en-US"/>
        </w:rPr>
      </w:pPr>
    </w:p>
    <w:p w:rsidR="00A252B9" w:rsidRDefault="00A252B9" w:rsidP="00C15F9E">
      <w:pPr>
        <w:spacing w:after="0"/>
        <w:rPr>
          <w:rFonts w:ascii="Times New Roman" w:hAnsi="Times New Roman" w:cs="Times New Roman"/>
          <w:sz w:val="28"/>
          <w:szCs w:val="28"/>
          <w:lang w:eastAsia="en-US"/>
        </w:rPr>
      </w:pPr>
    </w:p>
    <w:p w:rsidR="00A252B9" w:rsidRDefault="00A252B9" w:rsidP="00C15F9E">
      <w:pPr>
        <w:spacing w:after="0"/>
        <w:rPr>
          <w:rFonts w:ascii="Times New Roman" w:hAnsi="Times New Roman" w:cs="Times New Roman"/>
          <w:sz w:val="28"/>
          <w:szCs w:val="28"/>
          <w:lang w:eastAsia="en-US"/>
        </w:rPr>
      </w:pPr>
    </w:p>
    <w:p w:rsidR="00A252B9" w:rsidRDefault="00A252B9" w:rsidP="00C15F9E">
      <w:pPr>
        <w:spacing w:after="0"/>
        <w:rPr>
          <w:rFonts w:ascii="Times New Roman" w:hAnsi="Times New Roman" w:cs="Times New Roman"/>
          <w:sz w:val="28"/>
          <w:szCs w:val="28"/>
          <w:lang w:eastAsia="en-US"/>
        </w:rPr>
      </w:pPr>
    </w:p>
    <w:p w:rsidR="00A252B9" w:rsidRDefault="00A252B9" w:rsidP="00C15F9E">
      <w:pPr>
        <w:spacing w:after="0"/>
        <w:rPr>
          <w:rFonts w:ascii="Times New Roman" w:hAnsi="Times New Roman" w:cs="Times New Roman"/>
          <w:sz w:val="28"/>
          <w:szCs w:val="28"/>
          <w:lang w:eastAsia="en-US"/>
        </w:rPr>
      </w:pPr>
    </w:p>
    <w:p w:rsidR="00A252B9" w:rsidRDefault="00A252B9" w:rsidP="00C15F9E">
      <w:pPr>
        <w:spacing w:after="0"/>
        <w:rPr>
          <w:rFonts w:ascii="Times New Roman" w:hAnsi="Times New Roman" w:cs="Times New Roman"/>
          <w:sz w:val="28"/>
          <w:szCs w:val="28"/>
          <w:lang w:eastAsia="en-US"/>
        </w:rPr>
      </w:pPr>
    </w:p>
    <w:p w:rsidR="00A252B9" w:rsidRDefault="00A252B9" w:rsidP="00C15F9E">
      <w:pPr>
        <w:spacing w:after="0"/>
        <w:rPr>
          <w:rFonts w:ascii="Times New Roman" w:hAnsi="Times New Roman" w:cs="Times New Roman"/>
          <w:sz w:val="28"/>
          <w:szCs w:val="28"/>
          <w:lang w:eastAsia="en-US"/>
        </w:rPr>
      </w:pPr>
    </w:p>
    <w:p w:rsidR="00A252B9" w:rsidRDefault="00A252B9" w:rsidP="00C15F9E">
      <w:pPr>
        <w:spacing w:after="0"/>
        <w:rPr>
          <w:rFonts w:ascii="Times New Roman" w:hAnsi="Times New Roman" w:cs="Times New Roman"/>
          <w:sz w:val="28"/>
          <w:szCs w:val="28"/>
          <w:lang w:eastAsia="en-US"/>
        </w:rPr>
      </w:pPr>
    </w:p>
    <w:p w:rsidR="00A252B9" w:rsidRDefault="00A252B9" w:rsidP="00C15F9E">
      <w:pPr>
        <w:spacing w:after="0"/>
        <w:rPr>
          <w:rFonts w:ascii="Times New Roman" w:hAnsi="Times New Roman" w:cs="Times New Roman"/>
          <w:sz w:val="28"/>
          <w:szCs w:val="28"/>
          <w:lang w:eastAsia="en-US"/>
        </w:rPr>
      </w:pPr>
    </w:p>
    <w:p w:rsidR="00A252B9" w:rsidRDefault="00A252B9" w:rsidP="00C15F9E">
      <w:pPr>
        <w:spacing w:after="0"/>
        <w:rPr>
          <w:rFonts w:ascii="Times New Roman" w:hAnsi="Times New Roman" w:cs="Times New Roman"/>
          <w:sz w:val="28"/>
          <w:szCs w:val="28"/>
          <w:lang w:eastAsia="en-US"/>
        </w:rPr>
      </w:pPr>
    </w:p>
    <w:p w:rsidR="00A252B9" w:rsidRDefault="00A252B9" w:rsidP="00C15F9E">
      <w:pPr>
        <w:spacing w:after="0"/>
        <w:rPr>
          <w:rFonts w:ascii="Times New Roman" w:hAnsi="Times New Roman" w:cs="Times New Roman"/>
          <w:sz w:val="28"/>
          <w:szCs w:val="28"/>
          <w:lang w:eastAsia="en-US"/>
        </w:rPr>
      </w:pPr>
    </w:p>
    <w:p w:rsidR="00A252B9" w:rsidRDefault="00A252B9" w:rsidP="00C15F9E">
      <w:pPr>
        <w:spacing w:after="0"/>
        <w:rPr>
          <w:rFonts w:ascii="Times New Roman" w:hAnsi="Times New Roman" w:cs="Times New Roman"/>
          <w:sz w:val="28"/>
          <w:szCs w:val="28"/>
          <w:lang w:eastAsia="en-US"/>
        </w:rPr>
      </w:pPr>
    </w:p>
    <w:p w:rsidR="00A252B9" w:rsidRDefault="00A252B9" w:rsidP="00C15F9E">
      <w:pPr>
        <w:spacing w:after="0"/>
        <w:rPr>
          <w:rFonts w:ascii="Times New Roman" w:hAnsi="Times New Roman" w:cs="Times New Roman"/>
          <w:sz w:val="28"/>
          <w:szCs w:val="28"/>
          <w:lang w:eastAsia="en-US"/>
        </w:rPr>
      </w:pPr>
    </w:p>
    <w:p w:rsidR="00A252B9" w:rsidRDefault="00A252B9" w:rsidP="00C15F9E">
      <w:pPr>
        <w:spacing w:after="0"/>
        <w:rPr>
          <w:rFonts w:ascii="Times New Roman" w:hAnsi="Times New Roman" w:cs="Times New Roman"/>
          <w:sz w:val="28"/>
          <w:szCs w:val="28"/>
          <w:lang w:eastAsia="en-US"/>
        </w:rPr>
      </w:pPr>
    </w:p>
    <w:p w:rsidR="00A252B9" w:rsidRDefault="00A252B9" w:rsidP="00C15F9E">
      <w:pPr>
        <w:spacing w:after="0"/>
        <w:rPr>
          <w:rFonts w:ascii="Times New Roman" w:hAnsi="Times New Roman" w:cs="Times New Roman"/>
          <w:sz w:val="28"/>
          <w:szCs w:val="28"/>
          <w:lang w:eastAsia="en-US"/>
        </w:rPr>
      </w:pPr>
    </w:p>
    <w:p w:rsidR="00A252B9" w:rsidRDefault="00A252B9" w:rsidP="00C15F9E">
      <w:pPr>
        <w:spacing w:after="0"/>
        <w:rPr>
          <w:rFonts w:ascii="Times New Roman" w:hAnsi="Times New Roman" w:cs="Times New Roman"/>
          <w:sz w:val="28"/>
          <w:szCs w:val="28"/>
          <w:lang w:eastAsia="en-US"/>
        </w:rPr>
      </w:pPr>
    </w:p>
    <w:p w:rsidR="00A252B9" w:rsidRDefault="00A252B9" w:rsidP="00C15F9E">
      <w:pPr>
        <w:spacing w:after="0"/>
        <w:rPr>
          <w:rFonts w:ascii="Times New Roman" w:hAnsi="Times New Roman" w:cs="Times New Roman"/>
          <w:sz w:val="28"/>
          <w:szCs w:val="28"/>
          <w:lang w:eastAsia="en-US"/>
        </w:rPr>
      </w:pPr>
    </w:p>
    <w:p w:rsidR="00A252B9" w:rsidRDefault="00A252B9" w:rsidP="00C15F9E">
      <w:pPr>
        <w:spacing w:after="0"/>
        <w:rPr>
          <w:rFonts w:ascii="Times New Roman" w:hAnsi="Times New Roman" w:cs="Times New Roman"/>
          <w:sz w:val="28"/>
          <w:szCs w:val="28"/>
          <w:lang w:eastAsia="en-US"/>
        </w:rPr>
      </w:pPr>
    </w:p>
    <w:p w:rsidR="00A252B9" w:rsidRDefault="00A252B9" w:rsidP="00C15F9E">
      <w:pPr>
        <w:spacing w:after="0"/>
        <w:rPr>
          <w:rFonts w:ascii="Times New Roman" w:hAnsi="Times New Roman" w:cs="Times New Roman"/>
          <w:sz w:val="28"/>
          <w:szCs w:val="28"/>
          <w:lang w:eastAsia="en-US"/>
        </w:rPr>
      </w:pPr>
    </w:p>
    <w:p w:rsidR="00A252B9" w:rsidRDefault="00A252B9" w:rsidP="00C15F9E">
      <w:pPr>
        <w:spacing w:after="0"/>
        <w:rPr>
          <w:rFonts w:ascii="Times New Roman" w:hAnsi="Times New Roman" w:cs="Times New Roman"/>
          <w:sz w:val="28"/>
          <w:szCs w:val="28"/>
          <w:lang w:eastAsia="en-US"/>
        </w:rPr>
      </w:pPr>
    </w:p>
    <w:p w:rsidR="00A252B9" w:rsidRPr="00C15F9E" w:rsidRDefault="00A252B9" w:rsidP="00C15F9E">
      <w:pPr>
        <w:spacing w:after="0"/>
        <w:rPr>
          <w:rFonts w:ascii="Times New Roman" w:hAnsi="Times New Roman" w:cs="Times New Roman"/>
          <w:vanish/>
          <w:sz w:val="28"/>
          <w:szCs w:val="28"/>
          <w:lang w:eastAsia="en-US"/>
        </w:rPr>
      </w:pPr>
    </w:p>
    <w:p w:rsidR="00C15F9E" w:rsidRPr="00C15F9E" w:rsidRDefault="003757A3" w:rsidP="00C15F9E">
      <w:pPr>
        <w:pStyle w:val="af4"/>
        <w:ind w:left="709" w:hanging="709"/>
        <w:jc w:val="center"/>
        <w:rPr>
          <w:b/>
          <w:szCs w:val="28"/>
        </w:rPr>
      </w:pPr>
      <w:r>
        <w:rPr>
          <w:b/>
          <w:szCs w:val="28"/>
        </w:rPr>
        <w:t xml:space="preserve">5 </w:t>
      </w:r>
      <w:r w:rsidR="00C15F9E" w:rsidRPr="00C15F9E">
        <w:rPr>
          <w:b/>
          <w:szCs w:val="28"/>
        </w:rPr>
        <w:t xml:space="preserve">ХАРАКТЕРИСТИКА ОСНОВНЫХ ВИДОВ ДЕЯТЕЛЬНОСТИ СТУДЕНТОВ </w:t>
      </w:r>
    </w:p>
    <w:p w:rsidR="00C15F9E" w:rsidRPr="00C15F9E" w:rsidRDefault="00C15F9E" w:rsidP="00C15F9E">
      <w:pPr>
        <w:pStyle w:val="af4"/>
        <w:ind w:left="709" w:hanging="709"/>
        <w:jc w:val="center"/>
        <w:rPr>
          <w:b/>
          <w:szCs w:val="28"/>
        </w:rPr>
      </w:pPr>
    </w:p>
    <w:tbl>
      <w:tblPr>
        <w:tblW w:w="9889" w:type="dxa"/>
        <w:tblBorders>
          <w:top w:val="single" w:sz="4" w:space="0" w:color="auto"/>
          <w:left w:val="single" w:sz="4" w:space="0" w:color="auto"/>
          <w:bottom w:val="single" w:sz="4" w:space="0" w:color="auto"/>
          <w:right w:val="single" w:sz="4" w:space="0" w:color="auto"/>
        </w:tblBorders>
        <w:tblLayout w:type="fixed"/>
        <w:tblLook w:val="04A0"/>
      </w:tblPr>
      <w:tblGrid>
        <w:gridCol w:w="1526"/>
        <w:gridCol w:w="8363"/>
      </w:tblGrid>
      <w:tr w:rsidR="009E575D" w:rsidRPr="00395700" w:rsidTr="009E575D">
        <w:trPr>
          <w:trHeight w:val="605"/>
        </w:trPr>
        <w:tc>
          <w:tcPr>
            <w:tcW w:w="1526" w:type="dxa"/>
            <w:tcBorders>
              <w:top w:val="single" w:sz="4" w:space="0" w:color="auto"/>
              <w:left w:val="single" w:sz="4" w:space="0" w:color="auto"/>
              <w:bottom w:val="single" w:sz="4" w:space="0" w:color="auto"/>
              <w:right w:val="single" w:sz="4" w:space="0" w:color="auto"/>
            </w:tcBorders>
          </w:tcPr>
          <w:p w:rsidR="009E575D" w:rsidRPr="00395700" w:rsidRDefault="009E575D">
            <w:pPr>
              <w:pStyle w:val="21"/>
              <w:spacing w:after="0" w:line="240" w:lineRule="auto"/>
              <w:ind w:left="709" w:hanging="709"/>
              <w:jc w:val="center"/>
              <w:rPr>
                <w:b/>
                <w:bCs/>
                <w:sz w:val="24"/>
                <w:szCs w:val="24"/>
                <w:lang w:eastAsia="en-US"/>
              </w:rPr>
            </w:pPr>
          </w:p>
          <w:p w:rsidR="009E575D" w:rsidRPr="00395700" w:rsidRDefault="009E575D">
            <w:pPr>
              <w:pStyle w:val="21"/>
              <w:spacing w:after="0" w:line="240" w:lineRule="auto"/>
              <w:ind w:left="709" w:hanging="709"/>
              <w:jc w:val="center"/>
              <w:rPr>
                <w:b/>
                <w:bCs/>
                <w:sz w:val="24"/>
                <w:szCs w:val="24"/>
                <w:lang w:eastAsia="en-US"/>
              </w:rPr>
            </w:pPr>
            <w:r w:rsidRPr="00395700">
              <w:rPr>
                <w:b/>
                <w:bCs/>
                <w:sz w:val="24"/>
                <w:szCs w:val="24"/>
                <w:lang w:eastAsia="en-US"/>
              </w:rPr>
              <w:t>Содержание</w:t>
            </w:r>
          </w:p>
          <w:p w:rsidR="009E575D" w:rsidRPr="00395700" w:rsidRDefault="009E575D">
            <w:pPr>
              <w:pStyle w:val="21"/>
              <w:spacing w:after="0" w:line="240" w:lineRule="auto"/>
              <w:ind w:left="709" w:hanging="709"/>
              <w:jc w:val="center"/>
              <w:rPr>
                <w:b/>
                <w:bCs/>
                <w:sz w:val="24"/>
                <w:szCs w:val="24"/>
                <w:lang w:eastAsia="en-US"/>
              </w:rPr>
            </w:pPr>
            <w:r w:rsidRPr="00395700">
              <w:rPr>
                <w:b/>
                <w:bCs/>
                <w:sz w:val="24"/>
                <w:szCs w:val="24"/>
                <w:lang w:eastAsia="en-US"/>
              </w:rPr>
              <w:t>обучения</w:t>
            </w:r>
          </w:p>
        </w:tc>
        <w:tc>
          <w:tcPr>
            <w:tcW w:w="8363" w:type="dxa"/>
            <w:tcBorders>
              <w:top w:val="single" w:sz="4" w:space="0" w:color="auto"/>
              <w:left w:val="single" w:sz="4" w:space="0" w:color="auto"/>
              <w:bottom w:val="single" w:sz="4" w:space="0" w:color="auto"/>
              <w:right w:val="single" w:sz="4" w:space="0" w:color="auto"/>
            </w:tcBorders>
            <w:hideMark/>
          </w:tcPr>
          <w:p w:rsidR="009E575D" w:rsidRPr="00395700" w:rsidRDefault="009E575D">
            <w:pPr>
              <w:pStyle w:val="21"/>
              <w:spacing w:after="0" w:line="240" w:lineRule="auto"/>
              <w:ind w:left="709" w:hanging="709"/>
              <w:jc w:val="center"/>
              <w:rPr>
                <w:b/>
                <w:bCs/>
                <w:sz w:val="24"/>
                <w:szCs w:val="24"/>
                <w:lang w:eastAsia="en-US"/>
              </w:rPr>
            </w:pPr>
            <w:r w:rsidRPr="00395700">
              <w:rPr>
                <w:b/>
                <w:bCs/>
                <w:sz w:val="24"/>
                <w:szCs w:val="24"/>
                <w:lang w:eastAsia="en-US"/>
              </w:rPr>
              <w:t xml:space="preserve">Характеристика основных видов учебной деятельности </w:t>
            </w:r>
            <w:proofErr w:type="gramStart"/>
            <w:r w:rsidRPr="00395700">
              <w:rPr>
                <w:b/>
                <w:bCs/>
                <w:sz w:val="24"/>
                <w:szCs w:val="24"/>
                <w:lang w:eastAsia="en-US"/>
              </w:rPr>
              <w:t>обучающегося</w:t>
            </w:r>
            <w:proofErr w:type="gramEnd"/>
            <w:r w:rsidRPr="00395700">
              <w:rPr>
                <w:b/>
                <w:bCs/>
                <w:sz w:val="24"/>
                <w:szCs w:val="24"/>
                <w:lang w:eastAsia="en-US"/>
              </w:rPr>
              <w:t xml:space="preserve"> (на уровне учебных действий)</w:t>
            </w:r>
          </w:p>
        </w:tc>
      </w:tr>
      <w:tr w:rsidR="009E575D" w:rsidRPr="00395700" w:rsidTr="009E575D">
        <w:trPr>
          <w:trHeight w:val="347"/>
        </w:trPr>
        <w:tc>
          <w:tcPr>
            <w:tcW w:w="9889" w:type="dxa"/>
            <w:gridSpan w:val="2"/>
            <w:tcBorders>
              <w:top w:val="single" w:sz="4" w:space="0" w:color="auto"/>
              <w:left w:val="single" w:sz="4" w:space="0" w:color="auto"/>
              <w:bottom w:val="single" w:sz="4" w:space="0" w:color="auto"/>
              <w:right w:val="single" w:sz="4" w:space="0" w:color="auto"/>
            </w:tcBorders>
            <w:hideMark/>
          </w:tcPr>
          <w:p w:rsidR="009E575D" w:rsidRPr="00395700" w:rsidRDefault="009E575D">
            <w:pPr>
              <w:pStyle w:val="2"/>
              <w:spacing w:line="240" w:lineRule="auto"/>
              <w:ind w:left="709" w:hanging="709"/>
              <w:jc w:val="center"/>
              <w:rPr>
                <w:sz w:val="24"/>
              </w:rPr>
            </w:pPr>
            <w:r w:rsidRPr="00395700">
              <w:rPr>
                <w:sz w:val="24"/>
              </w:rPr>
              <w:t>Раздел 1. Экономика и экономическая наука</w:t>
            </w:r>
          </w:p>
        </w:tc>
      </w:tr>
      <w:tr w:rsidR="009E575D" w:rsidRPr="00395700" w:rsidTr="009E575D">
        <w:trPr>
          <w:trHeight w:val="2358"/>
        </w:trPr>
        <w:tc>
          <w:tcPr>
            <w:tcW w:w="1526" w:type="dxa"/>
            <w:tcBorders>
              <w:top w:val="single" w:sz="4" w:space="0" w:color="auto"/>
              <w:left w:val="single" w:sz="4" w:space="0" w:color="auto"/>
              <w:bottom w:val="single" w:sz="4" w:space="0" w:color="auto"/>
              <w:right w:val="single" w:sz="4" w:space="0" w:color="auto"/>
            </w:tcBorders>
            <w:hideMark/>
          </w:tcPr>
          <w:p w:rsidR="009E575D" w:rsidRPr="00395700" w:rsidRDefault="009E575D">
            <w:pPr>
              <w:tabs>
                <w:tab w:val="left" w:pos="1500"/>
              </w:tabs>
              <w:suppressAutoHyphens/>
              <w:spacing w:before="60" w:after="60"/>
              <w:jc w:val="both"/>
              <w:rPr>
                <w:rFonts w:ascii="Times New Roman" w:hAnsi="Times New Roman" w:cs="Times New Roman"/>
                <w:sz w:val="24"/>
                <w:szCs w:val="24"/>
                <w:lang w:eastAsia="en-US"/>
              </w:rPr>
            </w:pPr>
            <w:r w:rsidRPr="00395700">
              <w:rPr>
                <w:rFonts w:ascii="Times New Roman" w:hAnsi="Times New Roman" w:cs="Times New Roman"/>
                <w:sz w:val="24"/>
                <w:szCs w:val="24"/>
              </w:rPr>
              <w:t>Тема 1.1. Потребности человека и ограниченность ресурсов.</w:t>
            </w:r>
          </w:p>
        </w:tc>
        <w:tc>
          <w:tcPr>
            <w:tcW w:w="8363" w:type="dxa"/>
            <w:tcBorders>
              <w:top w:val="single" w:sz="4" w:space="0" w:color="auto"/>
              <w:left w:val="single" w:sz="4" w:space="0" w:color="auto"/>
              <w:bottom w:val="single" w:sz="4" w:space="0" w:color="auto"/>
              <w:right w:val="single" w:sz="4" w:space="0" w:color="auto"/>
            </w:tcBorders>
          </w:tcPr>
          <w:p w:rsidR="009E575D" w:rsidRPr="00395700" w:rsidRDefault="009E575D">
            <w:pPr>
              <w:numPr>
                <w:ilvl w:val="0"/>
                <w:numId w:val="14"/>
              </w:numPr>
              <w:spacing w:after="0" w:line="240" w:lineRule="auto"/>
              <w:ind w:left="0" w:firstLine="175"/>
              <w:jc w:val="both"/>
              <w:rPr>
                <w:rFonts w:ascii="Times New Roman" w:hAnsi="Times New Roman" w:cs="Times New Roman"/>
                <w:sz w:val="24"/>
                <w:szCs w:val="24"/>
                <w:lang w:eastAsia="en-US"/>
              </w:rPr>
            </w:pPr>
            <w:r w:rsidRPr="00395700">
              <w:rPr>
                <w:rFonts w:ascii="Times New Roman" w:hAnsi="Times New Roman" w:cs="Times New Roman"/>
                <w:sz w:val="24"/>
                <w:szCs w:val="24"/>
              </w:rPr>
              <w:t>Формулировать основные экономические понятия: потребности человека и ограниченность ресурсов.</w:t>
            </w:r>
          </w:p>
          <w:p w:rsidR="009E575D" w:rsidRPr="00395700" w:rsidRDefault="009E575D">
            <w:pPr>
              <w:numPr>
                <w:ilvl w:val="0"/>
                <w:numId w:val="14"/>
              </w:numPr>
              <w:spacing w:after="0" w:line="240" w:lineRule="auto"/>
              <w:ind w:left="0" w:firstLine="175"/>
              <w:jc w:val="both"/>
              <w:rPr>
                <w:rFonts w:ascii="Times New Roman" w:hAnsi="Times New Roman" w:cs="Times New Roman"/>
                <w:sz w:val="24"/>
                <w:szCs w:val="24"/>
              </w:rPr>
            </w:pPr>
            <w:r w:rsidRPr="00395700">
              <w:rPr>
                <w:rFonts w:ascii="Times New Roman" w:hAnsi="Times New Roman" w:cs="Times New Roman"/>
                <w:sz w:val="24"/>
                <w:szCs w:val="24"/>
              </w:rPr>
              <w:t xml:space="preserve"> Раскрыть понятие экономика, предмет экономической науки,  определить связи понятий  потребление, производство, распределение.</w:t>
            </w:r>
          </w:p>
          <w:p w:rsidR="009E575D" w:rsidRPr="00395700" w:rsidRDefault="009E575D">
            <w:pPr>
              <w:numPr>
                <w:ilvl w:val="0"/>
                <w:numId w:val="14"/>
              </w:numPr>
              <w:spacing w:after="0" w:line="240" w:lineRule="auto"/>
              <w:ind w:left="0" w:firstLine="175"/>
              <w:jc w:val="both"/>
              <w:rPr>
                <w:rFonts w:ascii="Times New Roman" w:hAnsi="Times New Roman" w:cs="Times New Roman"/>
                <w:sz w:val="24"/>
                <w:szCs w:val="24"/>
              </w:rPr>
            </w:pPr>
            <w:r w:rsidRPr="00395700">
              <w:rPr>
                <w:rFonts w:ascii="Times New Roman" w:hAnsi="Times New Roman" w:cs="Times New Roman"/>
                <w:sz w:val="24"/>
                <w:szCs w:val="24"/>
              </w:rPr>
              <w:t xml:space="preserve"> Характеризовать потребности человека, рынки труда, капиталов и ресурсов.</w:t>
            </w:r>
          </w:p>
          <w:p w:rsidR="009E575D" w:rsidRPr="00395700" w:rsidRDefault="009E575D">
            <w:pPr>
              <w:spacing w:after="0" w:line="240" w:lineRule="auto"/>
              <w:ind w:left="175"/>
              <w:jc w:val="both"/>
              <w:rPr>
                <w:rFonts w:ascii="Times New Roman" w:hAnsi="Times New Roman" w:cs="Times New Roman"/>
                <w:sz w:val="24"/>
                <w:szCs w:val="24"/>
                <w:lang w:eastAsia="en-US"/>
              </w:rPr>
            </w:pPr>
          </w:p>
        </w:tc>
      </w:tr>
      <w:tr w:rsidR="009E575D" w:rsidRPr="00395700" w:rsidTr="009E575D">
        <w:trPr>
          <w:trHeight w:val="717"/>
        </w:trPr>
        <w:tc>
          <w:tcPr>
            <w:tcW w:w="1526" w:type="dxa"/>
            <w:tcBorders>
              <w:top w:val="single" w:sz="4" w:space="0" w:color="auto"/>
              <w:left w:val="single" w:sz="4" w:space="0" w:color="auto"/>
              <w:bottom w:val="single" w:sz="4" w:space="0" w:color="auto"/>
              <w:right w:val="single" w:sz="4" w:space="0" w:color="auto"/>
            </w:tcBorders>
            <w:hideMark/>
          </w:tcPr>
          <w:p w:rsidR="009E575D" w:rsidRPr="00395700" w:rsidRDefault="009E575D">
            <w:pPr>
              <w:spacing w:after="0" w:line="240" w:lineRule="auto"/>
              <w:ind w:firstLine="11"/>
              <w:jc w:val="both"/>
              <w:rPr>
                <w:rFonts w:ascii="Times New Roman" w:hAnsi="Times New Roman" w:cs="Times New Roman"/>
                <w:sz w:val="24"/>
                <w:szCs w:val="24"/>
                <w:lang w:eastAsia="en-US"/>
              </w:rPr>
            </w:pPr>
            <w:r w:rsidRPr="00395700">
              <w:rPr>
                <w:rFonts w:ascii="Times New Roman" w:hAnsi="Times New Roman" w:cs="Times New Roman"/>
                <w:sz w:val="24"/>
                <w:szCs w:val="24"/>
              </w:rPr>
              <w:t>Тема 1.2  Факторы производства. Прибыль и рентабельность.</w:t>
            </w:r>
          </w:p>
        </w:tc>
        <w:tc>
          <w:tcPr>
            <w:tcW w:w="8363" w:type="dxa"/>
            <w:tcBorders>
              <w:top w:val="single" w:sz="4" w:space="0" w:color="auto"/>
              <w:left w:val="single" w:sz="4" w:space="0" w:color="auto"/>
              <w:bottom w:val="single" w:sz="4" w:space="0" w:color="auto"/>
              <w:right w:val="single" w:sz="4" w:space="0" w:color="auto"/>
            </w:tcBorders>
          </w:tcPr>
          <w:p w:rsidR="009E575D" w:rsidRPr="00395700" w:rsidRDefault="009E575D">
            <w:pPr>
              <w:numPr>
                <w:ilvl w:val="0"/>
                <w:numId w:val="14"/>
              </w:numPr>
              <w:spacing w:after="0" w:line="240" w:lineRule="auto"/>
              <w:ind w:left="0" w:firstLine="175"/>
              <w:jc w:val="both"/>
              <w:rPr>
                <w:rFonts w:ascii="Times New Roman" w:hAnsi="Times New Roman" w:cs="Times New Roman"/>
                <w:sz w:val="24"/>
                <w:szCs w:val="24"/>
                <w:lang w:eastAsia="en-US"/>
              </w:rPr>
            </w:pPr>
            <w:r w:rsidRPr="00395700">
              <w:rPr>
                <w:rFonts w:ascii="Times New Roman" w:hAnsi="Times New Roman" w:cs="Times New Roman"/>
                <w:sz w:val="24"/>
                <w:szCs w:val="24"/>
              </w:rPr>
              <w:t>Освещать сущность концепции «факторов производства», различие понятий  ренты и заработной платы.</w:t>
            </w:r>
          </w:p>
          <w:p w:rsidR="009E575D" w:rsidRPr="00395700" w:rsidRDefault="009E575D">
            <w:pPr>
              <w:numPr>
                <w:ilvl w:val="0"/>
                <w:numId w:val="14"/>
              </w:numPr>
              <w:spacing w:after="0" w:line="240" w:lineRule="auto"/>
              <w:ind w:left="0" w:firstLine="175"/>
              <w:jc w:val="both"/>
              <w:rPr>
                <w:rFonts w:ascii="Times New Roman" w:hAnsi="Times New Roman" w:cs="Times New Roman"/>
                <w:sz w:val="24"/>
                <w:szCs w:val="24"/>
              </w:rPr>
            </w:pPr>
            <w:r w:rsidRPr="00395700">
              <w:rPr>
                <w:rFonts w:ascii="Times New Roman" w:hAnsi="Times New Roman" w:cs="Times New Roman"/>
                <w:sz w:val="24"/>
                <w:szCs w:val="24"/>
              </w:rPr>
              <w:t xml:space="preserve"> Обосновать значение предпринимательства и финансово - хозяйственной деятельности.</w:t>
            </w:r>
          </w:p>
          <w:p w:rsidR="009E575D" w:rsidRPr="00395700" w:rsidRDefault="009E575D">
            <w:pPr>
              <w:numPr>
                <w:ilvl w:val="0"/>
                <w:numId w:val="14"/>
              </w:numPr>
              <w:spacing w:after="0" w:line="240" w:lineRule="auto"/>
              <w:ind w:left="0" w:firstLine="175"/>
              <w:jc w:val="both"/>
              <w:rPr>
                <w:rFonts w:ascii="Times New Roman" w:hAnsi="Times New Roman" w:cs="Times New Roman"/>
                <w:color w:val="000000"/>
                <w:sz w:val="24"/>
                <w:szCs w:val="24"/>
              </w:rPr>
            </w:pPr>
            <w:r w:rsidRPr="00395700">
              <w:rPr>
                <w:rFonts w:ascii="Times New Roman" w:hAnsi="Times New Roman" w:cs="Times New Roman"/>
                <w:color w:val="000000"/>
                <w:sz w:val="24"/>
                <w:szCs w:val="24"/>
              </w:rPr>
              <w:t xml:space="preserve"> Отличать предпринимательскую деятельность от коммерческой деятельности.</w:t>
            </w:r>
          </w:p>
          <w:p w:rsidR="009E575D" w:rsidRPr="00395700" w:rsidRDefault="009E575D">
            <w:pPr>
              <w:numPr>
                <w:ilvl w:val="0"/>
                <w:numId w:val="14"/>
              </w:numPr>
              <w:spacing w:after="0" w:line="240" w:lineRule="auto"/>
              <w:ind w:left="0" w:firstLine="175"/>
              <w:jc w:val="both"/>
              <w:rPr>
                <w:rFonts w:ascii="Times New Roman" w:hAnsi="Times New Roman" w:cs="Times New Roman"/>
                <w:sz w:val="24"/>
                <w:szCs w:val="24"/>
              </w:rPr>
            </w:pPr>
            <w:r w:rsidRPr="00395700">
              <w:rPr>
                <w:rFonts w:ascii="Times New Roman" w:hAnsi="Times New Roman" w:cs="Times New Roman"/>
                <w:sz w:val="24"/>
                <w:szCs w:val="24"/>
              </w:rPr>
              <w:t xml:space="preserve"> Производить расчет прибыли, понять методы анализа прибыли, рентабельности: продукции, капитала и др. </w:t>
            </w:r>
          </w:p>
          <w:p w:rsidR="009E575D" w:rsidRPr="00395700" w:rsidRDefault="009E575D">
            <w:pPr>
              <w:spacing w:after="0" w:line="240" w:lineRule="auto"/>
              <w:ind w:left="175"/>
              <w:jc w:val="both"/>
              <w:rPr>
                <w:rFonts w:ascii="Times New Roman" w:hAnsi="Times New Roman" w:cs="Times New Roman"/>
                <w:sz w:val="24"/>
                <w:szCs w:val="24"/>
                <w:lang w:eastAsia="en-US"/>
              </w:rPr>
            </w:pPr>
          </w:p>
        </w:tc>
      </w:tr>
      <w:tr w:rsidR="009E575D" w:rsidRPr="00395700" w:rsidTr="009E575D">
        <w:trPr>
          <w:trHeight w:val="717"/>
        </w:trPr>
        <w:tc>
          <w:tcPr>
            <w:tcW w:w="1526" w:type="dxa"/>
            <w:tcBorders>
              <w:top w:val="single" w:sz="4" w:space="0" w:color="auto"/>
              <w:left w:val="single" w:sz="4" w:space="0" w:color="auto"/>
              <w:bottom w:val="single" w:sz="4" w:space="0" w:color="auto"/>
              <w:right w:val="single" w:sz="4" w:space="0" w:color="auto"/>
            </w:tcBorders>
            <w:hideMark/>
          </w:tcPr>
          <w:p w:rsidR="009E575D" w:rsidRPr="00395700" w:rsidRDefault="009E575D">
            <w:pPr>
              <w:shd w:val="clear" w:color="auto" w:fill="FFFFFF"/>
              <w:autoSpaceDE w:val="0"/>
              <w:autoSpaceDN w:val="0"/>
              <w:adjustRightInd w:val="0"/>
              <w:spacing w:after="0" w:line="240" w:lineRule="auto"/>
              <w:ind w:firstLine="11"/>
              <w:jc w:val="both"/>
              <w:rPr>
                <w:rFonts w:ascii="Times New Roman" w:hAnsi="Times New Roman" w:cs="Times New Roman"/>
                <w:sz w:val="24"/>
                <w:szCs w:val="24"/>
                <w:lang w:eastAsia="en-US"/>
              </w:rPr>
            </w:pPr>
            <w:r w:rsidRPr="00395700">
              <w:rPr>
                <w:rFonts w:ascii="Times New Roman" w:hAnsi="Times New Roman" w:cs="Times New Roman"/>
                <w:sz w:val="24"/>
                <w:szCs w:val="24"/>
              </w:rPr>
              <w:t>Тема 1.3. Выбор и альтернативная стоимость.</w:t>
            </w:r>
          </w:p>
        </w:tc>
        <w:tc>
          <w:tcPr>
            <w:tcW w:w="8363" w:type="dxa"/>
            <w:tcBorders>
              <w:top w:val="single" w:sz="4" w:space="0" w:color="auto"/>
              <w:left w:val="single" w:sz="4" w:space="0" w:color="auto"/>
              <w:bottom w:val="single" w:sz="4" w:space="0" w:color="auto"/>
              <w:right w:val="single" w:sz="4" w:space="0" w:color="auto"/>
            </w:tcBorders>
            <w:hideMark/>
          </w:tcPr>
          <w:p w:rsidR="009E575D" w:rsidRPr="00395700" w:rsidRDefault="009E575D">
            <w:pPr>
              <w:numPr>
                <w:ilvl w:val="0"/>
                <w:numId w:val="14"/>
              </w:numPr>
              <w:shd w:val="clear" w:color="auto" w:fill="FFFFFF"/>
              <w:autoSpaceDE w:val="0"/>
              <w:autoSpaceDN w:val="0"/>
              <w:adjustRightInd w:val="0"/>
              <w:spacing w:after="0" w:line="240" w:lineRule="auto"/>
              <w:ind w:left="0" w:firstLine="175"/>
              <w:jc w:val="both"/>
              <w:rPr>
                <w:rFonts w:ascii="Times New Roman" w:hAnsi="Times New Roman" w:cs="Times New Roman"/>
                <w:sz w:val="24"/>
                <w:szCs w:val="24"/>
                <w:lang w:eastAsia="en-US"/>
              </w:rPr>
            </w:pPr>
            <w:r w:rsidRPr="00395700">
              <w:rPr>
                <w:rFonts w:ascii="Times New Roman" w:hAnsi="Times New Roman" w:cs="Times New Roman"/>
                <w:sz w:val="24"/>
                <w:szCs w:val="24"/>
              </w:rPr>
              <w:t xml:space="preserve">Раскрыть понятие зависимость потребности покупателя на рынке от цены на этот продукт. </w:t>
            </w:r>
          </w:p>
          <w:p w:rsidR="009E575D" w:rsidRPr="00395700" w:rsidRDefault="009E575D">
            <w:pPr>
              <w:numPr>
                <w:ilvl w:val="0"/>
                <w:numId w:val="14"/>
              </w:numPr>
              <w:shd w:val="clear" w:color="auto" w:fill="FFFFFF"/>
              <w:autoSpaceDE w:val="0"/>
              <w:autoSpaceDN w:val="0"/>
              <w:adjustRightInd w:val="0"/>
              <w:spacing w:after="0" w:line="240" w:lineRule="auto"/>
              <w:ind w:left="0" w:firstLine="175"/>
              <w:jc w:val="both"/>
              <w:rPr>
                <w:rFonts w:ascii="Times New Roman" w:hAnsi="Times New Roman" w:cs="Times New Roman"/>
                <w:sz w:val="24"/>
                <w:szCs w:val="24"/>
              </w:rPr>
            </w:pPr>
            <w:r w:rsidRPr="00395700">
              <w:rPr>
                <w:rFonts w:ascii="Times New Roman" w:hAnsi="Times New Roman" w:cs="Times New Roman"/>
                <w:sz w:val="24"/>
                <w:szCs w:val="24"/>
              </w:rPr>
              <w:t>Определить факторы, влияющие на формирование цены на рынке.</w:t>
            </w:r>
          </w:p>
          <w:p w:rsidR="009E575D" w:rsidRPr="00395700" w:rsidRDefault="009E575D">
            <w:pPr>
              <w:numPr>
                <w:ilvl w:val="0"/>
                <w:numId w:val="14"/>
              </w:numPr>
              <w:shd w:val="clear" w:color="auto" w:fill="FFFFFF"/>
              <w:autoSpaceDE w:val="0"/>
              <w:autoSpaceDN w:val="0"/>
              <w:adjustRightInd w:val="0"/>
              <w:spacing w:after="0" w:line="240" w:lineRule="auto"/>
              <w:ind w:left="0" w:firstLine="175"/>
              <w:jc w:val="both"/>
              <w:rPr>
                <w:rFonts w:ascii="Times New Roman" w:hAnsi="Times New Roman" w:cs="Times New Roman"/>
                <w:sz w:val="24"/>
                <w:szCs w:val="24"/>
                <w:lang w:eastAsia="en-US"/>
              </w:rPr>
            </w:pPr>
            <w:r w:rsidRPr="00395700">
              <w:rPr>
                <w:rFonts w:ascii="Times New Roman" w:hAnsi="Times New Roman" w:cs="Times New Roman"/>
                <w:sz w:val="24"/>
                <w:szCs w:val="24"/>
              </w:rPr>
              <w:t xml:space="preserve"> Изучить материал, построить кривую спроса, используя материалы из сборника задач по экономике.</w:t>
            </w:r>
          </w:p>
        </w:tc>
      </w:tr>
      <w:tr w:rsidR="009E575D" w:rsidRPr="00395700" w:rsidTr="009E575D">
        <w:trPr>
          <w:trHeight w:val="717"/>
        </w:trPr>
        <w:tc>
          <w:tcPr>
            <w:tcW w:w="1526" w:type="dxa"/>
            <w:tcBorders>
              <w:top w:val="single" w:sz="4" w:space="0" w:color="auto"/>
              <w:left w:val="single" w:sz="4" w:space="0" w:color="auto"/>
              <w:bottom w:val="single" w:sz="4" w:space="0" w:color="auto"/>
              <w:right w:val="single" w:sz="4" w:space="0" w:color="auto"/>
            </w:tcBorders>
            <w:hideMark/>
          </w:tcPr>
          <w:p w:rsidR="009E575D" w:rsidRPr="00395700" w:rsidRDefault="009E575D">
            <w:pPr>
              <w:shd w:val="clear" w:color="auto" w:fill="FFFFFF"/>
              <w:autoSpaceDE w:val="0"/>
              <w:autoSpaceDN w:val="0"/>
              <w:adjustRightInd w:val="0"/>
              <w:spacing w:after="0" w:line="240" w:lineRule="auto"/>
              <w:ind w:firstLine="11"/>
              <w:jc w:val="both"/>
              <w:rPr>
                <w:rFonts w:ascii="Times New Roman" w:hAnsi="Times New Roman" w:cs="Times New Roman"/>
                <w:sz w:val="24"/>
                <w:szCs w:val="24"/>
                <w:lang w:eastAsia="en-US"/>
              </w:rPr>
            </w:pPr>
            <w:r w:rsidRPr="00395700">
              <w:rPr>
                <w:rFonts w:ascii="Times New Roman" w:hAnsi="Times New Roman" w:cs="Times New Roman"/>
                <w:sz w:val="24"/>
                <w:szCs w:val="24"/>
              </w:rPr>
              <w:t>Тема 1.4. Типы экономических систем.</w:t>
            </w:r>
          </w:p>
        </w:tc>
        <w:tc>
          <w:tcPr>
            <w:tcW w:w="8363" w:type="dxa"/>
            <w:tcBorders>
              <w:top w:val="single" w:sz="4" w:space="0" w:color="auto"/>
              <w:left w:val="single" w:sz="4" w:space="0" w:color="auto"/>
              <w:bottom w:val="single" w:sz="4" w:space="0" w:color="auto"/>
              <w:right w:val="single" w:sz="4" w:space="0" w:color="auto"/>
            </w:tcBorders>
            <w:hideMark/>
          </w:tcPr>
          <w:p w:rsidR="009E575D" w:rsidRPr="00395700" w:rsidRDefault="009E575D">
            <w:pPr>
              <w:numPr>
                <w:ilvl w:val="0"/>
                <w:numId w:val="14"/>
              </w:numPr>
              <w:shd w:val="clear" w:color="auto" w:fill="FFFFFF"/>
              <w:autoSpaceDE w:val="0"/>
              <w:autoSpaceDN w:val="0"/>
              <w:adjustRightInd w:val="0"/>
              <w:spacing w:after="0" w:line="240" w:lineRule="auto"/>
              <w:ind w:left="0" w:firstLine="175"/>
              <w:jc w:val="both"/>
              <w:rPr>
                <w:rFonts w:ascii="Times New Roman" w:hAnsi="Times New Roman" w:cs="Times New Roman"/>
                <w:sz w:val="24"/>
                <w:szCs w:val="24"/>
                <w:lang w:eastAsia="en-US"/>
              </w:rPr>
            </w:pPr>
            <w:r w:rsidRPr="00395700">
              <w:rPr>
                <w:rFonts w:ascii="Times New Roman" w:hAnsi="Times New Roman" w:cs="Times New Roman"/>
                <w:sz w:val="24"/>
                <w:szCs w:val="24"/>
              </w:rPr>
              <w:t xml:space="preserve">Изучить различия элементов экономических систем. </w:t>
            </w:r>
          </w:p>
          <w:p w:rsidR="009E575D" w:rsidRPr="00395700" w:rsidRDefault="009E575D">
            <w:pPr>
              <w:numPr>
                <w:ilvl w:val="0"/>
                <w:numId w:val="14"/>
              </w:numPr>
              <w:shd w:val="clear" w:color="auto" w:fill="FFFFFF"/>
              <w:autoSpaceDE w:val="0"/>
              <w:autoSpaceDN w:val="0"/>
              <w:adjustRightInd w:val="0"/>
              <w:spacing w:after="0" w:line="240" w:lineRule="auto"/>
              <w:ind w:left="0" w:firstLine="175"/>
              <w:jc w:val="both"/>
              <w:rPr>
                <w:rFonts w:ascii="Times New Roman" w:hAnsi="Times New Roman" w:cs="Times New Roman"/>
                <w:sz w:val="24"/>
                <w:szCs w:val="24"/>
              </w:rPr>
            </w:pPr>
            <w:r w:rsidRPr="00395700">
              <w:rPr>
                <w:rFonts w:ascii="Times New Roman" w:hAnsi="Times New Roman" w:cs="Times New Roman"/>
                <w:sz w:val="24"/>
                <w:szCs w:val="24"/>
              </w:rPr>
              <w:t>Выявить характерные черты постиндустриального общества ХХ века и новые экономические особенности ХХ</w:t>
            </w:r>
            <w:proofErr w:type="gramStart"/>
            <w:r w:rsidRPr="00395700">
              <w:rPr>
                <w:rFonts w:ascii="Times New Roman" w:hAnsi="Times New Roman" w:cs="Times New Roman"/>
                <w:sz w:val="24"/>
                <w:szCs w:val="24"/>
                <w:lang w:val="en-US"/>
              </w:rPr>
              <w:t>I</w:t>
            </w:r>
            <w:proofErr w:type="gramEnd"/>
            <w:r w:rsidRPr="00395700">
              <w:rPr>
                <w:rFonts w:ascii="Times New Roman" w:hAnsi="Times New Roman" w:cs="Times New Roman"/>
                <w:sz w:val="24"/>
                <w:szCs w:val="24"/>
              </w:rPr>
              <w:t xml:space="preserve">в. «информатизации» в разных сферах. </w:t>
            </w:r>
          </w:p>
          <w:p w:rsidR="009E575D" w:rsidRPr="00395700" w:rsidRDefault="009E575D">
            <w:pPr>
              <w:numPr>
                <w:ilvl w:val="0"/>
                <w:numId w:val="14"/>
              </w:numPr>
              <w:shd w:val="clear" w:color="auto" w:fill="FFFFFF"/>
              <w:autoSpaceDE w:val="0"/>
              <w:autoSpaceDN w:val="0"/>
              <w:adjustRightInd w:val="0"/>
              <w:spacing w:after="0" w:line="240" w:lineRule="auto"/>
              <w:ind w:left="0" w:firstLine="175"/>
              <w:jc w:val="both"/>
              <w:rPr>
                <w:rFonts w:ascii="Times New Roman" w:hAnsi="Times New Roman" w:cs="Times New Roman"/>
                <w:sz w:val="24"/>
                <w:szCs w:val="24"/>
                <w:lang w:eastAsia="en-US"/>
              </w:rPr>
            </w:pPr>
            <w:r w:rsidRPr="00395700">
              <w:rPr>
                <w:rFonts w:ascii="Times New Roman" w:hAnsi="Times New Roman" w:cs="Times New Roman"/>
                <w:sz w:val="24"/>
                <w:szCs w:val="24"/>
              </w:rPr>
              <w:t>Раскрыть традиционную и административно – командную экономические системы.</w:t>
            </w:r>
          </w:p>
        </w:tc>
      </w:tr>
      <w:tr w:rsidR="009E575D" w:rsidRPr="00395700" w:rsidTr="009E575D">
        <w:trPr>
          <w:trHeight w:val="717"/>
        </w:trPr>
        <w:tc>
          <w:tcPr>
            <w:tcW w:w="1526" w:type="dxa"/>
            <w:tcBorders>
              <w:top w:val="single" w:sz="4" w:space="0" w:color="auto"/>
              <w:left w:val="single" w:sz="4" w:space="0" w:color="auto"/>
              <w:bottom w:val="single" w:sz="4" w:space="0" w:color="auto"/>
              <w:right w:val="single" w:sz="4" w:space="0" w:color="auto"/>
            </w:tcBorders>
            <w:hideMark/>
          </w:tcPr>
          <w:p w:rsidR="009E575D" w:rsidRPr="00395700" w:rsidRDefault="009E575D">
            <w:pPr>
              <w:shd w:val="clear" w:color="auto" w:fill="FFFFFF"/>
              <w:autoSpaceDE w:val="0"/>
              <w:autoSpaceDN w:val="0"/>
              <w:adjustRightInd w:val="0"/>
              <w:spacing w:after="0" w:line="240" w:lineRule="auto"/>
              <w:ind w:left="709" w:hanging="709"/>
              <w:jc w:val="both"/>
              <w:rPr>
                <w:rFonts w:ascii="Times New Roman" w:hAnsi="Times New Roman" w:cs="Times New Roman"/>
                <w:sz w:val="24"/>
                <w:szCs w:val="24"/>
                <w:lang w:eastAsia="en-US"/>
              </w:rPr>
            </w:pPr>
            <w:r w:rsidRPr="00395700">
              <w:rPr>
                <w:rFonts w:ascii="Times New Roman" w:hAnsi="Times New Roman" w:cs="Times New Roman"/>
                <w:sz w:val="24"/>
                <w:szCs w:val="24"/>
              </w:rPr>
              <w:t>Раздел 2. Семейный бюджет</w:t>
            </w:r>
          </w:p>
        </w:tc>
        <w:tc>
          <w:tcPr>
            <w:tcW w:w="8363" w:type="dxa"/>
            <w:tcBorders>
              <w:top w:val="single" w:sz="4" w:space="0" w:color="auto"/>
              <w:left w:val="single" w:sz="4" w:space="0" w:color="auto"/>
              <w:bottom w:val="single" w:sz="4" w:space="0" w:color="auto"/>
              <w:right w:val="single" w:sz="4" w:space="0" w:color="auto"/>
            </w:tcBorders>
            <w:hideMark/>
          </w:tcPr>
          <w:p w:rsidR="009E575D" w:rsidRPr="00395700" w:rsidRDefault="009E575D">
            <w:pPr>
              <w:numPr>
                <w:ilvl w:val="0"/>
                <w:numId w:val="16"/>
              </w:numPr>
              <w:shd w:val="clear" w:color="auto" w:fill="FFFFFF"/>
              <w:autoSpaceDE w:val="0"/>
              <w:autoSpaceDN w:val="0"/>
              <w:adjustRightInd w:val="0"/>
              <w:spacing w:after="0" w:line="240" w:lineRule="auto"/>
              <w:ind w:left="33" w:firstLine="0"/>
              <w:jc w:val="both"/>
              <w:rPr>
                <w:rFonts w:ascii="Times New Roman" w:hAnsi="Times New Roman" w:cs="Times New Roman"/>
                <w:sz w:val="24"/>
                <w:szCs w:val="24"/>
                <w:lang w:eastAsia="en-US"/>
              </w:rPr>
            </w:pPr>
            <w:r w:rsidRPr="00395700">
              <w:rPr>
                <w:rFonts w:ascii="Times New Roman" w:hAnsi="Times New Roman" w:cs="Times New Roman"/>
                <w:sz w:val="24"/>
                <w:szCs w:val="24"/>
              </w:rPr>
              <w:t>Изучить семейный бюджет, группы денежных доходов семьи, влияние семейного бюджета на этические нормы и нравственные ценности отдельных людей.</w:t>
            </w:r>
          </w:p>
        </w:tc>
      </w:tr>
      <w:tr w:rsidR="009E575D" w:rsidRPr="00395700" w:rsidTr="009E575D">
        <w:trPr>
          <w:trHeight w:val="717"/>
        </w:trPr>
        <w:tc>
          <w:tcPr>
            <w:tcW w:w="1526" w:type="dxa"/>
            <w:tcBorders>
              <w:top w:val="single" w:sz="4" w:space="0" w:color="auto"/>
              <w:left w:val="single" w:sz="4" w:space="0" w:color="auto"/>
              <w:bottom w:val="single" w:sz="4" w:space="0" w:color="auto"/>
              <w:right w:val="single" w:sz="4" w:space="0" w:color="auto"/>
            </w:tcBorders>
            <w:hideMark/>
          </w:tcPr>
          <w:p w:rsidR="009E575D" w:rsidRPr="00395700" w:rsidRDefault="009E575D">
            <w:pPr>
              <w:shd w:val="clear" w:color="auto" w:fill="FFFFFF"/>
              <w:autoSpaceDE w:val="0"/>
              <w:autoSpaceDN w:val="0"/>
              <w:adjustRightInd w:val="0"/>
              <w:spacing w:after="0" w:line="240" w:lineRule="auto"/>
              <w:jc w:val="both"/>
              <w:rPr>
                <w:rFonts w:ascii="Times New Roman" w:hAnsi="Times New Roman" w:cs="Times New Roman"/>
                <w:sz w:val="24"/>
                <w:szCs w:val="24"/>
                <w:lang w:eastAsia="en-US"/>
              </w:rPr>
            </w:pPr>
            <w:r w:rsidRPr="00395700">
              <w:rPr>
                <w:rFonts w:ascii="Times New Roman" w:hAnsi="Times New Roman" w:cs="Times New Roman"/>
                <w:sz w:val="24"/>
                <w:szCs w:val="24"/>
              </w:rPr>
              <w:t>Раздел 3. Товар и его стоимость</w:t>
            </w:r>
          </w:p>
        </w:tc>
        <w:tc>
          <w:tcPr>
            <w:tcW w:w="8363" w:type="dxa"/>
            <w:tcBorders>
              <w:top w:val="single" w:sz="4" w:space="0" w:color="auto"/>
              <w:left w:val="single" w:sz="4" w:space="0" w:color="auto"/>
              <w:bottom w:val="single" w:sz="4" w:space="0" w:color="auto"/>
              <w:right w:val="single" w:sz="4" w:space="0" w:color="auto"/>
            </w:tcBorders>
            <w:hideMark/>
          </w:tcPr>
          <w:p w:rsidR="009E575D" w:rsidRPr="00395700" w:rsidRDefault="009E575D">
            <w:pPr>
              <w:numPr>
                <w:ilvl w:val="0"/>
                <w:numId w:val="16"/>
              </w:numPr>
              <w:shd w:val="clear" w:color="auto" w:fill="FFFFFF"/>
              <w:autoSpaceDE w:val="0"/>
              <w:autoSpaceDN w:val="0"/>
              <w:adjustRightInd w:val="0"/>
              <w:spacing w:after="0" w:line="240" w:lineRule="auto"/>
              <w:ind w:left="33" w:firstLine="0"/>
              <w:jc w:val="both"/>
              <w:rPr>
                <w:rFonts w:ascii="Times New Roman" w:hAnsi="Times New Roman" w:cs="Times New Roman"/>
                <w:sz w:val="24"/>
                <w:szCs w:val="24"/>
                <w:lang w:eastAsia="en-US"/>
              </w:rPr>
            </w:pPr>
            <w:r w:rsidRPr="00395700">
              <w:rPr>
                <w:rFonts w:ascii="Times New Roman" w:hAnsi="Times New Roman" w:cs="Times New Roman"/>
                <w:sz w:val="24"/>
                <w:szCs w:val="24"/>
              </w:rPr>
              <w:t>Изучить понятие стоимости товара по теории трудовой стоимости, предельной полезности, соотношения предельной полезности и издержек производства.</w:t>
            </w:r>
          </w:p>
        </w:tc>
      </w:tr>
      <w:tr w:rsidR="009E575D" w:rsidRPr="00395700" w:rsidTr="009E575D">
        <w:trPr>
          <w:trHeight w:val="357"/>
        </w:trPr>
        <w:tc>
          <w:tcPr>
            <w:tcW w:w="9889" w:type="dxa"/>
            <w:gridSpan w:val="2"/>
            <w:tcBorders>
              <w:top w:val="single" w:sz="4" w:space="0" w:color="auto"/>
              <w:left w:val="single" w:sz="4" w:space="0" w:color="auto"/>
              <w:bottom w:val="single" w:sz="4" w:space="0" w:color="auto"/>
              <w:right w:val="single" w:sz="4" w:space="0" w:color="auto"/>
            </w:tcBorders>
            <w:hideMark/>
          </w:tcPr>
          <w:p w:rsidR="009E575D" w:rsidRPr="00395700" w:rsidRDefault="009E575D">
            <w:pPr>
              <w:pStyle w:val="21"/>
              <w:spacing w:after="0" w:line="240" w:lineRule="auto"/>
              <w:ind w:left="720"/>
              <w:jc w:val="center"/>
              <w:rPr>
                <w:sz w:val="24"/>
                <w:szCs w:val="24"/>
                <w:lang w:eastAsia="en-US"/>
              </w:rPr>
            </w:pPr>
            <w:r w:rsidRPr="00395700">
              <w:rPr>
                <w:b/>
                <w:sz w:val="24"/>
                <w:szCs w:val="24"/>
              </w:rPr>
              <w:t>Раздел</w:t>
            </w:r>
            <w:r w:rsidRPr="00395700">
              <w:rPr>
                <w:b/>
                <w:sz w:val="24"/>
                <w:szCs w:val="24"/>
                <w:lang w:eastAsia="en-US"/>
              </w:rPr>
              <w:t xml:space="preserve"> 4. Рыночная экономика</w:t>
            </w:r>
          </w:p>
        </w:tc>
      </w:tr>
      <w:tr w:rsidR="009E575D" w:rsidRPr="00395700" w:rsidTr="009E575D">
        <w:trPr>
          <w:trHeight w:val="717"/>
        </w:trPr>
        <w:tc>
          <w:tcPr>
            <w:tcW w:w="1526" w:type="dxa"/>
            <w:tcBorders>
              <w:top w:val="single" w:sz="4" w:space="0" w:color="auto"/>
              <w:left w:val="single" w:sz="4" w:space="0" w:color="auto"/>
              <w:bottom w:val="single" w:sz="4" w:space="0" w:color="auto"/>
              <w:right w:val="single" w:sz="4" w:space="0" w:color="auto"/>
            </w:tcBorders>
            <w:hideMark/>
          </w:tcPr>
          <w:p w:rsidR="009E575D" w:rsidRPr="00395700" w:rsidRDefault="009E575D" w:rsidP="001E129A">
            <w:pPr>
              <w:shd w:val="clear" w:color="auto" w:fill="FFFFFF"/>
              <w:autoSpaceDE w:val="0"/>
              <w:autoSpaceDN w:val="0"/>
              <w:adjustRightInd w:val="0"/>
              <w:spacing w:after="0" w:line="240" w:lineRule="auto"/>
              <w:jc w:val="both"/>
              <w:rPr>
                <w:rFonts w:ascii="Times New Roman" w:hAnsi="Times New Roman" w:cs="Times New Roman"/>
                <w:sz w:val="24"/>
                <w:szCs w:val="24"/>
                <w:lang w:eastAsia="en-US"/>
              </w:rPr>
            </w:pPr>
            <w:r w:rsidRPr="00395700">
              <w:rPr>
                <w:rFonts w:ascii="Times New Roman" w:hAnsi="Times New Roman" w:cs="Times New Roman"/>
                <w:sz w:val="24"/>
                <w:szCs w:val="24"/>
              </w:rPr>
              <w:t xml:space="preserve"> Тема 4.1. Рыночный механизм. Рыночное </w:t>
            </w:r>
            <w:r w:rsidRPr="00395700">
              <w:rPr>
                <w:rFonts w:ascii="Times New Roman" w:hAnsi="Times New Roman" w:cs="Times New Roman"/>
                <w:sz w:val="24"/>
                <w:szCs w:val="24"/>
              </w:rPr>
              <w:lastRenderedPageBreak/>
              <w:t>равновесие. Рыночные структуры.</w:t>
            </w:r>
          </w:p>
        </w:tc>
        <w:tc>
          <w:tcPr>
            <w:tcW w:w="8363" w:type="dxa"/>
            <w:tcBorders>
              <w:top w:val="single" w:sz="4" w:space="0" w:color="auto"/>
              <w:left w:val="single" w:sz="4" w:space="0" w:color="auto"/>
              <w:bottom w:val="single" w:sz="4" w:space="0" w:color="auto"/>
              <w:right w:val="single" w:sz="4" w:space="0" w:color="auto"/>
            </w:tcBorders>
            <w:hideMark/>
          </w:tcPr>
          <w:p w:rsidR="009E575D" w:rsidRPr="00395700" w:rsidRDefault="009E575D" w:rsidP="001E129A">
            <w:pPr>
              <w:numPr>
                <w:ilvl w:val="0"/>
                <w:numId w:val="16"/>
              </w:numPr>
              <w:shd w:val="clear" w:color="auto" w:fill="FFFFFF"/>
              <w:autoSpaceDE w:val="0"/>
              <w:autoSpaceDN w:val="0"/>
              <w:adjustRightInd w:val="0"/>
              <w:spacing w:after="0" w:line="240" w:lineRule="auto"/>
              <w:ind w:left="0" w:firstLine="33"/>
              <w:jc w:val="both"/>
              <w:rPr>
                <w:rFonts w:ascii="Times New Roman" w:hAnsi="Times New Roman" w:cs="Times New Roman"/>
                <w:sz w:val="24"/>
                <w:szCs w:val="24"/>
                <w:lang w:eastAsia="en-US"/>
              </w:rPr>
            </w:pPr>
            <w:r w:rsidRPr="00395700">
              <w:rPr>
                <w:rFonts w:ascii="Times New Roman" w:hAnsi="Times New Roman" w:cs="Times New Roman"/>
                <w:sz w:val="24"/>
                <w:szCs w:val="24"/>
              </w:rPr>
              <w:lastRenderedPageBreak/>
              <w:t xml:space="preserve">Изучить влияние уровня спроса цены товара или услуги. Изучить ключевые характеристики товара: качество, технические характеристики, гарантии, возможность приобретения в кредит, стиль, дизайн, послепродажное обслуживание и полезные свойство товара. </w:t>
            </w:r>
          </w:p>
          <w:p w:rsidR="009E575D" w:rsidRPr="00395700" w:rsidRDefault="009E575D" w:rsidP="001E129A">
            <w:pPr>
              <w:numPr>
                <w:ilvl w:val="0"/>
                <w:numId w:val="16"/>
              </w:numPr>
              <w:shd w:val="clear" w:color="auto" w:fill="FFFFFF"/>
              <w:autoSpaceDE w:val="0"/>
              <w:autoSpaceDN w:val="0"/>
              <w:adjustRightInd w:val="0"/>
              <w:spacing w:after="0" w:line="240" w:lineRule="auto"/>
              <w:ind w:left="0" w:firstLine="33"/>
              <w:jc w:val="both"/>
              <w:rPr>
                <w:rFonts w:ascii="Times New Roman" w:hAnsi="Times New Roman" w:cs="Times New Roman"/>
                <w:sz w:val="24"/>
                <w:szCs w:val="24"/>
                <w:lang w:eastAsia="en-US"/>
              </w:rPr>
            </w:pPr>
            <w:r w:rsidRPr="00395700">
              <w:rPr>
                <w:rFonts w:ascii="Times New Roman" w:hAnsi="Times New Roman" w:cs="Times New Roman"/>
                <w:sz w:val="24"/>
                <w:szCs w:val="24"/>
              </w:rPr>
              <w:lastRenderedPageBreak/>
              <w:t>Раскрыть структуру доходов потребителей, расчет спроса на товар.</w:t>
            </w:r>
          </w:p>
        </w:tc>
      </w:tr>
      <w:tr w:rsidR="009E575D" w:rsidRPr="00395700" w:rsidTr="009E575D">
        <w:trPr>
          <w:trHeight w:val="717"/>
        </w:trPr>
        <w:tc>
          <w:tcPr>
            <w:tcW w:w="1526" w:type="dxa"/>
            <w:tcBorders>
              <w:top w:val="single" w:sz="4" w:space="0" w:color="auto"/>
              <w:left w:val="single" w:sz="4" w:space="0" w:color="auto"/>
              <w:bottom w:val="single" w:sz="4" w:space="0" w:color="auto"/>
              <w:right w:val="single" w:sz="4" w:space="0" w:color="auto"/>
            </w:tcBorders>
            <w:hideMark/>
          </w:tcPr>
          <w:p w:rsidR="009E575D" w:rsidRPr="00395700" w:rsidRDefault="009E575D" w:rsidP="001E129A">
            <w:pPr>
              <w:shd w:val="clear" w:color="auto" w:fill="FFFFFF"/>
              <w:autoSpaceDE w:val="0"/>
              <w:autoSpaceDN w:val="0"/>
              <w:adjustRightInd w:val="0"/>
              <w:spacing w:after="0" w:line="240" w:lineRule="auto"/>
              <w:jc w:val="both"/>
              <w:rPr>
                <w:rFonts w:ascii="Times New Roman" w:hAnsi="Times New Roman" w:cs="Times New Roman"/>
                <w:sz w:val="24"/>
                <w:szCs w:val="24"/>
                <w:lang w:eastAsia="en-US"/>
              </w:rPr>
            </w:pPr>
            <w:r w:rsidRPr="00395700">
              <w:rPr>
                <w:rFonts w:ascii="Times New Roman" w:hAnsi="Times New Roman" w:cs="Times New Roman"/>
                <w:sz w:val="24"/>
                <w:szCs w:val="24"/>
              </w:rPr>
              <w:lastRenderedPageBreak/>
              <w:t>Тема 4.2. Экономика предприятия. Организационно – правовые формы.</w:t>
            </w:r>
          </w:p>
        </w:tc>
        <w:tc>
          <w:tcPr>
            <w:tcW w:w="8363" w:type="dxa"/>
            <w:tcBorders>
              <w:top w:val="single" w:sz="4" w:space="0" w:color="auto"/>
              <w:left w:val="single" w:sz="4" w:space="0" w:color="auto"/>
              <w:bottom w:val="single" w:sz="4" w:space="0" w:color="auto"/>
              <w:right w:val="single" w:sz="4" w:space="0" w:color="auto"/>
            </w:tcBorders>
            <w:hideMark/>
          </w:tcPr>
          <w:p w:rsidR="009E575D" w:rsidRPr="00395700" w:rsidRDefault="009E575D" w:rsidP="001E129A">
            <w:pPr>
              <w:numPr>
                <w:ilvl w:val="0"/>
                <w:numId w:val="16"/>
              </w:numPr>
              <w:shd w:val="clear" w:color="auto" w:fill="FFFFFF"/>
              <w:autoSpaceDE w:val="0"/>
              <w:autoSpaceDN w:val="0"/>
              <w:adjustRightInd w:val="0"/>
              <w:spacing w:after="0" w:line="240" w:lineRule="auto"/>
              <w:ind w:left="0" w:firstLine="33"/>
              <w:jc w:val="both"/>
              <w:rPr>
                <w:rFonts w:ascii="Times New Roman" w:hAnsi="Times New Roman" w:cs="Times New Roman"/>
                <w:sz w:val="24"/>
                <w:szCs w:val="24"/>
                <w:lang w:eastAsia="en-US"/>
              </w:rPr>
            </w:pPr>
            <w:r w:rsidRPr="00395700">
              <w:rPr>
                <w:rFonts w:ascii="Times New Roman" w:hAnsi="Times New Roman" w:cs="Times New Roman"/>
                <w:sz w:val="24"/>
                <w:szCs w:val="24"/>
              </w:rPr>
              <w:t>Изучить определение предприятия и их классификацию. Раскрыть понятие организационное единство.  Сопоставление понятий: предприятие и юридическое лицо.</w:t>
            </w:r>
          </w:p>
          <w:p w:rsidR="009E575D" w:rsidRPr="00395700" w:rsidRDefault="009E575D" w:rsidP="001E129A">
            <w:pPr>
              <w:numPr>
                <w:ilvl w:val="0"/>
                <w:numId w:val="16"/>
              </w:numPr>
              <w:shd w:val="clear" w:color="auto" w:fill="FFFFFF"/>
              <w:autoSpaceDE w:val="0"/>
              <w:autoSpaceDN w:val="0"/>
              <w:adjustRightInd w:val="0"/>
              <w:spacing w:after="0" w:line="240" w:lineRule="auto"/>
              <w:ind w:left="0" w:firstLine="33"/>
              <w:jc w:val="both"/>
              <w:rPr>
                <w:rFonts w:ascii="Times New Roman" w:hAnsi="Times New Roman" w:cs="Times New Roman"/>
                <w:sz w:val="24"/>
                <w:szCs w:val="24"/>
                <w:lang w:eastAsia="en-US"/>
              </w:rPr>
            </w:pPr>
            <w:r w:rsidRPr="00395700">
              <w:rPr>
                <w:rFonts w:ascii="Times New Roman" w:hAnsi="Times New Roman" w:cs="Times New Roman"/>
                <w:sz w:val="24"/>
                <w:szCs w:val="24"/>
              </w:rPr>
              <w:t xml:space="preserve"> Изучить схему организационно – правовых форм предприятий, характеристику каждой из них.</w:t>
            </w:r>
          </w:p>
        </w:tc>
      </w:tr>
      <w:tr w:rsidR="009E575D" w:rsidRPr="00395700" w:rsidTr="009E575D">
        <w:trPr>
          <w:trHeight w:val="337"/>
        </w:trPr>
        <w:tc>
          <w:tcPr>
            <w:tcW w:w="9889" w:type="dxa"/>
            <w:gridSpan w:val="2"/>
            <w:tcBorders>
              <w:top w:val="single" w:sz="4" w:space="0" w:color="auto"/>
              <w:left w:val="single" w:sz="4" w:space="0" w:color="auto"/>
              <w:bottom w:val="single" w:sz="4" w:space="0" w:color="auto"/>
              <w:right w:val="single" w:sz="4" w:space="0" w:color="auto"/>
            </w:tcBorders>
            <w:hideMark/>
          </w:tcPr>
          <w:p w:rsidR="009E575D" w:rsidRPr="00395700" w:rsidRDefault="009E575D" w:rsidP="001E129A">
            <w:pPr>
              <w:pStyle w:val="21"/>
              <w:spacing w:after="0" w:line="240" w:lineRule="auto"/>
              <w:ind w:left="720"/>
              <w:jc w:val="center"/>
              <w:rPr>
                <w:sz w:val="24"/>
                <w:szCs w:val="24"/>
                <w:lang w:eastAsia="en-US"/>
              </w:rPr>
            </w:pPr>
            <w:r w:rsidRPr="00395700">
              <w:rPr>
                <w:b/>
                <w:sz w:val="24"/>
                <w:szCs w:val="24"/>
                <w:lang w:eastAsia="en-US"/>
              </w:rPr>
              <w:t>Раздел 5. Труд и заработная плата</w:t>
            </w:r>
          </w:p>
        </w:tc>
      </w:tr>
      <w:tr w:rsidR="009E575D" w:rsidRPr="00395700" w:rsidTr="009E575D">
        <w:trPr>
          <w:trHeight w:val="717"/>
        </w:trPr>
        <w:tc>
          <w:tcPr>
            <w:tcW w:w="1526" w:type="dxa"/>
            <w:tcBorders>
              <w:top w:val="single" w:sz="4" w:space="0" w:color="auto"/>
              <w:left w:val="single" w:sz="4" w:space="0" w:color="auto"/>
              <w:bottom w:val="single" w:sz="4" w:space="0" w:color="auto"/>
              <w:right w:val="single" w:sz="4" w:space="0" w:color="auto"/>
            </w:tcBorders>
            <w:hideMark/>
          </w:tcPr>
          <w:p w:rsidR="009E575D" w:rsidRPr="00395700" w:rsidRDefault="009E575D" w:rsidP="001E129A">
            <w:pPr>
              <w:pStyle w:val="af4"/>
              <w:jc w:val="both"/>
              <w:rPr>
                <w:sz w:val="24"/>
                <w:szCs w:val="24"/>
              </w:rPr>
            </w:pPr>
            <w:r w:rsidRPr="00395700">
              <w:rPr>
                <w:sz w:val="24"/>
                <w:szCs w:val="24"/>
              </w:rPr>
              <w:t xml:space="preserve">Тема 5.1. Рынок труда. Заработная плата и мотивация труда </w:t>
            </w:r>
          </w:p>
        </w:tc>
        <w:tc>
          <w:tcPr>
            <w:tcW w:w="8363" w:type="dxa"/>
            <w:tcBorders>
              <w:top w:val="single" w:sz="4" w:space="0" w:color="auto"/>
              <w:left w:val="single" w:sz="4" w:space="0" w:color="auto"/>
              <w:bottom w:val="single" w:sz="4" w:space="0" w:color="auto"/>
              <w:right w:val="single" w:sz="4" w:space="0" w:color="auto"/>
            </w:tcBorders>
            <w:hideMark/>
          </w:tcPr>
          <w:p w:rsidR="009E575D" w:rsidRPr="00395700" w:rsidRDefault="009E575D" w:rsidP="001E129A">
            <w:pPr>
              <w:numPr>
                <w:ilvl w:val="0"/>
                <w:numId w:val="16"/>
              </w:numPr>
              <w:shd w:val="clear" w:color="auto" w:fill="FFFFFF"/>
              <w:autoSpaceDE w:val="0"/>
              <w:autoSpaceDN w:val="0"/>
              <w:adjustRightInd w:val="0"/>
              <w:spacing w:after="0" w:line="240" w:lineRule="auto"/>
              <w:ind w:left="0" w:firstLine="175"/>
              <w:jc w:val="both"/>
              <w:rPr>
                <w:rFonts w:ascii="Times New Roman" w:hAnsi="Times New Roman" w:cs="Times New Roman"/>
                <w:sz w:val="24"/>
                <w:szCs w:val="24"/>
                <w:lang w:eastAsia="en-US"/>
              </w:rPr>
            </w:pPr>
            <w:r w:rsidRPr="00395700">
              <w:rPr>
                <w:rFonts w:ascii="Times New Roman" w:hAnsi="Times New Roman" w:cs="Times New Roman"/>
                <w:sz w:val="24"/>
                <w:szCs w:val="24"/>
              </w:rPr>
              <w:t>Изучить понятие рынка труда. Отличие двух основных способа купли – продажи рабочей силы: индивидуальный трудовой контракт и коллективные соглашения (договоры).</w:t>
            </w:r>
          </w:p>
          <w:p w:rsidR="009E575D" w:rsidRPr="00395700" w:rsidRDefault="009E575D" w:rsidP="001E129A">
            <w:pPr>
              <w:numPr>
                <w:ilvl w:val="0"/>
                <w:numId w:val="16"/>
              </w:numPr>
              <w:shd w:val="clear" w:color="auto" w:fill="FFFFFF"/>
              <w:autoSpaceDE w:val="0"/>
              <w:autoSpaceDN w:val="0"/>
              <w:adjustRightInd w:val="0"/>
              <w:spacing w:after="0" w:line="240" w:lineRule="auto"/>
              <w:ind w:left="0" w:firstLine="175"/>
              <w:jc w:val="both"/>
              <w:rPr>
                <w:rFonts w:ascii="Times New Roman" w:hAnsi="Times New Roman" w:cs="Times New Roman"/>
                <w:sz w:val="24"/>
                <w:szCs w:val="24"/>
              </w:rPr>
            </w:pPr>
            <w:r w:rsidRPr="00395700">
              <w:rPr>
                <w:rFonts w:ascii="Times New Roman" w:hAnsi="Times New Roman" w:cs="Times New Roman"/>
                <w:sz w:val="24"/>
                <w:szCs w:val="24"/>
              </w:rPr>
              <w:t xml:space="preserve"> Изучить факторы формирования рынка труда: заработная плата, престиж профессии и удовлетворение, тяжесть и  сложность труда, потребность в свободном времени. </w:t>
            </w:r>
          </w:p>
          <w:p w:rsidR="009E575D" w:rsidRPr="00395700" w:rsidRDefault="009E575D" w:rsidP="001E129A">
            <w:pPr>
              <w:numPr>
                <w:ilvl w:val="0"/>
                <w:numId w:val="16"/>
              </w:numPr>
              <w:shd w:val="clear" w:color="auto" w:fill="FFFFFF"/>
              <w:autoSpaceDE w:val="0"/>
              <w:autoSpaceDN w:val="0"/>
              <w:adjustRightInd w:val="0"/>
              <w:spacing w:after="0" w:line="240" w:lineRule="auto"/>
              <w:ind w:left="0" w:firstLine="175"/>
              <w:jc w:val="both"/>
              <w:rPr>
                <w:rFonts w:ascii="Times New Roman" w:hAnsi="Times New Roman" w:cs="Times New Roman"/>
                <w:sz w:val="24"/>
                <w:szCs w:val="24"/>
                <w:lang w:eastAsia="en-US"/>
              </w:rPr>
            </w:pPr>
            <w:r w:rsidRPr="00395700">
              <w:rPr>
                <w:rFonts w:ascii="Times New Roman" w:hAnsi="Times New Roman" w:cs="Times New Roman"/>
                <w:sz w:val="24"/>
                <w:szCs w:val="24"/>
              </w:rPr>
              <w:t>Изучить понятия: цена рабочей силы и заработная плата,  основные формы оплаты труда.</w:t>
            </w:r>
          </w:p>
        </w:tc>
      </w:tr>
      <w:tr w:rsidR="009E575D" w:rsidRPr="00395700" w:rsidTr="009E575D">
        <w:trPr>
          <w:trHeight w:val="717"/>
        </w:trPr>
        <w:tc>
          <w:tcPr>
            <w:tcW w:w="1526" w:type="dxa"/>
            <w:tcBorders>
              <w:top w:val="single" w:sz="4" w:space="0" w:color="auto"/>
              <w:left w:val="single" w:sz="4" w:space="0" w:color="auto"/>
              <w:bottom w:val="single" w:sz="4" w:space="0" w:color="auto"/>
              <w:right w:val="single" w:sz="4" w:space="0" w:color="auto"/>
            </w:tcBorders>
            <w:hideMark/>
          </w:tcPr>
          <w:p w:rsidR="009E575D" w:rsidRPr="00395700" w:rsidRDefault="009E575D" w:rsidP="001E129A">
            <w:pPr>
              <w:pStyle w:val="af4"/>
              <w:jc w:val="both"/>
              <w:rPr>
                <w:sz w:val="24"/>
                <w:szCs w:val="24"/>
              </w:rPr>
            </w:pPr>
            <w:r w:rsidRPr="00395700">
              <w:rPr>
                <w:sz w:val="24"/>
                <w:szCs w:val="24"/>
              </w:rPr>
              <w:t>Тема 5.2. Безработица. Политика государства в области занятости.</w:t>
            </w:r>
          </w:p>
        </w:tc>
        <w:tc>
          <w:tcPr>
            <w:tcW w:w="8363" w:type="dxa"/>
            <w:tcBorders>
              <w:top w:val="single" w:sz="4" w:space="0" w:color="auto"/>
              <w:left w:val="single" w:sz="4" w:space="0" w:color="auto"/>
              <w:bottom w:val="single" w:sz="4" w:space="0" w:color="auto"/>
              <w:right w:val="single" w:sz="4" w:space="0" w:color="auto"/>
            </w:tcBorders>
            <w:hideMark/>
          </w:tcPr>
          <w:p w:rsidR="009E575D" w:rsidRPr="00395700" w:rsidRDefault="009E575D" w:rsidP="001E129A">
            <w:pPr>
              <w:numPr>
                <w:ilvl w:val="0"/>
                <w:numId w:val="16"/>
              </w:numPr>
              <w:shd w:val="clear" w:color="auto" w:fill="FFFFFF"/>
              <w:autoSpaceDE w:val="0"/>
              <w:autoSpaceDN w:val="0"/>
              <w:adjustRightInd w:val="0"/>
              <w:spacing w:after="0" w:line="240" w:lineRule="auto"/>
              <w:ind w:left="-108" w:firstLine="283"/>
              <w:jc w:val="both"/>
              <w:rPr>
                <w:rFonts w:ascii="Times New Roman" w:hAnsi="Times New Roman" w:cs="Times New Roman"/>
                <w:sz w:val="24"/>
                <w:szCs w:val="24"/>
                <w:lang w:eastAsia="en-US"/>
              </w:rPr>
            </w:pPr>
            <w:r w:rsidRPr="00395700">
              <w:rPr>
                <w:rFonts w:ascii="Times New Roman" w:hAnsi="Times New Roman" w:cs="Times New Roman"/>
                <w:sz w:val="24"/>
                <w:szCs w:val="24"/>
              </w:rPr>
              <w:t xml:space="preserve">Изучить понятие безработица; добровольная и вынужденная; полная и частичная. Охарактеризовать понятия: </w:t>
            </w:r>
            <w:proofErr w:type="gramStart"/>
            <w:r w:rsidRPr="00395700">
              <w:rPr>
                <w:rFonts w:ascii="Times New Roman" w:hAnsi="Times New Roman" w:cs="Times New Roman"/>
                <w:sz w:val="24"/>
                <w:szCs w:val="24"/>
              </w:rPr>
              <w:t>явная</w:t>
            </w:r>
            <w:proofErr w:type="gramEnd"/>
            <w:r w:rsidRPr="00395700">
              <w:rPr>
                <w:rFonts w:ascii="Times New Roman" w:hAnsi="Times New Roman" w:cs="Times New Roman"/>
                <w:sz w:val="24"/>
                <w:szCs w:val="24"/>
              </w:rPr>
              <w:t xml:space="preserve">, скрытая, фрикционная, структурная, циклическая, застойная, естественная. </w:t>
            </w:r>
          </w:p>
          <w:p w:rsidR="009E575D" w:rsidRPr="00395700" w:rsidRDefault="009E575D" w:rsidP="001E129A">
            <w:pPr>
              <w:numPr>
                <w:ilvl w:val="0"/>
                <w:numId w:val="16"/>
              </w:numPr>
              <w:shd w:val="clear" w:color="auto" w:fill="FFFFFF"/>
              <w:autoSpaceDE w:val="0"/>
              <w:autoSpaceDN w:val="0"/>
              <w:adjustRightInd w:val="0"/>
              <w:spacing w:after="0" w:line="240" w:lineRule="auto"/>
              <w:ind w:left="-108" w:firstLine="283"/>
              <w:jc w:val="both"/>
              <w:rPr>
                <w:rFonts w:ascii="Times New Roman" w:hAnsi="Times New Roman" w:cs="Times New Roman"/>
                <w:sz w:val="24"/>
                <w:szCs w:val="24"/>
                <w:lang w:eastAsia="en-US"/>
              </w:rPr>
            </w:pPr>
            <w:r w:rsidRPr="00395700">
              <w:rPr>
                <w:rFonts w:ascii="Times New Roman" w:hAnsi="Times New Roman" w:cs="Times New Roman"/>
                <w:sz w:val="24"/>
                <w:szCs w:val="24"/>
              </w:rPr>
              <w:t>Изучить основные причины безработицы, социальные последствия и вопросы трудоустройства безработных.</w:t>
            </w:r>
          </w:p>
        </w:tc>
      </w:tr>
      <w:tr w:rsidR="009E575D" w:rsidRPr="00395700" w:rsidTr="009E575D">
        <w:trPr>
          <w:trHeight w:val="717"/>
        </w:trPr>
        <w:tc>
          <w:tcPr>
            <w:tcW w:w="1526" w:type="dxa"/>
            <w:tcBorders>
              <w:top w:val="single" w:sz="4" w:space="0" w:color="auto"/>
              <w:left w:val="single" w:sz="4" w:space="0" w:color="auto"/>
              <w:bottom w:val="single" w:sz="4" w:space="0" w:color="auto"/>
              <w:right w:val="single" w:sz="4" w:space="0" w:color="auto"/>
            </w:tcBorders>
            <w:hideMark/>
          </w:tcPr>
          <w:p w:rsidR="009E575D" w:rsidRPr="00395700" w:rsidRDefault="009E575D" w:rsidP="001E129A">
            <w:pPr>
              <w:pStyle w:val="af4"/>
              <w:jc w:val="both"/>
              <w:rPr>
                <w:sz w:val="24"/>
                <w:szCs w:val="24"/>
              </w:rPr>
            </w:pPr>
            <w:r w:rsidRPr="00395700">
              <w:rPr>
                <w:sz w:val="24"/>
                <w:szCs w:val="24"/>
              </w:rPr>
              <w:t xml:space="preserve">Тема 5.3. Наемный труд и профессиональные союзы. </w:t>
            </w:r>
          </w:p>
        </w:tc>
        <w:tc>
          <w:tcPr>
            <w:tcW w:w="8363" w:type="dxa"/>
            <w:tcBorders>
              <w:top w:val="single" w:sz="4" w:space="0" w:color="auto"/>
              <w:left w:val="single" w:sz="4" w:space="0" w:color="auto"/>
              <w:bottom w:val="single" w:sz="4" w:space="0" w:color="auto"/>
              <w:right w:val="single" w:sz="4" w:space="0" w:color="auto"/>
            </w:tcBorders>
          </w:tcPr>
          <w:p w:rsidR="009E575D" w:rsidRPr="00395700" w:rsidRDefault="009E575D" w:rsidP="001E129A">
            <w:pPr>
              <w:numPr>
                <w:ilvl w:val="0"/>
                <w:numId w:val="16"/>
              </w:numPr>
              <w:shd w:val="clear" w:color="auto" w:fill="FFFFFF"/>
              <w:autoSpaceDE w:val="0"/>
              <w:autoSpaceDN w:val="0"/>
              <w:adjustRightInd w:val="0"/>
              <w:spacing w:after="0" w:line="240" w:lineRule="auto"/>
              <w:ind w:left="175" w:firstLine="283"/>
              <w:jc w:val="both"/>
              <w:rPr>
                <w:rFonts w:ascii="Times New Roman" w:hAnsi="Times New Roman" w:cs="Times New Roman"/>
                <w:sz w:val="24"/>
                <w:szCs w:val="24"/>
                <w:lang w:eastAsia="en-US"/>
              </w:rPr>
            </w:pPr>
            <w:r w:rsidRPr="00395700">
              <w:rPr>
                <w:rFonts w:ascii="Times New Roman" w:hAnsi="Times New Roman" w:cs="Times New Roman"/>
                <w:sz w:val="24"/>
                <w:szCs w:val="24"/>
              </w:rPr>
              <w:t>Изучить характеристику категорий экономически активного населения в разных странах, цели создания  профсоюзов.</w:t>
            </w:r>
          </w:p>
          <w:p w:rsidR="009E575D" w:rsidRPr="00395700" w:rsidRDefault="009E575D" w:rsidP="001E129A">
            <w:pPr>
              <w:shd w:val="clear" w:color="auto" w:fill="FFFFFF"/>
              <w:autoSpaceDE w:val="0"/>
              <w:autoSpaceDN w:val="0"/>
              <w:adjustRightInd w:val="0"/>
              <w:spacing w:after="0" w:line="240" w:lineRule="auto"/>
              <w:ind w:left="458"/>
              <w:jc w:val="both"/>
              <w:rPr>
                <w:rFonts w:ascii="Times New Roman" w:hAnsi="Times New Roman" w:cs="Times New Roman"/>
                <w:sz w:val="24"/>
                <w:szCs w:val="24"/>
              </w:rPr>
            </w:pPr>
          </w:p>
          <w:p w:rsidR="009E575D" w:rsidRPr="00395700" w:rsidRDefault="009E575D" w:rsidP="001E129A">
            <w:pPr>
              <w:shd w:val="clear" w:color="auto" w:fill="FFFFFF"/>
              <w:autoSpaceDE w:val="0"/>
              <w:autoSpaceDN w:val="0"/>
              <w:adjustRightInd w:val="0"/>
              <w:spacing w:after="0" w:line="240" w:lineRule="auto"/>
              <w:ind w:left="458"/>
              <w:jc w:val="both"/>
              <w:rPr>
                <w:rFonts w:ascii="Times New Roman" w:hAnsi="Times New Roman" w:cs="Times New Roman"/>
                <w:sz w:val="24"/>
                <w:szCs w:val="24"/>
                <w:lang w:eastAsia="en-US"/>
              </w:rPr>
            </w:pPr>
          </w:p>
        </w:tc>
      </w:tr>
      <w:tr w:rsidR="009E575D" w:rsidRPr="00395700" w:rsidTr="009E575D">
        <w:trPr>
          <w:trHeight w:val="435"/>
        </w:trPr>
        <w:tc>
          <w:tcPr>
            <w:tcW w:w="9889" w:type="dxa"/>
            <w:gridSpan w:val="2"/>
            <w:tcBorders>
              <w:top w:val="single" w:sz="4" w:space="0" w:color="auto"/>
              <w:left w:val="single" w:sz="4" w:space="0" w:color="auto"/>
              <w:bottom w:val="single" w:sz="4" w:space="0" w:color="auto"/>
              <w:right w:val="single" w:sz="4" w:space="0" w:color="auto"/>
            </w:tcBorders>
            <w:hideMark/>
          </w:tcPr>
          <w:p w:rsidR="009E575D" w:rsidRPr="00395700" w:rsidRDefault="009E575D" w:rsidP="001E129A">
            <w:pPr>
              <w:pStyle w:val="21"/>
              <w:spacing w:after="0" w:line="240" w:lineRule="auto"/>
              <w:ind w:left="709" w:hanging="709"/>
              <w:jc w:val="center"/>
              <w:rPr>
                <w:sz w:val="24"/>
                <w:szCs w:val="24"/>
                <w:lang w:eastAsia="en-US"/>
              </w:rPr>
            </w:pPr>
            <w:r w:rsidRPr="00395700">
              <w:rPr>
                <w:b/>
                <w:sz w:val="24"/>
                <w:szCs w:val="24"/>
                <w:lang w:eastAsia="en-US"/>
              </w:rPr>
              <w:t>Раздел 6. Деньги и банки</w:t>
            </w:r>
          </w:p>
        </w:tc>
      </w:tr>
      <w:tr w:rsidR="009E575D" w:rsidRPr="00395700" w:rsidTr="009E575D">
        <w:trPr>
          <w:trHeight w:val="717"/>
        </w:trPr>
        <w:tc>
          <w:tcPr>
            <w:tcW w:w="1526" w:type="dxa"/>
            <w:tcBorders>
              <w:top w:val="single" w:sz="4" w:space="0" w:color="auto"/>
              <w:left w:val="single" w:sz="4" w:space="0" w:color="auto"/>
              <w:bottom w:val="single" w:sz="4" w:space="0" w:color="auto"/>
              <w:right w:val="single" w:sz="4" w:space="0" w:color="auto"/>
            </w:tcBorders>
            <w:hideMark/>
          </w:tcPr>
          <w:p w:rsidR="009E575D" w:rsidRPr="00395700" w:rsidRDefault="009E575D" w:rsidP="001E129A">
            <w:pPr>
              <w:pStyle w:val="af4"/>
              <w:jc w:val="both"/>
              <w:rPr>
                <w:sz w:val="24"/>
                <w:szCs w:val="24"/>
              </w:rPr>
            </w:pPr>
            <w:r w:rsidRPr="00395700">
              <w:rPr>
                <w:sz w:val="24"/>
                <w:szCs w:val="24"/>
              </w:rPr>
              <w:t>Тема 6.1. Деньги и их роль в экономике.</w:t>
            </w:r>
          </w:p>
        </w:tc>
        <w:tc>
          <w:tcPr>
            <w:tcW w:w="8363" w:type="dxa"/>
            <w:tcBorders>
              <w:top w:val="single" w:sz="4" w:space="0" w:color="auto"/>
              <w:left w:val="single" w:sz="4" w:space="0" w:color="auto"/>
              <w:bottom w:val="single" w:sz="4" w:space="0" w:color="auto"/>
              <w:right w:val="single" w:sz="4" w:space="0" w:color="auto"/>
            </w:tcBorders>
            <w:hideMark/>
          </w:tcPr>
          <w:p w:rsidR="009E575D" w:rsidRPr="00395700" w:rsidRDefault="009E575D" w:rsidP="001E129A">
            <w:pPr>
              <w:numPr>
                <w:ilvl w:val="0"/>
                <w:numId w:val="16"/>
              </w:numPr>
              <w:shd w:val="clear" w:color="auto" w:fill="FFFFFF"/>
              <w:autoSpaceDE w:val="0"/>
              <w:autoSpaceDN w:val="0"/>
              <w:adjustRightInd w:val="0"/>
              <w:spacing w:after="0" w:line="240" w:lineRule="auto"/>
              <w:ind w:left="0" w:firstLine="33"/>
              <w:jc w:val="both"/>
              <w:rPr>
                <w:rFonts w:ascii="Times New Roman" w:hAnsi="Times New Roman" w:cs="Times New Roman"/>
                <w:sz w:val="24"/>
                <w:szCs w:val="24"/>
                <w:lang w:eastAsia="en-US"/>
              </w:rPr>
            </w:pPr>
            <w:r w:rsidRPr="00395700">
              <w:rPr>
                <w:rFonts w:ascii="Times New Roman" w:hAnsi="Times New Roman" w:cs="Times New Roman"/>
                <w:sz w:val="24"/>
                <w:szCs w:val="24"/>
              </w:rPr>
              <w:t xml:space="preserve">Изучить определение денег как: ценности; эталона обмена; натуральные и символические; мера стоимости. Охарактеризовать роль денег, связь денег и масштаба цен, мировые деньги. Изучить виды денег. </w:t>
            </w:r>
          </w:p>
        </w:tc>
      </w:tr>
      <w:tr w:rsidR="009E575D" w:rsidRPr="00395700" w:rsidTr="009E575D">
        <w:trPr>
          <w:trHeight w:val="322"/>
        </w:trPr>
        <w:tc>
          <w:tcPr>
            <w:tcW w:w="9889" w:type="dxa"/>
            <w:gridSpan w:val="2"/>
            <w:tcBorders>
              <w:top w:val="single" w:sz="4" w:space="0" w:color="auto"/>
              <w:left w:val="single" w:sz="4" w:space="0" w:color="auto"/>
              <w:bottom w:val="single" w:sz="4" w:space="0" w:color="auto"/>
              <w:right w:val="single" w:sz="4" w:space="0" w:color="auto"/>
            </w:tcBorders>
            <w:hideMark/>
          </w:tcPr>
          <w:p w:rsidR="009E575D" w:rsidRPr="00395700" w:rsidRDefault="009E575D" w:rsidP="001E129A">
            <w:pPr>
              <w:pStyle w:val="21"/>
              <w:spacing w:after="0" w:line="240" w:lineRule="auto"/>
              <w:ind w:left="709" w:hanging="709"/>
              <w:jc w:val="center"/>
              <w:rPr>
                <w:sz w:val="24"/>
                <w:szCs w:val="24"/>
                <w:lang w:eastAsia="en-US"/>
              </w:rPr>
            </w:pPr>
            <w:r w:rsidRPr="00395700">
              <w:rPr>
                <w:b/>
                <w:sz w:val="24"/>
                <w:szCs w:val="24"/>
                <w:lang w:eastAsia="en-US"/>
              </w:rPr>
              <w:t>Раздел 7. Государство и экономика</w:t>
            </w:r>
          </w:p>
        </w:tc>
      </w:tr>
      <w:tr w:rsidR="009E575D" w:rsidRPr="00395700" w:rsidTr="009E575D">
        <w:trPr>
          <w:trHeight w:val="717"/>
        </w:trPr>
        <w:tc>
          <w:tcPr>
            <w:tcW w:w="1526" w:type="dxa"/>
            <w:tcBorders>
              <w:top w:val="single" w:sz="4" w:space="0" w:color="auto"/>
              <w:left w:val="single" w:sz="4" w:space="0" w:color="auto"/>
              <w:bottom w:val="single" w:sz="4" w:space="0" w:color="auto"/>
              <w:right w:val="single" w:sz="4" w:space="0" w:color="auto"/>
            </w:tcBorders>
            <w:hideMark/>
          </w:tcPr>
          <w:p w:rsidR="009E575D" w:rsidRPr="00395700" w:rsidRDefault="009E575D" w:rsidP="001E129A">
            <w:pPr>
              <w:pStyle w:val="af4"/>
              <w:jc w:val="both"/>
              <w:rPr>
                <w:sz w:val="24"/>
                <w:szCs w:val="24"/>
              </w:rPr>
            </w:pPr>
            <w:r w:rsidRPr="00395700">
              <w:rPr>
                <w:sz w:val="24"/>
                <w:szCs w:val="24"/>
              </w:rPr>
              <w:t>Тема 7.1.Роль государства в развитии экономики.</w:t>
            </w:r>
          </w:p>
        </w:tc>
        <w:tc>
          <w:tcPr>
            <w:tcW w:w="8363" w:type="dxa"/>
            <w:tcBorders>
              <w:top w:val="single" w:sz="4" w:space="0" w:color="auto"/>
              <w:left w:val="single" w:sz="4" w:space="0" w:color="auto"/>
              <w:bottom w:val="single" w:sz="4" w:space="0" w:color="auto"/>
              <w:right w:val="single" w:sz="4" w:space="0" w:color="auto"/>
            </w:tcBorders>
          </w:tcPr>
          <w:p w:rsidR="009E575D" w:rsidRPr="00395700" w:rsidRDefault="009E575D" w:rsidP="001E129A">
            <w:pPr>
              <w:numPr>
                <w:ilvl w:val="0"/>
                <w:numId w:val="22"/>
              </w:numPr>
              <w:shd w:val="clear" w:color="auto" w:fill="FFFFFF"/>
              <w:autoSpaceDE w:val="0"/>
              <w:autoSpaceDN w:val="0"/>
              <w:adjustRightInd w:val="0"/>
              <w:spacing w:after="0" w:line="240" w:lineRule="auto"/>
              <w:ind w:left="33" w:firstLine="0"/>
              <w:jc w:val="both"/>
              <w:rPr>
                <w:rFonts w:ascii="Times New Roman" w:hAnsi="Times New Roman" w:cs="Times New Roman"/>
                <w:sz w:val="24"/>
                <w:szCs w:val="24"/>
                <w:lang w:eastAsia="en-US"/>
              </w:rPr>
            </w:pPr>
            <w:r w:rsidRPr="00395700">
              <w:rPr>
                <w:rFonts w:ascii="Times New Roman" w:hAnsi="Times New Roman" w:cs="Times New Roman"/>
                <w:sz w:val="24"/>
                <w:szCs w:val="24"/>
              </w:rPr>
              <w:t xml:space="preserve">Изучить необходимость государственного регулирования экономики, функции правительства США в </w:t>
            </w:r>
            <w:r w:rsidRPr="00395700">
              <w:rPr>
                <w:rFonts w:ascii="Times New Roman" w:hAnsi="Times New Roman" w:cs="Times New Roman"/>
                <w:sz w:val="24"/>
                <w:szCs w:val="24"/>
                <w:lang w:val="en-US"/>
              </w:rPr>
              <w:t>XVIII</w:t>
            </w:r>
            <w:r w:rsidRPr="00395700">
              <w:rPr>
                <w:rFonts w:ascii="Times New Roman" w:hAnsi="Times New Roman" w:cs="Times New Roman"/>
                <w:sz w:val="24"/>
                <w:szCs w:val="24"/>
              </w:rPr>
              <w:t xml:space="preserve"> </w:t>
            </w:r>
            <w:proofErr w:type="gramStart"/>
            <w:r w:rsidRPr="00395700">
              <w:rPr>
                <w:rFonts w:ascii="Times New Roman" w:hAnsi="Times New Roman" w:cs="Times New Roman"/>
                <w:sz w:val="24"/>
                <w:szCs w:val="24"/>
              </w:rPr>
              <w:t>в</w:t>
            </w:r>
            <w:proofErr w:type="gramEnd"/>
            <w:r w:rsidRPr="00395700">
              <w:rPr>
                <w:rFonts w:ascii="Times New Roman" w:hAnsi="Times New Roman" w:cs="Times New Roman"/>
                <w:sz w:val="24"/>
                <w:szCs w:val="24"/>
              </w:rPr>
              <w:t>., сформулированные А. Смитом.</w:t>
            </w:r>
          </w:p>
          <w:p w:rsidR="009E575D" w:rsidRPr="00395700" w:rsidRDefault="009E575D" w:rsidP="001E129A">
            <w:pPr>
              <w:numPr>
                <w:ilvl w:val="0"/>
                <w:numId w:val="22"/>
              </w:numPr>
              <w:shd w:val="clear" w:color="auto" w:fill="FFFFFF"/>
              <w:autoSpaceDE w:val="0"/>
              <w:autoSpaceDN w:val="0"/>
              <w:adjustRightInd w:val="0"/>
              <w:spacing w:after="0" w:line="240" w:lineRule="auto"/>
              <w:ind w:left="33" w:firstLine="0"/>
              <w:jc w:val="both"/>
              <w:rPr>
                <w:rFonts w:ascii="Times New Roman" w:hAnsi="Times New Roman" w:cs="Times New Roman"/>
                <w:sz w:val="24"/>
                <w:szCs w:val="24"/>
              </w:rPr>
            </w:pPr>
            <w:r w:rsidRPr="00395700">
              <w:rPr>
                <w:rFonts w:ascii="Times New Roman" w:hAnsi="Times New Roman" w:cs="Times New Roman"/>
                <w:sz w:val="24"/>
                <w:szCs w:val="24"/>
              </w:rPr>
              <w:t xml:space="preserve"> Изучить методы государственного регулирования экономики.</w:t>
            </w:r>
          </w:p>
          <w:p w:rsidR="009E575D" w:rsidRPr="00395700" w:rsidRDefault="009E575D" w:rsidP="001E129A">
            <w:pPr>
              <w:shd w:val="clear" w:color="auto" w:fill="FFFFFF"/>
              <w:autoSpaceDE w:val="0"/>
              <w:autoSpaceDN w:val="0"/>
              <w:adjustRightInd w:val="0"/>
              <w:spacing w:after="0" w:line="240" w:lineRule="auto"/>
              <w:ind w:left="33"/>
              <w:jc w:val="both"/>
              <w:rPr>
                <w:rFonts w:ascii="Times New Roman" w:hAnsi="Times New Roman" w:cs="Times New Roman"/>
                <w:sz w:val="24"/>
                <w:szCs w:val="24"/>
                <w:lang w:eastAsia="en-US"/>
              </w:rPr>
            </w:pPr>
          </w:p>
        </w:tc>
      </w:tr>
      <w:tr w:rsidR="009E575D" w:rsidRPr="00395700" w:rsidTr="009E575D">
        <w:trPr>
          <w:trHeight w:val="349"/>
        </w:trPr>
        <w:tc>
          <w:tcPr>
            <w:tcW w:w="1526" w:type="dxa"/>
            <w:tcBorders>
              <w:top w:val="single" w:sz="4" w:space="0" w:color="auto"/>
              <w:left w:val="single" w:sz="4" w:space="0" w:color="auto"/>
              <w:bottom w:val="single" w:sz="4" w:space="0" w:color="auto"/>
              <w:right w:val="single" w:sz="4" w:space="0" w:color="auto"/>
            </w:tcBorders>
            <w:hideMark/>
          </w:tcPr>
          <w:p w:rsidR="009E575D" w:rsidRPr="00395700" w:rsidRDefault="009E575D" w:rsidP="001E129A">
            <w:pPr>
              <w:pStyle w:val="af4"/>
              <w:ind w:left="709" w:hanging="709"/>
              <w:rPr>
                <w:sz w:val="24"/>
                <w:szCs w:val="24"/>
              </w:rPr>
            </w:pPr>
            <w:r w:rsidRPr="00395700">
              <w:rPr>
                <w:sz w:val="24"/>
                <w:szCs w:val="24"/>
              </w:rPr>
              <w:t>Тема 7.2. Налоги и налогообл</w:t>
            </w:r>
            <w:r w:rsidRPr="00395700">
              <w:rPr>
                <w:sz w:val="24"/>
                <w:szCs w:val="24"/>
              </w:rPr>
              <w:lastRenderedPageBreak/>
              <w:t xml:space="preserve">ожение. </w:t>
            </w:r>
          </w:p>
        </w:tc>
        <w:tc>
          <w:tcPr>
            <w:tcW w:w="8363" w:type="dxa"/>
            <w:tcBorders>
              <w:top w:val="single" w:sz="4" w:space="0" w:color="auto"/>
              <w:left w:val="single" w:sz="4" w:space="0" w:color="auto"/>
              <w:bottom w:val="single" w:sz="4" w:space="0" w:color="auto"/>
              <w:right w:val="single" w:sz="4" w:space="0" w:color="auto"/>
            </w:tcBorders>
            <w:hideMark/>
          </w:tcPr>
          <w:p w:rsidR="009E575D" w:rsidRPr="00395700" w:rsidRDefault="009E575D" w:rsidP="001E129A">
            <w:pPr>
              <w:numPr>
                <w:ilvl w:val="0"/>
                <w:numId w:val="22"/>
              </w:numPr>
              <w:shd w:val="clear" w:color="auto" w:fill="FFFFFF"/>
              <w:autoSpaceDE w:val="0"/>
              <w:autoSpaceDN w:val="0"/>
              <w:adjustRightInd w:val="0"/>
              <w:spacing w:after="0" w:line="240" w:lineRule="auto"/>
              <w:ind w:left="33" w:firstLine="0"/>
              <w:jc w:val="both"/>
              <w:rPr>
                <w:rFonts w:ascii="Times New Roman" w:hAnsi="Times New Roman" w:cs="Times New Roman"/>
                <w:sz w:val="24"/>
                <w:szCs w:val="24"/>
                <w:lang w:eastAsia="en-US"/>
              </w:rPr>
            </w:pPr>
            <w:r w:rsidRPr="00395700">
              <w:rPr>
                <w:rFonts w:ascii="Times New Roman" w:hAnsi="Times New Roman" w:cs="Times New Roman"/>
                <w:sz w:val="24"/>
                <w:szCs w:val="24"/>
              </w:rPr>
              <w:lastRenderedPageBreak/>
              <w:t xml:space="preserve">Изучить основные этапы возникновения  налоговой системы в мире. </w:t>
            </w:r>
          </w:p>
          <w:p w:rsidR="009E575D" w:rsidRPr="00395700" w:rsidRDefault="009E575D" w:rsidP="001E129A">
            <w:pPr>
              <w:numPr>
                <w:ilvl w:val="0"/>
                <w:numId w:val="22"/>
              </w:numPr>
              <w:shd w:val="clear" w:color="auto" w:fill="FFFFFF"/>
              <w:autoSpaceDE w:val="0"/>
              <w:autoSpaceDN w:val="0"/>
              <w:adjustRightInd w:val="0"/>
              <w:spacing w:after="0" w:line="240" w:lineRule="auto"/>
              <w:ind w:left="33" w:firstLine="0"/>
              <w:jc w:val="both"/>
              <w:rPr>
                <w:rFonts w:ascii="Times New Roman" w:hAnsi="Times New Roman" w:cs="Times New Roman"/>
                <w:sz w:val="24"/>
                <w:szCs w:val="24"/>
              </w:rPr>
            </w:pPr>
            <w:r w:rsidRPr="00395700">
              <w:rPr>
                <w:rFonts w:ascii="Times New Roman" w:hAnsi="Times New Roman" w:cs="Times New Roman"/>
                <w:sz w:val="24"/>
                <w:szCs w:val="24"/>
              </w:rPr>
              <w:t xml:space="preserve">Раскрыть  становление налоговой системы в России. </w:t>
            </w:r>
          </w:p>
          <w:p w:rsidR="009E575D" w:rsidRPr="00395700" w:rsidRDefault="009E575D" w:rsidP="001E129A">
            <w:pPr>
              <w:numPr>
                <w:ilvl w:val="0"/>
                <w:numId w:val="22"/>
              </w:numPr>
              <w:shd w:val="clear" w:color="auto" w:fill="FFFFFF"/>
              <w:autoSpaceDE w:val="0"/>
              <w:autoSpaceDN w:val="0"/>
              <w:adjustRightInd w:val="0"/>
              <w:spacing w:after="0" w:line="240" w:lineRule="auto"/>
              <w:ind w:left="33" w:firstLine="0"/>
              <w:jc w:val="both"/>
              <w:rPr>
                <w:rFonts w:ascii="Times New Roman" w:hAnsi="Times New Roman" w:cs="Times New Roman"/>
                <w:sz w:val="24"/>
                <w:szCs w:val="24"/>
              </w:rPr>
            </w:pPr>
            <w:r w:rsidRPr="00395700">
              <w:rPr>
                <w:rFonts w:ascii="Times New Roman" w:hAnsi="Times New Roman" w:cs="Times New Roman"/>
                <w:sz w:val="24"/>
                <w:szCs w:val="24"/>
              </w:rPr>
              <w:t xml:space="preserve"> Охарактеризовать реформы налоговых систем в различных странах, общие принципы налогообложения.</w:t>
            </w:r>
          </w:p>
          <w:p w:rsidR="009E575D" w:rsidRPr="00395700" w:rsidRDefault="009E575D" w:rsidP="001E129A">
            <w:pPr>
              <w:numPr>
                <w:ilvl w:val="0"/>
                <w:numId w:val="22"/>
              </w:numPr>
              <w:shd w:val="clear" w:color="auto" w:fill="FFFFFF"/>
              <w:autoSpaceDE w:val="0"/>
              <w:autoSpaceDN w:val="0"/>
              <w:adjustRightInd w:val="0"/>
              <w:spacing w:after="0" w:line="240" w:lineRule="auto"/>
              <w:ind w:left="33" w:firstLine="0"/>
              <w:jc w:val="both"/>
              <w:rPr>
                <w:rFonts w:ascii="Times New Roman" w:hAnsi="Times New Roman" w:cs="Times New Roman"/>
                <w:sz w:val="24"/>
                <w:szCs w:val="24"/>
              </w:rPr>
            </w:pPr>
            <w:r w:rsidRPr="00395700">
              <w:rPr>
                <w:rFonts w:ascii="Times New Roman" w:hAnsi="Times New Roman" w:cs="Times New Roman"/>
                <w:sz w:val="24"/>
                <w:szCs w:val="24"/>
              </w:rPr>
              <w:t xml:space="preserve"> Изучить налоговое законодательство, твердые, пропорциональные, </w:t>
            </w:r>
            <w:r w:rsidRPr="00395700">
              <w:rPr>
                <w:rFonts w:ascii="Times New Roman" w:hAnsi="Times New Roman" w:cs="Times New Roman"/>
                <w:sz w:val="24"/>
                <w:szCs w:val="24"/>
              </w:rPr>
              <w:lastRenderedPageBreak/>
              <w:t>прогрессивные и регрессивные ставки, способы взимания налогов.</w:t>
            </w:r>
          </w:p>
          <w:p w:rsidR="009E575D" w:rsidRPr="00395700" w:rsidRDefault="009E575D" w:rsidP="001E129A">
            <w:pPr>
              <w:numPr>
                <w:ilvl w:val="0"/>
                <w:numId w:val="22"/>
              </w:numPr>
              <w:shd w:val="clear" w:color="auto" w:fill="FFFFFF"/>
              <w:autoSpaceDE w:val="0"/>
              <w:autoSpaceDN w:val="0"/>
              <w:adjustRightInd w:val="0"/>
              <w:spacing w:after="0" w:line="240" w:lineRule="auto"/>
              <w:ind w:left="33" w:firstLine="0"/>
              <w:jc w:val="both"/>
              <w:rPr>
                <w:rFonts w:ascii="Times New Roman" w:hAnsi="Times New Roman" w:cs="Times New Roman"/>
                <w:sz w:val="24"/>
                <w:szCs w:val="24"/>
                <w:lang w:eastAsia="en-US"/>
              </w:rPr>
            </w:pPr>
            <w:r w:rsidRPr="00395700">
              <w:rPr>
                <w:rFonts w:ascii="Times New Roman" w:hAnsi="Times New Roman" w:cs="Times New Roman"/>
                <w:sz w:val="24"/>
                <w:szCs w:val="24"/>
              </w:rPr>
              <w:t xml:space="preserve"> Изучить функции и виды налогов.</w:t>
            </w:r>
          </w:p>
        </w:tc>
      </w:tr>
      <w:tr w:rsidR="009E575D" w:rsidRPr="00395700" w:rsidTr="009E575D">
        <w:trPr>
          <w:trHeight w:val="338"/>
        </w:trPr>
        <w:tc>
          <w:tcPr>
            <w:tcW w:w="9889" w:type="dxa"/>
            <w:gridSpan w:val="2"/>
            <w:tcBorders>
              <w:top w:val="single" w:sz="4" w:space="0" w:color="auto"/>
              <w:left w:val="single" w:sz="4" w:space="0" w:color="auto"/>
              <w:bottom w:val="single" w:sz="4" w:space="0" w:color="auto"/>
              <w:right w:val="single" w:sz="4" w:space="0" w:color="auto"/>
            </w:tcBorders>
            <w:hideMark/>
          </w:tcPr>
          <w:p w:rsidR="009E575D" w:rsidRPr="00395700" w:rsidRDefault="009E575D" w:rsidP="001E129A">
            <w:pPr>
              <w:pStyle w:val="21"/>
              <w:spacing w:after="0" w:line="240" w:lineRule="auto"/>
              <w:ind w:left="709" w:hanging="709"/>
              <w:jc w:val="center"/>
              <w:rPr>
                <w:sz w:val="24"/>
                <w:szCs w:val="24"/>
                <w:lang w:eastAsia="en-US"/>
              </w:rPr>
            </w:pPr>
            <w:r w:rsidRPr="00395700">
              <w:rPr>
                <w:b/>
                <w:sz w:val="24"/>
                <w:szCs w:val="24"/>
                <w:lang w:eastAsia="en-US"/>
              </w:rPr>
              <w:lastRenderedPageBreak/>
              <w:t>Раздел 8. Международная экономика</w:t>
            </w:r>
          </w:p>
        </w:tc>
      </w:tr>
      <w:tr w:rsidR="009E575D" w:rsidRPr="00395700" w:rsidTr="009E575D">
        <w:trPr>
          <w:trHeight w:val="717"/>
        </w:trPr>
        <w:tc>
          <w:tcPr>
            <w:tcW w:w="1526" w:type="dxa"/>
            <w:tcBorders>
              <w:top w:val="single" w:sz="4" w:space="0" w:color="auto"/>
              <w:left w:val="single" w:sz="4" w:space="0" w:color="auto"/>
              <w:bottom w:val="single" w:sz="4" w:space="0" w:color="auto"/>
              <w:right w:val="single" w:sz="4" w:space="0" w:color="auto"/>
            </w:tcBorders>
            <w:hideMark/>
          </w:tcPr>
          <w:p w:rsidR="009E575D" w:rsidRPr="00395700" w:rsidRDefault="009E575D" w:rsidP="001E129A">
            <w:pPr>
              <w:pStyle w:val="af4"/>
              <w:jc w:val="both"/>
              <w:rPr>
                <w:sz w:val="24"/>
                <w:szCs w:val="24"/>
              </w:rPr>
            </w:pPr>
            <w:r w:rsidRPr="00395700">
              <w:rPr>
                <w:sz w:val="24"/>
                <w:szCs w:val="24"/>
              </w:rPr>
              <w:t xml:space="preserve">Тема 8.1.Международная торговля – индикатор интеграции национальных экономик. </w:t>
            </w:r>
          </w:p>
        </w:tc>
        <w:tc>
          <w:tcPr>
            <w:tcW w:w="8363" w:type="dxa"/>
            <w:tcBorders>
              <w:top w:val="single" w:sz="4" w:space="0" w:color="auto"/>
              <w:left w:val="single" w:sz="4" w:space="0" w:color="auto"/>
              <w:bottom w:val="single" w:sz="4" w:space="0" w:color="auto"/>
              <w:right w:val="single" w:sz="4" w:space="0" w:color="auto"/>
            </w:tcBorders>
            <w:hideMark/>
          </w:tcPr>
          <w:p w:rsidR="009E575D" w:rsidRPr="00395700" w:rsidRDefault="009E575D" w:rsidP="001E129A">
            <w:pPr>
              <w:numPr>
                <w:ilvl w:val="0"/>
                <w:numId w:val="26"/>
              </w:numPr>
              <w:shd w:val="clear" w:color="auto" w:fill="FFFFFF"/>
              <w:autoSpaceDE w:val="0"/>
              <w:autoSpaceDN w:val="0"/>
              <w:adjustRightInd w:val="0"/>
              <w:spacing w:after="0" w:line="240" w:lineRule="auto"/>
              <w:ind w:left="0" w:firstLine="33"/>
              <w:jc w:val="both"/>
              <w:rPr>
                <w:rFonts w:ascii="Times New Roman" w:hAnsi="Times New Roman" w:cs="Times New Roman"/>
                <w:sz w:val="24"/>
                <w:szCs w:val="24"/>
                <w:lang w:eastAsia="en-US"/>
              </w:rPr>
            </w:pPr>
            <w:r w:rsidRPr="00395700">
              <w:rPr>
                <w:rFonts w:ascii="Times New Roman" w:hAnsi="Times New Roman" w:cs="Times New Roman"/>
                <w:sz w:val="24"/>
                <w:szCs w:val="24"/>
              </w:rPr>
              <w:t xml:space="preserve">Изучить понятие международная торговля, </w:t>
            </w:r>
            <w:proofErr w:type="gramStart"/>
            <w:r w:rsidRPr="00395700">
              <w:rPr>
                <w:rFonts w:ascii="Times New Roman" w:hAnsi="Times New Roman" w:cs="Times New Roman"/>
                <w:sz w:val="24"/>
                <w:szCs w:val="24"/>
              </w:rPr>
              <w:t>факторы</w:t>
            </w:r>
            <w:proofErr w:type="gramEnd"/>
            <w:r w:rsidRPr="00395700">
              <w:rPr>
                <w:rFonts w:ascii="Times New Roman" w:hAnsi="Times New Roman" w:cs="Times New Roman"/>
                <w:sz w:val="24"/>
                <w:szCs w:val="24"/>
              </w:rPr>
              <w:t xml:space="preserve"> определяющие производственные различия национальных экономик. </w:t>
            </w:r>
          </w:p>
          <w:p w:rsidR="009E575D" w:rsidRPr="00395700" w:rsidRDefault="009E575D" w:rsidP="001E129A">
            <w:pPr>
              <w:numPr>
                <w:ilvl w:val="0"/>
                <w:numId w:val="26"/>
              </w:numPr>
              <w:shd w:val="clear" w:color="auto" w:fill="FFFFFF"/>
              <w:autoSpaceDE w:val="0"/>
              <w:autoSpaceDN w:val="0"/>
              <w:adjustRightInd w:val="0"/>
              <w:spacing w:after="0" w:line="240" w:lineRule="auto"/>
              <w:ind w:left="0" w:firstLine="33"/>
              <w:jc w:val="both"/>
              <w:rPr>
                <w:rFonts w:ascii="Times New Roman" w:hAnsi="Times New Roman" w:cs="Times New Roman"/>
                <w:sz w:val="24"/>
                <w:szCs w:val="24"/>
              </w:rPr>
            </w:pPr>
            <w:r w:rsidRPr="00395700">
              <w:rPr>
                <w:rFonts w:ascii="Times New Roman" w:hAnsi="Times New Roman" w:cs="Times New Roman"/>
                <w:sz w:val="24"/>
                <w:szCs w:val="24"/>
              </w:rPr>
              <w:t>Раскрыть понятие индикатор интеграции национальных экономик</w:t>
            </w:r>
          </w:p>
          <w:p w:rsidR="009E575D" w:rsidRPr="00395700" w:rsidRDefault="009E575D" w:rsidP="001E129A">
            <w:pPr>
              <w:numPr>
                <w:ilvl w:val="0"/>
                <w:numId w:val="26"/>
              </w:numPr>
              <w:shd w:val="clear" w:color="auto" w:fill="FFFFFF"/>
              <w:autoSpaceDE w:val="0"/>
              <w:autoSpaceDN w:val="0"/>
              <w:adjustRightInd w:val="0"/>
              <w:spacing w:after="0" w:line="240" w:lineRule="auto"/>
              <w:ind w:left="0" w:firstLine="33"/>
              <w:jc w:val="both"/>
              <w:rPr>
                <w:rFonts w:ascii="Times New Roman" w:hAnsi="Times New Roman" w:cs="Times New Roman"/>
                <w:sz w:val="24"/>
                <w:szCs w:val="24"/>
                <w:lang w:eastAsia="en-US"/>
              </w:rPr>
            </w:pPr>
            <w:r w:rsidRPr="00395700">
              <w:rPr>
                <w:rFonts w:ascii="Times New Roman" w:hAnsi="Times New Roman" w:cs="Times New Roman"/>
                <w:sz w:val="24"/>
                <w:szCs w:val="24"/>
              </w:rPr>
              <w:t xml:space="preserve"> Изучить понятие Всемирная торговая организация, принципы построения торговой системы ВТО.</w:t>
            </w:r>
          </w:p>
        </w:tc>
      </w:tr>
      <w:tr w:rsidR="009E575D" w:rsidRPr="00395700" w:rsidTr="009E575D">
        <w:trPr>
          <w:trHeight w:val="349"/>
        </w:trPr>
        <w:tc>
          <w:tcPr>
            <w:tcW w:w="1526" w:type="dxa"/>
            <w:tcBorders>
              <w:top w:val="single" w:sz="4" w:space="0" w:color="auto"/>
              <w:left w:val="single" w:sz="4" w:space="0" w:color="auto"/>
              <w:bottom w:val="single" w:sz="4" w:space="0" w:color="auto"/>
              <w:right w:val="single" w:sz="4" w:space="0" w:color="auto"/>
            </w:tcBorders>
            <w:hideMark/>
          </w:tcPr>
          <w:p w:rsidR="009E575D" w:rsidRPr="00395700" w:rsidRDefault="009E575D" w:rsidP="001E129A">
            <w:pPr>
              <w:pStyle w:val="af4"/>
              <w:jc w:val="both"/>
              <w:rPr>
                <w:sz w:val="24"/>
                <w:szCs w:val="24"/>
              </w:rPr>
            </w:pPr>
            <w:r w:rsidRPr="00395700">
              <w:rPr>
                <w:sz w:val="24"/>
                <w:szCs w:val="24"/>
              </w:rPr>
              <w:t>Тема 8.2.Валюта. Обменные курсы валют.</w:t>
            </w:r>
          </w:p>
        </w:tc>
        <w:tc>
          <w:tcPr>
            <w:tcW w:w="8363" w:type="dxa"/>
            <w:tcBorders>
              <w:top w:val="single" w:sz="4" w:space="0" w:color="auto"/>
              <w:left w:val="single" w:sz="4" w:space="0" w:color="auto"/>
              <w:bottom w:val="single" w:sz="4" w:space="0" w:color="auto"/>
              <w:right w:val="single" w:sz="4" w:space="0" w:color="auto"/>
            </w:tcBorders>
            <w:hideMark/>
          </w:tcPr>
          <w:p w:rsidR="009E575D" w:rsidRPr="00395700" w:rsidRDefault="009E575D" w:rsidP="001E129A">
            <w:pPr>
              <w:numPr>
                <w:ilvl w:val="0"/>
                <w:numId w:val="26"/>
              </w:numPr>
              <w:shd w:val="clear" w:color="auto" w:fill="FFFFFF"/>
              <w:autoSpaceDE w:val="0"/>
              <w:autoSpaceDN w:val="0"/>
              <w:adjustRightInd w:val="0"/>
              <w:spacing w:after="0" w:line="240" w:lineRule="auto"/>
              <w:ind w:left="33" w:firstLine="0"/>
              <w:jc w:val="both"/>
              <w:rPr>
                <w:rFonts w:ascii="Times New Roman" w:hAnsi="Times New Roman" w:cs="Times New Roman"/>
                <w:sz w:val="24"/>
                <w:szCs w:val="24"/>
                <w:lang w:eastAsia="en-US"/>
              </w:rPr>
            </w:pPr>
            <w:r w:rsidRPr="00395700">
              <w:rPr>
                <w:rFonts w:ascii="Times New Roman" w:hAnsi="Times New Roman" w:cs="Times New Roman"/>
                <w:sz w:val="24"/>
                <w:szCs w:val="24"/>
              </w:rPr>
              <w:t>Изучить основные принципы валютного регулирования и валютного контроля в РФ.</w:t>
            </w:r>
          </w:p>
          <w:p w:rsidR="009E575D" w:rsidRPr="00395700" w:rsidRDefault="009E575D" w:rsidP="001E129A">
            <w:pPr>
              <w:numPr>
                <w:ilvl w:val="0"/>
                <w:numId w:val="26"/>
              </w:numPr>
              <w:shd w:val="clear" w:color="auto" w:fill="FFFFFF"/>
              <w:autoSpaceDE w:val="0"/>
              <w:autoSpaceDN w:val="0"/>
              <w:adjustRightInd w:val="0"/>
              <w:spacing w:after="0" w:line="240" w:lineRule="auto"/>
              <w:ind w:left="33" w:firstLine="0"/>
              <w:jc w:val="both"/>
              <w:rPr>
                <w:rFonts w:ascii="Times New Roman" w:hAnsi="Times New Roman" w:cs="Times New Roman"/>
                <w:sz w:val="24"/>
                <w:szCs w:val="24"/>
              </w:rPr>
            </w:pPr>
            <w:r w:rsidRPr="00395700">
              <w:rPr>
                <w:rFonts w:ascii="Times New Roman" w:hAnsi="Times New Roman" w:cs="Times New Roman"/>
                <w:sz w:val="24"/>
                <w:szCs w:val="24"/>
              </w:rPr>
              <w:t xml:space="preserve"> Изучить понятие «валютный курс». Изучить факторы, влияющие на валютный курс. </w:t>
            </w:r>
          </w:p>
          <w:p w:rsidR="009E575D" w:rsidRPr="00395700" w:rsidRDefault="009E575D" w:rsidP="001E129A">
            <w:pPr>
              <w:numPr>
                <w:ilvl w:val="0"/>
                <w:numId w:val="26"/>
              </w:numPr>
              <w:shd w:val="clear" w:color="auto" w:fill="FFFFFF"/>
              <w:autoSpaceDE w:val="0"/>
              <w:autoSpaceDN w:val="0"/>
              <w:adjustRightInd w:val="0"/>
              <w:spacing w:after="0" w:line="240" w:lineRule="auto"/>
              <w:ind w:left="33" w:firstLine="0"/>
              <w:jc w:val="both"/>
              <w:rPr>
                <w:rFonts w:ascii="Times New Roman" w:hAnsi="Times New Roman" w:cs="Times New Roman"/>
                <w:sz w:val="24"/>
                <w:szCs w:val="24"/>
                <w:lang w:eastAsia="en-US"/>
              </w:rPr>
            </w:pPr>
            <w:r w:rsidRPr="00395700">
              <w:rPr>
                <w:rFonts w:ascii="Times New Roman" w:hAnsi="Times New Roman" w:cs="Times New Roman"/>
                <w:sz w:val="24"/>
                <w:szCs w:val="24"/>
              </w:rPr>
              <w:t>Изучить понятие «валютный паритет, особенности регулирования валютного курса.</w:t>
            </w:r>
          </w:p>
        </w:tc>
      </w:tr>
    </w:tbl>
    <w:p w:rsidR="00DD7A6D" w:rsidRPr="00395700" w:rsidRDefault="00DD7A6D" w:rsidP="00F33C4E">
      <w:pPr>
        <w:shd w:val="clear" w:color="auto" w:fill="FFFFFF"/>
        <w:spacing w:after="0" w:line="240" w:lineRule="auto"/>
        <w:rPr>
          <w:rFonts w:ascii="Times New Roman" w:hAnsi="Times New Roman" w:cs="Times New Roman"/>
          <w:b/>
          <w:sz w:val="24"/>
          <w:szCs w:val="24"/>
        </w:rPr>
      </w:pPr>
    </w:p>
    <w:p w:rsidR="00F33C4E" w:rsidRPr="00395700" w:rsidRDefault="00F33C4E" w:rsidP="00F33C4E">
      <w:pPr>
        <w:shd w:val="clear" w:color="auto" w:fill="FFFFFF"/>
        <w:spacing w:after="0" w:line="240" w:lineRule="auto"/>
        <w:rPr>
          <w:rFonts w:ascii="Times New Roman" w:hAnsi="Times New Roman" w:cs="Times New Roman"/>
          <w:b/>
          <w:sz w:val="24"/>
          <w:szCs w:val="24"/>
        </w:rPr>
      </w:pPr>
    </w:p>
    <w:p w:rsidR="00F33C4E" w:rsidRPr="00395700" w:rsidRDefault="00F33C4E" w:rsidP="00F33C4E">
      <w:pPr>
        <w:shd w:val="clear" w:color="auto" w:fill="FFFFFF"/>
        <w:spacing w:after="0" w:line="240" w:lineRule="auto"/>
        <w:rPr>
          <w:rFonts w:ascii="Times New Roman" w:hAnsi="Times New Roman" w:cs="Times New Roman"/>
          <w:b/>
          <w:sz w:val="24"/>
          <w:szCs w:val="24"/>
        </w:rPr>
      </w:pPr>
    </w:p>
    <w:p w:rsidR="00F33C4E" w:rsidRPr="00395700" w:rsidRDefault="00F33C4E" w:rsidP="00F33C4E">
      <w:pPr>
        <w:shd w:val="clear" w:color="auto" w:fill="FFFFFF"/>
        <w:spacing w:after="0" w:line="240" w:lineRule="auto"/>
        <w:rPr>
          <w:rFonts w:ascii="Times New Roman" w:hAnsi="Times New Roman" w:cs="Times New Roman"/>
          <w:b/>
          <w:sz w:val="24"/>
          <w:szCs w:val="24"/>
        </w:rPr>
      </w:pPr>
    </w:p>
    <w:p w:rsidR="00F33C4E" w:rsidRPr="00395700" w:rsidRDefault="00F33C4E" w:rsidP="00F33C4E">
      <w:pPr>
        <w:shd w:val="clear" w:color="auto" w:fill="FFFFFF"/>
        <w:spacing w:after="0" w:line="240" w:lineRule="auto"/>
        <w:rPr>
          <w:rFonts w:ascii="Times New Roman" w:hAnsi="Times New Roman" w:cs="Times New Roman"/>
          <w:b/>
          <w:sz w:val="24"/>
          <w:szCs w:val="24"/>
        </w:rPr>
      </w:pPr>
    </w:p>
    <w:p w:rsidR="00E866A9" w:rsidRPr="00395700" w:rsidRDefault="00E866A9" w:rsidP="00F33C4E">
      <w:pPr>
        <w:shd w:val="clear" w:color="auto" w:fill="FFFFFF"/>
        <w:spacing w:after="0" w:line="240" w:lineRule="auto"/>
        <w:rPr>
          <w:rFonts w:ascii="Times New Roman" w:hAnsi="Times New Roman" w:cs="Times New Roman"/>
          <w:b/>
          <w:sz w:val="24"/>
          <w:szCs w:val="24"/>
        </w:rPr>
      </w:pPr>
    </w:p>
    <w:p w:rsidR="00E866A9" w:rsidRPr="00395700" w:rsidRDefault="00E866A9" w:rsidP="00F33C4E">
      <w:pPr>
        <w:shd w:val="clear" w:color="auto" w:fill="FFFFFF"/>
        <w:spacing w:after="0" w:line="240" w:lineRule="auto"/>
        <w:rPr>
          <w:rFonts w:ascii="Times New Roman" w:hAnsi="Times New Roman" w:cs="Times New Roman"/>
          <w:b/>
          <w:sz w:val="24"/>
          <w:szCs w:val="24"/>
        </w:rPr>
      </w:pPr>
    </w:p>
    <w:p w:rsidR="00E866A9" w:rsidRPr="00395700" w:rsidRDefault="00E866A9" w:rsidP="00F33C4E">
      <w:pPr>
        <w:shd w:val="clear" w:color="auto" w:fill="FFFFFF"/>
        <w:spacing w:after="0" w:line="240" w:lineRule="auto"/>
        <w:rPr>
          <w:rFonts w:ascii="Times New Roman" w:hAnsi="Times New Roman" w:cs="Times New Roman"/>
          <w:b/>
          <w:sz w:val="24"/>
          <w:szCs w:val="24"/>
        </w:rPr>
      </w:pPr>
    </w:p>
    <w:p w:rsidR="00E866A9" w:rsidRPr="00395700" w:rsidRDefault="00E866A9" w:rsidP="00F33C4E">
      <w:pPr>
        <w:shd w:val="clear" w:color="auto" w:fill="FFFFFF"/>
        <w:spacing w:after="0" w:line="240" w:lineRule="auto"/>
        <w:rPr>
          <w:rFonts w:ascii="Times New Roman" w:hAnsi="Times New Roman" w:cs="Times New Roman"/>
          <w:b/>
          <w:sz w:val="24"/>
          <w:szCs w:val="24"/>
        </w:rPr>
      </w:pPr>
    </w:p>
    <w:p w:rsidR="00E866A9" w:rsidRPr="00395700" w:rsidRDefault="00E866A9" w:rsidP="00F33C4E">
      <w:pPr>
        <w:shd w:val="clear" w:color="auto" w:fill="FFFFFF"/>
        <w:spacing w:after="0" w:line="240" w:lineRule="auto"/>
        <w:rPr>
          <w:rFonts w:ascii="Times New Roman" w:hAnsi="Times New Roman" w:cs="Times New Roman"/>
          <w:b/>
          <w:sz w:val="24"/>
          <w:szCs w:val="24"/>
        </w:rPr>
      </w:pPr>
    </w:p>
    <w:p w:rsidR="00E866A9" w:rsidRDefault="00E866A9" w:rsidP="00F33C4E">
      <w:pPr>
        <w:shd w:val="clear" w:color="auto" w:fill="FFFFFF"/>
        <w:spacing w:after="0" w:line="240" w:lineRule="auto"/>
        <w:rPr>
          <w:rFonts w:ascii="Times New Roman" w:hAnsi="Times New Roman" w:cs="Times New Roman"/>
          <w:b/>
          <w:sz w:val="28"/>
          <w:szCs w:val="28"/>
        </w:rPr>
      </w:pPr>
    </w:p>
    <w:p w:rsidR="00E866A9" w:rsidRDefault="00E866A9" w:rsidP="00F33C4E">
      <w:pPr>
        <w:shd w:val="clear" w:color="auto" w:fill="FFFFFF"/>
        <w:spacing w:after="0" w:line="240" w:lineRule="auto"/>
        <w:rPr>
          <w:rFonts w:ascii="Times New Roman" w:hAnsi="Times New Roman" w:cs="Times New Roman"/>
          <w:b/>
          <w:sz w:val="28"/>
          <w:szCs w:val="28"/>
        </w:rPr>
      </w:pPr>
    </w:p>
    <w:p w:rsidR="00E866A9" w:rsidRDefault="00E866A9" w:rsidP="00F33C4E">
      <w:pPr>
        <w:shd w:val="clear" w:color="auto" w:fill="FFFFFF"/>
        <w:spacing w:after="0" w:line="240" w:lineRule="auto"/>
        <w:rPr>
          <w:rFonts w:ascii="Times New Roman" w:hAnsi="Times New Roman" w:cs="Times New Roman"/>
          <w:b/>
          <w:sz w:val="28"/>
          <w:szCs w:val="28"/>
        </w:rPr>
      </w:pPr>
    </w:p>
    <w:p w:rsidR="00E866A9" w:rsidRDefault="00E866A9" w:rsidP="00F33C4E">
      <w:pPr>
        <w:shd w:val="clear" w:color="auto" w:fill="FFFFFF"/>
        <w:spacing w:after="0" w:line="240" w:lineRule="auto"/>
        <w:rPr>
          <w:rFonts w:ascii="Times New Roman" w:hAnsi="Times New Roman" w:cs="Times New Roman"/>
          <w:b/>
          <w:sz w:val="28"/>
          <w:szCs w:val="28"/>
        </w:rPr>
      </w:pPr>
    </w:p>
    <w:p w:rsidR="00E866A9" w:rsidRDefault="00E866A9" w:rsidP="00F33C4E">
      <w:pPr>
        <w:shd w:val="clear" w:color="auto" w:fill="FFFFFF"/>
        <w:spacing w:after="0" w:line="240" w:lineRule="auto"/>
        <w:rPr>
          <w:rFonts w:ascii="Times New Roman" w:hAnsi="Times New Roman" w:cs="Times New Roman"/>
          <w:b/>
          <w:sz w:val="28"/>
          <w:szCs w:val="28"/>
        </w:rPr>
      </w:pPr>
    </w:p>
    <w:p w:rsidR="00F33C4E" w:rsidRDefault="00F33C4E" w:rsidP="00F33C4E">
      <w:pPr>
        <w:shd w:val="clear" w:color="auto" w:fill="FFFFFF"/>
        <w:spacing w:after="0" w:line="240" w:lineRule="auto"/>
        <w:rPr>
          <w:rFonts w:ascii="Times New Roman" w:hAnsi="Times New Roman" w:cs="Times New Roman"/>
          <w:b/>
          <w:sz w:val="28"/>
          <w:szCs w:val="28"/>
        </w:rPr>
      </w:pPr>
    </w:p>
    <w:p w:rsidR="001F17DD" w:rsidRDefault="001F17DD" w:rsidP="00F33C4E">
      <w:pPr>
        <w:shd w:val="clear" w:color="auto" w:fill="FFFFFF"/>
        <w:spacing w:after="0" w:line="240" w:lineRule="auto"/>
        <w:rPr>
          <w:rFonts w:ascii="Times New Roman" w:hAnsi="Times New Roman" w:cs="Times New Roman"/>
          <w:b/>
          <w:sz w:val="28"/>
          <w:szCs w:val="28"/>
        </w:rPr>
      </w:pPr>
    </w:p>
    <w:p w:rsidR="001F17DD" w:rsidRDefault="001F17DD" w:rsidP="00F33C4E">
      <w:pPr>
        <w:shd w:val="clear" w:color="auto" w:fill="FFFFFF"/>
        <w:spacing w:after="0" w:line="240" w:lineRule="auto"/>
        <w:rPr>
          <w:rFonts w:ascii="Times New Roman" w:hAnsi="Times New Roman" w:cs="Times New Roman"/>
          <w:b/>
          <w:sz w:val="28"/>
          <w:szCs w:val="28"/>
        </w:rPr>
      </w:pPr>
    </w:p>
    <w:p w:rsidR="001F17DD" w:rsidRDefault="001F17DD" w:rsidP="00F33C4E">
      <w:pPr>
        <w:shd w:val="clear" w:color="auto" w:fill="FFFFFF"/>
        <w:spacing w:after="0" w:line="240" w:lineRule="auto"/>
        <w:rPr>
          <w:rFonts w:ascii="Times New Roman" w:hAnsi="Times New Roman" w:cs="Times New Roman"/>
          <w:b/>
          <w:sz w:val="28"/>
          <w:szCs w:val="28"/>
        </w:rPr>
      </w:pPr>
    </w:p>
    <w:p w:rsidR="001F17DD" w:rsidRDefault="001F17DD" w:rsidP="00F33C4E">
      <w:pPr>
        <w:shd w:val="clear" w:color="auto" w:fill="FFFFFF"/>
        <w:spacing w:after="0" w:line="240" w:lineRule="auto"/>
        <w:rPr>
          <w:rFonts w:ascii="Times New Roman" w:hAnsi="Times New Roman" w:cs="Times New Roman"/>
          <w:b/>
          <w:sz w:val="28"/>
          <w:szCs w:val="28"/>
        </w:rPr>
      </w:pPr>
    </w:p>
    <w:p w:rsidR="001F17DD" w:rsidRDefault="001F17DD" w:rsidP="00F33C4E">
      <w:pPr>
        <w:shd w:val="clear" w:color="auto" w:fill="FFFFFF"/>
        <w:spacing w:after="0" w:line="240" w:lineRule="auto"/>
        <w:rPr>
          <w:rFonts w:ascii="Times New Roman" w:hAnsi="Times New Roman" w:cs="Times New Roman"/>
          <w:b/>
          <w:sz w:val="28"/>
          <w:szCs w:val="28"/>
        </w:rPr>
      </w:pPr>
    </w:p>
    <w:p w:rsidR="001F17DD" w:rsidRDefault="001F17DD" w:rsidP="00F33C4E">
      <w:pPr>
        <w:shd w:val="clear" w:color="auto" w:fill="FFFFFF"/>
        <w:spacing w:after="0" w:line="240" w:lineRule="auto"/>
        <w:rPr>
          <w:rFonts w:ascii="Times New Roman" w:hAnsi="Times New Roman" w:cs="Times New Roman"/>
          <w:b/>
          <w:sz w:val="28"/>
          <w:szCs w:val="28"/>
        </w:rPr>
      </w:pPr>
    </w:p>
    <w:p w:rsidR="001F17DD" w:rsidRDefault="001F17DD" w:rsidP="00F33C4E">
      <w:pPr>
        <w:shd w:val="clear" w:color="auto" w:fill="FFFFFF"/>
        <w:spacing w:after="0" w:line="240" w:lineRule="auto"/>
        <w:rPr>
          <w:rFonts w:ascii="Times New Roman" w:hAnsi="Times New Roman" w:cs="Times New Roman"/>
          <w:b/>
          <w:sz w:val="28"/>
          <w:szCs w:val="28"/>
        </w:rPr>
      </w:pPr>
    </w:p>
    <w:p w:rsidR="001F17DD" w:rsidRDefault="001F17DD" w:rsidP="00F33C4E">
      <w:pPr>
        <w:shd w:val="clear" w:color="auto" w:fill="FFFFFF"/>
        <w:spacing w:after="0" w:line="240" w:lineRule="auto"/>
        <w:rPr>
          <w:rFonts w:ascii="Times New Roman" w:hAnsi="Times New Roman" w:cs="Times New Roman"/>
          <w:b/>
          <w:sz w:val="28"/>
          <w:szCs w:val="28"/>
        </w:rPr>
      </w:pPr>
    </w:p>
    <w:p w:rsidR="001F17DD" w:rsidRDefault="001F17DD" w:rsidP="00F33C4E">
      <w:pPr>
        <w:shd w:val="clear" w:color="auto" w:fill="FFFFFF"/>
        <w:spacing w:after="0" w:line="240" w:lineRule="auto"/>
        <w:rPr>
          <w:rFonts w:ascii="Times New Roman" w:hAnsi="Times New Roman" w:cs="Times New Roman"/>
          <w:b/>
          <w:sz w:val="28"/>
          <w:szCs w:val="28"/>
        </w:rPr>
      </w:pPr>
    </w:p>
    <w:p w:rsidR="00F33C4E" w:rsidRDefault="00F33C4E" w:rsidP="00F33C4E">
      <w:pPr>
        <w:shd w:val="clear" w:color="auto" w:fill="FFFFFF"/>
        <w:spacing w:after="0" w:line="240" w:lineRule="auto"/>
        <w:rPr>
          <w:rFonts w:ascii="Times New Roman" w:hAnsi="Times New Roman" w:cs="Times New Roman"/>
          <w:b/>
          <w:sz w:val="28"/>
          <w:szCs w:val="28"/>
        </w:rPr>
      </w:pPr>
    </w:p>
    <w:p w:rsidR="00DD7A6D" w:rsidRDefault="00DD7A6D" w:rsidP="00C15F9E">
      <w:pPr>
        <w:shd w:val="clear" w:color="auto" w:fill="FFFFFF"/>
        <w:spacing w:after="0" w:line="240" w:lineRule="auto"/>
        <w:ind w:left="709" w:hanging="709"/>
        <w:jc w:val="center"/>
        <w:rPr>
          <w:rFonts w:ascii="Times New Roman" w:hAnsi="Times New Roman" w:cs="Times New Roman"/>
          <w:b/>
          <w:sz w:val="28"/>
          <w:szCs w:val="28"/>
        </w:rPr>
      </w:pPr>
    </w:p>
    <w:p w:rsidR="00091DC9" w:rsidRDefault="00091DC9" w:rsidP="009F4698">
      <w:pPr>
        <w:pStyle w:val="Default"/>
        <w:suppressAutoHyphens/>
        <w:autoSpaceDN/>
        <w:adjustRightInd/>
        <w:jc w:val="both"/>
        <w:rPr>
          <w:rFonts w:eastAsiaTheme="minorEastAsia"/>
          <w:b/>
          <w:color w:val="auto"/>
          <w:sz w:val="28"/>
          <w:szCs w:val="28"/>
        </w:rPr>
      </w:pPr>
    </w:p>
    <w:p w:rsidR="009F4698" w:rsidRPr="009F4698" w:rsidRDefault="009F4698" w:rsidP="009F4698">
      <w:pPr>
        <w:pStyle w:val="Default"/>
        <w:suppressAutoHyphens/>
        <w:autoSpaceDN/>
        <w:adjustRightInd/>
        <w:jc w:val="both"/>
        <w:rPr>
          <w:b/>
          <w:bCs/>
          <w:color w:val="auto"/>
          <w:sz w:val="28"/>
          <w:szCs w:val="28"/>
        </w:rPr>
      </w:pPr>
      <w:r>
        <w:rPr>
          <w:b/>
          <w:bCs/>
          <w:color w:val="auto"/>
          <w:sz w:val="28"/>
          <w:szCs w:val="28"/>
        </w:rPr>
        <w:lastRenderedPageBreak/>
        <w:t>6.</w:t>
      </w:r>
      <w:r w:rsidRPr="009F4698">
        <w:rPr>
          <w:b/>
          <w:bCs/>
          <w:color w:val="auto"/>
          <w:sz w:val="28"/>
          <w:szCs w:val="28"/>
        </w:rPr>
        <w:t xml:space="preserve">КОНТРОЛЬ И ОЦЕНКА РЕЗУЛЬТАТОВ ОСВОЕНИЯ </w:t>
      </w:r>
    </w:p>
    <w:p w:rsidR="009F4698" w:rsidRPr="009F4698" w:rsidRDefault="009F4698" w:rsidP="00091DC9">
      <w:pPr>
        <w:pStyle w:val="Default"/>
        <w:ind w:left="644"/>
        <w:jc w:val="center"/>
        <w:rPr>
          <w:b/>
          <w:bCs/>
          <w:color w:val="auto"/>
          <w:sz w:val="28"/>
          <w:szCs w:val="28"/>
        </w:rPr>
      </w:pPr>
      <w:r w:rsidRPr="009F4698">
        <w:rPr>
          <w:b/>
          <w:bCs/>
          <w:color w:val="auto"/>
          <w:sz w:val="28"/>
          <w:szCs w:val="28"/>
        </w:rPr>
        <w:t>УЧЕБНОЙ ДИСЦИПЛИНЫ</w:t>
      </w:r>
    </w:p>
    <w:p w:rsidR="009E575D" w:rsidRPr="009F4698" w:rsidRDefault="009E575D" w:rsidP="00946D3D">
      <w:pPr>
        <w:shd w:val="clear" w:color="auto" w:fill="FFFFFF"/>
        <w:tabs>
          <w:tab w:val="left" w:pos="4678"/>
        </w:tabs>
        <w:spacing w:after="0" w:line="240" w:lineRule="auto"/>
        <w:ind w:left="709" w:hanging="709"/>
        <w:jc w:val="center"/>
        <w:rPr>
          <w:rFonts w:ascii="Times New Roman" w:hAnsi="Times New Roman" w:cs="Times New Roman"/>
          <w:b/>
          <w:sz w:val="20"/>
          <w:szCs w:val="20"/>
        </w:rPr>
      </w:pPr>
    </w:p>
    <w:p w:rsidR="009E575D" w:rsidRPr="00946D3D" w:rsidRDefault="00946D3D" w:rsidP="00946D3D">
      <w:pPr>
        <w:shd w:val="clear" w:color="auto" w:fill="FFFFFF"/>
        <w:spacing w:after="0" w:line="240" w:lineRule="auto"/>
        <w:jc w:val="both"/>
        <w:rPr>
          <w:rFonts w:ascii="Times New Roman" w:hAnsi="Times New Roman" w:cs="Times New Roman"/>
          <w:b/>
          <w:sz w:val="24"/>
          <w:szCs w:val="24"/>
        </w:rPr>
      </w:pPr>
      <w:r w:rsidRPr="00946D3D">
        <w:rPr>
          <w:rFonts w:ascii="Times New Roman" w:hAnsi="Times New Roman" w:cs="Times New Roman"/>
          <w:b/>
          <w:bCs/>
          <w:sz w:val="28"/>
          <w:szCs w:val="28"/>
        </w:rPr>
        <w:t xml:space="preserve">Контроль и оценка </w:t>
      </w:r>
      <w:r w:rsidRPr="00946D3D">
        <w:rPr>
          <w:rFonts w:ascii="Times New Roman" w:hAnsi="Times New Roman" w:cs="Times New Roman"/>
          <w:sz w:val="28"/>
          <w:szCs w:val="28"/>
        </w:rPr>
        <w:t xml:space="preserve">результатов освоения учебной дисциплины осуществляется преподавателем в процессе проведения практических занятий во время тестирования, устного опроса, решением задач, а также проведения промежуточной  аттестации  </w:t>
      </w:r>
      <w:proofErr w:type="gramStart"/>
      <w:r w:rsidRPr="00946D3D">
        <w:rPr>
          <w:rFonts w:ascii="Times New Roman" w:hAnsi="Times New Roman" w:cs="Times New Roman"/>
          <w:sz w:val="28"/>
          <w:szCs w:val="28"/>
        </w:rPr>
        <w:t xml:space="preserve">( </w:t>
      </w:r>
      <w:proofErr w:type="gramEnd"/>
      <w:r w:rsidRPr="00946D3D">
        <w:rPr>
          <w:rFonts w:ascii="Times New Roman" w:hAnsi="Times New Roman" w:cs="Times New Roman"/>
          <w:sz w:val="28"/>
          <w:szCs w:val="28"/>
        </w:rPr>
        <w:t>экзамена</w:t>
      </w:r>
      <w:r>
        <w:rPr>
          <w:rFonts w:ascii="Times New Roman" w:hAnsi="Times New Roman" w:cs="Times New Roman"/>
          <w:sz w:val="28"/>
          <w:szCs w:val="28"/>
        </w:rPr>
        <w:t>)</w:t>
      </w:r>
    </w:p>
    <w:p w:rsidR="009E575D" w:rsidRPr="00946D3D" w:rsidRDefault="009E575D" w:rsidP="00946D3D">
      <w:pPr>
        <w:shd w:val="clear" w:color="auto" w:fill="FFFFFF"/>
        <w:spacing w:after="0" w:line="240" w:lineRule="auto"/>
        <w:jc w:val="both"/>
        <w:rPr>
          <w:rFonts w:ascii="Times New Roman" w:hAnsi="Times New Roman" w:cs="Times New Roman"/>
          <w:b/>
          <w:sz w:val="24"/>
          <w:szCs w:val="24"/>
        </w:rPr>
      </w:pPr>
    </w:p>
    <w:tbl>
      <w:tblPr>
        <w:tblW w:w="96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31"/>
        <w:gridCol w:w="1561"/>
        <w:gridCol w:w="2267"/>
        <w:gridCol w:w="1986"/>
      </w:tblGrid>
      <w:tr w:rsidR="00FF3CE8" w:rsidTr="00FF3CE8">
        <w:trPr>
          <w:trHeight w:val="2046"/>
        </w:trPr>
        <w:tc>
          <w:tcPr>
            <w:tcW w:w="3829" w:type="dxa"/>
            <w:tcBorders>
              <w:top w:val="single" w:sz="4" w:space="0" w:color="auto"/>
              <w:left w:val="single" w:sz="4" w:space="0" w:color="auto"/>
              <w:bottom w:val="single" w:sz="4" w:space="0" w:color="auto"/>
              <w:right w:val="single" w:sz="4" w:space="0" w:color="auto"/>
            </w:tcBorders>
          </w:tcPr>
          <w:p w:rsidR="00FF3CE8" w:rsidRDefault="00FF3CE8">
            <w:pPr>
              <w:rPr>
                <w:rFonts w:ascii="Times New Roman" w:eastAsia="Calibri" w:hAnsi="Times New Roman" w:cs="Times New Roman"/>
                <w:color w:val="000000"/>
                <w:sz w:val="20"/>
                <w:szCs w:val="20"/>
                <w:lang w:eastAsia="en-US"/>
              </w:rPr>
            </w:pPr>
            <w:r>
              <w:rPr>
                <w:rFonts w:ascii="Times New Roman" w:eastAsia="Calibri" w:hAnsi="Times New Roman" w:cs="Times New Roman"/>
                <w:color w:val="000000"/>
                <w:sz w:val="20"/>
                <w:szCs w:val="20"/>
                <w:lang w:eastAsia="en-US"/>
              </w:rPr>
              <w:t>Результаты освоения</w:t>
            </w:r>
          </w:p>
          <w:p w:rsidR="00FF3CE8" w:rsidRDefault="00FF3CE8">
            <w:pPr>
              <w:rPr>
                <w:rFonts w:ascii="Times New Roman" w:eastAsia="Calibri" w:hAnsi="Times New Roman" w:cs="Times New Roman"/>
                <w:color w:val="000000"/>
                <w:sz w:val="20"/>
                <w:szCs w:val="20"/>
                <w:lang w:eastAsia="en-US"/>
              </w:rPr>
            </w:pPr>
            <w:r>
              <w:rPr>
                <w:rFonts w:ascii="Times New Roman" w:eastAsia="Calibri" w:hAnsi="Times New Roman" w:cs="Times New Roman"/>
                <w:color w:val="000000"/>
                <w:sz w:val="20"/>
                <w:szCs w:val="20"/>
                <w:lang w:eastAsia="en-US"/>
              </w:rPr>
              <w:t>(объекты оценивания)</w:t>
            </w:r>
          </w:p>
          <w:p w:rsidR="00FF3CE8" w:rsidRDefault="00FF3CE8">
            <w:pPr>
              <w:rPr>
                <w:rFonts w:ascii="Times New Roman" w:eastAsia="Calibri" w:hAnsi="Times New Roman" w:cs="Times New Roman"/>
                <w:color w:val="000000"/>
                <w:sz w:val="20"/>
                <w:szCs w:val="20"/>
                <w:lang w:eastAsia="en-US"/>
              </w:rPr>
            </w:pPr>
          </w:p>
        </w:tc>
        <w:tc>
          <w:tcPr>
            <w:tcW w:w="1560" w:type="dxa"/>
            <w:tcBorders>
              <w:top w:val="single" w:sz="4" w:space="0" w:color="auto"/>
              <w:left w:val="single" w:sz="4" w:space="0" w:color="auto"/>
              <w:bottom w:val="single" w:sz="4" w:space="0" w:color="auto"/>
              <w:right w:val="single" w:sz="4" w:space="0" w:color="auto"/>
            </w:tcBorders>
            <w:hideMark/>
          </w:tcPr>
          <w:p w:rsidR="00FF3CE8" w:rsidRDefault="00B71213">
            <w:pPr>
              <w:rPr>
                <w:rFonts w:ascii="Times New Roman" w:eastAsia="Calibri" w:hAnsi="Times New Roman" w:cs="Times New Roman"/>
                <w:color w:val="000000"/>
                <w:sz w:val="20"/>
                <w:szCs w:val="20"/>
                <w:lang w:eastAsia="en-US"/>
              </w:rPr>
            </w:pPr>
            <w:r>
              <w:rPr>
                <w:rFonts w:ascii="Times New Roman" w:eastAsia="Calibri" w:hAnsi="Times New Roman" w:cs="Times New Roman"/>
                <w:color w:val="000000"/>
                <w:sz w:val="20"/>
                <w:szCs w:val="20"/>
                <w:lang w:eastAsia="en-US"/>
              </w:rPr>
              <w:t xml:space="preserve">Номер </w:t>
            </w:r>
            <w:r w:rsidR="00FF3CE8">
              <w:rPr>
                <w:rFonts w:ascii="Times New Roman" w:eastAsia="Calibri" w:hAnsi="Times New Roman" w:cs="Times New Roman"/>
                <w:color w:val="000000"/>
                <w:sz w:val="20"/>
                <w:szCs w:val="20"/>
                <w:lang w:eastAsia="en-US"/>
              </w:rPr>
              <w:t>темы</w:t>
            </w:r>
            <w:r w:rsidR="00946D3D">
              <w:rPr>
                <w:rFonts w:ascii="Times New Roman" w:eastAsia="Calibri" w:hAnsi="Times New Roman" w:cs="Times New Roman"/>
                <w:color w:val="000000"/>
                <w:sz w:val="20"/>
                <w:szCs w:val="20"/>
                <w:lang w:eastAsia="en-US"/>
              </w:rPr>
              <w:t>, номер</w:t>
            </w:r>
            <w:r w:rsidR="00FF3CE8">
              <w:rPr>
                <w:rFonts w:ascii="Times New Roman" w:eastAsia="Calibri" w:hAnsi="Times New Roman" w:cs="Times New Roman"/>
                <w:color w:val="000000"/>
                <w:sz w:val="20"/>
                <w:szCs w:val="20"/>
                <w:lang w:eastAsia="en-US"/>
              </w:rPr>
              <w:t xml:space="preserve"> практического занятия</w:t>
            </w:r>
          </w:p>
        </w:tc>
        <w:tc>
          <w:tcPr>
            <w:tcW w:w="2266" w:type="dxa"/>
            <w:tcBorders>
              <w:top w:val="single" w:sz="4" w:space="0" w:color="auto"/>
              <w:left w:val="single" w:sz="4" w:space="0" w:color="auto"/>
              <w:bottom w:val="single" w:sz="4" w:space="0" w:color="auto"/>
              <w:right w:val="single" w:sz="4" w:space="0" w:color="auto"/>
            </w:tcBorders>
            <w:hideMark/>
          </w:tcPr>
          <w:p w:rsidR="00FF3CE8" w:rsidRDefault="00FF3CE8">
            <w:pPr>
              <w:rPr>
                <w:rFonts w:ascii="Times New Roman" w:eastAsia="Calibri" w:hAnsi="Times New Roman" w:cs="Times New Roman"/>
                <w:color w:val="000000"/>
                <w:sz w:val="20"/>
                <w:szCs w:val="20"/>
                <w:lang w:eastAsia="en-US"/>
              </w:rPr>
            </w:pPr>
            <w:r>
              <w:rPr>
                <w:rFonts w:ascii="Times New Roman" w:eastAsia="Calibri" w:hAnsi="Times New Roman" w:cs="Times New Roman"/>
                <w:bCs/>
                <w:sz w:val="20"/>
                <w:szCs w:val="20"/>
                <w:lang w:eastAsia="en-US"/>
              </w:rPr>
              <w:t>Формы и методы к</w:t>
            </w:r>
            <w:r>
              <w:rPr>
                <w:rFonts w:ascii="Times New Roman" w:eastAsia="Calibri" w:hAnsi="Times New Roman" w:cs="Times New Roman"/>
                <w:bCs/>
                <w:spacing w:val="1"/>
                <w:sz w:val="20"/>
                <w:szCs w:val="20"/>
                <w:lang w:eastAsia="en-US"/>
              </w:rPr>
              <w:t>о</w:t>
            </w:r>
            <w:r>
              <w:rPr>
                <w:rFonts w:ascii="Times New Roman" w:eastAsia="Calibri" w:hAnsi="Times New Roman" w:cs="Times New Roman"/>
                <w:bCs/>
                <w:sz w:val="20"/>
                <w:szCs w:val="20"/>
                <w:lang w:eastAsia="en-US"/>
              </w:rPr>
              <w:t>нтроля и оценки результатов обучения</w:t>
            </w:r>
          </w:p>
        </w:tc>
        <w:tc>
          <w:tcPr>
            <w:tcW w:w="1985" w:type="dxa"/>
            <w:tcBorders>
              <w:top w:val="single" w:sz="4" w:space="0" w:color="auto"/>
              <w:left w:val="single" w:sz="4" w:space="0" w:color="auto"/>
              <w:bottom w:val="single" w:sz="4" w:space="0" w:color="auto"/>
              <w:right w:val="single" w:sz="4" w:space="0" w:color="auto"/>
            </w:tcBorders>
            <w:hideMark/>
          </w:tcPr>
          <w:p w:rsidR="00FF3CE8" w:rsidRDefault="00FF3CE8">
            <w:pPr>
              <w:jc w:val="both"/>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Форма</w:t>
            </w:r>
            <w:r w:rsidR="00B71213">
              <w:rPr>
                <w:rFonts w:ascii="Times New Roman" w:eastAsia="Calibri" w:hAnsi="Times New Roman" w:cs="Times New Roman"/>
                <w:sz w:val="20"/>
                <w:szCs w:val="20"/>
                <w:lang w:eastAsia="en-US"/>
              </w:rPr>
              <w:t xml:space="preserve"> промежуточной </w:t>
            </w:r>
            <w:r>
              <w:rPr>
                <w:rFonts w:ascii="Times New Roman" w:eastAsia="Calibri" w:hAnsi="Times New Roman" w:cs="Times New Roman"/>
                <w:sz w:val="20"/>
                <w:szCs w:val="20"/>
                <w:lang w:eastAsia="en-US"/>
              </w:rPr>
              <w:t xml:space="preserve"> аттестации</w:t>
            </w:r>
          </w:p>
          <w:p w:rsidR="00FF3CE8" w:rsidRDefault="00FF3CE8" w:rsidP="00B71213">
            <w:pPr>
              <w:rPr>
                <w:rFonts w:ascii="Times New Roman" w:eastAsia="Calibri" w:hAnsi="Times New Roman" w:cs="Times New Roman"/>
                <w:color w:val="000000"/>
                <w:sz w:val="20"/>
                <w:szCs w:val="20"/>
                <w:lang w:eastAsia="en-US"/>
              </w:rPr>
            </w:pPr>
          </w:p>
        </w:tc>
      </w:tr>
      <w:tr w:rsidR="00FF3CE8" w:rsidTr="00FF3CE8">
        <w:tc>
          <w:tcPr>
            <w:tcW w:w="3829" w:type="dxa"/>
            <w:vMerge w:val="restart"/>
            <w:tcBorders>
              <w:top w:val="single" w:sz="4" w:space="0" w:color="auto"/>
              <w:left w:val="single" w:sz="4" w:space="0" w:color="auto"/>
              <w:bottom w:val="single" w:sz="4" w:space="0" w:color="auto"/>
              <w:right w:val="single" w:sz="4" w:space="0" w:color="auto"/>
            </w:tcBorders>
            <w:hideMark/>
          </w:tcPr>
          <w:p w:rsidR="00FF3CE8" w:rsidRDefault="00FF3CE8">
            <w:pPr>
              <w:suppressAutoHyphens/>
              <w:overflowPunct w:val="0"/>
              <w:autoSpaceDE w:val="0"/>
              <w:spacing w:after="0"/>
              <w:contextualSpacing/>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1 Умение приводить примеры российских предприятий  разных организационных форм;</w:t>
            </w:r>
          </w:p>
        </w:tc>
        <w:tc>
          <w:tcPr>
            <w:tcW w:w="1560" w:type="dxa"/>
            <w:tcBorders>
              <w:top w:val="single" w:sz="4" w:space="0" w:color="auto"/>
              <w:left w:val="single" w:sz="4" w:space="0" w:color="auto"/>
              <w:bottom w:val="single" w:sz="4" w:space="0" w:color="auto"/>
              <w:right w:val="single" w:sz="4" w:space="0" w:color="auto"/>
            </w:tcBorders>
            <w:hideMark/>
          </w:tcPr>
          <w:p w:rsidR="00FF3CE8" w:rsidRDefault="00FF3CE8">
            <w:pPr>
              <w:spacing w:after="0"/>
              <w:ind w:left="38"/>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Практическое  занятие № 3  </w:t>
            </w:r>
          </w:p>
        </w:tc>
        <w:tc>
          <w:tcPr>
            <w:tcW w:w="2266" w:type="dxa"/>
            <w:tcBorders>
              <w:top w:val="single" w:sz="4" w:space="0" w:color="auto"/>
              <w:left w:val="single" w:sz="4" w:space="0" w:color="auto"/>
              <w:bottom w:val="single" w:sz="4" w:space="0" w:color="auto"/>
              <w:right w:val="single" w:sz="4" w:space="0" w:color="auto"/>
            </w:tcBorders>
            <w:hideMark/>
          </w:tcPr>
          <w:p w:rsidR="00FF3CE8" w:rsidRDefault="00FF3CE8">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Наблюдение </w:t>
            </w:r>
          </w:p>
          <w:p w:rsidR="00FF3CE8" w:rsidRDefault="00FF3CE8">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за ходом</w:t>
            </w:r>
          </w:p>
          <w:p w:rsidR="00FF3CE8" w:rsidRDefault="00FF3CE8">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 выполнения работы на </w:t>
            </w:r>
            <w:proofErr w:type="gramStart"/>
            <w:r>
              <w:rPr>
                <w:rFonts w:ascii="Times New Roman" w:hAnsi="Times New Roman" w:cs="Times New Roman"/>
                <w:color w:val="000000"/>
                <w:sz w:val="24"/>
                <w:szCs w:val="24"/>
              </w:rPr>
              <w:t>практическом</w:t>
            </w:r>
            <w:proofErr w:type="gramEnd"/>
            <w:r>
              <w:rPr>
                <w:rFonts w:ascii="Times New Roman" w:hAnsi="Times New Roman" w:cs="Times New Roman"/>
                <w:color w:val="000000"/>
                <w:sz w:val="24"/>
                <w:szCs w:val="24"/>
              </w:rPr>
              <w:t xml:space="preserve"> </w:t>
            </w:r>
          </w:p>
          <w:p w:rsidR="00FF3CE8" w:rsidRDefault="00FF3CE8">
            <w:pPr>
              <w:spacing w:after="0"/>
              <w:ind w:right="-391"/>
              <w:contextualSpacing/>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занятии</w:t>
            </w:r>
            <w:proofErr w:type="gramEnd"/>
            <w:r>
              <w:rPr>
                <w:rFonts w:ascii="Times New Roman" w:hAnsi="Times New Roman" w:cs="Times New Roman"/>
                <w:color w:val="000000"/>
                <w:sz w:val="24"/>
                <w:szCs w:val="24"/>
              </w:rPr>
              <w:t xml:space="preserve"> </w:t>
            </w:r>
          </w:p>
          <w:p w:rsidR="00FF3CE8" w:rsidRDefault="00FF3CE8">
            <w:pPr>
              <w:spacing w:after="0"/>
              <w:ind w:right="-391"/>
              <w:contextualSpacing/>
              <w:rPr>
                <w:rFonts w:ascii="Times New Roman" w:hAnsi="Times New Roman" w:cs="Times New Roman"/>
                <w:bCs/>
                <w:color w:val="000000"/>
                <w:sz w:val="24"/>
                <w:szCs w:val="24"/>
              </w:rPr>
            </w:pPr>
            <w:proofErr w:type="gramStart"/>
            <w:r>
              <w:rPr>
                <w:rFonts w:ascii="Times New Roman" w:hAnsi="Times New Roman" w:cs="Times New Roman"/>
                <w:color w:val="000000"/>
                <w:sz w:val="24"/>
                <w:szCs w:val="24"/>
              </w:rPr>
              <w:t xml:space="preserve">( </w:t>
            </w:r>
            <w:r>
              <w:rPr>
                <w:rFonts w:ascii="Times New Roman" w:hAnsi="Times New Roman" w:cs="Times New Roman"/>
                <w:bCs/>
                <w:color w:val="000000"/>
                <w:sz w:val="24"/>
                <w:szCs w:val="24"/>
              </w:rPr>
              <w:t xml:space="preserve">Решение </w:t>
            </w:r>
            <w:proofErr w:type="gramEnd"/>
          </w:p>
          <w:p w:rsidR="00FF3CE8" w:rsidRDefault="00FF3CE8">
            <w:pPr>
              <w:spacing w:after="0"/>
              <w:ind w:right="-391"/>
              <w:contextualSpacing/>
              <w:rPr>
                <w:rFonts w:ascii="Times New Roman" w:hAnsi="Times New Roman" w:cs="Times New Roman"/>
                <w:color w:val="000000"/>
                <w:sz w:val="24"/>
                <w:szCs w:val="24"/>
              </w:rPr>
            </w:pPr>
            <w:r>
              <w:rPr>
                <w:rFonts w:ascii="Times New Roman" w:hAnsi="Times New Roman" w:cs="Times New Roman"/>
                <w:bCs/>
                <w:color w:val="000000"/>
                <w:sz w:val="24"/>
                <w:szCs w:val="24"/>
              </w:rPr>
              <w:t xml:space="preserve"> задач)</w:t>
            </w:r>
          </w:p>
        </w:tc>
        <w:tc>
          <w:tcPr>
            <w:tcW w:w="1985" w:type="dxa"/>
            <w:vMerge w:val="restart"/>
            <w:tcBorders>
              <w:top w:val="single" w:sz="4" w:space="0" w:color="auto"/>
              <w:left w:val="single" w:sz="4" w:space="0" w:color="auto"/>
              <w:bottom w:val="single" w:sz="4" w:space="0" w:color="auto"/>
              <w:right w:val="single" w:sz="4" w:space="0" w:color="auto"/>
            </w:tcBorders>
          </w:tcPr>
          <w:p w:rsidR="00FF3CE8" w:rsidRDefault="00FF3CE8">
            <w:pPr>
              <w:spacing w:after="0"/>
              <w:contextualSpacing/>
              <w:rPr>
                <w:rFonts w:ascii="Times New Roman" w:eastAsia="Calibri" w:hAnsi="Times New Roman" w:cs="Times New Roman"/>
                <w:color w:val="000000"/>
                <w:sz w:val="24"/>
                <w:szCs w:val="24"/>
                <w:lang w:eastAsia="en-US"/>
              </w:rPr>
            </w:pPr>
          </w:p>
        </w:tc>
      </w:tr>
      <w:tr w:rsidR="00FF3CE8" w:rsidTr="00FF3CE8">
        <w:trPr>
          <w:trHeight w:val="2331"/>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FF3CE8" w:rsidRDefault="00FF3CE8">
            <w:pPr>
              <w:spacing w:after="0"/>
              <w:rPr>
                <w:rFonts w:ascii="Times New Roman" w:hAnsi="Times New Roman" w:cs="Times New Roman"/>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hideMark/>
          </w:tcPr>
          <w:p w:rsidR="00FF3CE8" w:rsidRDefault="00FF3CE8">
            <w:pPr>
              <w:spacing w:after="0"/>
              <w:ind w:left="38"/>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Практическое  занятие № 4  </w:t>
            </w:r>
          </w:p>
        </w:tc>
        <w:tc>
          <w:tcPr>
            <w:tcW w:w="2266" w:type="dxa"/>
            <w:tcBorders>
              <w:top w:val="single" w:sz="4" w:space="0" w:color="auto"/>
              <w:left w:val="single" w:sz="4" w:space="0" w:color="auto"/>
              <w:bottom w:val="single" w:sz="4" w:space="0" w:color="auto"/>
              <w:right w:val="single" w:sz="4" w:space="0" w:color="auto"/>
            </w:tcBorders>
            <w:hideMark/>
          </w:tcPr>
          <w:p w:rsidR="00FF3CE8" w:rsidRDefault="00FF3CE8">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Наблюдение </w:t>
            </w:r>
          </w:p>
          <w:p w:rsidR="00FF3CE8" w:rsidRDefault="00FF3CE8">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за ходом</w:t>
            </w:r>
          </w:p>
          <w:p w:rsidR="00FF3CE8" w:rsidRDefault="00FF3CE8">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 выполнения работы на </w:t>
            </w:r>
            <w:proofErr w:type="gramStart"/>
            <w:r>
              <w:rPr>
                <w:rFonts w:ascii="Times New Roman" w:hAnsi="Times New Roman" w:cs="Times New Roman"/>
                <w:color w:val="000000"/>
                <w:sz w:val="24"/>
                <w:szCs w:val="24"/>
              </w:rPr>
              <w:t>практическом</w:t>
            </w:r>
            <w:proofErr w:type="gramEnd"/>
            <w:r>
              <w:rPr>
                <w:rFonts w:ascii="Times New Roman" w:hAnsi="Times New Roman" w:cs="Times New Roman"/>
                <w:color w:val="000000"/>
                <w:sz w:val="24"/>
                <w:szCs w:val="24"/>
              </w:rPr>
              <w:t xml:space="preserve"> </w:t>
            </w:r>
          </w:p>
          <w:p w:rsidR="00FF3CE8" w:rsidRDefault="00FF3CE8">
            <w:pPr>
              <w:spacing w:after="0"/>
              <w:ind w:right="-391"/>
              <w:contextualSpacing/>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занятии</w:t>
            </w:r>
            <w:proofErr w:type="gramEnd"/>
            <w:r>
              <w:rPr>
                <w:rFonts w:ascii="Times New Roman" w:hAnsi="Times New Roman" w:cs="Times New Roman"/>
                <w:color w:val="000000"/>
                <w:sz w:val="24"/>
                <w:szCs w:val="24"/>
              </w:rPr>
              <w:t xml:space="preserve"> </w:t>
            </w:r>
          </w:p>
          <w:p w:rsidR="00FF3CE8" w:rsidRDefault="00FF3CE8">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shd w:val="clear" w:color="auto" w:fill="FFFFFF"/>
              </w:rPr>
              <w:t>(Составление и заполнение таблиц)</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FF3CE8" w:rsidRDefault="00FF3CE8">
            <w:pPr>
              <w:spacing w:after="0"/>
              <w:rPr>
                <w:rFonts w:ascii="Times New Roman" w:eastAsia="Calibri" w:hAnsi="Times New Roman" w:cs="Times New Roman"/>
                <w:color w:val="000000"/>
                <w:sz w:val="24"/>
                <w:szCs w:val="24"/>
                <w:lang w:eastAsia="en-US"/>
              </w:rPr>
            </w:pPr>
          </w:p>
        </w:tc>
      </w:tr>
      <w:tr w:rsidR="00FF3CE8" w:rsidTr="00FF3CE8">
        <w:tc>
          <w:tcPr>
            <w:tcW w:w="3829" w:type="dxa"/>
            <w:tcBorders>
              <w:top w:val="single" w:sz="4" w:space="0" w:color="auto"/>
              <w:left w:val="single" w:sz="4" w:space="0" w:color="auto"/>
              <w:bottom w:val="single" w:sz="4" w:space="0" w:color="auto"/>
              <w:right w:val="single" w:sz="4" w:space="0" w:color="auto"/>
            </w:tcBorders>
            <w:hideMark/>
          </w:tcPr>
          <w:p w:rsidR="00FF3CE8" w:rsidRDefault="00FF3CE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2 Умение приводить примеры факторов производства и прибыли и рентабельности;</w:t>
            </w:r>
          </w:p>
        </w:tc>
        <w:tc>
          <w:tcPr>
            <w:tcW w:w="1560" w:type="dxa"/>
            <w:tcBorders>
              <w:top w:val="single" w:sz="4" w:space="0" w:color="auto"/>
              <w:left w:val="single" w:sz="4" w:space="0" w:color="auto"/>
              <w:bottom w:val="single" w:sz="4" w:space="0" w:color="auto"/>
              <w:right w:val="single" w:sz="4" w:space="0" w:color="auto"/>
            </w:tcBorders>
          </w:tcPr>
          <w:p w:rsidR="00FF3CE8" w:rsidRDefault="00FF3CE8">
            <w:pPr>
              <w:spacing w:after="0"/>
              <w:ind w:left="38"/>
              <w:contextualSpacing/>
              <w:rPr>
                <w:rFonts w:ascii="Times New Roman" w:hAnsi="Times New Roman" w:cs="Times New Roman"/>
                <w:color w:val="000000"/>
                <w:sz w:val="24"/>
                <w:szCs w:val="24"/>
              </w:rPr>
            </w:pPr>
            <w:r>
              <w:rPr>
                <w:rFonts w:ascii="Times New Roman" w:hAnsi="Times New Roman" w:cs="Times New Roman"/>
                <w:color w:val="000000"/>
                <w:sz w:val="24"/>
                <w:szCs w:val="24"/>
              </w:rPr>
              <w:t>Практическое  занятие № 1</w:t>
            </w:r>
          </w:p>
          <w:p w:rsidR="00FF3CE8" w:rsidRDefault="00FF3CE8">
            <w:pPr>
              <w:spacing w:after="0"/>
              <w:ind w:left="38"/>
              <w:contextualSpacing/>
              <w:rPr>
                <w:rFonts w:ascii="Times New Roman" w:hAnsi="Times New Roman" w:cs="Times New Roman"/>
                <w:color w:val="000000"/>
                <w:sz w:val="24"/>
                <w:szCs w:val="24"/>
              </w:rPr>
            </w:pPr>
          </w:p>
          <w:p w:rsidR="00FF3CE8" w:rsidRDefault="00FF3CE8">
            <w:pPr>
              <w:spacing w:after="0"/>
              <w:ind w:left="38"/>
              <w:contextualSpacing/>
              <w:rPr>
                <w:rFonts w:ascii="Times New Roman" w:hAnsi="Times New Roman" w:cs="Times New Roman"/>
                <w:color w:val="000000"/>
                <w:sz w:val="24"/>
                <w:szCs w:val="24"/>
              </w:rPr>
            </w:pPr>
          </w:p>
        </w:tc>
        <w:tc>
          <w:tcPr>
            <w:tcW w:w="2266" w:type="dxa"/>
            <w:tcBorders>
              <w:top w:val="single" w:sz="4" w:space="0" w:color="auto"/>
              <w:left w:val="single" w:sz="4" w:space="0" w:color="auto"/>
              <w:bottom w:val="single" w:sz="4" w:space="0" w:color="auto"/>
              <w:right w:val="single" w:sz="4" w:space="0" w:color="auto"/>
            </w:tcBorders>
            <w:hideMark/>
          </w:tcPr>
          <w:p w:rsidR="00FF3CE8" w:rsidRDefault="00FF3CE8">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Наблюдение </w:t>
            </w:r>
          </w:p>
          <w:p w:rsidR="00FF3CE8" w:rsidRDefault="00FF3CE8">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за ходом</w:t>
            </w:r>
          </w:p>
          <w:p w:rsidR="00FF3CE8" w:rsidRDefault="00FF3CE8">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 выполнения работы на </w:t>
            </w:r>
            <w:proofErr w:type="gramStart"/>
            <w:r>
              <w:rPr>
                <w:rFonts w:ascii="Times New Roman" w:hAnsi="Times New Roman" w:cs="Times New Roman"/>
                <w:color w:val="000000"/>
                <w:sz w:val="24"/>
                <w:szCs w:val="24"/>
              </w:rPr>
              <w:t>практическом</w:t>
            </w:r>
            <w:proofErr w:type="gramEnd"/>
            <w:r>
              <w:rPr>
                <w:rFonts w:ascii="Times New Roman" w:hAnsi="Times New Roman" w:cs="Times New Roman"/>
                <w:color w:val="000000"/>
                <w:sz w:val="24"/>
                <w:szCs w:val="24"/>
              </w:rPr>
              <w:t xml:space="preserve"> </w:t>
            </w:r>
          </w:p>
          <w:p w:rsidR="00FF3CE8" w:rsidRDefault="00FF3CE8">
            <w:pPr>
              <w:spacing w:after="0"/>
              <w:ind w:right="-391"/>
              <w:contextualSpacing/>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занятии</w:t>
            </w:r>
            <w:proofErr w:type="gramEnd"/>
            <w:r>
              <w:rPr>
                <w:rFonts w:ascii="Times New Roman" w:hAnsi="Times New Roman" w:cs="Times New Roman"/>
                <w:color w:val="000000"/>
                <w:sz w:val="24"/>
                <w:szCs w:val="24"/>
              </w:rPr>
              <w:t xml:space="preserve"> </w:t>
            </w:r>
          </w:p>
          <w:p w:rsidR="00FF3CE8" w:rsidRDefault="00FF3CE8">
            <w:pPr>
              <w:tabs>
                <w:tab w:val="num" w:pos="0"/>
              </w:tabs>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(Решение задач)</w:t>
            </w:r>
          </w:p>
        </w:tc>
        <w:tc>
          <w:tcPr>
            <w:tcW w:w="1985" w:type="dxa"/>
            <w:tcBorders>
              <w:top w:val="single" w:sz="4" w:space="0" w:color="auto"/>
              <w:left w:val="single" w:sz="4" w:space="0" w:color="auto"/>
              <w:bottom w:val="single" w:sz="4" w:space="0" w:color="auto"/>
              <w:right w:val="single" w:sz="4" w:space="0" w:color="auto"/>
            </w:tcBorders>
          </w:tcPr>
          <w:p w:rsidR="00FF3CE8" w:rsidRDefault="00FF3CE8">
            <w:pPr>
              <w:spacing w:after="0"/>
              <w:contextualSpacing/>
              <w:rPr>
                <w:rFonts w:ascii="Times New Roman" w:eastAsia="Calibri" w:hAnsi="Times New Roman" w:cs="Times New Roman"/>
                <w:color w:val="000000"/>
                <w:sz w:val="24"/>
                <w:szCs w:val="24"/>
                <w:lang w:eastAsia="en-US"/>
              </w:rPr>
            </w:pPr>
          </w:p>
        </w:tc>
      </w:tr>
      <w:tr w:rsidR="00FF3CE8" w:rsidTr="00FF3CE8">
        <w:tc>
          <w:tcPr>
            <w:tcW w:w="3829" w:type="dxa"/>
            <w:tcBorders>
              <w:top w:val="single" w:sz="4" w:space="0" w:color="auto"/>
              <w:left w:val="single" w:sz="4" w:space="0" w:color="auto"/>
              <w:bottom w:val="single" w:sz="4" w:space="0" w:color="auto"/>
              <w:right w:val="single" w:sz="4" w:space="0" w:color="auto"/>
            </w:tcBorders>
            <w:hideMark/>
          </w:tcPr>
          <w:p w:rsidR="00FF3CE8" w:rsidRDefault="00FF3CE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3 Умение различать </w:t>
            </w:r>
            <w:proofErr w:type="spellStart"/>
            <w:r>
              <w:rPr>
                <w:rFonts w:ascii="Times New Roman" w:hAnsi="Times New Roman" w:cs="Times New Roman"/>
                <w:color w:val="000000"/>
                <w:sz w:val="24"/>
                <w:szCs w:val="24"/>
              </w:rPr>
              <w:t>элемены</w:t>
            </w:r>
            <w:proofErr w:type="spellEnd"/>
            <w:r>
              <w:rPr>
                <w:rFonts w:ascii="Times New Roman" w:hAnsi="Times New Roman" w:cs="Times New Roman"/>
                <w:color w:val="000000"/>
                <w:sz w:val="24"/>
                <w:szCs w:val="24"/>
              </w:rPr>
              <w:t xml:space="preserve"> экономических систем</w:t>
            </w:r>
          </w:p>
        </w:tc>
        <w:tc>
          <w:tcPr>
            <w:tcW w:w="1560" w:type="dxa"/>
            <w:tcBorders>
              <w:top w:val="single" w:sz="4" w:space="0" w:color="auto"/>
              <w:left w:val="single" w:sz="4" w:space="0" w:color="auto"/>
              <w:bottom w:val="single" w:sz="4" w:space="0" w:color="auto"/>
              <w:right w:val="single" w:sz="4" w:space="0" w:color="auto"/>
            </w:tcBorders>
            <w:hideMark/>
          </w:tcPr>
          <w:p w:rsidR="00FF3CE8" w:rsidRDefault="00FF3CE8">
            <w:pPr>
              <w:spacing w:after="0"/>
              <w:ind w:left="38"/>
              <w:contextualSpacing/>
              <w:rPr>
                <w:rFonts w:ascii="Times New Roman" w:hAnsi="Times New Roman" w:cs="Times New Roman"/>
                <w:color w:val="000000"/>
                <w:sz w:val="24"/>
                <w:szCs w:val="24"/>
              </w:rPr>
            </w:pPr>
            <w:r>
              <w:rPr>
                <w:rFonts w:ascii="Times New Roman" w:hAnsi="Times New Roman" w:cs="Times New Roman"/>
                <w:color w:val="000000"/>
                <w:sz w:val="24"/>
                <w:szCs w:val="24"/>
              </w:rPr>
              <w:t>Практическое  занятие</w:t>
            </w:r>
          </w:p>
          <w:p w:rsidR="00FF3CE8" w:rsidRDefault="00FF3CE8">
            <w:pPr>
              <w:spacing w:after="0"/>
              <w:ind w:left="38"/>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 2  </w:t>
            </w:r>
          </w:p>
        </w:tc>
        <w:tc>
          <w:tcPr>
            <w:tcW w:w="2266" w:type="dxa"/>
            <w:tcBorders>
              <w:top w:val="single" w:sz="4" w:space="0" w:color="auto"/>
              <w:left w:val="single" w:sz="4" w:space="0" w:color="auto"/>
              <w:bottom w:val="single" w:sz="4" w:space="0" w:color="auto"/>
              <w:right w:val="single" w:sz="4" w:space="0" w:color="auto"/>
            </w:tcBorders>
            <w:hideMark/>
          </w:tcPr>
          <w:p w:rsidR="00FF3CE8" w:rsidRDefault="00FF3CE8">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Наблюдение </w:t>
            </w:r>
          </w:p>
          <w:p w:rsidR="00FF3CE8" w:rsidRDefault="00FF3CE8">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за ходом</w:t>
            </w:r>
          </w:p>
          <w:p w:rsidR="00FF3CE8" w:rsidRDefault="00FF3CE8">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 выполнения работы на </w:t>
            </w:r>
            <w:proofErr w:type="gramStart"/>
            <w:r>
              <w:rPr>
                <w:rFonts w:ascii="Times New Roman" w:hAnsi="Times New Roman" w:cs="Times New Roman"/>
                <w:color w:val="000000"/>
                <w:sz w:val="24"/>
                <w:szCs w:val="24"/>
              </w:rPr>
              <w:t>практическом</w:t>
            </w:r>
            <w:proofErr w:type="gramEnd"/>
            <w:r>
              <w:rPr>
                <w:rFonts w:ascii="Times New Roman" w:hAnsi="Times New Roman" w:cs="Times New Roman"/>
                <w:color w:val="000000"/>
                <w:sz w:val="24"/>
                <w:szCs w:val="24"/>
              </w:rPr>
              <w:t xml:space="preserve"> </w:t>
            </w:r>
          </w:p>
          <w:p w:rsidR="00FF3CE8" w:rsidRDefault="00FF3CE8">
            <w:pPr>
              <w:spacing w:after="0"/>
              <w:ind w:right="-391"/>
              <w:contextualSpacing/>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занятии</w:t>
            </w:r>
            <w:proofErr w:type="gramEnd"/>
            <w:r>
              <w:rPr>
                <w:rFonts w:ascii="Times New Roman" w:hAnsi="Times New Roman" w:cs="Times New Roman"/>
                <w:color w:val="000000"/>
                <w:sz w:val="24"/>
                <w:szCs w:val="24"/>
              </w:rPr>
              <w:t xml:space="preserve"> </w:t>
            </w:r>
          </w:p>
          <w:p w:rsidR="00FF3CE8" w:rsidRDefault="00FF3CE8">
            <w:pPr>
              <w:spacing w:after="0"/>
              <w:contextualSpacing/>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(Решение задач)</w:t>
            </w:r>
          </w:p>
        </w:tc>
        <w:tc>
          <w:tcPr>
            <w:tcW w:w="1985" w:type="dxa"/>
            <w:tcBorders>
              <w:top w:val="single" w:sz="4" w:space="0" w:color="auto"/>
              <w:left w:val="single" w:sz="4" w:space="0" w:color="auto"/>
              <w:bottom w:val="single" w:sz="4" w:space="0" w:color="auto"/>
              <w:right w:val="single" w:sz="4" w:space="0" w:color="auto"/>
            </w:tcBorders>
          </w:tcPr>
          <w:p w:rsidR="00FF3CE8" w:rsidRDefault="00FF3CE8">
            <w:pPr>
              <w:spacing w:after="0"/>
              <w:contextualSpacing/>
              <w:rPr>
                <w:rFonts w:ascii="Times New Roman" w:eastAsia="Calibri" w:hAnsi="Times New Roman" w:cs="Times New Roman"/>
                <w:color w:val="000000"/>
                <w:sz w:val="24"/>
                <w:szCs w:val="24"/>
                <w:lang w:eastAsia="en-US"/>
              </w:rPr>
            </w:pPr>
          </w:p>
        </w:tc>
      </w:tr>
      <w:tr w:rsidR="00FF3CE8" w:rsidTr="00FF3CE8">
        <w:tc>
          <w:tcPr>
            <w:tcW w:w="3829" w:type="dxa"/>
            <w:tcBorders>
              <w:top w:val="single" w:sz="4" w:space="0" w:color="auto"/>
              <w:left w:val="single" w:sz="4" w:space="0" w:color="auto"/>
              <w:bottom w:val="single" w:sz="4" w:space="0" w:color="auto"/>
              <w:right w:val="single" w:sz="4" w:space="0" w:color="auto"/>
            </w:tcBorders>
            <w:hideMark/>
          </w:tcPr>
          <w:p w:rsidR="00FF3CE8" w:rsidRDefault="00FF3CE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4 Умение анализировать основные статьи семейного бюджета</w:t>
            </w:r>
          </w:p>
        </w:tc>
        <w:tc>
          <w:tcPr>
            <w:tcW w:w="1560" w:type="dxa"/>
            <w:tcBorders>
              <w:top w:val="single" w:sz="4" w:space="0" w:color="auto"/>
              <w:left w:val="single" w:sz="4" w:space="0" w:color="auto"/>
              <w:bottom w:val="single" w:sz="4" w:space="0" w:color="auto"/>
              <w:right w:val="single" w:sz="4" w:space="0" w:color="auto"/>
            </w:tcBorders>
            <w:hideMark/>
          </w:tcPr>
          <w:p w:rsidR="00FF3CE8" w:rsidRDefault="00FF3CE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Практическое  занятие</w:t>
            </w:r>
          </w:p>
          <w:p w:rsidR="00FF3CE8" w:rsidRDefault="00FF3CE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№5</w:t>
            </w:r>
          </w:p>
        </w:tc>
        <w:tc>
          <w:tcPr>
            <w:tcW w:w="2266" w:type="dxa"/>
            <w:tcBorders>
              <w:top w:val="single" w:sz="4" w:space="0" w:color="auto"/>
              <w:left w:val="single" w:sz="4" w:space="0" w:color="auto"/>
              <w:bottom w:val="single" w:sz="4" w:space="0" w:color="auto"/>
              <w:right w:val="single" w:sz="4" w:space="0" w:color="auto"/>
            </w:tcBorders>
            <w:hideMark/>
          </w:tcPr>
          <w:p w:rsidR="00FF3CE8" w:rsidRDefault="00FF3CE8">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Наблюдение </w:t>
            </w:r>
          </w:p>
          <w:p w:rsidR="00FF3CE8" w:rsidRDefault="00FF3CE8">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за ходом</w:t>
            </w:r>
          </w:p>
          <w:p w:rsidR="00FF3CE8" w:rsidRDefault="00FF3CE8">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выполнения работы на </w:t>
            </w:r>
            <w:proofErr w:type="gramStart"/>
            <w:r>
              <w:rPr>
                <w:rFonts w:ascii="Times New Roman" w:hAnsi="Times New Roman" w:cs="Times New Roman"/>
                <w:color w:val="000000"/>
                <w:sz w:val="24"/>
                <w:szCs w:val="24"/>
              </w:rPr>
              <w:t>практическом</w:t>
            </w:r>
            <w:proofErr w:type="gramEnd"/>
            <w:r>
              <w:rPr>
                <w:rFonts w:ascii="Times New Roman" w:hAnsi="Times New Roman" w:cs="Times New Roman"/>
                <w:color w:val="000000"/>
                <w:sz w:val="24"/>
                <w:szCs w:val="24"/>
              </w:rPr>
              <w:t xml:space="preserve"> </w:t>
            </w:r>
          </w:p>
          <w:p w:rsidR="00FF3CE8" w:rsidRDefault="00FF3CE8">
            <w:pPr>
              <w:spacing w:after="0"/>
              <w:ind w:right="-391"/>
              <w:contextualSpacing/>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занятии</w:t>
            </w:r>
            <w:proofErr w:type="gramEnd"/>
            <w:r>
              <w:rPr>
                <w:rFonts w:ascii="Times New Roman" w:hAnsi="Times New Roman" w:cs="Times New Roman"/>
                <w:color w:val="000000"/>
                <w:sz w:val="24"/>
                <w:szCs w:val="24"/>
              </w:rPr>
              <w:t xml:space="preserve"> </w:t>
            </w:r>
          </w:p>
          <w:p w:rsidR="00FF3CE8" w:rsidRDefault="00FF3CE8">
            <w:pPr>
              <w:spacing w:after="0"/>
              <w:contextualSpacing/>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(Решение задач)</w:t>
            </w:r>
          </w:p>
        </w:tc>
        <w:tc>
          <w:tcPr>
            <w:tcW w:w="1985" w:type="dxa"/>
            <w:tcBorders>
              <w:top w:val="single" w:sz="4" w:space="0" w:color="auto"/>
              <w:left w:val="single" w:sz="4" w:space="0" w:color="auto"/>
              <w:bottom w:val="single" w:sz="4" w:space="0" w:color="auto"/>
              <w:right w:val="single" w:sz="4" w:space="0" w:color="auto"/>
            </w:tcBorders>
          </w:tcPr>
          <w:p w:rsidR="00FF3CE8" w:rsidRDefault="00FF3CE8">
            <w:pPr>
              <w:spacing w:after="0"/>
              <w:contextualSpacing/>
              <w:rPr>
                <w:rFonts w:ascii="Times New Roman" w:eastAsia="Calibri" w:hAnsi="Times New Roman" w:cs="Times New Roman"/>
                <w:color w:val="000000"/>
                <w:sz w:val="24"/>
                <w:szCs w:val="24"/>
                <w:lang w:eastAsia="en-US"/>
              </w:rPr>
            </w:pPr>
          </w:p>
        </w:tc>
      </w:tr>
      <w:tr w:rsidR="00FF3CE8" w:rsidTr="00FF3CE8">
        <w:tc>
          <w:tcPr>
            <w:tcW w:w="3829" w:type="dxa"/>
            <w:tcBorders>
              <w:top w:val="single" w:sz="4" w:space="0" w:color="auto"/>
              <w:left w:val="single" w:sz="4" w:space="0" w:color="auto"/>
              <w:bottom w:val="single" w:sz="4" w:space="0" w:color="auto"/>
              <w:right w:val="single" w:sz="4" w:space="0" w:color="auto"/>
            </w:tcBorders>
            <w:hideMark/>
          </w:tcPr>
          <w:p w:rsidR="00FF3CE8" w:rsidRDefault="00FF3CE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5 Умение планировать себестоимость изделий</w:t>
            </w:r>
          </w:p>
        </w:tc>
        <w:tc>
          <w:tcPr>
            <w:tcW w:w="1560" w:type="dxa"/>
            <w:tcBorders>
              <w:top w:val="single" w:sz="4" w:space="0" w:color="auto"/>
              <w:left w:val="single" w:sz="4" w:space="0" w:color="auto"/>
              <w:bottom w:val="single" w:sz="4" w:space="0" w:color="auto"/>
              <w:right w:val="single" w:sz="4" w:space="0" w:color="auto"/>
            </w:tcBorders>
            <w:hideMark/>
          </w:tcPr>
          <w:p w:rsidR="00FF3CE8" w:rsidRDefault="00FF3CE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Практическое  занятие</w:t>
            </w:r>
          </w:p>
          <w:p w:rsidR="00FF3CE8" w:rsidRDefault="00FF3CE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2266" w:type="dxa"/>
            <w:tcBorders>
              <w:top w:val="single" w:sz="4" w:space="0" w:color="auto"/>
              <w:left w:val="single" w:sz="4" w:space="0" w:color="auto"/>
              <w:bottom w:val="single" w:sz="4" w:space="0" w:color="auto"/>
              <w:right w:val="single" w:sz="4" w:space="0" w:color="auto"/>
            </w:tcBorders>
            <w:hideMark/>
          </w:tcPr>
          <w:p w:rsidR="00FF3CE8" w:rsidRDefault="00FF3CE8">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Наблюдение </w:t>
            </w:r>
          </w:p>
          <w:p w:rsidR="00FF3CE8" w:rsidRDefault="00FF3CE8">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за ходом</w:t>
            </w:r>
          </w:p>
          <w:p w:rsidR="00FF3CE8" w:rsidRDefault="00FF3CE8">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 выполнения работы на </w:t>
            </w:r>
            <w:proofErr w:type="gramStart"/>
            <w:r>
              <w:rPr>
                <w:rFonts w:ascii="Times New Roman" w:hAnsi="Times New Roman" w:cs="Times New Roman"/>
                <w:color w:val="000000"/>
                <w:sz w:val="24"/>
                <w:szCs w:val="24"/>
              </w:rPr>
              <w:t>практическом</w:t>
            </w:r>
            <w:proofErr w:type="gramEnd"/>
            <w:r>
              <w:rPr>
                <w:rFonts w:ascii="Times New Roman" w:hAnsi="Times New Roman" w:cs="Times New Roman"/>
                <w:color w:val="000000"/>
                <w:sz w:val="24"/>
                <w:szCs w:val="24"/>
              </w:rPr>
              <w:t xml:space="preserve"> </w:t>
            </w:r>
          </w:p>
          <w:p w:rsidR="00FF3CE8" w:rsidRDefault="00FF3CE8">
            <w:pPr>
              <w:spacing w:after="0"/>
              <w:ind w:right="-391"/>
              <w:contextualSpacing/>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занятии</w:t>
            </w:r>
            <w:proofErr w:type="gramEnd"/>
            <w:r>
              <w:rPr>
                <w:rFonts w:ascii="Times New Roman" w:hAnsi="Times New Roman" w:cs="Times New Roman"/>
                <w:color w:val="000000"/>
                <w:sz w:val="24"/>
                <w:szCs w:val="24"/>
              </w:rPr>
              <w:t xml:space="preserve"> </w:t>
            </w:r>
          </w:p>
          <w:p w:rsidR="00FF3CE8" w:rsidRDefault="00FF3CE8">
            <w:pPr>
              <w:spacing w:after="0"/>
              <w:contextualSpacing/>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(Решение задач)</w:t>
            </w:r>
          </w:p>
        </w:tc>
        <w:tc>
          <w:tcPr>
            <w:tcW w:w="1985" w:type="dxa"/>
            <w:tcBorders>
              <w:top w:val="single" w:sz="4" w:space="0" w:color="auto"/>
              <w:left w:val="single" w:sz="4" w:space="0" w:color="auto"/>
              <w:bottom w:val="single" w:sz="4" w:space="0" w:color="auto"/>
              <w:right w:val="single" w:sz="4" w:space="0" w:color="auto"/>
            </w:tcBorders>
          </w:tcPr>
          <w:p w:rsidR="00FF3CE8" w:rsidRDefault="00FF3CE8">
            <w:pPr>
              <w:spacing w:after="0"/>
              <w:contextualSpacing/>
              <w:rPr>
                <w:rFonts w:ascii="Times New Roman" w:hAnsi="Times New Roman" w:cs="Times New Roman"/>
                <w:color w:val="000000"/>
                <w:sz w:val="24"/>
                <w:szCs w:val="24"/>
              </w:rPr>
            </w:pPr>
          </w:p>
        </w:tc>
      </w:tr>
      <w:tr w:rsidR="00FF3CE8" w:rsidTr="00FF3CE8">
        <w:tc>
          <w:tcPr>
            <w:tcW w:w="3829" w:type="dxa"/>
            <w:vMerge w:val="restart"/>
            <w:tcBorders>
              <w:top w:val="single" w:sz="4" w:space="0" w:color="auto"/>
              <w:left w:val="single" w:sz="4" w:space="0" w:color="auto"/>
              <w:bottom w:val="single" w:sz="4" w:space="0" w:color="auto"/>
              <w:right w:val="single" w:sz="4" w:space="0" w:color="auto"/>
            </w:tcBorders>
            <w:hideMark/>
          </w:tcPr>
          <w:p w:rsidR="00FF3CE8" w:rsidRDefault="00FF3CE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lang w:eastAsia="en-US"/>
              </w:rPr>
              <w:t xml:space="preserve">6 Умение применять </w:t>
            </w:r>
            <w:proofErr w:type="spellStart"/>
            <w:r>
              <w:rPr>
                <w:rFonts w:ascii="Times New Roman" w:hAnsi="Times New Roman" w:cs="Times New Roman"/>
                <w:color w:val="000000"/>
                <w:sz w:val="24"/>
                <w:szCs w:val="24"/>
                <w:lang w:eastAsia="en-US"/>
              </w:rPr>
              <w:t>теоритические</w:t>
            </w:r>
            <w:proofErr w:type="spellEnd"/>
            <w:r>
              <w:rPr>
                <w:rFonts w:ascii="Times New Roman" w:hAnsi="Times New Roman" w:cs="Times New Roman"/>
                <w:color w:val="000000"/>
                <w:sz w:val="24"/>
                <w:szCs w:val="24"/>
                <w:lang w:eastAsia="en-US"/>
              </w:rPr>
              <w:t xml:space="preserve"> знания.</w:t>
            </w:r>
          </w:p>
        </w:tc>
        <w:tc>
          <w:tcPr>
            <w:tcW w:w="1560" w:type="dxa"/>
            <w:tcBorders>
              <w:top w:val="single" w:sz="4" w:space="0" w:color="auto"/>
              <w:left w:val="single" w:sz="4" w:space="0" w:color="auto"/>
              <w:bottom w:val="single" w:sz="4" w:space="0" w:color="auto"/>
              <w:right w:val="single" w:sz="4" w:space="0" w:color="auto"/>
            </w:tcBorders>
            <w:hideMark/>
          </w:tcPr>
          <w:p w:rsidR="00FF3CE8" w:rsidRDefault="00FF3CE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Практическое  занятие №7</w:t>
            </w:r>
          </w:p>
        </w:tc>
        <w:tc>
          <w:tcPr>
            <w:tcW w:w="2266" w:type="dxa"/>
            <w:tcBorders>
              <w:top w:val="single" w:sz="4" w:space="0" w:color="auto"/>
              <w:left w:val="single" w:sz="4" w:space="0" w:color="auto"/>
              <w:bottom w:val="single" w:sz="4" w:space="0" w:color="auto"/>
              <w:right w:val="single" w:sz="4" w:space="0" w:color="auto"/>
            </w:tcBorders>
            <w:hideMark/>
          </w:tcPr>
          <w:p w:rsidR="00FF3CE8" w:rsidRDefault="00FF3CE8">
            <w:pPr>
              <w:spacing w:after="0"/>
              <w:contextualSpacing/>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 xml:space="preserve">Блиц </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прос  по теме 4.2</w:t>
            </w:r>
          </w:p>
          <w:p w:rsidR="00FF3CE8" w:rsidRDefault="00FF3CE8">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Наблюдение </w:t>
            </w:r>
          </w:p>
          <w:p w:rsidR="00FF3CE8" w:rsidRDefault="00FF3CE8">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за ходом</w:t>
            </w:r>
          </w:p>
          <w:p w:rsidR="00FF3CE8" w:rsidRDefault="00FF3CE8">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 выполнения работы на </w:t>
            </w:r>
            <w:proofErr w:type="gramStart"/>
            <w:r>
              <w:rPr>
                <w:rFonts w:ascii="Times New Roman" w:hAnsi="Times New Roman" w:cs="Times New Roman"/>
                <w:color w:val="000000"/>
                <w:sz w:val="24"/>
                <w:szCs w:val="24"/>
              </w:rPr>
              <w:t>практическом</w:t>
            </w:r>
            <w:proofErr w:type="gramEnd"/>
            <w:r>
              <w:rPr>
                <w:rFonts w:ascii="Times New Roman" w:hAnsi="Times New Roman" w:cs="Times New Roman"/>
                <w:color w:val="000000"/>
                <w:sz w:val="24"/>
                <w:szCs w:val="24"/>
              </w:rPr>
              <w:t xml:space="preserve"> </w:t>
            </w:r>
          </w:p>
          <w:p w:rsidR="00FF3CE8" w:rsidRDefault="00FF3CE8">
            <w:pPr>
              <w:spacing w:after="0"/>
              <w:ind w:right="-391"/>
              <w:contextualSpacing/>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занятии</w:t>
            </w:r>
            <w:proofErr w:type="gramEnd"/>
            <w:r>
              <w:rPr>
                <w:rFonts w:ascii="Times New Roman" w:hAnsi="Times New Roman" w:cs="Times New Roman"/>
                <w:color w:val="000000"/>
                <w:sz w:val="24"/>
                <w:szCs w:val="24"/>
              </w:rPr>
              <w:t xml:space="preserve"> </w:t>
            </w:r>
          </w:p>
          <w:p w:rsidR="00FF3CE8" w:rsidRDefault="00FF3CE8">
            <w:pPr>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rPr>
              <w:t>Решение задач по карточкам)</w:t>
            </w:r>
          </w:p>
        </w:tc>
        <w:tc>
          <w:tcPr>
            <w:tcW w:w="1985" w:type="dxa"/>
            <w:tcBorders>
              <w:top w:val="single" w:sz="4" w:space="0" w:color="auto"/>
              <w:left w:val="single" w:sz="4" w:space="0" w:color="auto"/>
              <w:bottom w:val="single" w:sz="4" w:space="0" w:color="auto"/>
              <w:right w:val="single" w:sz="4" w:space="0" w:color="auto"/>
            </w:tcBorders>
          </w:tcPr>
          <w:p w:rsidR="00FF3CE8" w:rsidRDefault="00FF3CE8">
            <w:pPr>
              <w:spacing w:after="0"/>
              <w:contextualSpacing/>
              <w:rPr>
                <w:rFonts w:ascii="Times New Roman" w:hAnsi="Times New Roman" w:cs="Times New Roman"/>
                <w:color w:val="000000"/>
                <w:sz w:val="24"/>
                <w:szCs w:val="24"/>
              </w:rPr>
            </w:pPr>
          </w:p>
        </w:tc>
      </w:tr>
      <w:tr w:rsidR="00FF3CE8" w:rsidTr="00FF3CE8">
        <w:tc>
          <w:tcPr>
            <w:tcW w:w="3829" w:type="dxa"/>
            <w:vMerge/>
            <w:tcBorders>
              <w:top w:val="single" w:sz="4" w:space="0" w:color="auto"/>
              <w:left w:val="single" w:sz="4" w:space="0" w:color="auto"/>
              <w:bottom w:val="single" w:sz="4" w:space="0" w:color="auto"/>
              <w:right w:val="single" w:sz="4" w:space="0" w:color="auto"/>
            </w:tcBorders>
            <w:vAlign w:val="center"/>
            <w:hideMark/>
          </w:tcPr>
          <w:p w:rsidR="00FF3CE8" w:rsidRDefault="00FF3CE8">
            <w:pPr>
              <w:spacing w:after="0"/>
              <w:rPr>
                <w:rFonts w:ascii="Times New Roman" w:hAnsi="Times New Roman" w:cs="Times New Roman"/>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hideMark/>
          </w:tcPr>
          <w:p w:rsidR="00FF3CE8" w:rsidRDefault="00FF3CE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Практическое  занятие № 10</w:t>
            </w:r>
          </w:p>
        </w:tc>
        <w:tc>
          <w:tcPr>
            <w:tcW w:w="2266" w:type="dxa"/>
            <w:tcBorders>
              <w:top w:val="single" w:sz="4" w:space="0" w:color="auto"/>
              <w:left w:val="single" w:sz="4" w:space="0" w:color="auto"/>
              <w:bottom w:val="single" w:sz="4" w:space="0" w:color="auto"/>
              <w:right w:val="single" w:sz="4" w:space="0" w:color="auto"/>
            </w:tcBorders>
            <w:hideMark/>
          </w:tcPr>
          <w:p w:rsidR="00FF3CE8" w:rsidRDefault="00FF3CE8">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Наблюдение </w:t>
            </w:r>
          </w:p>
          <w:p w:rsidR="00FF3CE8" w:rsidRDefault="00FF3CE8">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за ходом</w:t>
            </w:r>
          </w:p>
          <w:p w:rsidR="00FF3CE8" w:rsidRDefault="00FF3CE8">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 выполнения работы на </w:t>
            </w:r>
            <w:proofErr w:type="gramStart"/>
            <w:r>
              <w:rPr>
                <w:rFonts w:ascii="Times New Roman" w:hAnsi="Times New Roman" w:cs="Times New Roman"/>
                <w:color w:val="000000"/>
                <w:sz w:val="24"/>
                <w:szCs w:val="24"/>
              </w:rPr>
              <w:t>практическом</w:t>
            </w:r>
            <w:proofErr w:type="gramEnd"/>
            <w:r>
              <w:rPr>
                <w:rFonts w:ascii="Times New Roman" w:hAnsi="Times New Roman" w:cs="Times New Roman"/>
                <w:color w:val="000000"/>
                <w:sz w:val="24"/>
                <w:szCs w:val="24"/>
              </w:rPr>
              <w:t xml:space="preserve"> </w:t>
            </w:r>
          </w:p>
          <w:p w:rsidR="00FF3CE8" w:rsidRDefault="00FF3CE8">
            <w:pPr>
              <w:spacing w:after="0"/>
              <w:ind w:right="-391"/>
              <w:contextualSpacing/>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занятии</w:t>
            </w:r>
            <w:proofErr w:type="gramEnd"/>
            <w:r>
              <w:rPr>
                <w:rFonts w:ascii="Times New Roman" w:hAnsi="Times New Roman" w:cs="Times New Roman"/>
                <w:color w:val="000000"/>
                <w:sz w:val="24"/>
                <w:szCs w:val="24"/>
              </w:rPr>
              <w:t xml:space="preserve"> </w:t>
            </w:r>
          </w:p>
          <w:p w:rsidR="00FF3CE8" w:rsidRDefault="00FF3CE8">
            <w:pPr>
              <w:spacing w:after="0"/>
              <w:jc w:val="both"/>
              <w:rPr>
                <w:rFonts w:ascii="Times New Roman" w:hAnsi="Times New Roman" w:cs="Times New Roman"/>
                <w:bCs/>
                <w:color w:val="000000"/>
                <w:sz w:val="24"/>
                <w:szCs w:val="24"/>
              </w:rPr>
            </w:pPr>
            <w:proofErr w:type="gramStart"/>
            <w:r>
              <w:rPr>
                <w:rFonts w:ascii="Times New Roman" w:hAnsi="Times New Roman" w:cs="Times New Roman"/>
                <w:bCs/>
                <w:color w:val="000000"/>
                <w:sz w:val="24"/>
                <w:szCs w:val="24"/>
              </w:rPr>
              <w:t>(Заполнение таблицы,</w:t>
            </w:r>
            <w:proofErr w:type="gramEnd"/>
          </w:p>
          <w:p w:rsidR="00FF3CE8" w:rsidRDefault="00FF3CE8">
            <w:pPr>
              <w:spacing w:after="0"/>
              <w:jc w:val="both"/>
              <w:rPr>
                <w:rFonts w:ascii="Times New Roman" w:hAnsi="Times New Roman" w:cs="Times New Roman"/>
                <w:color w:val="000000"/>
                <w:sz w:val="24"/>
                <w:szCs w:val="24"/>
              </w:rPr>
            </w:pPr>
            <w:proofErr w:type="gramStart"/>
            <w:r>
              <w:rPr>
                <w:rFonts w:ascii="Times New Roman" w:hAnsi="Times New Roman" w:cs="Times New Roman"/>
                <w:bCs/>
                <w:color w:val="000000"/>
                <w:sz w:val="24"/>
                <w:szCs w:val="24"/>
              </w:rPr>
              <w:t>Составление схемы)</w:t>
            </w:r>
            <w:proofErr w:type="gramEnd"/>
          </w:p>
        </w:tc>
        <w:tc>
          <w:tcPr>
            <w:tcW w:w="1985" w:type="dxa"/>
            <w:tcBorders>
              <w:top w:val="single" w:sz="4" w:space="0" w:color="auto"/>
              <w:left w:val="single" w:sz="4" w:space="0" w:color="auto"/>
              <w:bottom w:val="single" w:sz="4" w:space="0" w:color="auto"/>
              <w:right w:val="single" w:sz="4" w:space="0" w:color="auto"/>
            </w:tcBorders>
          </w:tcPr>
          <w:p w:rsidR="00FF3CE8" w:rsidRDefault="00FF3CE8">
            <w:pPr>
              <w:spacing w:after="0"/>
              <w:contextualSpacing/>
              <w:rPr>
                <w:rFonts w:ascii="Times New Roman" w:hAnsi="Times New Roman" w:cs="Times New Roman"/>
                <w:color w:val="000000"/>
                <w:sz w:val="24"/>
                <w:szCs w:val="24"/>
              </w:rPr>
            </w:pPr>
          </w:p>
        </w:tc>
      </w:tr>
      <w:tr w:rsidR="00FF3CE8" w:rsidTr="00FF3CE8">
        <w:tc>
          <w:tcPr>
            <w:tcW w:w="3829" w:type="dxa"/>
            <w:vMerge/>
            <w:tcBorders>
              <w:top w:val="single" w:sz="4" w:space="0" w:color="auto"/>
              <w:left w:val="single" w:sz="4" w:space="0" w:color="auto"/>
              <w:bottom w:val="single" w:sz="4" w:space="0" w:color="auto"/>
              <w:right w:val="single" w:sz="4" w:space="0" w:color="auto"/>
            </w:tcBorders>
            <w:vAlign w:val="center"/>
            <w:hideMark/>
          </w:tcPr>
          <w:p w:rsidR="00FF3CE8" w:rsidRDefault="00FF3CE8">
            <w:pPr>
              <w:spacing w:after="0"/>
              <w:rPr>
                <w:rFonts w:ascii="Times New Roman" w:hAnsi="Times New Roman" w:cs="Times New Roman"/>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hideMark/>
          </w:tcPr>
          <w:p w:rsidR="00FF3CE8" w:rsidRDefault="00FF3CE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Практическое  занятие № 12</w:t>
            </w:r>
          </w:p>
        </w:tc>
        <w:tc>
          <w:tcPr>
            <w:tcW w:w="2266" w:type="dxa"/>
            <w:tcBorders>
              <w:top w:val="single" w:sz="4" w:space="0" w:color="auto"/>
              <w:left w:val="single" w:sz="4" w:space="0" w:color="auto"/>
              <w:bottom w:val="single" w:sz="4" w:space="0" w:color="auto"/>
              <w:right w:val="single" w:sz="4" w:space="0" w:color="auto"/>
            </w:tcBorders>
            <w:hideMark/>
          </w:tcPr>
          <w:p w:rsidR="00FF3CE8" w:rsidRDefault="00FF3CE8">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Наблюдение </w:t>
            </w:r>
          </w:p>
          <w:p w:rsidR="00FF3CE8" w:rsidRDefault="00FF3CE8">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за ходом</w:t>
            </w:r>
          </w:p>
          <w:p w:rsidR="00FF3CE8" w:rsidRDefault="00FF3CE8">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 выполнения работы на </w:t>
            </w:r>
            <w:proofErr w:type="gramStart"/>
            <w:r>
              <w:rPr>
                <w:rFonts w:ascii="Times New Roman" w:hAnsi="Times New Roman" w:cs="Times New Roman"/>
                <w:color w:val="000000"/>
                <w:sz w:val="24"/>
                <w:szCs w:val="24"/>
              </w:rPr>
              <w:t>практическом</w:t>
            </w:r>
            <w:proofErr w:type="gramEnd"/>
            <w:r>
              <w:rPr>
                <w:rFonts w:ascii="Times New Roman" w:hAnsi="Times New Roman" w:cs="Times New Roman"/>
                <w:color w:val="000000"/>
                <w:sz w:val="24"/>
                <w:szCs w:val="24"/>
              </w:rPr>
              <w:t xml:space="preserve"> </w:t>
            </w:r>
          </w:p>
          <w:p w:rsidR="00FF3CE8" w:rsidRDefault="00FF3CE8">
            <w:pPr>
              <w:spacing w:after="0"/>
              <w:ind w:right="-391"/>
              <w:contextualSpacing/>
              <w:rPr>
                <w:rFonts w:ascii="Times New Roman" w:eastAsia="Calibri" w:hAnsi="Times New Roman" w:cs="Times New Roman"/>
                <w:color w:val="000000"/>
                <w:sz w:val="24"/>
                <w:szCs w:val="24"/>
                <w:lang w:eastAsia="en-US"/>
              </w:rPr>
            </w:pPr>
            <w:proofErr w:type="gramStart"/>
            <w:r>
              <w:rPr>
                <w:rFonts w:ascii="Times New Roman" w:hAnsi="Times New Roman" w:cs="Times New Roman"/>
                <w:color w:val="000000"/>
                <w:sz w:val="24"/>
                <w:szCs w:val="24"/>
              </w:rPr>
              <w:t>занятии (</w:t>
            </w:r>
            <w:r>
              <w:rPr>
                <w:rFonts w:ascii="Times New Roman" w:eastAsia="Calibri" w:hAnsi="Times New Roman" w:cs="Times New Roman"/>
                <w:color w:val="000000"/>
                <w:sz w:val="24"/>
                <w:szCs w:val="24"/>
                <w:lang w:eastAsia="en-US"/>
              </w:rPr>
              <w:t xml:space="preserve">Решение </w:t>
            </w:r>
            <w:proofErr w:type="gramEnd"/>
          </w:p>
          <w:p w:rsidR="00FF3CE8" w:rsidRDefault="00FF3CE8">
            <w:pPr>
              <w:spacing w:after="0"/>
              <w:ind w:right="-391"/>
              <w:contextualSpacing/>
              <w:rPr>
                <w:rFonts w:ascii="Times New Roman" w:hAnsi="Times New Roman" w:cs="Times New Roman"/>
                <w:color w:val="000000"/>
                <w:sz w:val="24"/>
                <w:szCs w:val="24"/>
                <w:lang w:eastAsia="ar-SA"/>
              </w:rPr>
            </w:pPr>
            <w:r>
              <w:rPr>
                <w:rFonts w:ascii="Times New Roman" w:eastAsia="Calibri" w:hAnsi="Times New Roman" w:cs="Times New Roman"/>
                <w:color w:val="000000"/>
                <w:sz w:val="24"/>
                <w:szCs w:val="24"/>
                <w:lang w:eastAsia="en-US"/>
              </w:rPr>
              <w:t>задач)</w:t>
            </w:r>
          </w:p>
        </w:tc>
        <w:tc>
          <w:tcPr>
            <w:tcW w:w="1985" w:type="dxa"/>
            <w:tcBorders>
              <w:top w:val="single" w:sz="4" w:space="0" w:color="auto"/>
              <w:left w:val="single" w:sz="4" w:space="0" w:color="auto"/>
              <w:bottom w:val="single" w:sz="4" w:space="0" w:color="auto"/>
              <w:right w:val="single" w:sz="4" w:space="0" w:color="auto"/>
            </w:tcBorders>
          </w:tcPr>
          <w:p w:rsidR="00FF3CE8" w:rsidRDefault="00FF3CE8">
            <w:pPr>
              <w:spacing w:after="0"/>
              <w:contextualSpacing/>
              <w:rPr>
                <w:rFonts w:ascii="Times New Roman" w:hAnsi="Times New Roman" w:cs="Times New Roman"/>
                <w:color w:val="000000"/>
                <w:sz w:val="24"/>
                <w:szCs w:val="24"/>
              </w:rPr>
            </w:pPr>
          </w:p>
        </w:tc>
      </w:tr>
      <w:tr w:rsidR="00FF3CE8" w:rsidTr="00FF3CE8">
        <w:tc>
          <w:tcPr>
            <w:tcW w:w="3829" w:type="dxa"/>
            <w:tcBorders>
              <w:top w:val="single" w:sz="4" w:space="0" w:color="auto"/>
              <w:left w:val="single" w:sz="4" w:space="0" w:color="auto"/>
              <w:bottom w:val="single" w:sz="4" w:space="0" w:color="auto"/>
              <w:right w:val="single" w:sz="4" w:space="0" w:color="auto"/>
            </w:tcBorders>
            <w:hideMark/>
          </w:tcPr>
          <w:p w:rsidR="00FF3CE8" w:rsidRDefault="00FF3CE8">
            <w:pPr>
              <w:spacing w:after="0"/>
              <w:contextualSpacing/>
              <w:rPr>
                <w:rFonts w:ascii="Times New Roman" w:hAnsi="Times New Roman" w:cs="Times New Roman"/>
                <w:color w:val="000000"/>
                <w:sz w:val="24"/>
                <w:szCs w:val="24"/>
              </w:rPr>
            </w:pPr>
            <w:r>
              <w:rPr>
                <w:rFonts w:ascii="Times New Roman" w:eastAsia="HiddenHorzOCR" w:hAnsi="Times New Roman" w:cs="Times New Roman"/>
                <w:color w:val="000000"/>
                <w:sz w:val="24"/>
                <w:szCs w:val="24"/>
              </w:rPr>
              <w:t xml:space="preserve"> 7 Умение описывать основные формы заработной платы и </w:t>
            </w:r>
            <w:proofErr w:type="spellStart"/>
            <w:r>
              <w:rPr>
                <w:rFonts w:ascii="Times New Roman" w:eastAsia="HiddenHorzOCR" w:hAnsi="Times New Roman" w:cs="Times New Roman"/>
                <w:color w:val="000000"/>
                <w:sz w:val="24"/>
                <w:szCs w:val="24"/>
              </w:rPr>
              <w:t>стимулмрование</w:t>
            </w:r>
            <w:proofErr w:type="spellEnd"/>
            <w:r>
              <w:rPr>
                <w:rFonts w:ascii="Times New Roman" w:eastAsia="HiddenHorzOCR" w:hAnsi="Times New Roman" w:cs="Times New Roman"/>
                <w:color w:val="000000"/>
                <w:sz w:val="24"/>
                <w:szCs w:val="24"/>
              </w:rPr>
              <w:t xml:space="preserve"> труда;</w:t>
            </w:r>
          </w:p>
        </w:tc>
        <w:tc>
          <w:tcPr>
            <w:tcW w:w="1560" w:type="dxa"/>
            <w:tcBorders>
              <w:top w:val="single" w:sz="4" w:space="0" w:color="auto"/>
              <w:left w:val="single" w:sz="4" w:space="0" w:color="auto"/>
              <w:bottom w:val="single" w:sz="4" w:space="0" w:color="auto"/>
              <w:right w:val="single" w:sz="4" w:space="0" w:color="auto"/>
            </w:tcBorders>
            <w:hideMark/>
          </w:tcPr>
          <w:p w:rsidR="00FF3CE8" w:rsidRDefault="00FF3CE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Практическое  занятие</w:t>
            </w:r>
          </w:p>
          <w:p w:rsidR="00FF3CE8" w:rsidRDefault="00FF3CE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2266" w:type="dxa"/>
            <w:tcBorders>
              <w:top w:val="single" w:sz="4" w:space="0" w:color="auto"/>
              <w:left w:val="single" w:sz="4" w:space="0" w:color="auto"/>
              <w:bottom w:val="single" w:sz="4" w:space="0" w:color="auto"/>
              <w:right w:val="single" w:sz="4" w:space="0" w:color="auto"/>
            </w:tcBorders>
            <w:hideMark/>
          </w:tcPr>
          <w:p w:rsidR="00FF3CE8" w:rsidRDefault="00FF3CE8">
            <w:pPr>
              <w:shd w:val="clear" w:color="auto" w:fill="FFFFFF"/>
              <w:spacing w:after="0"/>
              <w:ind w:firstLine="4"/>
              <w:jc w:val="both"/>
              <w:rPr>
                <w:rFonts w:ascii="Times New Roman" w:hAnsi="Times New Roman" w:cs="Times New Roman"/>
                <w:color w:val="0E0E0E"/>
                <w:sz w:val="24"/>
                <w:szCs w:val="24"/>
              </w:rPr>
            </w:pPr>
            <w:r>
              <w:rPr>
                <w:rFonts w:ascii="Times New Roman" w:hAnsi="Times New Roman" w:cs="Times New Roman"/>
                <w:iCs/>
                <w:color w:val="0E0E0E"/>
                <w:sz w:val="24"/>
                <w:szCs w:val="24"/>
              </w:rPr>
              <w:t>Вопросы для актуализации знаний по теме 5.3,</w:t>
            </w:r>
          </w:p>
          <w:p w:rsidR="00FF3CE8" w:rsidRDefault="00FF3CE8">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Наблюдение </w:t>
            </w:r>
          </w:p>
          <w:p w:rsidR="00FF3CE8" w:rsidRDefault="00FF3CE8">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за ходом</w:t>
            </w:r>
          </w:p>
          <w:p w:rsidR="00FF3CE8" w:rsidRDefault="00FF3CE8">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 выполнения работы на </w:t>
            </w:r>
            <w:proofErr w:type="gramStart"/>
            <w:r>
              <w:rPr>
                <w:rFonts w:ascii="Times New Roman" w:hAnsi="Times New Roman" w:cs="Times New Roman"/>
                <w:color w:val="000000"/>
                <w:sz w:val="24"/>
                <w:szCs w:val="24"/>
              </w:rPr>
              <w:t>практическом</w:t>
            </w:r>
            <w:proofErr w:type="gramEnd"/>
            <w:r>
              <w:rPr>
                <w:rFonts w:ascii="Times New Roman" w:hAnsi="Times New Roman" w:cs="Times New Roman"/>
                <w:color w:val="000000"/>
                <w:sz w:val="24"/>
                <w:szCs w:val="24"/>
              </w:rPr>
              <w:t xml:space="preserve"> </w:t>
            </w:r>
          </w:p>
          <w:p w:rsidR="00FF3CE8" w:rsidRDefault="00FF3CE8">
            <w:pPr>
              <w:shd w:val="clear" w:color="auto" w:fill="FFFFFF"/>
              <w:spacing w:after="0"/>
              <w:ind w:firstLine="4"/>
              <w:jc w:val="both"/>
              <w:rPr>
                <w:rFonts w:ascii="Times New Roman" w:hAnsi="Times New Roman" w:cs="Times New Roman"/>
                <w:iCs/>
                <w:color w:val="0E0E0E"/>
                <w:sz w:val="24"/>
                <w:szCs w:val="24"/>
              </w:rPr>
            </w:pPr>
            <w:proofErr w:type="gramStart"/>
            <w:r>
              <w:rPr>
                <w:rFonts w:ascii="Times New Roman" w:hAnsi="Times New Roman" w:cs="Times New Roman"/>
                <w:color w:val="000000"/>
                <w:sz w:val="24"/>
                <w:szCs w:val="24"/>
              </w:rPr>
              <w:t>занятии</w:t>
            </w:r>
            <w:proofErr w:type="gramEnd"/>
            <w:r>
              <w:rPr>
                <w:rFonts w:ascii="Times New Roman" w:hAnsi="Times New Roman" w:cs="Times New Roman"/>
                <w:color w:val="000000"/>
                <w:sz w:val="24"/>
                <w:szCs w:val="24"/>
              </w:rPr>
              <w:t xml:space="preserve"> (</w:t>
            </w:r>
            <w:r>
              <w:rPr>
                <w:rFonts w:ascii="Times New Roman" w:hAnsi="Times New Roman" w:cs="Times New Roman"/>
                <w:bCs/>
                <w:color w:val="000000"/>
                <w:sz w:val="24"/>
                <w:szCs w:val="24"/>
              </w:rPr>
              <w:t>решение задач)</w:t>
            </w:r>
          </w:p>
        </w:tc>
        <w:tc>
          <w:tcPr>
            <w:tcW w:w="1985" w:type="dxa"/>
            <w:tcBorders>
              <w:top w:val="single" w:sz="4" w:space="0" w:color="auto"/>
              <w:left w:val="single" w:sz="4" w:space="0" w:color="auto"/>
              <w:bottom w:val="single" w:sz="4" w:space="0" w:color="auto"/>
              <w:right w:val="single" w:sz="4" w:space="0" w:color="auto"/>
            </w:tcBorders>
          </w:tcPr>
          <w:p w:rsidR="00FF3CE8" w:rsidRDefault="00FF3CE8">
            <w:pPr>
              <w:spacing w:after="0"/>
              <w:contextualSpacing/>
              <w:rPr>
                <w:rFonts w:ascii="Times New Roman" w:eastAsia="Calibri" w:hAnsi="Times New Roman" w:cs="Times New Roman"/>
                <w:color w:val="000000"/>
                <w:sz w:val="24"/>
                <w:szCs w:val="24"/>
                <w:lang w:eastAsia="en-US"/>
              </w:rPr>
            </w:pPr>
          </w:p>
        </w:tc>
      </w:tr>
      <w:tr w:rsidR="00FF3CE8" w:rsidTr="00FF3CE8">
        <w:tc>
          <w:tcPr>
            <w:tcW w:w="3829" w:type="dxa"/>
            <w:tcBorders>
              <w:top w:val="single" w:sz="4" w:space="0" w:color="auto"/>
              <w:left w:val="single" w:sz="4" w:space="0" w:color="auto"/>
              <w:bottom w:val="single" w:sz="4" w:space="0" w:color="auto"/>
              <w:right w:val="single" w:sz="4" w:space="0" w:color="auto"/>
            </w:tcBorders>
          </w:tcPr>
          <w:p w:rsidR="00FF3CE8" w:rsidRDefault="00FF3CE8">
            <w:pPr>
              <w:spacing w:after="0"/>
              <w:contextualSpacing/>
              <w:rPr>
                <w:rFonts w:ascii="Times New Roman" w:eastAsia="HiddenHorzOCR" w:hAnsi="Times New Roman" w:cs="Times New Roman"/>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hideMark/>
          </w:tcPr>
          <w:p w:rsidR="00FF3CE8" w:rsidRDefault="00FF3CE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Практическое  занятие № 9</w:t>
            </w:r>
          </w:p>
        </w:tc>
        <w:tc>
          <w:tcPr>
            <w:tcW w:w="2266" w:type="dxa"/>
            <w:tcBorders>
              <w:top w:val="single" w:sz="4" w:space="0" w:color="auto"/>
              <w:left w:val="single" w:sz="4" w:space="0" w:color="auto"/>
              <w:bottom w:val="single" w:sz="4" w:space="0" w:color="auto"/>
              <w:right w:val="single" w:sz="4" w:space="0" w:color="auto"/>
            </w:tcBorders>
            <w:hideMark/>
          </w:tcPr>
          <w:p w:rsidR="00FF3CE8" w:rsidRDefault="00FF3CE8">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Наблюдение </w:t>
            </w:r>
          </w:p>
          <w:p w:rsidR="00FF3CE8" w:rsidRDefault="00FF3CE8">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за ходом</w:t>
            </w:r>
          </w:p>
          <w:p w:rsidR="00FF3CE8" w:rsidRDefault="00FF3CE8">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 выполнения работы на </w:t>
            </w:r>
            <w:proofErr w:type="gramStart"/>
            <w:r>
              <w:rPr>
                <w:rFonts w:ascii="Times New Roman" w:hAnsi="Times New Roman" w:cs="Times New Roman"/>
                <w:color w:val="000000"/>
                <w:sz w:val="24"/>
                <w:szCs w:val="24"/>
              </w:rPr>
              <w:t>практическом</w:t>
            </w:r>
            <w:proofErr w:type="gramEnd"/>
            <w:r>
              <w:rPr>
                <w:rFonts w:ascii="Times New Roman" w:hAnsi="Times New Roman" w:cs="Times New Roman"/>
                <w:color w:val="000000"/>
                <w:sz w:val="24"/>
                <w:szCs w:val="24"/>
              </w:rPr>
              <w:t xml:space="preserve"> </w:t>
            </w:r>
          </w:p>
          <w:p w:rsidR="00FF3CE8" w:rsidRDefault="00FF3CE8">
            <w:pPr>
              <w:spacing w:after="0"/>
              <w:jc w:val="both"/>
              <w:rPr>
                <w:rFonts w:ascii="Times New Roman" w:hAnsi="Times New Roman" w:cs="Times New Roman"/>
                <w:bCs/>
                <w:color w:val="000000"/>
                <w:sz w:val="24"/>
                <w:szCs w:val="24"/>
              </w:rPr>
            </w:pPr>
            <w:proofErr w:type="gramStart"/>
            <w:r>
              <w:rPr>
                <w:rFonts w:ascii="Times New Roman" w:hAnsi="Times New Roman" w:cs="Times New Roman"/>
                <w:color w:val="000000"/>
                <w:sz w:val="24"/>
                <w:szCs w:val="24"/>
              </w:rPr>
              <w:t>занятии</w:t>
            </w:r>
            <w:proofErr w:type="gramEnd"/>
          </w:p>
          <w:p w:rsidR="00FF3CE8" w:rsidRDefault="00FF3CE8">
            <w:pPr>
              <w:spacing w:after="0"/>
              <w:jc w:val="both"/>
              <w:rPr>
                <w:rFonts w:ascii="Times New Roman" w:hAnsi="Times New Roman" w:cs="Times New Roman"/>
                <w:color w:val="000000"/>
                <w:sz w:val="24"/>
                <w:szCs w:val="24"/>
              </w:rPr>
            </w:pPr>
            <w:r>
              <w:rPr>
                <w:rFonts w:ascii="Times New Roman" w:hAnsi="Times New Roman" w:cs="Times New Roman"/>
                <w:bCs/>
                <w:color w:val="000000"/>
                <w:sz w:val="24"/>
                <w:szCs w:val="24"/>
              </w:rPr>
              <w:t>(Составление схемы)</w:t>
            </w:r>
          </w:p>
        </w:tc>
        <w:tc>
          <w:tcPr>
            <w:tcW w:w="1985" w:type="dxa"/>
            <w:tcBorders>
              <w:top w:val="single" w:sz="4" w:space="0" w:color="auto"/>
              <w:left w:val="single" w:sz="4" w:space="0" w:color="auto"/>
              <w:bottom w:val="single" w:sz="4" w:space="0" w:color="auto"/>
              <w:right w:val="single" w:sz="4" w:space="0" w:color="auto"/>
            </w:tcBorders>
          </w:tcPr>
          <w:p w:rsidR="00FF3CE8" w:rsidRDefault="00FF3CE8">
            <w:pPr>
              <w:spacing w:after="0"/>
              <w:contextualSpacing/>
              <w:rPr>
                <w:rFonts w:ascii="Times New Roman" w:eastAsia="Calibri" w:hAnsi="Times New Roman" w:cs="Times New Roman"/>
                <w:color w:val="000000"/>
                <w:sz w:val="24"/>
                <w:szCs w:val="24"/>
                <w:lang w:eastAsia="en-US"/>
              </w:rPr>
            </w:pPr>
          </w:p>
        </w:tc>
      </w:tr>
      <w:tr w:rsidR="00FF3CE8" w:rsidTr="00FF3CE8">
        <w:trPr>
          <w:trHeight w:val="1740"/>
        </w:trPr>
        <w:tc>
          <w:tcPr>
            <w:tcW w:w="3829" w:type="dxa"/>
            <w:vMerge w:val="restart"/>
            <w:tcBorders>
              <w:top w:val="single" w:sz="4" w:space="0" w:color="auto"/>
              <w:left w:val="single" w:sz="4" w:space="0" w:color="auto"/>
              <w:bottom w:val="single" w:sz="4" w:space="0" w:color="auto"/>
              <w:right w:val="single" w:sz="4" w:space="0" w:color="auto"/>
            </w:tcBorders>
            <w:hideMark/>
          </w:tcPr>
          <w:p w:rsidR="00FF3CE8" w:rsidRDefault="00FF3CE8">
            <w:pPr>
              <w:widowControl w:val="0"/>
              <w:spacing w:after="0"/>
              <w:contextualSpacing/>
              <w:rPr>
                <w:rFonts w:ascii="Times New Roman" w:hAnsi="Times New Roman" w:cs="Times New Roman"/>
                <w:color w:val="000000"/>
                <w:sz w:val="24"/>
                <w:szCs w:val="24"/>
              </w:rPr>
            </w:pPr>
            <w:r>
              <w:rPr>
                <w:rFonts w:ascii="Times New Roman" w:eastAsia="HiddenHorzOCR" w:hAnsi="Times New Roman" w:cs="Times New Roman"/>
                <w:color w:val="000000"/>
                <w:sz w:val="24"/>
                <w:szCs w:val="24"/>
              </w:rPr>
              <w:t xml:space="preserve"> 8 Умение анализировать  основные статьи госбюджета России;</w:t>
            </w:r>
          </w:p>
        </w:tc>
        <w:tc>
          <w:tcPr>
            <w:tcW w:w="1560" w:type="dxa"/>
            <w:tcBorders>
              <w:top w:val="single" w:sz="4" w:space="0" w:color="auto"/>
              <w:left w:val="single" w:sz="4" w:space="0" w:color="auto"/>
              <w:bottom w:val="single" w:sz="4" w:space="0" w:color="auto"/>
              <w:right w:val="single" w:sz="4" w:space="0" w:color="auto"/>
            </w:tcBorders>
            <w:hideMark/>
          </w:tcPr>
          <w:p w:rsidR="00FF3CE8" w:rsidRDefault="00FF3CE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Практическое  занятие</w:t>
            </w:r>
          </w:p>
          <w:p w:rsidR="00FF3CE8" w:rsidRDefault="00FF3CE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№13  </w:t>
            </w:r>
          </w:p>
        </w:tc>
        <w:tc>
          <w:tcPr>
            <w:tcW w:w="2266" w:type="dxa"/>
            <w:tcBorders>
              <w:top w:val="single" w:sz="4" w:space="0" w:color="auto"/>
              <w:left w:val="single" w:sz="4" w:space="0" w:color="auto"/>
              <w:bottom w:val="single" w:sz="4" w:space="0" w:color="auto"/>
              <w:right w:val="single" w:sz="4" w:space="0" w:color="auto"/>
            </w:tcBorders>
            <w:hideMark/>
          </w:tcPr>
          <w:p w:rsidR="00FF3CE8" w:rsidRDefault="00FF3CE8">
            <w:pPr>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Тестирование для проверки остаточных знаний по теме 7.2</w:t>
            </w:r>
          </w:p>
          <w:p w:rsidR="00FF3CE8" w:rsidRDefault="00FF3CE8">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Наблюдение </w:t>
            </w:r>
          </w:p>
          <w:p w:rsidR="00FF3CE8" w:rsidRDefault="00FF3CE8">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за ходом</w:t>
            </w:r>
          </w:p>
          <w:p w:rsidR="00FF3CE8" w:rsidRDefault="00FF3CE8">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 выполнения работы на </w:t>
            </w:r>
            <w:proofErr w:type="gramStart"/>
            <w:r>
              <w:rPr>
                <w:rFonts w:ascii="Times New Roman" w:hAnsi="Times New Roman" w:cs="Times New Roman"/>
                <w:color w:val="000000"/>
                <w:sz w:val="24"/>
                <w:szCs w:val="24"/>
              </w:rPr>
              <w:t>практическом</w:t>
            </w:r>
            <w:proofErr w:type="gramEnd"/>
            <w:r>
              <w:rPr>
                <w:rFonts w:ascii="Times New Roman" w:hAnsi="Times New Roman" w:cs="Times New Roman"/>
                <w:color w:val="000000"/>
                <w:sz w:val="24"/>
                <w:szCs w:val="24"/>
              </w:rPr>
              <w:t xml:space="preserve"> </w:t>
            </w:r>
          </w:p>
          <w:p w:rsidR="00FF3CE8" w:rsidRDefault="00FF3CE8">
            <w:pPr>
              <w:spacing w:after="0"/>
              <w:jc w:val="both"/>
              <w:rPr>
                <w:rFonts w:ascii="Times New Roman" w:hAnsi="Times New Roman" w:cs="Times New Roman"/>
                <w:bCs/>
                <w:color w:val="000000"/>
                <w:sz w:val="24"/>
                <w:szCs w:val="24"/>
              </w:rPr>
            </w:pPr>
            <w:proofErr w:type="gramStart"/>
            <w:r>
              <w:rPr>
                <w:rFonts w:ascii="Times New Roman" w:hAnsi="Times New Roman" w:cs="Times New Roman"/>
                <w:color w:val="000000"/>
                <w:sz w:val="24"/>
                <w:szCs w:val="24"/>
              </w:rPr>
              <w:t>занятии</w:t>
            </w:r>
            <w:proofErr w:type="gramEnd"/>
          </w:p>
          <w:p w:rsidR="00FF3CE8" w:rsidRDefault="00FF3CE8">
            <w:pPr>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(Решение задач)</w:t>
            </w:r>
          </w:p>
        </w:tc>
        <w:tc>
          <w:tcPr>
            <w:tcW w:w="1985" w:type="dxa"/>
            <w:tcBorders>
              <w:top w:val="single" w:sz="4" w:space="0" w:color="auto"/>
              <w:left w:val="single" w:sz="4" w:space="0" w:color="auto"/>
              <w:bottom w:val="single" w:sz="4" w:space="0" w:color="auto"/>
              <w:right w:val="single" w:sz="4" w:space="0" w:color="auto"/>
            </w:tcBorders>
          </w:tcPr>
          <w:p w:rsidR="00FF3CE8" w:rsidRDefault="00FF3CE8">
            <w:pPr>
              <w:spacing w:after="0"/>
              <w:contextualSpacing/>
              <w:rPr>
                <w:rFonts w:ascii="Times New Roman" w:eastAsia="Calibri" w:hAnsi="Times New Roman" w:cs="Times New Roman"/>
                <w:color w:val="000000"/>
                <w:sz w:val="24"/>
                <w:szCs w:val="24"/>
                <w:lang w:eastAsia="en-US"/>
              </w:rPr>
            </w:pPr>
          </w:p>
        </w:tc>
      </w:tr>
      <w:tr w:rsidR="00FF3CE8" w:rsidTr="00FF3CE8">
        <w:trPr>
          <w:trHeight w:val="17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FF3CE8" w:rsidRDefault="00FF3CE8">
            <w:pPr>
              <w:spacing w:after="0"/>
              <w:rPr>
                <w:rFonts w:ascii="Times New Roman" w:hAnsi="Times New Roman" w:cs="Times New Roman"/>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tcPr>
          <w:p w:rsidR="00FF3CE8" w:rsidRDefault="00FF3CE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Практическое  занятие № 16</w:t>
            </w:r>
          </w:p>
          <w:p w:rsidR="00FF3CE8" w:rsidRDefault="00FF3CE8">
            <w:pPr>
              <w:spacing w:after="0"/>
              <w:contextualSpacing/>
              <w:rPr>
                <w:rFonts w:ascii="Times New Roman" w:hAnsi="Times New Roman" w:cs="Times New Roman"/>
                <w:color w:val="000000"/>
                <w:sz w:val="24"/>
                <w:szCs w:val="24"/>
              </w:rPr>
            </w:pPr>
          </w:p>
        </w:tc>
        <w:tc>
          <w:tcPr>
            <w:tcW w:w="2266" w:type="dxa"/>
            <w:tcBorders>
              <w:top w:val="single" w:sz="4" w:space="0" w:color="auto"/>
              <w:left w:val="single" w:sz="4" w:space="0" w:color="auto"/>
              <w:bottom w:val="single" w:sz="4" w:space="0" w:color="auto"/>
              <w:right w:val="single" w:sz="4" w:space="0" w:color="auto"/>
            </w:tcBorders>
            <w:hideMark/>
          </w:tcPr>
          <w:p w:rsidR="00FF3CE8" w:rsidRDefault="00FF3CE8">
            <w:pPr>
              <w:spacing w:after="0"/>
              <w:ind w:right="-391"/>
              <w:contextualSpacing/>
              <w:rPr>
                <w:rFonts w:ascii="Times New Roman" w:hAnsi="Times New Roman" w:cs="Times New Roman"/>
                <w:color w:val="000000"/>
                <w:sz w:val="24"/>
                <w:szCs w:val="24"/>
              </w:rPr>
            </w:pPr>
            <w:r>
              <w:rPr>
                <w:rFonts w:ascii="Times New Roman" w:hAnsi="Times New Roman" w:cs="Times New Roman"/>
                <w:bCs/>
                <w:color w:val="000000"/>
                <w:sz w:val="24"/>
                <w:szCs w:val="24"/>
              </w:rPr>
              <w:t xml:space="preserve">Тестирование </w:t>
            </w:r>
            <w:r>
              <w:rPr>
                <w:rFonts w:ascii="Times New Roman" w:hAnsi="Times New Roman" w:cs="Times New Roman"/>
                <w:color w:val="000000"/>
                <w:sz w:val="24"/>
                <w:szCs w:val="24"/>
              </w:rPr>
              <w:t>для проверки остаточных знаний по теме 7.2</w:t>
            </w:r>
          </w:p>
          <w:p w:rsidR="00FF3CE8" w:rsidRDefault="00FF3CE8">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Наблюдение </w:t>
            </w:r>
          </w:p>
          <w:p w:rsidR="00FF3CE8" w:rsidRDefault="00FF3CE8">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за ходом</w:t>
            </w:r>
          </w:p>
          <w:p w:rsidR="00FF3CE8" w:rsidRDefault="00FF3CE8">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 выполнения работы на </w:t>
            </w:r>
            <w:proofErr w:type="gramStart"/>
            <w:r>
              <w:rPr>
                <w:rFonts w:ascii="Times New Roman" w:hAnsi="Times New Roman" w:cs="Times New Roman"/>
                <w:color w:val="000000"/>
                <w:sz w:val="24"/>
                <w:szCs w:val="24"/>
              </w:rPr>
              <w:t>практическом</w:t>
            </w:r>
            <w:proofErr w:type="gramEnd"/>
            <w:r>
              <w:rPr>
                <w:rFonts w:ascii="Times New Roman" w:hAnsi="Times New Roman" w:cs="Times New Roman"/>
                <w:color w:val="000000"/>
                <w:sz w:val="24"/>
                <w:szCs w:val="24"/>
              </w:rPr>
              <w:t xml:space="preserve"> </w:t>
            </w:r>
          </w:p>
          <w:p w:rsidR="00FF3CE8" w:rsidRDefault="00FF3CE8">
            <w:pPr>
              <w:spacing w:after="0"/>
              <w:jc w:val="both"/>
              <w:rPr>
                <w:rFonts w:ascii="Times New Roman" w:hAnsi="Times New Roman" w:cs="Times New Roman"/>
                <w:bCs/>
                <w:color w:val="000000"/>
                <w:sz w:val="24"/>
                <w:szCs w:val="24"/>
              </w:rPr>
            </w:pPr>
            <w:proofErr w:type="gramStart"/>
            <w:r>
              <w:rPr>
                <w:rFonts w:ascii="Times New Roman" w:hAnsi="Times New Roman" w:cs="Times New Roman"/>
                <w:color w:val="000000"/>
                <w:sz w:val="24"/>
                <w:szCs w:val="24"/>
              </w:rPr>
              <w:t>занятии</w:t>
            </w:r>
            <w:proofErr w:type="gramEnd"/>
          </w:p>
          <w:p w:rsidR="00FF3CE8" w:rsidRDefault="00FF3CE8">
            <w:pPr>
              <w:spacing w:after="0"/>
              <w:contextualSpacing/>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(Решение задач)</w:t>
            </w:r>
          </w:p>
        </w:tc>
        <w:tc>
          <w:tcPr>
            <w:tcW w:w="1985" w:type="dxa"/>
            <w:tcBorders>
              <w:top w:val="single" w:sz="4" w:space="0" w:color="auto"/>
              <w:left w:val="single" w:sz="4" w:space="0" w:color="auto"/>
              <w:bottom w:val="single" w:sz="4" w:space="0" w:color="auto"/>
              <w:right w:val="single" w:sz="4" w:space="0" w:color="auto"/>
            </w:tcBorders>
          </w:tcPr>
          <w:p w:rsidR="00FF3CE8" w:rsidRDefault="00FF3CE8">
            <w:pPr>
              <w:spacing w:after="0"/>
              <w:contextualSpacing/>
              <w:rPr>
                <w:rFonts w:ascii="Times New Roman" w:eastAsia="Calibri" w:hAnsi="Times New Roman" w:cs="Times New Roman"/>
                <w:color w:val="000000"/>
                <w:sz w:val="24"/>
                <w:szCs w:val="24"/>
                <w:lang w:eastAsia="en-US"/>
              </w:rPr>
            </w:pPr>
          </w:p>
        </w:tc>
      </w:tr>
      <w:tr w:rsidR="00FF3CE8" w:rsidTr="00FF3CE8">
        <w:trPr>
          <w:trHeight w:val="1840"/>
        </w:trPr>
        <w:tc>
          <w:tcPr>
            <w:tcW w:w="3829" w:type="dxa"/>
            <w:vMerge w:val="restart"/>
            <w:tcBorders>
              <w:top w:val="single" w:sz="4" w:space="0" w:color="auto"/>
              <w:left w:val="single" w:sz="4" w:space="0" w:color="auto"/>
              <w:bottom w:val="single" w:sz="4" w:space="0" w:color="auto"/>
              <w:right w:val="single" w:sz="4" w:space="0" w:color="auto"/>
            </w:tcBorders>
            <w:hideMark/>
          </w:tcPr>
          <w:p w:rsidR="00FF3CE8" w:rsidRDefault="00FF3CE8">
            <w:pPr>
              <w:widowControl w:val="0"/>
              <w:spacing w:after="0"/>
              <w:contextualSpacing/>
              <w:rPr>
                <w:rFonts w:ascii="Times New Roman" w:eastAsia="HiddenHorzOCR" w:hAnsi="Times New Roman" w:cs="Times New Roman"/>
                <w:color w:val="000000"/>
                <w:sz w:val="24"/>
                <w:szCs w:val="24"/>
              </w:rPr>
            </w:pPr>
            <w:r>
              <w:rPr>
                <w:rFonts w:ascii="Times New Roman" w:eastAsia="HiddenHorzOCR" w:hAnsi="Times New Roman" w:cs="Times New Roman"/>
                <w:color w:val="000000"/>
                <w:sz w:val="24"/>
                <w:szCs w:val="24"/>
              </w:rPr>
              <w:t>9 Умение описать макроэкономические показатели</w:t>
            </w:r>
          </w:p>
        </w:tc>
        <w:tc>
          <w:tcPr>
            <w:tcW w:w="1560" w:type="dxa"/>
            <w:tcBorders>
              <w:top w:val="single" w:sz="4" w:space="0" w:color="auto"/>
              <w:left w:val="single" w:sz="4" w:space="0" w:color="auto"/>
              <w:bottom w:val="single" w:sz="4" w:space="0" w:color="auto"/>
              <w:right w:val="single" w:sz="4" w:space="0" w:color="auto"/>
            </w:tcBorders>
            <w:hideMark/>
          </w:tcPr>
          <w:p w:rsidR="00FF3CE8" w:rsidRDefault="00FF3CE8">
            <w:pPr>
              <w:suppressAutoHyphens/>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Практическое  занятие № 14</w:t>
            </w:r>
          </w:p>
        </w:tc>
        <w:tc>
          <w:tcPr>
            <w:tcW w:w="2266" w:type="dxa"/>
            <w:tcBorders>
              <w:top w:val="single" w:sz="4" w:space="0" w:color="auto"/>
              <w:left w:val="single" w:sz="4" w:space="0" w:color="auto"/>
              <w:bottom w:val="single" w:sz="4" w:space="0" w:color="auto"/>
              <w:right w:val="single" w:sz="4" w:space="0" w:color="auto"/>
            </w:tcBorders>
            <w:hideMark/>
          </w:tcPr>
          <w:p w:rsidR="00FF3CE8" w:rsidRDefault="00FF3CE8">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Наблюдение </w:t>
            </w:r>
          </w:p>
          <w:p w:rsidR="00FF3CE8" w:rsidRDefault="00FF3CE8">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за ходом</w:t>
            </w:r>
          </w:p>
          <w:p w:rsidR="00FF3CE8" w:rsidRDefault="00FF3CE8">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 выполнения работы на </w:t>
            </w:r>
            <w:proofErr w:type="gramStart"/>
            <w:r>
              <w:rPr>
                <w:rFonts w:ascii="Times New Roman" w:hAnsi="Times New Roman" w:cs="Times New Roman"/>
                <w:color w:val="000000"/>
                <w:sz w:val="24"/>
                <w:szCs w:val="24"/>
              </w:rPr>
              <w:t>практическом</w:t>
            </w:r>
            <w:proofErr w:type="gramEnd"/>
            <w:r>
              <w:rPr>
                <w:rFonts w:ascii="Times New Roman" w:hAnsi="Times New Roman" w:cs="Times New Roman"/>
                <w:color w:val="000000"/>
                <w:sz w:val="24"/>
                <w:szCs w:val="24"/>
              </w:rPr>
              <w:t xml:space="preserve"> </w:t>
            </w:r>
          </w:p>
          <w:p w:rsidR="00FF3CE8" w:rsidRDefault="00FF3CE8">
            <w:pPr>
              <w:spacing w:after="0"/>
              <w:jc w:val="both"/>
              <w:rPr>
                <w:rFonts w:ascii="Times New Roman" w:hAnsi="Times New Roman" w:cs="Times New Roman"/>
                <w:bCs/>
                <w:color w:val="000000"/>
                <w:sz w:val="24"/>
                <w:szCs w:val="24"/>
              </w:rPr>
            </w:pPr>
            <w:proofErr w:type="gramStart"/>
            <w:r>
              <w:rPr>
                <w:rFonts w:ascii="Times New Roman" w:hAnsi="Times New Roman" w:cs="Times New Roman"/>
                <w:color w:val="000000"/>
                <w:sz w:val="24"/>
                <w:szCs w:val="24"/>
              </w:rPr>
              <w:t>занятии</w:t>
            </w:r>
            <w:proofErr w:type="gramEnd"/>
          </w:p>
          <w:p w:rsidR="00FF3CE8" w:rsidRDefault="00FF3CE8">
            <w:pPr>
              <w:spacing w:after="0"/>
              <w:contextualSpacing/>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(Решение задач) </w:t>
            </w:r>
          </w:p>
        </w:tc>
        <w:tc>
          <w:tcPr>
            <w:tcW w:w="1985" w:type="dxa"/>
            <w:tcBorders>
              <w:top w:val="single" w:sz="4" w:space="0" w:color="auto"/>
              <w:left w:val="single" w:sz="4" w:space="0" w:color="auto"/>
              <w:bottom w:val="single" w:sz="4" w:space="0" w:color="auto"/>
              <w:right w:val="single" w:sz="4" w:space="0" w:color="auto"/>
            </w:tcBorders>
          </w:tcPr>
          <w:p w:rsidR="00FF3CE8" w:rsidRDefault="00FF3CE8">
            <w:pPr>
              <w:spacing w:after="0"/>
              <w:contextualSpacing/>
              <w:rPr>
                <w:rFonts w:ascii="Times New Roman" w:hAnsi="Times New Roman" w:cs="Times New Roman"/>
                <w:color w:val="000000"/>
                <w:sz w:val="24"/>
                <w:szCs w:val="24"/>
              </w:rPr>
            </w:pPr>
          </w:p>
        </w:tc>
      </w:tr>
      <w:tr w:rsidR="00FF3CE8" w:rsidTr="00FF3CE8">
        <w:trPr>
          <w:trHeight w:val="836"/>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FF3CE8" w:rsidRDefault="00FF3CE8">
            <w:pPr>
              <w:spacing w:after="0"/>
              <w:rPr>
                <w:rFonts w:ascii="Times New Roman" w:eastAsia="HiddenHorzOCR" w:hAnsi="Times New Roman" w:cs="Times New Roman"/>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hideMark/>
          </w:tcPr>
          <w:p w:rsidR="00FF3CE8" w:rsidRDefault="00FF3CE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Практическое  занятие № 15</w:t>
            </w:r>
          </w:p>
        </w:tc>
        <w:tc>
          <w:tcPr>
            <w:tcW w:w="2266" w:type="dxa"/>
            <w:tcBorders>
              <w:top w:val="single" w:sz="4" w:space="0" w:color="auto"/>
              <w:left w:val="single" w:sz="4" w:space="0" w:color="auto"/>
              <w:bottom w:val="single" w:sz="4" w:space="0" w:color="auto"/>
              <w:right w:val="single" w:sz="4" w:space="0" w:color="auto"/>
            </w:tcBorders>
            <w:hideMark/>
          </w:tcPr>
          <w:p w:rsidR="00FF3CE8" w:rsidRDefault="00FF3CE8">
            <w:pPr>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Тестирование для проверки остаточных знаний по теме 7.2</w:t>
            </w:r>
          </w:p>
          <w:p w:rsidR="00FF3CE8" w:rsidRDefault="00FF3CE8">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Наблюдение </w:t>
            </w:r>
          </w:p>
          <w:p w:rsidR="00FF3CE8" w:rsidRDefault="00FF3CE8">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за ходом</w:t>
            </w:r>
          </w:p>
          <w:p w:rsidR="00FF3CE8" w:rsidRDefault="00FF3CE8">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 выполнения работы на </w:t>
            </w:r>
            <w:proofErr w:type="gramStart"/>
            <w:r>
              <w:rPr>
                <w:rFonts w:ascii="Times New Roman" w:hAnsi="Times New Roman" w:cs="Times New Roman"/>
                <w:color w:val="000000"/>
                <w:sz w:val="24"/>
                <w:szCs w:val="24"/>
              </w:rPr>
              <w:t>практическом</w:t>
            </w:r>
            <w:proofErr w:type="gramEnd"/>
            <w:r>
              <w:rPr>
                <w:rFonts w:ascii="Times New Roman" w:hAnsi="Times New Roman" w:cs="Times New Roman"/>
                <w:color w:val="000000"/>
                <w:sz w:val="24"/>
                <w:szCs w:val="24"/>
              </w:rPr>
              <w:t xml:space="preserve"> </w:t>
            </w:r>
          </w:p>
          <w:p w:rsidR="00FF3CE8" w:rsidRDefault="00FF3CE8">
            <w:pPr>
              <w:spacing w:after="0"/>
              <w:jc w:val="both"/>
              <w:rPr>
                <w:rFonts w:ascii="Times New Roman" w:hAnsi="Times New Roman" w:cs="Times New Roman"/>
                <w:bCs/>
                <w:color w:val="000000"/>
                <w:sz w:val="24"/>
                <w:szCs w:val="24"/>
              </w:rPr>
            </w:pPr>
            <w:proofErr w:type="gramStart"/>
            <w:r>
              <w:rPr>
                <w:rFonts w:ascii="Times New Roman" w:hAnsi="Times New Roman" w:cs="Times New Roman"/>
                <w:color w:val="000000"/>
                <w:sz w:val="24"/>
                <w:szCs w:val="24"/>
              </w:rPr>
              <w:t>занятии</w:t>
            </w:r>
            <w:proofErr w:type="gramEnd"/>
          </w:p>
          <w:p w:rsidR="00FF3CE8" w:rsidRDefault="00FF3CE8">
            <w:pPr>
              <w:spacing w:after="0"/>
              <w:contextualSpacing/>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rPr>
              <w:t>(Решение задач)</w:t>
            </w:r>
          </w:p>
        </w:tc>
        <w:tc>
          <w:tcPr>
            <w:tcW w:w="1985" w:type="dxa"/>
            <w:tcBorders>
              <w:top w:val="single" w:sz="4" w:space="0" w:color="auto"/>
              <w:left w:val="single" w:sz="4" w:space="0" w:color="auto"/>
              <w:bottom w:val="single" w:sz="4" w:space="0" w:color="auto"/>
              <w:right w:val="single" w:sz="4" w:space="0" w:color="auto"/>
            </w:tcBorders>
          </w:tcPr>
          <w:p w:rsidR="00FF3CE8" w:rsidRDefault="00FF3CE8">
            <w:pPr>
              <w:spacing w:after="0"/>
              <w:contextualSpacing/>
              <w:rPr>
                <w:rFonts w:ascii="Times New Roman" w:hAnsi="Times New Roman" w:cs="Times New Roman"/>
                <w:color w:val="000000"/>
                <w:sz w:val="24"/>
                <w:szCs w:val="24"/>
              </w:rPr>
            </w:pPr>
          </w:p>
        </w:tc>
      </w:tr>
      <w:tr w:rsidR="00FF3CE8" w:rsidTr="00FF3CE8">
        <w:trPr>
          <w:trHeight w:val="1953"/>
        </w:trPr>
        <w:tc>
          <w:tcPr>
            <w:tcW w:w="3829" w:type="dxa"/>
            <w:tcBorders>
              <w:top w:val="single" w:sz="4" w:space="0" w:color="auto"/>
              <w:left w:val="single" w:sz="4" w:space="0" w:color="auto"/>
              <w:bottom w:val="single" w:sz="4" w:space="0" w:color="auto"/>
              <w:right w:val="single" w:sz="4" w:space="0" w:color="auto"/>
            </w:tcBorders>
            <w:hideMark/>
          </w:tcPr>
          <w:p w:rsidR="00FF3CE8" w:rsidRDefault="00FF3CE8">
            <w:pPr>
              <w:widowControl w:val="0"/>
              <w:spacing w:after="0"/>
              <w:contextualSpacing/>
              <w:rPr>
                <w:rFonts w:ascii="Times New Roman" w:eastAsia="HiddenHorzOCR" w:hAnsi="Times New Roman" w:cs="Times New Roman"/>
                <w:color w:val="000000"/>
                <w:sz w:val="24"/>
                <w:szCs w:val="24"/>
              </w:rPr>
            </w:pPr>
            <w:r>
              <w:rPr>
                <w:rFonts w:ascii="Times New Roman" w:eastAsia="HiddenHorzOCR" w:hAnsi="Times New Roman" w:cs="Times New Roman"/>
                <w:color w:val="000000"/>
                <w:sz w:val="24"/>
                <w:szCs w:val="24"/>
              </w:rPr>
              <w:lastRenderedPageBreak/>
              <w:t>10 Умение объяснять виды инфляции, проблемы международной торговли;</w:t>
            </w:r>
          </w:p>
        </w:tc>
        <w:tc>
          <w:tcPr>
            <w:tcW w:w="1560" w:type="dxa"/>
            <w:tcBorders>
              <w:top w:val="single" w:sz="4" w:space="0" w:color="auto"/>
              <w:left w:val="single" w:sz="4" w:space="0" w:color="auto"/>
              <w:bottom w:val="single" w:sz="4" w:space="0" w:color="auto"/>
              <w:right w:val="single" w:sz="4" w:space="0" w:color="auto"/>
            </w:tcBorders>
            <w:hideMark/>
          </w:tcPr>
          <w:p w:rsidR="00FF3CE8" w:rsidRDefault="00FF3CE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Практическое  занятие</w:t>
            </w:r>
          </w:p>
          <w:p w:rsidR="00FF3CE8" w:rsidRDefault="00FF3CE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2266" w:type="dxa"/>
            <w:tcBorders>
              <w:top w:val="single" w:sz="4" w:space="0" w:color="auto"/>
              <w:left w:val="single" w:sz="4" w:space="0" w:color="auto"/>
              <w:bottom w:val="single" w:sz="4" w:space="0" w:color="auto"/>
              <w:right w:val="single" w:sz="4" w:space="0" w:color="auto"/>
            </w:tcBorders>
            <w:hideMark/>
          </w:tcPr>
          <w:p w:rsidR="00FF3CE8" w:rsidRDefault="00FF3CE8">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Наблюдение </w:t>
            </w:r>
          </w:p>
          <w:p w:rsidR="00FF3CE8" w:rsidRDefault="00FF3CE8">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за ходом</w:t>
            </w:r>
          </w:p>
          <w:p w:rsidR="00FF3CE8" w:rsidRDefault="00FF3CE8">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 выполнения работы на </w:t>
            </w:r>
            <w:proofErr w:type="gramStart"/>
            <w:r>
              <w:rPr>
                <w:rFonts w:ascii="Times New Roman" w:hAnsi="Times New Roman" w:cs="Times New Roman"/>
                <w:color w:val="000000"/>
                <w:sz w:val="24"/>
                <w:szCs w:val="24"/>
              </w:rPr>
              <w:t>практическом</w:t>
            </w:r>
            <w:proofErr w:type="gramEnd"/>
            <w:r>
              <w:rPr>
                <w:rFonts w:ascii="Times New Roman" w:hAnsi="Times New Roman" w:cs="Times New Roman"/>
                <w:color w:val="000000"/>
                <w:sz w:val="24"/>
                <w:szCs w:val="24"/>
              </w:rPr>
              <w:t xml:space="preserve"> </w:t>
            </w:r>
          </w:p>
          <w:p w:rsidR="00FF3CE8" w:rsidRDefault="00FF3CE8">
            <w:pPr>
              <w:spacing w:after="0"/>
              <w:jc w:val="both"/>
              <w:rPr>
                <w:rFonts w:ascii="Times New Roman" w:hAnsi="Times New Roman" w:cs="Times New Roman"/>
                <w:bCs/>
                <w:color w:val="000000"/>
                <w:sz w:val="24"/>
                <w:szCs w:val="24"/>
              </w:rPr>
            </w:pPr>
            <w:proofErr w:type="gramStart"/>
            <w:r>
              <w:rPr>
                <w:rFonts w:ascii="Times New Roman" w:hAnsi="Times New Roman" w:cs="Times New Roman"/>
                <w:color w:val="000000"/>
                <w:sz w:val="24"/>
                <w:szCs w:val="24"/>
              </w:rPr>
              <w:t>занятии</w:t>
            </w:r>
            <w:proofErr w:type="gramEnd"/>
          </w:p>
          <w:p w:rsidR="00FF3CE8" w:rsidRDefault="00FF3CE8">
            <w:pPr>
              <w:spacing w:after="0"/>
              <w:contextualSpacing/>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(Решение задач) </w:t>
            </w:r>
          </w:p>
        </w:tc>
        <w:tc>
          <w:tcPr>
            <w:tcW w:w="1985" w:type="dxa"/>
            <w:tcBorders>
              <w:top w:val="single" w:sz="4" w:space="0" w:color="auto"/>
              <w:left w:val="single" w:sz="4" w:space="0" w:color="auto"/>
              <w:bottom w:val="single" w:sz="4" w:space="0" w:color="auto"/>
              <w:right w:val="single" w:sz="4" w:space="0" w:color="auto"/>
            </w:tcBorders>
          </w:tcPr>
          <w:p w:rsidR="00FF3CE8" w:rsidRDefault="00FF3CE8">
            <w:pPr>
              <w:spacing w:after="0"/>
              <w:contextualSpacing/>
              <w:rPr>
                <w:rFonts w:ascii="Times New Roman" w:hAnsi="Times New Roman" w:cs="Times New Roman"/>
                <w:color w:val="000000"/>
                <w:sz w:val="24"/>
                <w:szCs w:val="24"/>
              </w:rPr>
            </w:pPr>
          </w:p>
        </w:tc>
      </w:tr>
      <w:tr w:rsidR="00FF3CE8" w:rsidTr="00FF3CE8">
        <w:tc>
          <w:tcPr>
            <w:tcW w:w="3829" w:type="dxa"/>
            <w:tcBorders>
              <w:top w:val="single" w:sz="4" w:space="0" w:color="auto"/>
              <w:left w:val="single" w:sz="4" w:space="0" w:color="auto"/>
              <w:bottom w:val="single" w:sz="4" w:space="0" w:color="auto"/>
              <w:right w:val="single" w:sz="4" w:space="0" w:color="auto"/>
            </w:tcBorders>
            <w:hideMark/>
          </w:tcPr>
          <w:p w:rsidR="00FF3CE8" w:rsidRDefault="00FF3CE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11 Умение </w:t>
            </w:r>
          </w:p>
          <w:p w:rsidR="00FF3CE8" w:rsidRDefault="00FF3CE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производить расчеты факторов влияющих на формирование цены на рынке</w:t>
            </w:r>
          </w:p>
        </w:tc>
        <w:tc>
          <w:tcPr>
            <w:tcW w:w="1560" w:type="dxa"/>
            <w:tcBorders>
              <w:top w:val="single" w:sz="4" w:space="0" w:color="auto"/>
              <w:left w:val="single" w:sz="4" w:space="0" w:color="auto"/>
              <w:bottom w:val="single" w:sz="4" w:space="0" w:color="auto"/>
              <w:right w:val="single" w:sz="4" w:space="0" w:color="auto"/>
            </w:tcBorders>
          </w:tcPr>
          <w:p w:rsidR="00FF3CE8" w:rsidRDefault="00FF3CE8">
            <w:pPr>
              <w:spacing w:after="0"/>
              <w:contextualSpacing/>
              <w:jc w:val="both"/>
              <w:rPr>
                <w:rFonts w:ascii="Times New Roman" w:eastAsia="Calibri" w:hAnsi="Times New Roman" w:cs="Times New Roman"/>
                <w:color w:val="000000"/>
                <w:sz w:val="24"/>
                <w:szCs w:val="24"/>
                <w:lang w:eastAsia="en-US"/>
              </w:rPr>
            </w:pPr>
            <w:r>
              <w:rPr>
                <w:rFonts w:ascii="Times New Roman" w:hAnsi="Times New Roman" w:cs="Times New Roman"/>
                <w:color w:val="000000"/>
                <w:sz w:val="24"/>
                <w:szCs w:val="24"/>
              </w:rPr>
              <w:t>Практическое  занятие</w:t>
            </w:r>
          </w:p>
          <w:p w:rsidR="00FF3CE8" w:rsidRDefault="00FF3CE8">
            <w:pPr>
              <w:spacing w:after="0"/>
              <w:contextualSpacing/>
              <w:jc w:val="both"/>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№17</w:t>
            </w:r>
          </w:p>
          <w:p w:rsidR="00FF3CE8" w:rsidRDefault="00FF3CE8">
            <w:pPr>
              <w:spacing w:after="0"/>
              <w:contextualSpacing/>
              <w:rPr>
                <w:rFonts w:ascii="Times New Roman" w:hAnsi="Times New Roman" w:cs="Times New Roman"/>
                <w:color w:val="000000"/>
                <w:sz w:val="24"/>
                <w:szCs w:val="24"/>
              </w:rPr>
            </w:pPr>
          </w:p>
        </w:tc>
        <w:tc>
          <w:tcPr>
            <w:tcW w:w="2266" w:type="dxa"/>
            <w:tcBorders>
              <w:top w:val="single" w:sz="4" w:space="0" w:color="auto"/>
              <w:left w:val="single" w:sz="4" w:space="0" w:color="auto"/>
              <w:bottom w:val="single" w:sz="4" w:space="0" w:color="auto"/>
              <w:right w:val="single" w:sz="4" w:space="0" w:color="auto"/>
            </w:tcBorders>
          </w:tcPr>
          <w:p w:rsidR="00FF3CE8" w:rsidRDefault="00FF3CE8">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Наблюдение </w:t>
            </w:r>
          </w:p>
          <w:p w:rsidR="00FF3CE8" w:rsidRDefault="00FF3CE8">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за ходом</w:t>
            </w:r>
          </w:p>
          <w:p w:rsidR="00FF3CE8" w:rsidRDefault="00FF3CE8">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 выполнения работы на </w:t>
            </w:r>
            <w:proofErr w:type="gramStart"/>
            <w:r>
              <w:rPr>
                <w:rFonts w:ascii="Times New Roman" w:hAnsi="Times New Roman" w:cs="Times New Roman"/>
                <w:color w:val="000000"/>
                <w:sz w:val="24"/>
                <w:szCs w:val="24"/>
              </w:rPr>
              <w:t>практическом</w:t>
            </w:r>
            <w:proofErr w:type="gramEnd"/>
            <w:r>
              <w:rPr>
                <w:rFonts w:ascii="Times New Roman" w:hAnsi="Times New Roman" w:cs="Times New Roman"/>
                <w:color w:val="000000"/>
                <w:sz w:val="24"/>
                <w:szCs w:val="24"/>
              </w:rPr>
              <w:t xml:space="preserve"> </w:t>
            </w:r>
          </w:p>
          <w:p w:rsidR="00FF3CE8" w:rsidRDefault="00FF3CE8">
            <w:pPr>
              <w:spacing w:after="0"/>
              <w:jc w:val="both"/>
              <w:rPr>
                <w:rFonts w:ascii="Times New Roman" w:hAnsi="Times New Roman" w:cs="Times New Roman"/>
                <w:bCs/>
                <w:color w:val="000000"/>
                <w:sz w:val="24"/>
                <w:szCs w:val="24"/>
              </w:rPr>
            </w:pPr>
            <w:proofErr w:type="gramStart"/>
            <w:r>
              <w:rPr>
                <w:rFonts w:ascii="Times New Roman" w:hAnsi="Times New Roman" w:cs="Times New Roman"/>
                <w:color w:val="000000"/>
                <w:sz w:val="24"/>
                <w:szCs w:val="24"/>
              </w:rPr>
              <w:t>занятии</w:t>
            </w:r>
            <w:proofErr w:type="gramEnd"/>
          </w:p>
          <w:p w:rsidR="00FF3CE8" w:rsidRDefault="00FF3CE8">
            <w:pPr>
              <w:spacing w:after="0"/>
              <w:contextualSpacing/>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(Решение задач) </w:t>
            </w:r>
          </w:p>
          <w:p w:rsidR="00FF3CE8" w:rsidRDefault="00FF3CE8">
            <w:pPr>
              <w:widowControl w:val="0"/>
              <w:autoSpaceDE w:val="0"/>
              <w:autoSpaceDN w:val="0"/>
              <w:adjustRightInd w:val="0"/>
              <w:spacing w:after="0" w:line="322" w:lineRule="exact"/>
              <w:ind w:right="36"/>
              <w:contextualSpacing/>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tcPr>
          <w:p w:rsidR="00FF3CE8" w:rsidRDefault="00FF3CE8">
            <w:pPr>
              <w:spacing w:after="0"/>
              <w:contextualSpacing/>
              <w:jc w:val="both"/>
              <w:rPr>
                <w:rFonts w:ascii="Times New Roman" w:eastAsia="Calibri" w:hAnsi="Times New Roman" w:cs="Times New Roman"/>
                <w:color w:val="000000"/>
                <w:sz w:val="24"/>
                <w:szCs w:val="24"/>
                <w:highlight w:val="yellow"/>
                <w:lang w:eastAsia="en-US"/>
              </w:rPr>
            </w:pPr>
          </w:p>
        </w:tc>
      </w:tr>
      <w:tr w:rsidR="00FF3CE8" w:rsidTr="00FF3CE8">
        <w:tc>
          <w:tcPr>
            <w:tcW w:w="3829" w:type="dxa"/>
            <w:tcBorders>
              <w:top w:val="single" w:sz="4" w:space="0" w:color="auto"/>
              <w:left w:val="single" w:sz="4" w:space="0" w:color="auto"/>
              <w:bottom w:val="single" w:sz="4" w:space="0" w:color="auto"/>
              <w:right w:val="single" w:sz="4" w:space="0" w:color="auto"/>
            </w:tcBorders>
            <w:hideMark/>
          </w:tcPr>
          <w:p w:rsidR="00FF3CE8" w:rsidRDefault="00FF3CE8">
            <w:pPr>
              <w:widowControl w:val="0"/>
              <w:spacing w:after="0"/>
              <w:contextualSpacing/>
              <w:rPr>
                <w:rFonts w:ascii="Times New Roman" w:eastAsia="HiddenHorzOCR" w:hAnsi="Times New Roman" w:cs="Times New Roman"/>
                <w:color w:val="000000"/>
                <w:sz w:val="24"/>
                <w:szCs w:val="24"/>
              </w:rPr>
            </w:pPr>
            <w:r>
              <w:rPr>
                <w:rFonts w:ascii="Times New Roman" w:eastAsia="HiddenHorzOCR" w:hAnsi="Times New Roman" w:cs="Times New Roman"/>
                <w:color w:val="000000"/>
                <w:sz w:val="24"/>
                <w:szCs w:val="24"/>
              </w:rPr>
              <w:t xml:space="preserve">12Умение </w:t>
            </w:r>
            <w:proofErr w:type="spellStart"/>
            <w:r>
              <w:rPr>
                <w:rFonts w:ascii="Times New Roman" w:eastAsia="HiddenHorzOCR" w:hAnsi="Times New Roman" w:cs="Times New Roman"/>
                <w:color w:val="000000"/>
                <w:sz w:val="24"/>
                <w:szCs w:val="24"/>
              </w:rPr>
              <w:t>охарактеризоватьвалютное</w:t>
            </w:r>
            <w:proofErr w:type="spellEnd"/>
            <w:r>
              <w:rPr>
                <w:rFonts w:ascii="Times New Roman" w:eastAsia="HiddenHorzOCR" w:hAnsi="Times New Roman" w:cs="Times New Roman"/>
                <w:color w:val="000000"/>
                <w:sz w:val="24"/>
                <w:szCs w:val="24"/>
              </w:rPr>
              <w:t xml:space="preserve"> регулирования и валютный контроль в РФ.</w:t>
            </w:r>
          </w:p>
        </w:tc>
        <w:tc>
          <w:tcPr>
            <w:tcW w:w="1560" w:type="dxa"/>
            <w:tcBorders>
              <w:top w:val="single" w:sz="4" w:space="0" w:color="auto"/>
              <w:left w:val="single" w:sz="4" w:space="0" w:color="auto"/>
              <w:bottom w:val="single" w:sz="4" w:space="0" w:color="auto"/>
              <w:right w:val="single" w:sz="4" w:space="0" w:color="auto"/>
            </w:tcBorders>
            <w:hideMark/>
          </w:tcPr>
          <w:p w:rsidR="00FF3CE8" w:rsidRDefault="00FF3CE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Практическое  занятие</w:t>
            </w:r>
          </w:p>
          <w:p w:rsidR="00FF3CE8" w:rsidRDefault="00FF3CE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№18</w:t>
            </w:r>
          </w:p>
        </w:tc>
        <w:tc>
          <w:tcPr>
            <w:tcW w:w="2266" w:type="dxa"/>
            <w:tcBorders>
              <w:top w:val="single" w:sz="4" w:space="0" w:color="auto"/>
              <w:left w:val="single" w:sz="4" w:space="0" w:color="auto"/>
              <w:bottom w:val="single" w:sz="4" w:space="0" w:color="auto"/>
              <w:right w:val="single" w:sz="4" w:space="0" w:color="auto"/>
            </w:tcBorders>
            <w:hideMark/>
          </w:tcPr>
          <w:p w:rsidR="00FF3CE8" w:rsidRDefault="00FF3CE8">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Вопросы для актуализации знаний по теме 8.2</w:t>
            </w:r>
          </w:p>
          <w:p w:rsidR="00FF3CE8" w:rsidRDefault="00FF3CE8">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Наблюдение </w:t>
            </w:r>
          </w:p>
          <w:p w:rsidR="00FF3CE8" w:rsidRDefault="00FF3CE8">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за ходом</w:t>
            </w:r>
          </w:p>
          <w:p w:rsidR="00FF3CE8" w:rsidRDefault="00FF3CE8">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 выполнения работы на </w:t>
            </w:r>
            <w:proofErr w:type="gramStart"/>
            <w:r>
              <w:rPr>
                <w:rFonts w:ascii="Times New Roman" w:hAnsi="Times New Roman" w:cs="Times New Roman"/>
                <w:color w:val="000000"/>
                <w:sz w:val="24"/>
                <w:szCs w:val="24"/>
              </w:rPr>
              <w:t>практическом</w:t>
            </w:r>
            <w:proofErr w:type="gramEnd"/>
            <w:r>
              <w:rPr>
                <w:rFonts w:ascii="Times New Roman" w:hAnsi="Times New Roman" w:cs="Times New Roman"/>
                <w:color w:val="000000"/>
                <w:sz w:val="24"/>
                <w:szCs w:val="24"/>
              </w:rPr>
              <w:t xml:space="preserve"> </w:t>
            </w:r>
          </w:p>
          <w:p w:rsidR="00FF3CE8" w:rsidRDefault="00FF3CE8">
            <w:pPr>
              <w:spacing w:after="0"/>
              <w:jc w:val="both"/>
              <w:rPr>
                <w:rFonts w:ascii="Times New Roman" w:hAnsi="Times New Roman" w:cs="Times New Roman"/>
                <w:bCs/>
                <w:color w:val="000000"/>
                <w:sz w:val="24"/>
                <w:szCs w:val="24"/>
              </w:rPr>
            </w:pPr>
            <w:proofErr w:type="gramStart"/>
            <w:r>
              <w:rPr>
                <w:rFonts w:ascii="Times New Roman" w:hAnsi="Times New Roman" w:cs="Times New Roman"/>
                <w:color w:val="000000"/>
                <w:sz w:val="24"/>
                <w:szCs w:val="24"/>
              </w:rPr>
              <w:t>занятии</w:t>
            </w:r>
            <w:proofErr w:type="gramEnd"/>
          </w:p>
          <w:p w:rsidR="00FF3CE8" w:rsidRDefault="00FF3CE8">
            <w:pPr>
              <w:spacing w:after="0"/>
              <w:contextualSpacing/>
              <w:rPr>
                <w:rFonts w:ascii="Times New Roman" w:hAnsi="Times New Roman" w:cs="Times New Roman"/>
                <w:bCs/>
                <w:color w:val="000000"/>
                <w:sz w:val="24"/>
                <w:szCs w:val="24"/>
              </w:rPr>
            </w:pPr>
            <w:r>
              <w:rPr>
                <w:rFonts w:ascii="Times New Roman" w:hAnsi="Times New Roman" w:cs="Times New Roman"/>
                <w:color w:val="000000"/>
                <w:sz w:val="24"/>
                <w:szCs w:val="24"/>
              </w:rPr>
              <w:t>(</w:t>
            </w:r>
            <w:r>
              <w:rPr>
                <w:rFonts w:ascii="Times New Roman" w:hAnsi="Times New Roman" w:cs="Times New Roman"/>
                <w:bCs/>
                <w:color w:val="000000"/>
                <w:kern w:val="28"/>
                <w:sz w:val="24"/>
                <w:szCs w:val="24"/>
              </w:rPr>
              <w:t>Решение задач)</w:t>
            </w:r>
          </w:p>
        </w:tc>
        <w:tc>
          <w:tcPr>
            <w:tcW w:w="1985" w:type="dxa"/>
            <w:tcBorders>
              <w:top w:val="single" w:sz="4" w:space="0" w:color="auto"/>
              <w:left w:val="single" w:sz="4" w:space="0" w:color="auto"/>
              <w:bottom w:val="single" w:sz="4" w:space="0" w:color="auto"/>
              <w:right w:val="single" w:sz="4" w:space="0" w:color="auto"/>
            </w:tcBorders>
          </w:tcPr>
          <w:p w:rsidR="00FF3CE8" w:rsidRDefault="00FF3CE8">
            <w:pPr>
              <w:spacing w:after="0"/>
              <w:contextualSpacing/>
              <w:jc w:val="both"/>
              <w:rPr>
                <w:rFonts w:ascii="Times New Roman" w:eastAsia="Calibri" w:hAnsi="Times New Roman" w:cs="Times New Roman"/>
                <w:color w:val="000000"/>
                <w:sz w:val="24"/>
                <w:szCs w:val="24"/>
                <w:highlight w:val="yellow"/>
                <w:lang w:eastAsia="en-US"/>
              </w:rPr>
            </w:pPr>
          </w:p>
        </w:tc>
      </w:tr>
      <w:tr w:rsidR="00FF3CE8" w:rsidTr="00FF3CE8">
        <w:tc>
          <w:tcPr>
            <w:tcW w:w="3829" w:type="dxa"/>
            <w:tcBorders>
              <w:top w:val="single" w:sz="4" w:space="0" w:color="auto"/>
              <w:left w:val="single" w:sz="4" w:space="0" w:color="auto"/>
              <w:bottom w:val="single" w:sz="4" w:space="0" w:color="auto"/>
              <w:right w:val="single" w:sz="4" w:space="0" w:color="auto"/>
            </w:tcBorders>
            <w:hideMark/>
          </w:tcPr>
          <w:p w:rsidR="00FF3CE8" w:rsidRDefault="00FF3CE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1 Знание </w:t>
            </w:r>
            <w:r>
              <w:rPr>
                <w:rFonts w:ascii="Times New Roman" w:eastAsia="HiddenHorzOCR" w:hAnsi="Times New Roman" w:cs="Times New Roman"/>
                <w:color w:val="000000"/>
                <w:sz w:val="24"/>
                <w:szCs w:val="24"/>
              </w:rPr>
              <w:t>основополагающими  экономическими понятиями, теориями, законами и закономерностями; уверенное пользование экономической терминологией и символикой;</w:t>
            </w:r>
          </w:p>
        </w:tc>
        <w:tc>
          <w:tcPr>
            <w:tcW w:w="1560" w:type="dxa"/>
            <w:tcBorders>
              <w:top w:val="single" w:sz="4" w:space="0" w:color="auto"/>
              <w:left w:val="single" w:sz="4" w:space="0" w:color="auto"/>
              <w:bottom w:val="single" w:sz="4" w:space="0" w:color="auto"/>
              <w:right w:val="single" w:sz="4" w:space="0" w:color="auto"/>
            </w:tcBorders>
            <w:hideMark/>
          </w:tcPr>
          <w:p w:rsidR="00FF3CE8" w:rsidRDefault="00FF3CE8">
            <w:pPr>
              <w:spacing w:after="0"/>
              <w:contextualSpacing/>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Тема 1.1.</w:t>
            </w:r>
          </w:p>
        </w:tc>
        <w:tc>
          <w:tcPr>
            <w:tcW w:w="2266" w:type="dxa"/>
            <w:tcBorders>
              <w:top w:val="single" w:sz="4" w:space="0" w:color="auto"/>
              <w:left w:val="single" w:sz="4" w:space="0" w:color="auto"/>
              <w:bottom w:val="nil"/>
              <w:right w:val="single" w:sz="4" w:space="0" w:color="auto"/>
            </w:tcBorders>
            <w:hideMark/>
          </w:tcPr>
          <w:p w:rsidR="00FF3CE8" w:rsidRDefault="00FF3CE8">
            <w:pPr>
              <w:spacing w:after="0"/>
              <w:contextualSpacing/>
              <w:jc w:val="both"/>
              <w:rPr>
                <w:rFonts w:ascii="Times New Roman" w:eastAsia="Calibri" w:hAnsi="Times New Roman" w:cs="Times New Roman"/>
                <w:color w:val="000000"/>
                <w:sz w:val="24"/>
                <w:szCs w:val="24"/>
                <w:lang w:eastAsia="en-US"/>
              </w:rPr>
            </w:pPr>
            <w:r>
              <w:rPr>
                <w:rFonts w:ascii="Times New Roman" w:hAnsi="Times New Roman" w:cs="Times New Roman"/>
                <w:color w:val="000000"/>
                <w:w w:val="98"/>
                <w:sz w:val="24"/>
                <w:szCs w:val="24"/>
              </w:rPr>
              <w:t xml:space="preserve">1.Устный опрос </w:t>
            </w:r>
            <w:r>
              <w:rPr>
                <w:rFonts w:ascii="Times New Roman" w:hAnsi="Times New Roman" w:cs="Times New Roman"/>
                <w:color w:val="000000"/>
                <w:sz w:val="24"/>
                <w:szCs w:val="24"/>
              </w:rPr>
              <w:t>для проверки усвоения нового учебного материала</w:t>
            </w:r>
          </w:p>
        </w:tc>
        <w:tc>
          <w:tcPr>
            <w:tcW w:w="1985" w:type="dxa"/>
            <w:tcBorders>
              <w:top w:val="single" w:sz="4" w:space="0" w:color="auto"/>
              <w:left w:val="single" w:sz="4" w:space="0" w:color="auto"/>
              <w:bottom w:val="single" w:sz="4" w:space="0" w:color="auto"/>
              <w:right w:val="single" w:sz="4" w:space="0" w:color="auto"/>
            </w:tcBorders>
            <w:hideMark/>
          </w:tcPr>
          <w:p w:rsidR="00FF3CE8" w:rsidRDefault="00FF3CE8">
            <w:pPr>
              <w:spacing w:after="0"/>
              <w:contextualSpacing/>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экзамен</w:t>
            </w:r>
          </w:p>
        </w:tc>
      </w:tr>
      <w:tr w:rsidR="00FF3CE8" w:rsidTr="00FF3CE8">
        <w:tc>
          <w:tcPr>
            <w:tcW w:w="3829" w:type="dxa"/>
            <w:vMerge w:val="restart"/>
            <w:tcBorders>
              <w:top w:val="single" w:sz="4" w:space="0" w:color="auto"/>
              <w:left w:val="single" w:sz="4" w:space="0" w:color="auto"/>
              <w:bottom w:val="single" w:sz="4" w:space="0" w:color="auto"/>
              <w:right w:val="single" w:sz="4" w:space="0" w:color="auto"/>
            </w:tcBorders>
          </w:tcPr>
          <w:p w:rsidR="00FF3CE8" w:rsidRDefault="00FF3CE8">
            <w:pPr>
              <w:spacing w:after="0"/>
              <w:contextualSpacing/>
              <w:rPr>
                <w:rFonts w:ascii="Times New Roman" w:hAnsi="Times New Roman" w:cs="Times New Roman"/>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hideMark/>
          </w:tcPr>
          <w:p w:rsidR="00FF3CE8" w:rsidRDefault="00FF3CE8">
            <w:pPr>
              <w:spacing w:after="0"/>
              <w:contextualSpacing/>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Тема 1.2</w:t>
            </w:r>
          </w:p>
        </w:tc>
        <w:tc>
          <w:tcPr>
            <w:tcW w:w="2266" w:type="dxa"/>
            <w:tcBorders>
              <w:top w:val="single" w:sz="4" w:space="0" w:color="auto"/>
              <w:left w:val="single" w:sz="4" w:space="0" w:color="auto"/>
              <w:bottom w:val="nil"/>
              <w:right w:val="single" w:sz="4" w:space="0" w:color="auto"/>
            </w:tcBorders>
            <w:hideMark/>
          </w:tcPr>
          <w:p w:rsidR="00FF3CE8" w:rsidRDefault="00FF3CE8">
            <w:pPr>
              <w:spacing w:after="0"/>
              <w:contextualSpacing/>
              <w:rPr>
                <w:rFonts w:ascii="Times New Roman" w:hAnsi="Times New Roman" w:cs="Times New Roman"/>
                <w:color w:val="000000"/>
                <w:sz w:val="24"/>
                <w:szCs w:val="24"/>
              </w:rPr>
            </w:pPr>
            <w:r>
              <w:rPr>
                <w:rFonts w:ascii="Times New Roman" w:eastAsia="Calibri" w:hAnsi="Times New Roman" w:cs="Times New Roman"/>
                <w:color w:val="000000"/>
                <w:sz w:val="24"/>
                <w:szCs w:val="24"/>
                <w:lang w:eastAsia="en-US"/>
              </w:rPr>
              <w:t xml:space="preserve">1.Тестирование </w:t>
            </w:r>
            <w:r>
              <w:rPr>
                <w:rFonts w:ascii="Times New Roman" w:hAnsi="Times New Roman" w:cs="Times New Roman"/>
                <w:color w:val="000000"/>
                <w:sz w:val="24"/>
                <w:szCs w:val="24"/>
              </w:rPr>
              <w:t>для проверки усвоения нового учебного материала</w:t>
            </w:r>
          </w:p>
          <w:p w:rsidR="00FF3CE8" w:rsidRDefault="00FF3CE8">
            <w:pPr>
              <w:tabs>
                <w:tab w:val="left" w:pos="4200"/>
              </w:tabs>
              <w:spacing w:after="0"/>
              <w:rPr>
                <w:rFonts w:ascii="Times New Roman" w:hAnsi="Times New Roman" w:cs="Times New Roman"/>
                <w:bCs/>
                <w:color w:val="FF0000"/>
                <w:sz w:val="24"/>
                <w:szCs w:val="24"/>
                <w:u w:val="single"/>
              </w:rPr>
            </w:pPr>
            <w:r>
              <w:rPr>
                <w:rFonts w:ascii="Times New Roman" w:eastAsia="Calibri" w:hAnsi="Times New Roman" w:cs="Times New Roman"/>
                <w:color w:val="000000"/>
                <w:sz w:val="24"/>
                <w:szCs w:val="24"/>
                <w:lang w:eastAsia="en-US"/>
              </w:rPr>
              <w:t xml:space="preserve">2.Решение задач </w:t>
            </w:r>
            <w:r>
              <w:rPr>
                <w:rFonts w:ascii="Times New Roman" w:hAnsi="Times New Roman" w:cs="Times New Roman"/>
                <w:sz w:val="24"/>
                <w:szCs w:val="24"/>
              </w:rPr>
              <w:t>для проверки усвоения нового учебного материала</w:t>
            </w:r>
          </w:p>
        </w:tc>
        <w:tc>
          <w:tcPr>
            <w:tcW w:w="1985" w:type="dxa"/>
            <w:vMerge w:val="restart"/>
            <w:tcBorders>
              <w:top w:val="single" w:sz="4" w:space="0" w:color="auto"/>
              <w:left w:val="single" w:sz="4" w:space="0" w:color="auto"/>
              <w:bottom w:val="single" w:sz="4" w:space="0" w:color="auto"/>
              <w:right w:val="single" w:sz="4" w:space="0" w:color="auto"/>
            </w:tcBorders>
          </w:tcPr>
          <w:p w:rsidR="00FF3CE8" w:rsidRDefault="00FF3CE8">
            <w:pPr>
              <w:spacing w:after="0"/>
              <w:contextualSpacing/>
              <w:rPr>
                <w:rFonts w:ascii="Times New Roman" w:eastAsia="Calibri" w:hAnsi="Times New Roman" w:cs="Times New Roman"/>
                <w:color w:val="000000"/>
                <w:sz w:val="24"/>
                <w:szCs w:val="24"/>
                <w:lang w:eastAsia="en-US"/>
              </w:rPr>
            </w:pPr>
          </w:p>
        </w:tc>
      </w:tr>
      <w:tr w:rsidR="00FF3CE8" w:rsidTr="00FF3CE8">
        <w:tc>
          <w:tcPr>
            <w:tcW w:w="3829" w:type="dxa"/>
            <w:vMerge/>
            <w:tcBorders>
              <w:top w:val="single" w:sz="4" w:space="0" w:color="auto"/>
              <w:left w:val="single" w:sz="4" w:space="0" w:color="auto"/>
              <w:bottom w:val="single" w:sz="4" w:space="0" w:color="auto"/>
              <w:right w:val="single" w:sz="4" w:space="0" w:color="auto"/>
            </w:tcBorders>
            <w:vAlign w:val="center"/>
            <w:hideMark/>
          </w:tcPr>
          <w:p w:rsidR="00FF3CE8" w:rsidRDefault="00FF3CE8">
            <w:pPr>
              <w:spacing w:after="0"/>
              <w:rPr>
                <w:rFonts w:ascii="Times New Roman" w:hAnsi="Times New Roman" w:cs="Times New Roman"/>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hideMark/>
          </w:tcPr>
          <w:p w:rsidR="00FF3CE8" w:rsidRDefault="00FF3CE8">
            <w:pPr>
              <w:spacing w:after="0"/>
              <w:contextualSpacing/>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Тема 1.3</w:t>
            </w:r>
          </w:p>
        </w:tc>
        <w:tc>
          <w:tcPr>
            <w:tcW w:w="2266" w:type="dxa"/>
            <w:tcBorders>
              <w:top w:val="single" w:sz="4" w:space="0" w:color="auto"/>
              <w:left w:val="single" w:sz="4" w:space="0" w:color="auto"/>
              <w:bottom w:val="nil"/>
              <w:right w:val="single" w:sz="4" w:space="0" w:color="auto"/>
            </w:tcBorders>
            <w:hideMark/>
          </w:tcPr>
          <w:p w:rsidR="00FF3CE8" w:rsidRDefault="00FF3CE8">
            <w:pPr>
              <w:spacing w:after="0"/>
              <w:contextualSpacing/>
              <w:jc w:val="both"/>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 xml:space="preserve">1.Решение задач </w:t>
            </w:r>
            <w:r>
              <w:rPr>
                <w:rFonts w:ascii="Times New Roman" w:hAnsi="Times New Roman" w:cs="Times New Roman"/>
                <w:color w:val="000000"/>
                <w:sz w:val="24"/>
                <w:szCs w:val="24"/>
              </w:rPr>
              <w:t>для проверки усвоения нового учебного материала</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FF3CE8" w:rsidRDefault="00FF3CE8">
            <w:pPr>
              <w:spacing w:after="0"/>
              <w:rPr>
                <w:rFonts w:ascii="Times New Roman" w:eastAsia="Calibri" w:hAnsi="Times New Roman" w:cs="Times New Roman"/>
                <w:color w:val="000000"/>
                <w:sz w:val="24"/>
                <w:szCs w:val="24"/>
                <w:lang w:eastAsia="en-US"/>
              </w:rPr>
            </w:pPr>
          </w:p>
        </w:tc>
      </w:tr>
      <w:tr w:rsidR="00FF3CE8" w:rsidTr="00FF3CE8">
        <w:tc>
          <w:tcPr>
            <w:tcW w:w="3829" w:type="dxa"/>
            <w:vMerge/>
            <w:tcBorders>
              <w:top w:val="single" w:sz="4" w:space="0" w:color="auto"/>
              <w:left w:val="single" w:sz="4" w:space="0" w:color="auto"/>
              <w:bottom w:val="single" w:sz="4" w:space="0" w:color="auto"/>
              <w:right w:val="single" w:sz="4" w:space="0" w:color="auto"/>
            </w:tcBorders>
            <w:vAlign w:val="center"/>
            <w:hideMark/>
          </w:tcPr>
          <w:p w:rsidR="00FF3CE8" w:rsidRDefault="00FF3CE8">
            <w:pPr>
              <w:spacing w:after="0"/>
              <w:rPr>
                <w:rFonts w:ascii="Times New Roman" w:hAnsi="Times New Roman" w:cs="Times New Roman"/>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hideMark/>
          </w:tcPr>
          <w:p w:rsidR="00FF3CE8" w:rsidRDefault="00FF3CE8">
            <w:pPr>
              <w:spacing w:after="0"/>
              <w:contextualSpacing/>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Тема 1.4</w:t>
            </w:r>
          </w:p>
        </w:tc>
        <w:tc>
          <w:tcPr>
            <w:tcW w:w="2266" w:type="dxa"/>
            <w:tcBorders>
              <w:top w:val="single" w:sz="4" w:space="0" w:color="auto"/>
              <w:left w:val="single" w:sz="4" w:space="0" w:color="auto"/>
              <w:bottom w:val="nil"/>
              <w:right w:val="single" w:sz="4" w:space="0" w:color="auto"/>
            </w:tcBorders>
            <w:hideMark/>
          </w:tcPr>
          <w:p w:rsidR="00FF3CE8" w:rsidRDefault="00FF3CE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1.Работа по карточкам для проверки усвоения </w:t>
            </w:r>
            <w:r>
              <w:rPr>
                <w:rFonts w:ascii="Times New Roman" w:hAnsi="Times New Roman" w:cs="Times New Roman"/>
                <w:color w:val="000000"/>
                <w:sz w:val="24"/>
                <w:szCs w:val="24"/>
              </w:rPr>
              <w:lastRenderedPageBreak/>
              <w:t>нового учебного</w:t>
            </w:r>
          </w:p>
          <w:p w:rsidR="00FF3CE8" w:rsidRDefault="00FF3CE8">
            <w:pPr>
              <w:spacing w:after="0"/>
              <w:contextualSpacing/>
              <w:jc w:val="both"/>
              <w:rPr>
                <w:rFonts w:ascii="Times New Roman" w:hAnsi="Times New Roman" w:cs="Times New Roman"/>
                <w:sz w:val="24"/>
                <w:szCs w:val="24"/>
              </w:rPr>
            </w:pPr>
            <w:r>
              <w:rPr>
                <w:rFonts w:ascii="Times New Roman" w:hAnsi="Times New Roman" w:cs="Times New Roman"/>
                <w:sz w:val="24"/>
                <w:szCs w:val="24"/>
              </w:rPr>
              <w:t>Решение задач для проверки усвоения нового учебного материала.</w:t>
            </w:r>
          </w:p>
          <w:p w:rsidR="00FF3CE8" w:rsidRDefault="00FF3CE8">
            <w:pPr>
              <w:spacing w:after="0"/>
              <w:contextualSpacing/>
              <w:jc w:val="both"/>
              <w:rPr>
                <w:rFonts w:ascii="Times New Roman" w:eastAsia="Calibri" w:hAnsi="Times New Roman" w:cs="Times New Roman"/>
                <w:color w:val="000000"/>
                <w:sz w:val="24"/>
                <w:szCs w:val="24"/>
                <w:lang w:eastAsia="en-US"/>
              </w:rPr>
            </w:pPr>
            <w:r>
              <w:rPr>
                <w:rFonts w:ascii="Times New Roman" w:hAnsi="Times New Roman" w:cs="Times New Roman"/>
                <w:sz w:val="24"/>
                <w:szCs w:val="24"/>
              </w:rPr>
              <w:t>Оценка самостоятельной работы по подготовке рефератов по т</w:t>
            </w:r>
            <w:r>
              <w:rPr>
                <w:rFonts w:ascii="Times New Roman" w:hAnsi="Times New Roman"/>
                <w:sz w:val="24"/>
                <w:szCs w:val="24"/>
              </w:rPr>
              <w:t>еме 1.4</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FF3CE8" w:rsidRDefault="00FF3CE8">
            <w:pPr>
              <w:spacing w:after="0"/>
              <w:rPr>
                <w:rFonts w:ascii="Times New Roman" w:eastAsia="Calibri" w:hAnsi="Times New Roman" w:cs="Times New Roman"/>
                <w:color w:val="000000"/>
                <w:sz w:val="24"/>
                <w:szCs w:val="24"/>
                <w:lang w:eastAsia="en-US"/>
              </w:rPr>
            </w:pPr>
          </w:p>
        </w:tc>
      </w:tr>
      <w:tr w:rsidR="00FF3CE8" w:rsidTr="00FF3CE8">
        <w:tc>
          <w:tcPr>
            <w:tcW w:w="3829" w:type="dxa"/>
            <w:vMerge/>
            <w:tcBorders>
              <w:top w:val="single" w:sz="4" w:space="0" w:color="auto"/>
              <w:left w:val="single" w:sz="4" w:space="0" w:color="auto"/>
              <w:bottom w:val="single" w:sz="4" w:space="0" w:color="auto"/>
              <w:right w:val="single" w:sz="4" w:space="0" w:color="auto"/>
            </w:tcBorders>
            <w:vAlign w:val="center"/>
            <w:hideMark/>
          </w:tcPr>
          <w:p w:rsidR="00FF3CE8" w:rsidRDefault="00FF3CE8">
            <w:pPr>
              <w:spacing w:after="0"/>
              <w:rPr>
                <w:rFonts w:ascii="Times New Roman" w:hAnsi="Times New Roman" w:cs="Times New Roman"/>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tcPr>
          <w:p w:rsidR="00FF3CE8" w:rsidRDefault="00FF3CE8">
            <w:pPr>
              <w:spacing w:after="0"/>
              <w:contextualSpacing/>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Тема 2.1</w:t>
            </w:r>
          </w:p>
          <w:p w:rsidR="00FF3CE8" w:rsidRDefault="00FF3CE8">
            <w:pPr>
              <w:spacing w:after="0"/>
              <w:contextualSpacing/>
              <w:rPr>
                <w:rFonts w:ascii="Times New Roman" w:eastAsia="Calibri" w:hAnsi="Times New Roman" w:cs="Times New Roman"/>
                <w:color w:val="000000"/>
                <w:sz w:val="24"/>
                <w:szCs w:val="24"/>
                <w:lang w:eastAsia="en-US"/>
              </w:rPr>
            </w:pPr>
          </w:p>
        </w:tc>
        <w:tc>
          <w:tcPr>
            <w:tcW w:w="2266" w:type="dxa"/>
            <w:tcBorders>
              <w:top w:val="single" w:sz="4" w:space="0" w:color="auto"/>
              <w:left w:val="single" w:sz="4" w:space="0" w:color="auto"/>
              <w:bottom w:val="nil"/>
              <w:right w:val="single" w:sz="4" w:space="0" w:color="auto"/>
            </w:tcBorders>
            <w:hideMark/>
          </w:tcPr>
          <w:p w:rsidR="00FF3CE8" w:rsidRDefault="00FF3CE8">
            <w:pPr>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1.Устный опрос для проверки усвоения нового учебного материала</w:t>
            </w:r>
          </w:p>
          <w:p w:rsidR="00FF3CE8" w:rsidRDefault="00FF3CE8">
            <w:pPr>
              <w:spacing w:after="0"/>
              <w:contextualSpacing/>
              <w:jc w:val="both"/>
              <w:rPr>
                <w:rFonts w:ascii="Times New Roman" w:eastAsia="Calibri" w:hAnsi="Times New Roman" w:cs="Times New Roman"/>
                <w:color w:val="000000"/>
                <w:sz w:val="24"/>
                <w:szCs w:val="24"/>
                <w:lang w:eastAsia="en-US"/>
              </w:rPr>
            </w:pPr>
            <w:r>
              <w:rPr>
                <w:rFonts w:ascii="Times New Roman" w:hAnsi="Times New Roman" w:cs="Times New Roman"/>
                <w:color w:val="000000"/>
                <w:sz w:val="24"/>
                <w:szCs w:val="24"/>
              </w:rPr>
              <w:t>2.Тестирование для проверки усвоения нового учебного материала</w:t>
            </w:r>
          </w:p>
          <w:p w:rsidR="00FF3CE8" w:rsidRDefault="00FF3CE8">
            <w:pPr>
              <w:widowControl w:val="0"/>
              <w:autoSpaceDE w:val="0"/>
              <w:autoSpaceDN w:val="0"/>
              <w:adjustRightInd w:val="0"/>
              <w:spacing w:after="0" w:line="322" w:lineRule="exact"/>
              <w:ind w:right="-20"/>
              <w:contextualSpacing/>
              <w:rPr>
                <w:rFonts w:ascii="Times New Roman" w:hAnsi="Times New Roman" w:cs="Times New Roman"/>
                <w:color w:val="000000"/>
                <w:sz w:val="24"/>
                <w:szCs w:val="24"/>
              </w:rPr>
            </w:pPr>
            <w:r>
              <w:rPr>
                <w:rFonts w:ascii="Times New Roman" w:hAnsi="Times New Roman" w:cs="Times New Roman"/>
                <w:color w:val="000000"/>
                <w:sz w:val="24"/>
                <w:szCs w:val="24"/>
              </w:rPr>
              <w:t>3.Решение задач для проверки усвоения нового учебного материала</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FF3CE8" w:rsidRDefault="00FF3CE8">
            <w:pPr>
              <w:spacing w:after="0"/>
              <w:rPr>
                <w:rFonts w:ascii="Times New Roman" w:eastAsia="Calibri" w:hAnsi="Times New Roman" w:cs="Times New Roman"/>
                <w:color w:val="000000"/>
                <w:sz w:val="24"/>
                <w:szCs w:val="24"/>
                <w:lang w:eastAsia="en-US"/>
              </w:rPr>
            </w:pPr>
          </w:p>
        </w:tc>
      </w:tr>
      <w:tr w:rsidR="00FF3CE8" w:rsidTr="00FF3CE8">
        <w:tc>
          <w:tcPr>
            <w:tcW w:w="3829" w:type="dxa"/>
            <w:vMerge/>
            <w:tcBorders>
              <w:top w:val="single" w:sz="4" w:space="0" w:color="auto"/>
              <w:left w:val="single" w:sz="4" w:space="0" w:color="auto"/>
              <w:bottom w:val="single" w:sz="4" w:space="0" w:color="auto"/>
              <w:right w:val="single" w:sz="4" w:space="0" w:color="auto"/>
            </w:tcBorders>
            <w:vAlign w:val="center"/>
            <w:hideMark/>
          </w:tcPr>
          <w:p w:rsidR="00FF3CE8" w:rsidRDefault="00FF3CE8">
            <w:pPr>
              <w:spacing w:after="0"/>
              <w:rPr>
                <w:rFonts w:ascii="Times New Roman" w:hAnsi="Times New Roman" w:cs="Times New Roman"/>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tcPr>
          <w:p w:rsidR="00FF3CE8" w:rsidRDefault="00FF3CE8">
            <w:pPr>
              <w:spacing w:after="0"/>
              <w:contextualSpacing/>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Тема 2.2</w:t>
            </w:r>
          </w:p>
          <w:p w:rsidR="00FF3CE8" w:rsidRDefault="00FF3CE8">
            <w:pPr>
              <w:spacing w:after="0"/>
              <w:contextualSpacing/>
              <w:rPr>
                <w:rFonts w:ascii="Times New Roman" w:eastAsia="Calibri" w:hAnsi="Times New Roman" w:cs="Times New Roman"/>
                <w:color w:val="000000"/>
                <w:sz w:val="24"/>
                <w:szCs w:val="24"/>
                <w:lang w:eastAsia="en-US"/>
              </w:rPr>
            </w:pPr>
          </w:p>
        </w:tc>
        <w:tc>
          <w:tcPr>
            <w:tcW w:w="2266" w:type="dxa"/>
            <w:tcBorders>
              <w:top w:val="single" w:sz="4" w:space="0" w:color="auto"/>
              <w:left w:val="single" w:sz="4" w:space="0" w:color="auto"/>
              <w:bottom w:val="nil"/>
              <w:right w:val="single" w:sz="4" w:space="0" w:color="auto"/>
            </w:tcBorders>
            <w:hideMark/>
          </w:tcPr>
          <w:p w:rsidR="00FF3CE8" w:rsidRDefault="00FF3CE8">
            <w:pPr>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1.Тестирование для проверки усвоения нового учебного материала</w:t>
            </w:r>
          </w:p>
          <w:p w:rsidR="00FF3CE8" w:rsidRDefault="00FF3CE8">
            <w:pPr>
              <w:widowControl w:val="0"/>
              <w:autoSpaceDE w:val="0"/>
              <w:autoSpaceDN w:val="0"/>
              <w:adjustRightInd w:val="0"/>
              <w:spacing w:after="0" w:line="322" w:lineRule="exact"/>
              <w:ind w:right="-20"/>
              <w:contextualSpacing/>
              <w:rPr>
                <w:rFonts w:ascii="Times New Roman" w:hAnsi="Times New Roman" w:cs="Times New Roman"/>
                <w:color w:val="000000"/>
                <w:sz w:val="24"/>
                <w:szCs w:val="24"/>
              </w:rPr>
            </w:pPr>
            <w:r>
              <w:rPr>
                <w:rFonts w:ascii="Times New Roman" w:hAnsi="Times New Roman" w:cs="Times New Roman"/>
                <w:color w:val="000000"/>
                <w:sz w:val="24"/>
                <w:szCs w:val="24"/>
              </w:rPr>
              <w:t>2.Решение задач для проверки усвоения нового учебного материала</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FF3CE8" w:rsidRDefault="00FF3CE8">
            <w:pPr>
              <w:spacing w:after="0"/>
              <w:rPr>
                <w:rFonts w:ascii="Times New Roman" w:eastAsia="Calibri" w:hAnsi="Times New Roman" w:cs="Times New Roman"/>
                <w:color w:val="000000"/>
                <w:sz w:val="24"/>
                <w:szCs w:val="24"/>
                <w:lang w:eastAsia="en-US"/>
              </w:rPr>
            </w:pPr>
          </w:p>
        </w:tc>
      </w:tr>
      <w:tr w:rsidR="00FF3CE8" w:rsidTr="00FF3CE8">
        <w:tc>
          <w:tcPr>
            <w:tcW w:w="3829" w:type="dxa"/>
            <w:vMerge/>
            <w:tcBorders>
              <w:top w:val="single" w:sz="4" w:space="0" w:color="auto"/>
              <w:left w:val="single" w:sz="4" w:space="0" w:color="auto"/>
              <w:bottom w:val="single" w:sz="4" w:space="0" w:color="auto"/>
              <w:right w:val="single" w:sz="4" w:space="0" w:color="auto"/>
            </w:tcBorders>
            <w:vAlign w:val="center"/>
            <w:hideMark/>
          </w:tcPr>
          <w:p w:rsidR="00FF3CE8" w:rsidRDefault="00FF3CE8">
            <w:pPr>
              <w:spacing w:after="0"/>
              <w:rPr>
                <w:rFonts w:ascii="Times New Roman" w:hAnsi="Times New Roman" w:cs="Times New Roman"/>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tcPr>
          <w:p w:rsidR="00FF3CE8" w:rsidRDefault="00FF3CE8">
            <w:pPr>
              <w:spacing w:after="0"/>
              <w:contextualSpacing/>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Тема 3.1</w:t>
            </w:r>
          </w:p>
          <w:p w:rsidR="00FF3CE8" w:rsidRDefault="00FF3CE8">
            <w:pPr>
              <w:spacing w:after="0"/>
              <w:contextualSpacing/>
              <w:rPr>
                <w:rFonts w:ascii="Times New Roman" w:eastAsia="Calibri" w:hAnsi="Times New Roman" w:cs="Times New Roman"/>
                <w:color w:val="000000"/>
                <w:sz w:val="24"/>
                <w:szCs w:val="24"/>
                <w:lang w:eastAsia="en-US"/>
              </w:rPr>
            </w:pPr>
          </w:p>
        </w:tc>
        <w:tc>
          <w:tcPr>
            <w:tcW w:w="2266" w:type="dxa"/>
            <w:tcBorders>
              <w:top w:val="single" w:sz="4" w:space="0" w:color="auto"/>
              <w:left w:val="single" w:sz="4" w:space="0" w:color="auto"/>
              <w:bottom w:val="nil"/>
              <w:right w:val="single" w:sz="4" w:space="0" w:color="auto"/>
            </w:tcBorders>
            <w:hideMark/>
          </w:tcPr>
          <w:p w:rsidR="00FF3CE8" w:rsidRDefault="00FF3CE8">
            <w:pPr>
              <w:spacing w:after="0"/>
              <w:contextualSpacing/>
              <w:jc w:val="both"/>
              <w:rPr>
                <w:rFonts w:ascii="Times New Roman" w:eastAsia="Calibri" w:hAnsi="Times New Roman" w:cs="Times New Roman"/>
                <w:color w:val="000000"/>
                <w:sz w:val="24"/>
                <w:szCs w:val="24"/>
                <w:lang w:eastAsia="en-US"/>
              </w:rPr>
            </w:pPr>
            <w:r>
              <w:rPr>
                <w:rFonts w:ascii="Times New Roman" w:hAnsi="Times New Roman" w:cs="Times New Roman"/>
                <w:color w:val="000000"/>
                <w:sz w:val="24"/>
                <w:szCs w:val="24"/>
              </w:rPr>
              <w:t>1.Тестирование для проверки усвоения нового учебного материала</w:t>
            </w:r>
          </w:p>
          <w:p w:rsidR="00FF3CE8" w:rsidRDefault="00FF3CE8">
            <w:pPr>
              <w:widowControl w:val="0"/>
              <w:autoSpaceDE w:val="0"/>
              <w:autoSpaceDN w:val="0"/>
              <w:adjustRightInd w:val="0"/>
              <w:spacing w:after="0" w:line="322" w:lineRule="exact"/>
              <w:ind w:right="-20"/>
              <w:contextualSpacing/>
              <w:rPr>
                <w:rFonts w:ascii="Times New Roman" w:hAnsi="Times New Roman" w:cs="Times New Roman"/>
                <w:color w:val="000000"/>
                <w:sz w:val="24"/>
                <w:szCs w:val="24"/>
              </w:rPr>
            </w:pPr>
            <w:r>
              <w:rPr>
                <w:rFonts w:ascii="Times New Roman" w:hAnsi="Times New Roman" w:cs="Times New Roman"/>
                <w:color w:val="000000"/>
                <w:sz w:val="24"/>
                <w:szCs w:val="24"/>
              </w:rPr>
              <w:t>2.Решение задач для проверки усвоения нового учебного материала</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FF3CE8" w:rsidRDefault="00FF3CE8">
            <w:pPr>
              <w:spacing w:after="0"/>
              <w:rPr>
                <w:rFonts w:ascii="Times New Roman" w:eastAsia="Calibri" w:hAnsi="Times New Roman" w:cs="Times New Roman"/>
                <w:color w:val="000000"/>
                <w:sz w:val="24"/>
                <w:szCs w:val="24"/>
                <w:lang w:eastAsia="en-US"/>
              </w:rPr>
            </w:pPr>
          </w:p>
        </w:tc>
      </w:tr>
      <w:tr w:rsidR="00FF3CE8" w:rsidTr="00FF3CE8">
        <w:tc>
          <w:tcPr>
            <w:tcW w:w="3829" w:type="dxa"/>
            <w:vMerge/>
            <w:tcBorders>
              <w:top w:val="single" w:sz="4" w:space="0" w:color="auto"/>
              <w:left w:val="single" w:sz="4" w:space="0" w:color="auto"/>
              <w:bottom w:val="single" w:sz="4" w:space="0" w:color="auto"/>
              <w:right w:val="single" w:sz="4" w:space="0" w:color="auto"/>
            </w:tcBorders>
            <w:vAlign w:val="center"/>
            <w:hideMark/>
          </w:tcPr>
          <w:p w:rsidR="00FF3CE8" w:rsidRDefault="00FF3CE8">
            <w:pPr>
              <w:spacing w:after="0"/>
              <w:rPr>
                <w:rFonts w:ascii="Times New Roman" w:hAnsi="Times New Roman" w:cs="Times New Roman"/>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tcPr>
          <w:p w:rsidR="00FF3CE8" w:rsidRDefault="00FF3CE8">
            <w:pPr>
              <w:spacing w:after="0"/>
              <w:contextualSpacing/>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Тема 4.1</w:t>
            </w:r>
          </w:p>
          <w:p w:rsidR="00FF3CE8" w:rsidRDefault="00FF3CE8">
            <w:pPr>
              <w:spacing w:after="0"/>
              <w:contextualSpacing/>
              <w:rPr>
                <w:rFonts w:ascii="Times New Roman" w:eastAsia="Calibri" w:hAnsi="Times New Roman" w:cs="Times New Roman"/>
                <w:color w:val="000000"/>
                <w:sz w:val="24"/>
                <w:szCs w:val="24"/>
                <w:lang w:eastAsia="en-US"/>
              </w:rPr>
            </w:pPr>
          </w:p>
        </w:tc>
        <w:tc>
          <w:tcPr>
            <w:tcW w:w="2266" w:type="dxa"/>
            <w:tcBorders>
              <w:top w:val="single" w:sz="4" w:space="0" w:color="auto"/>
              <w:left w:val="single" w:sz="4" w:space="0" w:color="auto"/>
              <w:bottom w:val="nil"/>
              <w:right w:val="single" w:sz="4" w:space="0" w:color="auto"/>
            </w:tcBorders>
            <w:hideMark/>
          </w:tcPr>
          <w:p w:rsidR="00FF3CE8" w:rsidRDefault="00FF3CE8">
            <w:pPr>
              <w:spacing w:after="0"/>
              <w:contextualSpacing/>
              <w:jc w:val="both"/>
              <w:rPr>
                <w:rFonts w:ascii="Times New Roman" w:eastAsia="Calibri" w:hAnsi="Times New Roman" w:cs="Times New Roman"/>
                <w:color w:val="000000"/>
                <w:sz w:val="24"/>
                <w:szCs w:val="24"/>
                <w:lang w:eastAsia="en-US"/>
              </w:rPr>
            </w:pPr>
            <w:r>
              <w:rPr>
                <w:rFonts w:ascii="Times New Roman" w:hAnsi="Times New Roman" w:cs="Times New Roman"/>
                <w:color w:val="000000"/>
                <w:sz w:val="24"/>
                <w:szCs w:val="24"/>
              </w:rPr>
              <w:t>1.Блиц- опрос для проверки усвоения нового учебного материала</w:t>
            </w:r>
          </w:p>
          <w:p w:rsidR="00FF3CE8" w:rsidRDefault="00FF3CE8">
            <w:pPr>
              <w:spacing w:after="0"/>
              <w:contextualSpacing/>
              <w:jc w:val="both"/>
              <w:rPr>
                <w:rFonts w:ascii="Times New Roman" w:eastAsia="Calibri" w:hAnsi="Times New Roman" w:cs="Times New Roman"/>
                <w:color w:val="000000"/>
                <w:sz w:val="24"/>
                <w:szCs w:val="24"/>
                <w:lang w:eastAsia="en-US"/>
              </w:rPr>
            </w:pPr>
            <w:r>
              <w:rPr>
                <w:rFonts w:ascii="Times New Roman" w:hAnsi="Times New Roman" w:cs="Times New Roman"/>
                <w:color w:val="000000"/>
                <w:sz w:val="24"/>
                <w:szCs w:val="24"/>
              </w:rPr>
              <w:lastRenderedPageBreak/>
              <w:t>2.Решение задач для проверки усвоения нового учебного материала</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FF3CE8" w:rsidRDefault="00FF3CE8">
            <w:pPr>
              <w:spacing w:after="0"/>
              <w:rPr>
                <w:rFonts w:ascii="Times New Roman" w:eastAsia="Calibri" w:hAnsi="Times New Roman" w:cs="Times New Roman"/>
                <w:color w:val="000000"/>
                <w:sz w:val="24"/>
                <w:szCs w:val="24"/>
                <w:lang w:eastAsia="en-US"/>
              </w:rPr>
            </w:pPr>
          </w:p>
        </w:tc>
      </w:tr>
      <w:tr w:rsidR="00FF3CE8" w:rsidTr="00FF3CE8">
        <w:tc>
          <w:tcPr>
            <w:tcW w:w="3829" w:type="dxa"/>
            <w:tcBorders>
              <w:top w:val="single" w:sz="4" w:space="0" w:color="auto"/>
              <w:left w:val="single" w:sz="4" w:space="0" w:color="auto"/>
              <w:bottom w:val="single" w:sz="4" w:space="0" w:color="auto"/>
              <w:right w:val="single" w:sz="4" w:space="0" w:color="auto"/>
            </w:tcBorders>
            <w:hideMark/>
          </w:tcPr>
          <w:p w:rsidR="00FF3CE8" w:rsidRDefault="00FF3CE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2 Знание факторов влияющих на формирование цены на рынке</w:t>
            </w:r>
          </w:p>
        </w:tc>
        <w:tc>
          <w:tcPr>
            <w:tcW w:w="1560" w:type="dxa"/>
            <w:tcBorders>
              <w:top w:val="single" w:sz="4" w:space="0" w:color="auto"/>
              <w:left w:val="single" w:sz="4" w:space="0" w:color="auto"/>
              <w:bottom w:val="single" w:sz="4" w:space="0" w:color="auto"/>
              <w:right w:val="single" w:sz="4" w:space="0" w:color="auto"/>
            </w:tcBorders>
          </w:tcPr>
          <w:p w:rsidR="00FF3CE8" w:rsidRDefault="00FF3CE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Тема 1.3</w:t>
            </w:r>
          </w:p>
          <w:p w:rsidR="00FF3CE8" w:rsidRDefault="00FF3CE8">
            <w:pPr>
              <w:spacing w:after="0"/>
              <w:contextualSpacing/>
              <w:rPr>
                <w:rFonts w:ascii="Times New Roman" w:hAnsi="Times New Roman" w:cs="Times New Roman"/>
                <w:color w:val="000000"/>
                <w:sz w:val="24"/>
                <w:szCs w:val="24"/>
              </w:rPr>
            </w:pPr>
          </w:p>
        </w:tc>
        <w:tc>
          <w:tcPr>
            <w:tcW w:w="2266" w:type="dxa"/>
            <w:tcBorders>
              <w:top w:val="nil"/>
              <w:left w:val="single" w:sz="4" w:space="0" w:color="auto"/>
              <w:bottom w:val="single" w:sz="4" w:space="0" w:color="auto"/>
              <w:right w:val="single" w:sz="4" w:space="0" w:color="auto"/>
            </w:tcBorders>
            <w:hideMark/>
          </w:tcPr>
          <w:p w:rsidR="00FF3CE8" w:rsidRDefault="00FF3CE8">
            <w:pPr>
              <w:spacing w:after="0"/>
              <w:contextualSpacing/>
              <w:jc w:val="both"/>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 xml:space="preserve">1.Решение задач </w:t>
            </w:r>
            <w:r>
              <w:rPr>
                <w:rFonts w:ascii="Times New Roman" w:hAnsi="Times New Roman" w:cs="Times New Roman"/>
                <w:color w:val="000000"/>
                <w:sz w:val="24"/>
                <w:szCs w:val="24"/>
              </w:rPr>
              <w:t>для проверки усвоения нового учебного материала</w:t>
            </w:r>
          </w:p>
        </w:tc>
        <w:tc>
          <w:tcPr>
            <w:tcW w:w="1985" w:type="dxa"/>
            <w:tcBorders>
              <w:top w:val="single" w:sz="4" w:space="0" w:color="auto"/>
              <w:left w:val="single" w:sz="4" w:space="0" w:color="auto"/>
              <w:bottom w:val="single" w:sz="4" w:space="0" w:color="auto"/>
              <w:right w:val="single" w:sz="4" w:space="0" w:color="auto"/>
            </w:tcBorders>
            <w:hideMark/>
          </w:tcPr>
          <w:p w:rsidR="00FF3CE8" w:rsidRDefault="00FF3CE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экзамен</w:t>
            </w:r>
          </w:p>
        </w:tc>
      </w:tr>
      <w:tr w:rsidR="00FF3CE8" w:rsidTr="00FF3CE8">
        <w:tc>
          <w:tcPr>
            <w:tcW w:w="3829" w:type="dxa"/>
            <w:tcBorders>
              <w:top w:val="single" w:sz="4" w:space="0" w:color="auto"/>
              <w:left w:val="single" w:sz="4" w:space="0" w:color="auto"/>
              <w:bottom w:val="single" w:sz="4" w:space="0" w:color="auto"/>
              <w:right w:val="single" w:sz="4" w:space="0" w:color="auto"/>
            </w:tcBorders>
          </w:tcPr>
          <w:p w:rsidR="00FF3CE8" w:rsidRDefault="00FF3CE8">
            <w:pPr>
              <w:spacing w:after="0"/>
              <w:contextualSpacing/>
              <w:rPr>
                <w:rFonts w:ascii="Times New Roman" w:hAnsi="Times New Roman" w:cs="Times New Roman"/>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hideMark/>
          </w:tcPr>
          <w:p w:rsidR="00FF3CE8" w:rsidRDefault="00FF3CE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Тема 4.2</w:t>
            </w:r>
          </w:p>
        </w:tc>
        <w:tc>
          <w:tcPr>
            <w:tcW w:w="2266" w:type="dxa"/>
            <w:tcBorders>
              <w:top w:val="nil"/>
              <w:left w:val="single" w:sz="4" w:space="0" w:color="auto"/>
              <w:bottom w:val="single" w:sz="4" w:space="0" w:color="auto"/>
              <w:right w:val="single" w:sz="4" w:space="0" w:color="auto"/>
            </w:tcBorders>
            <w:hideMark/>
          </w:tcPr>
          <w:p w:rsidR="00FF3CE8" w:rsidRDefault="00FF3CE8">
            <w:pPr>
              <w:spacing w:after="0"/>
              <w:contextualSpacing/>
              <w:rPr>
                <w:rFonts w:ascii="Times New Roman" w:hAnsi="Times New Roman" w:cs="Times New Roman"/>
                <w:color w:val="000000"/>
                <w:sz w:val="24"/>
                <w:szCs w:val="24"/>
              </w:rPr>
            </w:pPr>
            <w:r>
              <w:rPr>
                <w:rFonts w:ascii="Times New Roman" w:hAnsi="Times New Roman" w:cs="Times New Roman"/>
                <w:bCs/>
                <w:color w:val="000000"/>
                <w:sz w:val="24"/>
                <w:szCs w:val="24"/>
              </w:rPr>
              <w:t xml:space="preserve">1.Решение ситуационных задач      </w:t>
            </w:r>
            <w:r>
              <w:rPr>
                <w:rFonts w:ascii="Times New Roman" w:hAnsi="Times New Roman" w:cs="Times New Roman"/>
                <w:color w:val="000000"/>
                <w:sz w:val="24"/>
                <w:szCs w:val="24"/>
              </w:rPr>
              <w:t>для проверки усвоения нового учебного материала</w:t>
            </w:r>
          </w:p>
          <w:p w:rsidR="00FF3CE8" w:rsidRDefault="00FF3CE8">
            <w:pPr>
              <w:spacing w:after="0"/>
              <w:contextualSpacing/>
              <w:rPr>
                <w:rFonts w:ascii="Times New Roman" w:hAnsi="Times New Roman" w:cs="Times New Roman"/>
                <w:color w:val="000000"/>
                <w:sz w:val="24"/>
                <w:szCs w:val="24"/>
              </w:rPr>
            </w:pPr>
            <w:r>
              <w:rPr>
                <w:rFonts w:ascii="Times New Roman" w:hAnsi="Times New Roman" w:cs="Times New Roman"/>
                <w:sz w:val="24"/>
                <w:szCs w:val="24"/>
              </w:rPr>
              <w:t>2.Оценка самостоятельной работы по подготовке рефератов по т</w:t>
            </w:r>
            <w:r>
              <w:rPr>
                <w:rFonts w:ascii="Times New Roman" w:hAnsi="Times New Roman"/>
                <w:sz w:val="24"/>
                <w:szCs w:val="24"/>
              </w:rPr>
              <w:t>еме 4.3</w:t>
            </w:r>
          </w:p>
        </w:tc>
        <w:tc>
          <w:tcPr>
            <w:tcW w:w="1985" w:type="dxa"/>
            <w:tcBorders>
              <w:top w:val="single" w:sz="4" w:space="0" w:color="auto"/>
              <w:left w:val="single" w:sz="4" w:space="0" w:color="auto"/>
              <w:bottom w:val="single" w:sz="4" w:space="0" w:color="auto"/>
              <w:right w:val="single" w:sz="4" w:space="0" w:color="auto"/>
            </w:tcBorders>
          </w:tcPr>
          <w:p w:rsidR="00FF3CE8" w:rsidRDefault="00FF3CE8">
            <w:pPr>
              <w:spacing w:after="0"/>
              <w:contextualSpacing/>
              <w:rPr>
                <w:rFonts w:ascii="Times New Roman" w:hAnsi="Times New Roman" w:cs="Times New Roman"/>
                <w:color w:val="000000"/>
                <w:sz w:val="24"/>
                <w:szCs w:val="24"/>
              </w:rPr>
            </w:pPr>
          </w:p>
        </w:tc>
      </w:tr>
      <w:tr w:rsidR="00FF3CE8" w:rsidTr="00FF3CE8">
        <w:tc>
          <w:tcPr>
            <w:tcW w:w="3829" w:type="dxa"/>
            <w:tcBorders>
              <w:top w:val="single" w:sz="4" w:space="0" w:color="auto"/>
              <w:left w:val="single" w:sz="4" w:space="0" w:color="auto"/>
              <w:bottom w:val="single" w:sz="4" w:space="0" w:color="auto"/>
              <w:right w:val="single" w:sz="4" w:space="0" w:color="auto"/>
            </w:tcBorders>
            <w:hideMark/>
          </w:tcPr>
          <w:p w:rsidR="00FF3CE8" w:rsidRDefault="00FF3CE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3 Знание основных принципов налогообложения, видов налоговых платежей, ценных бумаг, сущность и функции денег;</w:t>
            </w:r>
          </w:p>
        </w:tc>
        <w:tc>
          <w:tcPr>
            <w:tcW w:w="1560" w:type="dxa"/>
            <w:tcBorders>
              <w:top w:val="single" w:sz="4" w:space="0" w:color="auto"/>
              <w:left w:val="single" w:sz="4" w:space="0" w:color="auto"/>
              <w:bottom w:val="single" w:sz="4" w:space="0" w:color="auto"/>
              <w:right w:val="single" w:sz="4" w:space="0" w:color="auto"/>
            </w:tcBorders>
          </w:tcPr>
          <w:p w:rsidR="00FF3CE8" w:rsidRDefault="00FF3CE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Тема 1.1</w:t>
            </w:r>
          </w:p>
          <w:p w:rsidR="00FF3CE8" w:rsidRDefault="00FF3CE8">
            <w:pPr>
              <w:spacing w:after="0"/>
              <w:contextualSpacing/>
              <w:rPr>
                <w:rFonts w:ascii="Times New Roman" w:hAnsi="Times New Roman" w:cs="Times New Roman"/>
                <w:color w:val="000000"/>
                <w:sz w:val="24"/>
                <w:szCs w:val="24"/>
              </w:rPr>
            </w:pPr>
          </w:p>
        </w:tc>
        <w:tc>
          <w:tcPr>
            <w:tcW w:w="2266" w:type="dxa"/>
            <w:tcBorders>
              <w:top w:val="single" w:sz="4" w:space="0" w:color="auto"/>
              <w:left w:val="single" w:sz="4" w:space="0" w:color="auto"/>
              <w:bottom w:val="single" w:sz="4" w:space="0" w:color="auto"/>
              <w:right w:val="single" w:sz="4" w:space="0" w:color="auto"/>
            </w:tcBorders>
            <w:hideMark/>
          </w:tcPr>
          <w:p w:rsidR="00FF3CE8" w:rsidRDefault="00FF3CE8">
            <w:pPr>
              <w:spacing w:after="0"/>
              <w:contextualSpacing/>
              <w:jc w:val="both"/>
              <w:rPr>
                <w:rFonts w:ascii="Times New Roman" w:eastAsia="Calibri" w:hAnsi="Times New Roman" w:cs="Times New Roman"/>
                <w:color w:val="000000"/>
                <w:sz w:val="24"/>
                <w:szCs w:val="24"/>
                <w:lang w:eastAsia="en-US"/>
              </w:rPr>
            </w:pPr>
            <w:r>
              <w:rPr>
                <w:rFonts w:ascii="Times New Roman" w:hAnsi="Times New Roman" w:cs="Times New Roman"/>
                <w:color w:val="000000"/>
                <w:w w:val="98"/>
                <w:sz w:val="24"/>
                <w:szCs w:val="24"/>
              </w:rPr>
              <w:t xml:space="preserve">1.Устный опрос </w:t>
            </w:r>
            <w:r>
              <w:rPr>
                <w:rFonts w:ascii="Times New Roman" w:hAnsi="Times New Roman" w:cs="Times New Roman"/>
                <w:color w:val="000000"/>
                <w:sz w:val="24"/>
                <w:szCs w:val="24"/>
              </w:rPr>
              <w:t>для проверки усвоения нового учебного материала</w:t>
            </w:r>
          </w:p>
        </w:tc>
        <w:tc>
          <w:tcPr>
            <w:tcW w:w="1985" w:type="dxa"/>
            <w:tcBorders>
              <w:top w:val="single" w:sz="4" w:space="0" w:color="auto"/>
              <w:left w:val="single" w:sz="4" w:space="0" w:color="auto"/>
              <w:bottom w:val="single" w:sz="4" w:space="0" w:color="auto"/>
              <w:right w:val="single" w:sz="4" w:space="0" w:color="auto"/>
            </w:tcBorders>
            <w:hideMark/>
          </w:tcPr>
          <w:p w:rsidR="00FF3CE8" w:rsidRDefault="00FF3CE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экзамен</w:t>
            </w:r>
          </w:p>
        </w:tc>
      </w:tr>
      <w:tr w:rsidR="00FF3CE8" w:rsidTr="00FF3CE8">
        <w:tc>
          <w:tcPr>
            <w:tcW w:w="3829" w:type="dxa"/>
            <w:tcBorders>
              <w:top w:val="single" w:sz="4" w:space="0" w:color="auto"/>
              <w:left w:val="single" w:sz="4" w:space="0" w:color="auto"/>
              <w:bottom w:val="single" w:sz="4" w:space="0" w:color="auto"/>
              <w:right w:val="single" w:sz="4" w:space="0" w:color="auto"/>
            </w:tcBorders>
          </w:tcPr>
          <w:p w:rsidR="00FF3CE8" w:rsidRDefault="00FF3CE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4 Знание финансовых рынков и факторов определяющих экономический рост, основных экономических показателей</w:t>
            </w:r>
          </w:p>
          <w:p w:rsidR="00FF3CE8" w:rsidRDefault="00FF3CE8">
            <w:pPr>
              <w:spacing w:after="0"/>
              <w:contextualSpacing/>
              <w:rPr>
                <w:rFonts w:ascii="Times New Roman" w:hAnsi="Times New Roman" w:cs="Times New Roman"/>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hideMark/>
          </w:tcPr>
          <w:p w:rsidR="00FF3CE8" w:rsidRDefault="00FF3CE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Тема 4.1</w:t>
            </w:r>
          </w:p>
        </w:tc>
        <w:tc>
          <w:tcPr>
            <w:tcW w:w="2266" w:type="dxa"/>
            <w:tcBorders>
              <w:top w:val="single" w:sz="4" w:space="0" w:color="auto"/>
              <w:left w:val="single" w:sz="4" w:space="0" w:color="auto"/>
              <w:bottom w:val="single" w:sz="4" w:space="0" w:color="auto"/>
              <w:right w:val="single" w:sz="4" w:space="0" w:color="auto"/>
            </w:tcBorders>
            <w:hideMark/>
          </w:tcPr>
          <w:p w:rsidR="00FF3CE8" w:rsidRDefault="00FF3CE8">
            <w:pPr>
              <w:spacing w:after="0"/>
              <w:contextualSpacing/>
              <w:jc w:val="both"/>
              <w:rPr>
                <w:rFonts w:ascii="Times New Roman" w:eastAsia="Calibri" w:hAnsi="Times New Roman" w:cs="Times New Roman"/>
                <w:color w:val="000000"/>
                <w:sz w:val="24"/>
                <w:szCs w:val="24"/>
                <w:lang w:eastAsia="en-US"/>
              </w:rPr>
            </w:pPr>
            <w:r>
              <w:rPr>
                <w:rFonts w:ascii="Times New Roman" w:hAnsi="Times New Roman" w:cs="Times New Roman"/>
                <w:color w:val="000000"/>
                <w:sz w:val="24"/>
                <w:szCs w:val="24"/>
              </w:rPr>
              <w:t>1.Блиц- опрос для проверки усвоения нового учебного материала</w:t>
            </w:r>
          </w:p>
          <w:p w:rsidR="00FF3CE8" w:rsidRDefault="00FF3CE8">
            <w:pPr>
              <w:spacing w:after="0"/>
              <w:contextualSpacing/>
              <w:jc w:val="both"/>
              <w:rPr>
                <w:rFonts w:ascii="Times New Roman" w:eastAsia="Calibri" w:hAnsi="Times New Roman" w:cs="Times New Roman"/>
                <w:color w:val="000000"/>
                <w:sz w:val="24"/>
                <w:szCs w:val="24"/>
                <w:lang w:eastAsia="en-US"/>
              </w:rPr>
            </w:pPr>
            <w:r>
              <w:rPr>
                <w:rFonts w:ascii="Times New Roman" w:hAnsi="Times New Roman" w:cs="Times New Roman"/>
                <w:color w:val="000000"/>
                <w:sz w:val="24"/>
                <w:szCs w:val="24"/>
              </w:rPr>
              <w:t>2.Решение задач для проверки усвоения нового учебного материала</w:t>
            </w:r>
          </w:p>
        </w:tc>
        <w:tc>
          <w:tcPr>
            <w:tcW w:w="1985" w:type="dxa"/>
            <w:tcBorders>
              <w:top w:val="single" w:sz="4" w:space="0" w:color="auto"/>
              <w:left w:val="single" w:sz="4" w:space="0" w:color="auto"/>
              <w:bottom w:val="single" w:sz="4" w:space="0" w:color="auto"/>
              <w:right w:val="single" w:sz="4" w:space="0" w:color="auto"/>
            </w:tcBorders>
            <w:hideMark/>
          </w:tcPr>
          <w:p w:rsidR="00FF3CE8" w:rsidRDefault="00FF3CE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экзамен</w:t>
            </w:r>
          </w:p>
        </w:tc>
      </w:tr>
      <w:tr w:rsidR="00FF3CE8" w:rsidTr="00FF3CE8">
        <w:tc>
          <w:tcPr>
            <w:tcW w:w="3829" w:type="dxa"/>
            <w:tcBorders>
              <w:top w:val="single" w:sz="4" w:space="0" w:color="auto"/>
              <w:left w:val="single" w:sz="4" w:space="0" w:color="auto"/>
              <w:bottom w:val="single" w:sz="4" w:space="0" w:color="auto"/>
              <w:right w:val="single" w:sz="4" w:space="0" w:color="auto"/>
            </w:tcBorders>
            <w:hideMark/>
          </w:tcPr>
          <w:p w:rsidR="00FF3CE8" w:rsidRDefault="00FF3CE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5 Знание семейного бюджета</w:t>
            </w:r>
          </w:p>
        </w:tc>
        <w:tc>
          <w:tcPr>
            <w:tcW w:w="1560" w:type="dxa"/>
            <w:tcBorders>
              <w:top w:val="single" w:sz="4" w:space="0" w:color="auto"/>
              <w:left w:val="single" w:sz="4" w:space="0" w:color="auto"/>
              <w:bottom w:val="single" w:sz="4" w:space="0" w:color="auto"/>
              <w:right w:val="single" w:sz="4" w:space="0" w:color="auto"/>
            </w:tcBorders>
          </w:tcPr>
          <w:p w:rsidR="00FF3CE8" w:rsidRDefault="00FF3CE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Тема 2.1</w:t>
            </w:r>
          </w:p>
          <w:p w:rsidR="00FF3CE8" w:rsidRDefault="00FF3CE8">
            <w:pPr>
              <w:spacing w:after="0"/>
              <w:contextualSpacing/>
              <w:rPr>
                <w:rFonts w:ascii="Times New Roman" w:hAnsi="Times New Roman" w:cs="Times New Roman"/>
                <w:color w:val="000000"/>
                <w:sz w:val="24"/>
                <w:szCs w:val="24"/>
              </w:rPr>
            </w:pPr>
          </w:p>
        </w:tc>
        <w:tc>
          <w:tcPr>
            <w:tcW w:w="2266" w:type="dxa"/>
            <w:tcBorders>
              <w:top w:val="single" w:sz="4" w:space="0" w:color="auto"/>
              <w:left w:val="single" w:sz="4" w:space="0" w:color="auto"/>
              <w:bottom w:val="single" w:sz="4" w:space="0" w:color="auto"/>
              <w:right w:val="single" w:sz="4" w:space="0" w:color="auto"/>
            </w:tcBorders>
            <w:hideMark/>
          </w:tcPr>
          <w:p w:rsidR="00FF3CE8" w:rsidRDefault="00FF3CE8">
            <w:pPr>
              <w:spacing w:after="0"/>
              <w:contextualSpacing/>
              <w:jc w:val="both"/>
              <w:rPr>
                <w:rFonts w:ascii="Times New Roman" w:eastAsia="Calibri" w:hAnsi="Times New Roman" w:cs="Times New Roman"/>
                <w:color w:val="000000"/>
                <w:sz w:val="24"/>
                <w:szCs w:val="24"/>
                <w:lang w:eastAsia="en-US"/>
              </w:rPr>
            </w:pPr>
            <w:r>
              <w:rPr>
                <w:rFonts w:ascii="Times New Roman" w:hAnsi="Times New Roman" w:cs="Times New Roman"/>
                <w:color w:val="000000"/>
                <w:sz w:val="24"/>
                <w:szCs w:val="24"/>
              </w:rPr>
              <w:t>1.Устный опрос для проверки усвоения нового учебного материала</w:t>
            </w:r>
          </w:p>
          <w:p w:rsidR="00FF3CE8" w:rsidRDefault="00FF3CE8">
            <w:pPr>
              <w:spacing w:after="0"/>
              <w:contextualSpacing/>
              <w:jc w:val="both"/>
              <w:rPr>
                <w:rFonts w:ascii="Times New Roman" w:eastAsia="Calibri" w:hAnsi="Times New Roman" w:cs="Times New Roman"/>
                <w:color w:val="000000"/>
                <w:sz w:val="24"/>
                <w:szCs w:val="24"/>
                <w:lang w:eastAsia="en-US"/>
              </w:rPr>
            </w:pPr>
            <w:r>
              <w:rPr>
                <w:rFonts w:ascii="Times New Roman" w:hAnsi="Times New Roman" w:cs="Times New Roman"/>
                <w:color w:val="000000"/>
                <w:sz w:val="24"/>
                <w:szCs w:val="24"/>
              </w:rPr>
              <w:t>2.Тестирование для проверки усвоения нового учебного материала</w:t>
            </w:r>
          </w:p>
        </w:tc>
        <w:tc>
          <w:tcPr>
            <w:tcW w:w="1985" w:type="dxa"/>
            <w:tcBorders>
              <w:top w:val="single" w:sz="4" w:space="0" w:color="auto"/>
              <w:left w:val="single" w:sz="4" w:space="0" w:color="auto"/>
              <w:bottom w:val="single" w:sz="4" w:space="0" w:color="auto"/>
              <w:right w:val="single" w:sz="4" w:space="0" w:color="auto"/>
            </w:tcBorders>
            <w:hideMark/>
          </w:tcPr>
          <w:p w:rsidR="00FF3CE8" w:rsidRDefault="00FF3CE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экзамен</w:t>
            </w:r>
          </w:p>
        </w:tc>
      </w:tr>
      <w:tr w:rsidR="00FF3CE8" w:rsidTr="00FF3CE8">
        <w:tc>
          <w:tcPr>
            <w:tcW w:w="3829" w:type="dxa"/>
            <w:tcBorders>
              <w:top w:val="single" w:sz="4" w:space="0" w:color="auto"/>
              <w:left w:val="single" w:sz="4" w:space="0" w:color="auto"/>
              <w:bottom w:val="single" w:sz="4" w:space="0" w:color="auto"/>
              <w:right w:val="single" w:sz="4" w:space="0" w:color="auto"/>
            </w:tcBorders>
            <w:hideMark/>
          </w:tcPr>
          <w:p w:rsidR="00FF3CE8" w:rsidRDefault="00FF3CE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6 Знание воспроизведения и формы  анализа  заработной платы</w:t>
            </w:r>
          </w:p>
        </w:tc>
        <w:tc>
          <w:tcPr>
            <w:tcW w:w="1560" w:type="dxa"/>
            <w:tcBorders>
              <w:top w:val="single" w:sz="4" w:space="0" w:color="auto"/>
              <w:left w:val="single" w:sz="4" w:space="0" w:color="auto"/>
              <w:bottom w:val="single" w:sz="4" w:space="0" w:color="auto"/>
              <w:right w:val="single" w:sz="4" w:space="0" w:color="auto"/>
            </w:tcBorders>
            <w:hideMark/>
          </w:tcPr>
          <w:p w:rsidR="00FF3CE8" w:rsidRDefault="00FF3CE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Тема 5.1</w:t>
            </w:r>
          </w:p>
        </w:tc>
        <w:tc>
          <w:tcPr>
            <w:tcW w:w="2266" w:type="dxa"/>
            <w:tcBorders>
              <w:top w:val="single" w:sz="4" w:space="0" w:color="auto"/>
              <w:left w:val="single" w:sz="4" w:space="0" w:color="auto"/>
              <w:bottom w:val="single" w:sz="4" w:space="0" w:color="auto"/>
              <w:right w:val="single" w:sz="4" w:space="0" w:color="auto"/>
            </w:tcBorders>
            <w:hideMark/>
          </w:tcPr>
          <w:p w:rsidR="00FF3CE8" w:rsidRDefault="00FF3CE8">
            <w:pPr>
              <w:spacing w:after="0"/>
              <w:contextualSpacing/>
              <w:jc w:val="both"/>
              <w:rPr>
                <w:rFonts w:ascii="Times New Roman" w:eastAsia="Calibri" w:hAnsi="Times New Roman" w:cs="Times New Roman"/>
                <w:color w:val="000000"/>
                <w:sz w:val="24"/>
                <w:szCs w:val="24"/>
                <w:lang w:eastAsia="en-US"/>
              </w:rPr>
            </w:pPr>
            <w:r>
              <w:rPr>
                <w:rFonts w:ascii="Times New Roman" w:hAnsi="Times New Roman" w:cs="Times New Roman"/>
                <w:color w:val="000000"/>
                <w:sz w:val="24"/>
                <w:szCs w:val="24"/>
              </w:rPr>
              <w:t xml:space="preserve">1.Тестирование для проверки усвоения нового учебного </w:t>
            </w:r>
            <w:r>
              <w:rPr>
                <w:rFonts w:ascii="Times New Roman" w:hAnsi="Times New Roman" w:cs="Times New Roman"/>
                <w:color w:val="000000"/>
                <w:sz w:val="24"/>
                <w:szCs w:val="24"/>
              </w:rPr>
              <w:lastRenderedPageBreak/>
              <w:t>материала</w:t>
            </w:r>
          </w:p>
          <w:p w:rsidR="00FF3CE8" w:rsidRDefault="00FF3CE8">
            <w:pPr>
              <w:widowControl w:val="0"/>
              <w:autoSpaceDE w:val="0"/>
              <w:autoSpaceDN w:val="0"/>
              <w:adjustRightInd w:val="0"/>
              <w:spacing w:after="0" w:line="322" w:lineRule="exact"/>
              <w:ind w:right="-20"/>
              <w:contextualSpacing/>
              <w:rPr>
                <w:rFonts w:ascii="Times New Roman" w:hAnsi="Times New Roman" w:cs="Times New Roman"/>
                <w:color w:val="000000"/>
                <w:sz w:val="24"/>
                <w:szCs w:val="24"/>
              </w:rPr>
            </w:pPr>
            <w:r>
              <w:rPr>
                <w:rFonts w:ascii="Times New Roman" w:hAnsi="Times New Roman" w:cs="Times New Roman"/>
                <w:color w:val="000000"/>
                <w:sz w:val="24"/>
                <w:szCs w:val="24"/>
              </w:rPr>
              <w:t>2.Решение задач для проверки усвоения нового учебного материала</w:t>
            </w:r>
          </w:p>
        </w:tc>
        <w:tc>
          <w:tcPr>
            <w:tcW w:w="1985" w:type="dxa"/>
            <w:tcBorders>
              <w:top w:val="single" w:sz="4" w:space="0" w:color="auto"/>
              <w:left w:val="single" w:sz="4" w:space="0" w:color="auto"/>
              <w:bottom w:val="single" w:sz="4" w:space="0" w:color="auto"/>
              <w:right w:val="single" w:sz="4" w:space="0" w:color="auto"/>
            </w:tcBorders>
            <w:hideMark/>
          </w:tcPr>
          <w:p w:rsidR="00FF3CE8" w:rsidRDefault="00FF3CE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экзамен</w:t>
            </w:r>
          </w:p>
        </w:tc>
      </w:tr>
      <w:tr w:rsidR="00FF3CE8" w:rsidTr="00FF3CE8">
        <w:tc>
          <w:tcPr>
            <w:tcW w:w="3829" w:type="dxa"/>
            <w:tcBorders>
              <w:top w:val="single" w:sz="4" w:space="0" w:color="auto"/>
              <w:left w:val="single" w:sz="4" w:space="0" w:color="auto"/>
              <w:bottom w:val="single" w:sz="4" w:space="0" w:color="auto"/>
              <w:right w:val="single" w:sz="4" w:space="0" w:color="auto"/>
            </w:tcBorders>
            <w:hideMark/>
          </w:tcPr>
          <w:p w:rsidR="00FF3CE8" w:rsidRDefault="00FF3CE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7 Знание особенностей безработицы, политики государства в области занятости</w:t>
            </w:r>
          </w:p>
        </w:tc>
        <w:tc>
          <w:tcPr>
            <w:tcW w:w="1560" w:type="dxa"/>
            <w:tcBorders>
              <w:top w:val="single" w:sz="4" w:space="0" w:color="auto"/>
              <w:left w:val="single" w:sz="4" w:space="0" w:color="auto"/>
              <w:bottom w:val="single" w:sz="4" w:space="0" w:color="auto"/>
              <w:right w:val="single" w:sz="4" w:space="0" w:color="auto"/>
            </w:tcBorders>
            <w:hideMark/>
          </w:tcPr>
          <w:p w:rsidR="00FF3CE8" w:rsidRDefault="00FF3CE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Тема 5.2</w:t>
            </w:r>
          </w:p>
        </w:tc>
        <w:tc>
          <w:tcPr>
            <w:tcW w:w="2266" w:type="dxa"/>
            <w:tcBorders>
              <w:top w:val="single" w:sz="4" w:space="0" w:color="auto"/>
              <w:left w:val="single" w:sz="4" w:space="0" w:color="auto"/>
              <w:bottom w:val="single" w:sz="4" w:space="0" w:color="auto"/>
              <w:right w:val="single" w:sz="4" w:space="0" w:color="auto"/>
            </w:tcBorders>
            <w:hideMark/>
          </w:tcPr>
          <w:p w:rsidR="00FF3CE8" w:rsidRDefault="00FF3CE8">
            <w:pPr>
              <w:spacing w:after="0"/>
              <w:contextualSpacing/>
              <w:jc w:val="both"/>
              <w:rPr>
                <w:rFonts w:ascii="Times New Roman" w:eastAsia="Calibri" w:hAnsi="Times New Roman" w:cs="Times New Roman"/>
                <w:color w:val="000000"/>
                <w:sz w:val="24"/>
                <w:szCs w:val="24"/>
                <w:lang w:eastAsia="en-US"/>
              </w:rPr>
            </w:pPr>
            <w:r>
              <w:rPr>
                <w:rFonts w:ascii="Times New Roman" w:hAnsi="Times New Roman" w:cs="Times New Roman"/>
                <w:color w:val="000000"/>
                <w:sz w:val="24"/>
                <w:szCs w:val="24"/>
              </w:rPr>
              <w:t>1.Тестироание для проверки усвоения нового учебного материала</w:t>
            </w:r>
          </w:p>
          <w:p w:rsidR="00FF3CE8" w:rsidRDefault="00FF3CE8">
            <w:pPr>
              <w:widowControl w:val="0"/>
              <w:autoSpaceDE w:val="0"/>
              <w:autoSpaceDN w:val="0"/>
              <w:adjustRightInd w:val="0"/>
              <w:spacing w:after="0" w:line="322" w:lineRule="exact"/>
              <w:ind w:right="-20"/>
              <w:contextualSpacing/>
              <w:rPr>
                <w:rFonts w:ascii="Times New Roman" w:hAnsi="Times New Roman" w:cs="Times New Roman"/>
                <w:color w:val="000000"/>
                <w:sz w:val="24"/>
                <w:szCs w:val="24"/>
              </w:rPr>
            </w:pPr>
            <w:r>
              <w:rPr>
                <w:rFonts w:ascii="Times New Roman" w:hAnsi="Times New Roman" w:cs="Times New Roman"/>
                <w:color w:val="000000"/>
                <w:sz w:val="24"/>
                <w:szCs w:val="24"/>
              </w:rPr>
              <w:t>2.Решение задач для проверки усвоения нового учебного материала</w:t>
            </w:r>
          </w:p>
        </w:tc>
        <w:tc>
          <w:tcPr>
            <w:tcW w:w="1985" w:type="dxa"/>
            <w:tcBorders>
              <w:top w:val="single" w:sz="4" w:space="0" w:color="auto"/>
              <w:left w:val="single" w:sz="4" w:space="0" w:color="auto"/>
              <w:bottom w:val="single" w:sz="4" w:space="0" w:color="auto"/>
              <w:right w:val="single" w:sz="4" w:space="0" w:color="auto"/>
            </w:tcBorders>
            <w:hideMark/>
          </w:tcPr>
          <w:p w:rsidR="00FF3CE8" w:rsidRDefault="00FF3CE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экзамен</w:t>
            </w:r>
          </w:p>
        </w:tc>
      </w:tr>
      <w:tr w:rsidR="00FF3CE8" w:rsidTr="00FF3CE8">
        <w:tc>
          <w:tcPr>
            <w:tcW w:w="3829" w:type="dxa"/>
            <w:tcBorders>
              <w:top w:val="single" w:sz="4" w:space="0" w:color="auto"/>
              <w:left w:val="single" w:sz="4" w:space="0" w:color="auto"/>
              <w:bottom w:val="single" w:sz="4" w:space="0" w:color="auto"/>
              <w:right w:val="single" w:sz="4" w:space="0" w:color="auto"/>
            </w:tcBorders>
            <w:hideMark/>
          </w:tcPr>
          <w:p w:rsidR="00FF3CE8" w:rsidRDefault="00FF3CE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8 Знание категорий, целей профсоюзов</w:t>
            </w:r>
          </w:p>
        </w:tc>
        <w:tc>
          <w:tcPr>
            <w:tcW w:w="1560" w:type="dxa"/>
            <w:tcBorders>
              <w:top w:val="single" w:sz="4" w:space="0" w:color="auto"/>
              <w:left w:val="single" w:sz="4" w:space="0" w:color="auto"/>
              <w:bottom w:val="single" w:sz="4" w:space="0" w:color="auto"/>
              <w:right w:val="single" w:sz="4" w:space="0" w:color="auto"/>
            </w:tcBorders>
            <w:hideMark/>
          </w:tcPr>
          <w:p w:rsidR="00FF3CE8" w:rsidRDefault="00FF3CE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Тема 5.3</w:t>
            </w:r>
          </w:p>
        </w:tc>
        <w:tc>
          <w:tcPr>
            <w:tcW w:w="2266" w:type="dxa"/>
            <w:tcBorders>
              <w:top w:val="single" w:sz="4" w:space="0" w:color="auto"/>
              <w:left w:val="single" w:sz="4" w:space="0" w:color="auto"/>
              <w:bottom w:val="single" w:sz="4" w:space="0" w:color="auto"/>
              <w:right w:val="single" w:sz="4" w:space="0" w:color="auto"/>
            </w:tcBorders>
            <w:hideMark/>
          </w:tcPr>
          <w:p w:rsidR="00FF3CE8" w:rsidRDefault="00FF3CE8">
            <w:pPr>
              <w:spacing w:after="0"/>
              <w:contextualSpacing/>
              <w:jc w:val="both"/>
              <w:rPr>
                <w:rFonts w:ascii="Times New Roman" w:eastAsia="Calibri" w:hAnsi="Times New Roman" w:cs="Times New Roman"/>
                <w:color w:val="000000"/>
                <w:sz w:val="24"/>
                <w:szCs w:val="24"/>
                <w:lang w:eastAsia="en-US"/>
              </w:rPr>
            </w:pPr>
            <w:r>
              <w:rPr>
                <w:rFonts w:ascii="Times New Roman" w:hAnsi="Times New Roman" w:cs="Times New Roman"/>
                <w:color w:val="000000"/>
                <w:sz w:val="24"/>
                <w:szCs w:val="24"/>
              </w:rPr>
              <w:t>1.Тестирование для проверки усвоения нового учебного материала</w:t>
            </w:r>
          </w:p>
          <w:p w:rsidR="00FF3CE8" w:rsidRDefault="00FF3CE8">
            <w:pPr>
              <w:widowControl w:val="0"/>
              <w:autoSpaceDE w:val="0"/>
              <w:autoSpaceDN w:val="0"/>
              <w:adjustRightInd w:val="0"/>
              <w:spacing w:after="0" w:line="322" w:lineRule="exact"/>
              <w:ind w:right="-20"/>
              <w:contextualSpacing/>
              <w:rPr>
                <w:rFonts w:ascii="Times New Roman" w:hAnsi="Times New Roman" w:cs="Times New Roman"/>
                <w:color w:val="000000"/>
                <w:sz w:val="24"/>
                <w:szCs w:val="24"/>
              </w:rPr>
            </w:pPr>
            <w:r>
              <w:rPr>
                <w:rFonts w:ascii="Times New Roman" w:hAnsi="Times New Roman" w:cs="Times New Roman"/>
                <w:color w:val="000000"/>
                <w:sz w:val="24"/>
                <w:szCs w:val="24"/>
              </w:rPr>
              <w:t>2.Решение задач для проверки усвоения нового учебного материала</w:t>
            </w:r>
          </w:p>
        </w:tc>
        <w:tc>
          <w:tcPr>
            <w:tcW w:w="1985" w:type="dxa"/>
            <w:tcBorders>
              <w:top w:val="single" w:sz="4" w:space="0" w:color="auto"/>
              <w:left w:val="single" w:sz="4" w:space="0" w:color="auto"/>
              <w:bottom w:val="single" w:sz="4" w:space="0" w:color="auto"/>
              <w:right w:val="single" w:sz="4" w:space="0" w:color="auto"/>
            </w:tcBorders>
            <w:hideMark/>
          </w:tcPr>
          <w:p w:rsidR="00FF3CE8" w:rsidRDefault="00FF3CE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экзамен</w:t>
            </w:r>
          </w:p>
        </w:tc>
      </w:tr>
      <w:tr w:rsidR="00FF3CE8" w:rsidTr="00FF3CE8">
        <w:trPr>
          <w:trHeight w:val="2976"/>
        </w:trPr>
        <w:tc>
          <w:tcPr>
            <w:tcW w:w="3829" w:type="dxa"/>
            <w:tcBorders>
              <w:top w:val="single" w:sz="4" w:space="0" w:color="auto"/>
              <w:left w:val="single" w:sz="4" w:space="0" w:color="auto"/>
              <w:bottom w:val="single" w:sz="4" w:space="0" w:color="auto"/>
              <w:right w:val="single" w:sz="4" w:space="0" w:color="auto"/>
            </w:tcBorders>
            <w:hideMark/>
          </w:tcPr>
          <w:p w:rsidR="00FF3CE8" w:rsidRDefault="00FF3CE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9Знание понятий денег, видов и других характеристик</w:t>
            </w:r>
          </w:p>
        </w:tc>
        <w:tc>
          <w:tcPr>
            <w:tcW w:w="1560" w:type="dxa"/>
            <w:tcBorders>
              <w:top w:val="single" w:sz="4" w:space="0" w:color="auto"/>
              <w:left w:val="single" w:sz="4" w:space="0" w:color="auto"/>
              <w:bottom w:val="single" w:sz="4" w:space="0" w:color="auto"/>
              <w:right w:val="single" w:sz="4" w:space="0" w:color="auto"/>
            </w:tcBorders>
            <w:hideMark/>
          </w:tcPr>
          <w:p w:rsidR="00FF3CE8" w:rsidRDefault="00FF3CE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Тема 6.1</w:t>
            </w:r>
          </w:p>
        </w:tc>
        <w:tc>
          <w:tcPr>
            <w:tcW w:w="2266" w:type="dxa"/>
            <w:tcBorders>
              <w:top w:val="single" w:sz="4" w:space="0" w:color="auto"/>
              <w:left w:val="single" w:sz="4" w:space="0" w:color="auto"/>
              <w:bottom w:val="single" w:sz="4" w:space="0" w:color="auto"/>
              <w:right w:val="single" w:sz="4" w:space="0" w:color="auto"/>
            </w:tcBorders>
          </w:tcPr>
          <w:p w:rsidR="00FF3CE8" w:rsidRDefault="00FF3CE8">
            <w:pPr>
              <w:spacing w:after="0"/>
              <w:contextualSpacing/>
              <w:jc w:val="both"/>
              <w:rPr>
                <w:rFonts w:ascii="Times New Roman" w:hAnsi="Times New Roman" w:cs="Times New Roman"/>
                <w:color w:val="000000"/>
                <w:sz w:val="24"/>
                <w:szCs w:val="24"/>
              </w:rPr>
            </w:pPr>
            <w:r>
              <w:rPr>
                <w:rFonts w:ascii="Times New Roman" w:hAnsi="Times New Roman" w:cs="Times New Roman"/>
                <w:bCs/>
                <w:color w:val="000000"/>
                <w:sz w:val="24"/>
                <w:szCs w:val="24"/>
              </w:rPr>
              <w:t xml:space="preserve">1.Тестирование </w:t>
            </w:r>
            <w:r>
              <w:rPr>
                <w:rFonts w:ascii="Times New Roman" w:hAnsi="Times New Roman" w:cs="Times New Roman"/>
                <w:color w:val="000000"/>
                <w:sz w:val="24"/>
                <w:szCs w:val="24"/>
              </w:rPr>
              <w:t>для проверки усвоения нового учебного материала</w:t>
            </w:r>
          </w:p>
          <w:p w:rsidR="00FF3CE8" w:rsidRDefault="00FF3CE8">
            <w:pPr>
              <w:widowControl w:val="0"/>
              <w:autoSpaceDE w:val="0"/>
              <w:autoSpaceDN w:val="0"/>
              <w:adjustRightInd w:val="0"/>
              <w:spacing w:after="0" w:line="322" w:lineRule="exact"/>
              <w:ind w:right="-20"/>
              <w:contextualSpacing/>
              <w:rPr>
                <w:rFonts w:ascii="Times New Roman" w:hAnsi="Times New Roman" w:cs="Times New Roman"/>
                <w:color w:val="000000"/>
                <w:sz w:val="24"/>
                <w:szCs w:val="24"/>
              </w:rPr>
            </w:pPr>
            <w:r>
              <w:rPr>
                <w:rFonts w:ascii="Times New Roman" w:hAnsi="Times New Roman" w:cs="Times New Roman"/>
                <w:color w:val="000000"/>
                <w:sz w:val="24"/>
                <w:szCs w:val="24"/>
              </w:rPr>
              <w:t>2.Решение задач для проверки усвоения нового учебного материала</w:t>
            </w:r>
          </w:p>
          <w:p w:rsidR="00FF3CE8" w:rsidRDefault="00FF3CE8">
            <w:pPr>
              <w:spacing w:after="0"/>
              <w:contextualSpacing/>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rsidR="00FF3CE8" w:rsidRDefault="00FF3CE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экзамен</w:t>
            </w:r>
          </w:p>
        </w:tc>
      </w:tr>
      <w:tr w:rsidR="00FF3CE8" w:rsidTr="00FF3CE8">
        <w:tc>
          <w:tcPr>
            <w:tcW w:w="3829" w:type="dxa"/>
            <w:tcBorders>
              <w:top w:val="single" w:sz="4" w:space="0" w:color="auto"/>
              <w:left w:val="single" w:sz="4" w:space="0" w:color="auto"/>
              <w:bottom w:val="single" w:sz="4" w:space="0" w:color="auto"/>
              <w:right w:val="single" w:sz="4" w:space="0" w:color="auto"/>
            </w:tcBorders>
            <w:hideMark/>
          </w:tcPr>
          <w:p w:rsidR="00FF3CE8" w:rsidRDefault="00FF3CE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10 Знание государственного регулирования экономики </w:t>
            </w:r>
          </w:p>
        </w:tc>
        <w:tc>
          <w:tcPr>
            <w:tcW w:w="1560" w:type="dxa"/>
            <w:tcBorders>
              <w:top w:val="single" w:sz="4" w:space="0" w:color="auto"/>
              <w:left w:val="single" w:sz="4" w:space="0" w:color="auto"/>
              <w:bottom w:val="single" w:sz="4" w:space="0" w:color="auto"/>
              <w:right w:val="single" w:sz="4" w:space="0" w:color="auto"/>
            </w:tcBorders>
            <w:hideMark/>
          </w:tcPr>
          <w:p w:rsidR="00FF3CE8" w:rsidRDefault="00FF3CE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Тема 6.2</w:t>
            </w:r>
          </w:p>
        </w:tc>
        <w:tc>
          <w:tcPr>
            <w:tcW w:w="2266" w:type="dxa"/>
            <w:tcBorders>
              <w:top w:val="single" w:sz="4" w:space="0" w:color="auto"/>
              <w:left w:val="single" w:sz="4" w:space="0" w:color="auto"/>
              <w:bottom w:val="single" w:sz="4" w:space="0" w:color="auto"/>
              <w:right w:val="single" w:sz="4" w:space="0" w:color="auto"/>
            </w:tcBorders>
          </w:tcPr>
          <w:p w:rsidR="00FF3CE8" w:rsidRDefault="00FF3CE8" w:rsidP="00374C4E">
            <w:pPr>
              <w:spacing w:after="0" w:line="240" w:lineRule="auto"/>
              <w:contextualSpacing/>
              <w:jc w:val="both"/>
              <w:rPr>
                <w:rFonts w:ascii="Times New Roman" w:eastAsia="Calibri" w:hAnsi="Times New Roman" w:cs="Times New Roman"/>
                <w:color w:val="000000"/>
                <w:sz w:val="24"/>
                <w:szCs w:val="24"/>
                <w:lang w:eastAsia="en-US"/>
              </w:rPr>
            </w:pPr>
            <w:r>
              <w:rPr>
                <w:rFonts w:ascii="Times New Roman" w:hAnsi="Times New Roman" w:cs="Times New Roman"/>
                <w:color w:val="000000"/>
                <w:sz w:val="24"/>
                <w:szCs w:val="24"/>
              </w:rPr>
              <w:t>1.Тестировапние для проверки усвоения нового учебного материала</w:t>
            </w:r>
          </w:p>
          <w:p w:rsidR="00FF3CE8" w:rsidRDefault="00FF3CE8" w:rsidP="00374C4E">
            <w:pPr>
              <w:widowControl w:val="0"/>
              <w:autoSpaceDE w:val="0"/>
              <w:autoSpaceDN w:val="0"/>
              <w:adjustRightInd w:val="0"/>
              <w:spacing w:after="0" w:line="240" w:lineRule="auto"/>
              <w:ind w:right="-20"/>
              <w:contextualSpacing/>
              <w:rPr>
                <w:rFonts w:ascii="Times New Roman" w:hAnsi="Times New Roman" w:cs="Times New Roman"/>
                <w:color w:val="000000"/>
                <w:sz w:val="24"/>
                <w:szCs w:val="24"/>
              </w:rPr>
            </w:pPr>
            <w:r>
              <w:rPr>
                <w:rFonts w:ascii="Times New Roman" w:hAnsi="Times New Roman" w:cs="Times New Roman"/>
                <w:color w:val="000000"/>
                <w:sz w:val="24"/>
                <w:szCs w:val="24"/>
              </w:rPr>
              <w:t>2.Решение задач для проверки усвоения нового учебного материала</w:t>
            </w:r>
          </w:p>
          <w:p w:rsidR="00FF3CE8" w:rsidRDefault="00FF3CE8" w:rsidP="00374C4E">
            <w:pPr>
              <w:widowControl w:val="0"/>
              <w:autoSpaceDE w:val="0"/>
              <w:autoSpaceDN w:val="0"/>
              <w:adjustRightInd w:val="0"/>
              <w:spacing w:after="0" w:line="240" w:lineRule="auto"/>
              <w:ind w:right="-20"/>
              <w:contextualSpacing/>
              <w:rPr>
                <w:rFonts w:ascii="Times New Roman" w:hAnsi="Times New Roman" w:cs="Times New Roman"/>
                <w:color w:val="000000"/>
                <w:sz w:val="24"/>
                <w:szCs w:val="24"/>
              </w:rPr>
            </w:pPr>
            <w:r>
              <w:rPr>
                <w:rFonts w:ascii="Times New Roman" w:hAnsi="Times New Roman" w:cs="Times New Roman"/>
                <w:sz w:val="24"/>
                <w:szCs w:val="24"/>
              </w:rPr>
              <w:t>3.Оценка самостоятельной работы по подготовке рефератов по т</w:t>
            </w:r>
            <w:r>
              <w:rPr>
                <w:rFonts w:ascii="Times New Roman" w:hAnsi="Times New Roman"/>
                <w:sz w:val="24"/>
                <w:szCs w:val="24"/>
              </w:rPr>
              <w:t>еме 6.2</w:t>
            </w:r>
          </w:p>
          <w:p w:rsidR="00FF3CE8" w:rsidRDefault="00FF3CE8" w:rsidP="00374C4E">
            <w:pPr>
              <w:spacing w:after="0" w:line="240" w:lineRule="auto"/>
              <w:contextualSpacing/>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rsidR="00FF3CE8" w:rsidRDefault="00FF3CE8" w:rsidP="00374C4E">
            <w:pPr>
              <w:spacing w:after="0" w:line="240"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экзамен</w:t>
            </w:r>
          </w:p>
        </w:tc>
      </w:tr>
      <w:tr w:rsidR="00FF3CE8" w:rsidTr="00FF3CE8">
        <w:tc>
          <w:tcPr>
            <w:tcW w:w="3829" w:type="dxa"/>
            <w:vMerge w:val="restart"/>
            <w:tcBorders>
              <w:top w:val="single" w:sz="4" w:space="0" w:color="auto"/>
              <w:left w:val="single" w:sz="4" w:space="0" w:color="auto"/>
              <w:bottom w:val="single" w:sz="4" w:space="0" w:color="auto"/>
              <w:right w:val="single" w:sz="4" w:space="0" w:color="auto"/>
            </w:tcBorders>
          </w:tcPr>
          <w:p w:rsidR="00FF3CE8" w:rsidRDefault="00FF3CE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11 Знание основных этапов возникновения  налоговой системы в мире</w:t>
            </w:r>
          </w:p>
          <w:p w:rsidR="00FF3CE8" w:rsidRDefault="00FF3CE8">
            <w:pPr>
              <w:spacing w:after="0"/>
              <w:contextualSpacing/>
              <w:rPr>
                <w:rFonts w:ascii="Times New Roman" w:hAnsi="Times New Roman" w:cs="Times New Roman"/>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tcPr>
          <w:p w:rsidR="00FF3CE8" w:rsidRDefault="00FF3CE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Тема 7.1</w:t>
            </w:r>
          </w:p>
          <w:p w:rsidR="00FF3CE8" w:rsidRDefault="00FF3CE8">
            <w:pPr>
              <w:spacing w:after="0"/>
              <w:contextualSpacing/>
              <w:rPr>
                <w:rFonts w:ascii="Times New Roman" w:hAnsi="Times New Roman" w:cs="Times New Roman"/>
                <w:color w:val="000000"/>
                <w:sz w:val="24"/>
                <w:szCs w:val="24"/>
              </w:rPr>
            </w:pPr>
          </w:p>
        </w:tc>
        <w:tc>
          <w:tcPr>
            <w:tcW w:w="2266" w:type="dxa"/>
            <w:tcBorders>
              <w:top w:val="single" w:sz="4" w:space="0" w:color="auto"/>
              <w:left w:val="single" w:sz="4" w:space="0" w:color="auto"/>
              <w:bottom w:val="single" w:sz="4" w:space="0" w:color="auto"/>
              <w:right w:val="single" w:sz="4" w:space="0" w:color="auto"/>
            </w:tcBorders>
            <w:hideMark/>
          </w:tcPr>
          <w:p w:rsidR="00FF3CE8" w:rsidRDefault="00FF3CE8" w:rsidP="00374C4E">
            <w:pPr>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1.Тестирование для проверки усвоения нового учебного материала</w:t>
            </w:r>
          </w:p>
          <w:p w:rsidR="00FF3CE8" w:rsidRDefault="00FF3CE8" w:rsidP="00374C4E">
            <w:pPr>
              <w:widowControl w:val="0"/>
              <w:autoSpaceDE w:val="0"/>
              <w:autoSpaceDN w:val="0"/>
              <w:adjustRightInd w:val="0"/>
              <w:spacing w:after="0" w:line="240" w:lineRule="auto"/>
              <w:ind w:right="-20"/>
              <w:contextualSpacing/>
              <w:rPr>
                <w:rFonts w:ascii="Times New Roman" w:hAnsi="Times New Roman" w:cs="Times New Roman"/>
                <w:color w:val="000000"/>
                <w:sz w:val="24"/>
                <w:szCs w:val="24"/>
              </w:rPr>
            </w:pPr>
            <w:r>
              <w:rPr>
                <w:rFonts w:ascii="Times New Roman" w:hAnsi="Times New Roman" w:cs="Times New Roman"/>
                <w:color w:val="000000"/>
                <w:sz w:val="24"/>
                <w:szCs w:val="24"/>
              </w:rPr>
              <w:t>2.Решение задач для проверки усвоения нового учебного материала</w:t>
            </w:r>
          </w:p>
        </w:tc>
        <w:tc>
          <w:tcPr>
            <w:tcW w:w="1985" w:type="dxa"/>
            <w:tcBorders>
              <w:top w:val="single" w:sz="4" w:space="0" w:color="auto"/>
              <w:left w:val="single" w:sz="4" w:space="0" w:color="auto"/>
              <w:bottom w:val="single" w:sz="4" w:space="0" w:color="auto"/>
              <w:right w:val="single" w:sz="4" w:space="0" w:color="auto"/>
            </w:tcBorders>
            <w:hideMark/>
          </w:tcPr>
          <w:p w:rsidR="00FF3CE8" w:rsidRDefault="00FF3CE8" w:rsidP="00374C4E">
            <w:pPr>
              <w:spacing w:after="0" w:line="240"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экзамен</w:t>
            </w:r>
          </w:p>
        </w:tc>
      </w:tr>
      <w:tr w:rsidR="00FF3CE8" w:rsidTr="00FF3CE8">
        <w:tc>
          <w:tcPr>
            <w:tcW w:w="3829" w:type="dxa"/>
            <w:vMerge/>
            <w:tcBorders>
              <w:top w:val="single" w:sz="4" w:space="0" w:color="auto"/>
              <w:left w:val="single" w:sz="4" w:space="0" w:color="auto"/>
              <w:bottom w:val="single" w:sz="4" w:space="0" w:color="auto"/>
              <w:right w:val="single" w:sz="4" w:space="0" w:color="auto"/>
            </w:tcBorders>
            <w:vAlign w:val="center"/>
            <w:hideMark/>
          </w:tcPr>
          <w:p w:rsidR="00FF3CE8" w:rsidRDefault="00FF3CE8">
            <w:pPr>
              <w:spacing w:after="0"/>
              <w:rPr>
                <w:rFonts w:ascii="Times New Roman" w:hAnsi="Times New Roman" w:cs="Times New Roman"/>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hideMark/>
          </w:tcPr>
          <w:p w:rsidR="00FF3CE8" w:rsidRDefault="00FF3CE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Тема 7.2</w:t>
            </w:r>
          </w:p>
        </w:tc>
        <w:tc>
          <w:tcPr>
            <w:tcW w:w="2266" w:type="dxa"/>
            <w:tcBorders>
              <w:top w:val="single" w:sz="4" w:space="0" w:color="auto"/>
              <w:left w:val="single" w:sz="4" w:space="0" w:color="auto"/>
              <w:bottom w:val="single" w:sz="4" w:space="0" w:color="auto"/>
              <w:right w:val="single" w:sz="4" w:space="0" w:color="auto"/>
            </w:tcBorders>
            <w:hideMark/>
          </w:tcPr>
          <w:p w:rsidR="00FF3CE8" w:rsidRDefault="00FF3CE8" w:rsidP="00374C4E">
            <w:pPr>
              <w:spacing w:after="0" w:line="240" w:lineRule="auto"/>
              <w:contextualSpacing/>
              <w:jc w:val="both"/>
              <w:rPr>
                <w:rFonts w:ascii="Times New Roman" w:eastAsia="Calibri" w:hAnsi="Times New Roman" w:cs="Times New Roman"/>
                <w:color w:val="000000"/>
                <w:sz w:val="24"/>
                <w:szCs w:val="24"/>
                <w:lang w:eastAsia="en-US"/>
              </w:rPr>
            </w:pPr>
            <w:r>
              <w:rPr>
                <w:rFonts w:ascii="Times New Roman" w:hAnsi="Times New Roman" w:cs="Times New Roman"/>
                <w:color w:val="000000"/>
                <w:sz w:val="24"/>
                <w:szCs w:val="24"/>
              </w:rPr>
              <w:t>1.Тестирование для проверки усвоения нового учебного материала</w:t>
            </w:r>
          </w:p>
          <w:p w:rsidR="00FF3CE8" w:rsidRDefault="00FF3CE8" w:rsidP="00374C4E">
            <w:pPr>
              <w:widowControl w:val="0"/>
              <w:autoSpaceDE w:val="0"/>
              <w:autoSpaceDN w:val="0"/>
              <w:adjustRightInd w:val="0"/>
              <w:spacing w:after="0" w:line="240" w:lineRule="auto"/>
              <w:ind w:right="-20"/>
              <w:contextualSpacing/>
              <w:rPr>
                <w:rFonts w:ascii="Times New Roman" w:hAnsi="Times New Roman" w:cs="Times New Roman"/>
                <w:color w:val="000000"/>
                <w:sz w:val="24"/>
                <w:szCs w:val="24"/>
              </w:rPr>
            </w:pPr>
            <w:r>
              <w:rPr>
                <w:rFonts w:ascii="Times New Roman" w:hAnsi="Times New Roman" w:cs="Times New Roman"/>
                <w:color w:val="000000"/>
                <w:sz w:val="24"/>
                <w:szCs w:val="24"/>
              </w:rPr>
              <w:t>2.Решение задач для проверки усвоения нового учебного материала</w:t>
            </w:r>
          </w:p>
          <w:p w:rsidR="00FF3CE8" w:rsidRDefault="00FF3CE8" w:rsidP="00374C4E">
            <w:pPr>
              <w:widowControl w:val="0"/>
              <w:autoSpaceDE w:val="0"/>
              <w:autoSpaceDN w:val="0"/>
              <w:adjustRightInd w:val="0"/>
              <w:spacing w:after="0" w:line="240" w:lineRule="auto"/>
              <w:ind w:right="-20"/>
              <w:contextualSpacing/>
              <w:rPr>
                <w:rFonts w:ascii="Times New Roman" w:hAnsi="Times New Roman" w:cs="Times New Roman"/>
                <w:color w:val="000000"/>
                <w:sz w:val="24"/>
                <w:szCs w:val="24"/>
              </w:rPr>
            </w:pPr>
            <w:r>
              <w:rPr>
                <w:rFonts w:ascii="Times New Roman" w:hAnsi="Times New Roman" w:cs="Times New Roman"/>
                <w:sz w:val="24"/>
                <w:szCs w:val="24"/>
              </w:rPr>
              <w:t>3Оценка самостоятельной работы по подготовке презентаций 7.2</w:t>
            </w:r>
          </w:p>
        </w:tc>
        <w:tc>
          <w:tcPr>
            <w:tcW w:w="1985" w:type="dxa"/>
            <w:tcBorders>
              <w:top w:val="single" w:sz="4" w:space="0" w:color="auto"/>
              <w:left w:val="single" w:sz="4" w:space="0" w:color="auto"/>
              <w:bottom w:val="single" w:sz="4" w:space="0" w:color="auto"/>
              <w:right w:val="single" w:sz="4" w:space="0" w:color="auto"/>
            </w:tcBorders>
          </w:tcPr>
          <w:p w:rsidR="00FF3CE8" w:rsidRDefault="00FF3CE8" w:rsidP="00374C4E">
            <w:pPr>
              <w:spacing w:after="0" w:line="240" w:lineRule="auto"/>
              <w:contextualSpacing/>
              <w:rPr>
                <w:rFonts w:ascii="Times New Roman" w:hAnsi="Times New Roman" w:cs="Times New Roman"/>
                <w:color w:val="000000"/>
                <w:sz w:val="24"/>
                <w:szCs w:val="24"/>
              </w:rPr>
            </w:pPr>
          </w:p>
        </w:tc>
      </w:tr>
      <w:tr w:rsidR="00FF3CE8" w:rsidTr="00FF3CE8">
        <w:tc>
          <w:tcPr>
            <w:tcW w:w="3829" w:type="dxa"/>
            <w:tcBorders>
              <w:top w:val="single" w:sz="4" w:space="0" w:color="auto"/>
              <w:left w:val="single" w:sz="4" w:space="0" w:color="auto"/>
              <w:bottom w:val="single" w:sz="4" w:space="0" w:color="auto"/>
              <w:right w:val="single" w:sz="4" w:space="0" w:color="auto"/>
            </w:tcBorders>
            <w:hideMark/>
          </w:tcPr>
          <w:p w:rsidR="00FF3CE8" w:rsidRDefault="00FF3CE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12 </w:t>
            </w:r>
            <w:proofErr w:type="spellStart"/>
            <w:r>
              <w:rPr>
                <w:rFonts w:ascii="Times New Roman" w:hAnsi="Times New Roman" w:cs="Times New Roman"/>
                <w:color w:val="000000"/>
                <w:sz w:val="24"/>
                <w:szCs w:val="24"/>
              </w:rPr>
              <w:t>Знанние</w:t>
            </w:r>
            <w:proofErr w:type="spellEnd"/>
            <w:r>
              <w:rPr>
                <w:rFonts w:ascii="Times New Roman" w:hAnsi="Times New Roman" w:cs="Times New Roman"/>
                <w:color w:val="000000"/>
                <w:sz w:val="24"/>
                <w:szCs w:val="24"/>
              </w:rPr>
              <w:t xml:space="preserve"> понятий международной торговли</w:t>
            </w:r>
          </w:p>
        </w:tc>
        <w:tc>
          <w:tcPr>
            <w:tcW w:w="1560" w:type="dxa"/>
            <w:tcBorders>
              <w:top w:val="single" w:sz="4" w:space="0" w:color="auto"/>
              <w:left w:val="single" w:sz="4" w:space="0" w:color="auto"/>
              <w:bottom w:val="single" w:sz="4" w:space="0" w:color="auto"/>
              <w:right w:val="single" w:sz="4" w:space="0" w:color="auto"/>
            </w:tcBorders>
            <w:hideMark/>
          </w:tcPr>
          <w:p w:rsidR="00FF3CE8" w:rsidRDefault="00FF3CE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Тема 8.1</w:t>
            </w:r>
          </w:p>
        </w:tc>
        <w:tc>
          <w:tcPr>
            <w:tcW w:w="2266" w:type="dxa"/>
            <w:tcBorders>
              <w:top w:val="single" w:sz="4" w:space="0" w:color="auto"/>
              <w:left w:val="single" w:sz="4" w:space="0" w:color="auto"/>
              <w:bottom w:val="single" w:sz="4" w:space="0" w:color="auto"/>
              <w:right w:val="single" w:sz="4" w:space="0" w:color="auto"/>
            </w:tcBorders>
            <w:hideMark/>
          </w:tcPr>
          <w:p w:rsidR="00FF3CE8" w:rsidRDefault="00FF3CE8" w:rsidP="00374C4E">
            <w:pPr>
              <w:spacing w:after="0" w:line="240" w:lineRule="auto"/>
              <w:contextualSpacing/>
              <w:jc w:val="both"/>
              <w:rPr>
                <w:rFonts w:ascii="Times New Roman" w:eastAsia="Calibri" w:hAnsi="Times New Roman" w:cs="Times New Roman"/>
                <w:color w:val="000000"/>
                <w:sz w:val="24"/>
                <w:szCs w:val="24"/>
                <w:lang w:eastAsia="en-US"/>
              </w:rPr>
            </w:pPr>
            <w:r>
              <w:rPr>
                <w:rFonts w:ascii="Times New Roman" w:hAnsi="Times New Roman" w:cs="Times New Roman"/>
                <w:color w:val="000000"/>
                <w:sz w:val="24"/>
                <w:szCs w:val="24"/>
              </w:rPr>
              <w:t>1.Тестирование для проверки усвоения нового учебного материала</w:t>
            </w:r>
          </w:p>
          <w:p w:rsidR="00FF3CE8" w:rsidRDefault="00FF3CE8" w:rsidP="00374C4E">
            <w:pPr>
              <w:spacing w:after="0" w:line="240" w:lineRule="auto"/>
              <w:contextualSpacing/>
              <w:jc w:val="both"/>
              <w:rPr>
                <w:rFonts w:ascii="Times New Roman" w:eastAsia="Calibri" w:hAnsi="Times New Roman" w:cs="Times New Roman"/>
                <w:color w:val="000000"/>
                <w:sz w:val="24"/>
                <w:szCs w:val="24"/>
                <w:lang w:eastAsia="en-US"/>
              </w:rPr>
            </w:pPr>
            <w:r>
              <w:rPr>
                <w:rFonts w:ascii="Times New Roman" w:hAnsi="Times New Roman" w:cs="Times New Roman"/>
                <w:color w:val="000000"/>
                <w:sz w:val="24"/>
                <w:szCs w:val="24"/>
              </w:rPr>
              <w:t>2.Решение задач для проверки усвоения нового учебного материала</w:t>
            </w:r>
          </w:p>
        </w:tc>
        <w:tc>
          <w:tcPr>
            <w:tcW w:w="1985" w:type="dxa"/>
            <w:tcBorders>
              <w:top w:val="single" w:sz="4" w:space="0" w:color="auto"/>
              <w:left w:val="single" w:sz="4" w:space="0" w:color="auto"/>
              <w:bottom w:val="single" w:sz="4" w:space="0" w:color="auto"/>
              <w:right w:val="single" w:sz="4" w:space="0" w:color="auto"/>
            </w:tcBorders>
            <w:hideMark/>
          </w:tcPr>
          <w:p w:rsidR="00FF3CE8" w:rsidRDefault="00FF3CE8" w:rsidP="00374C4E">
            <w:pPr>
              <w:spacing w:after="0" w:line="240"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экзамен</w:t>
            </w:r>
          </w:p>
        </w:tc>
      </w:tr>
      <w:tr w:rsidR="00FF3CE8" w:rsidTr="00FF3CE8">
        <w:tc>
          <w:tcPr>
            <w:tcW w:w="3829" w:type="dxa"/>
            <w:tcBorders>
              <w:top w:val="single" w:sz="4" w:space="0" w:color="auto"/>
              <w:left w:val="single" w:sz="4" w:space="0" w:color="auto"/>
              <w:bottom w:val="single" w:sz="4" w:space="0" w:color="auto"/>
              <w:right w:val="single" w:sz="4" w:space="0" w:color="auto"/>
            </w:tcBorders>
            <w:hideMark/>
          </w:tcPr>
          <w:p w:rsidR="00FF3CE8" w:rsidRDefault="00FF3CE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13 Знание валютного регулирования и валютного контроля в РФ</w:t>
            </w:r>
          </w:p>
        </w:tc>
        <w:tc>
          <w:tcPr>
            <w:tcW w:w="1560" w:type="dxa"/>
            <w:tcBorders>
              <w:top w:val="single" w:sz="4" w:space="0" w:color="auto"/>
              <w:left w:val="single" w:sz="4" w:space="0" w:color="auto"/>
              <w:bottom w:val="single" w:sz="4" w:space="0" w:color="auto"/>
              <w:right w:val="single" w:sz="4" w:space="0" w:color="auto"/>
            </w:tcBorders>
            <w:hideMark/>
          </w:tcPr>
          <w:p w:rsidR="00FF3CE8" w:rsidRDefault="00FF3CE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Тема 8.</w:t>
            </w:r>
          </w:p>
        </w:tc>
        <w:tc>
          <w:tcPr>
            <w:tcW w:w="2266" w:type="dxa"/>
            <w:tcBorders>
              <w:top w:val="single" w:sz="4" w:space="0" w:color="auto"/>
              <w:left w:val="single" w:sz="4" w:space="0" w:color="auto"/>
              <w:bottom w:val="single" w:sz="4" w:space="0" w:color="auto"/>
              <w:right w:val="single" w:sz="4" w:space="0" w:color="auto"/>
            </w:tcBorders>
          </w:tcPr>
          <w:p w:rsidR="00FF3CE8" w:rsidRDefault="00FF3CE8" w:rsidP="00374C4E">
            <w:pPr>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bCs/>
                <w:color w:val="000000"/>
                <w:sz w:val="24"/>
                <w:szCs w:val="24"/>
              </w:rPr>
              <w:t xml:space="preserve">1.Тестирование </w:t>
            </w:r>
            <w:r>
              <w:rPr>
                <w:rFonts w:ascii="Times New Roman" w:hAnsi="Times New Roman" w:cs="Times New Roman"/>
                <w:color w:val="000000"/>
                <w:sz w:val="24"/>
                <w:szCs w:val="24"/>
              </w:rPr>
              <w:t>для проверки усвоения нового учебного материала</w:t>
            </w:r>
          </w:p>
          <w:p w:rsidR="00FF3CE8" w:rsidRDefault="00FF3CE8" w:rsidP="00374C4E">
            <w:pPr>
              <w:spacing w:after="0" w:line="240" w:lineRule="auto"/>
              <w:contextualSpacing/>
              <w:jc w:val="both"/>
              <w:rPr>
                <w:rFonts w:ascii="Times New Roman" w:eastAsia="Calibri" w:hAnsi="Times New Roman" w:cs="Times New Roman"/>
                <w:color w:val="000000"/>
                <w:sz w:val="24"/>
                <w:szCs w:val="24"/>
                <w:lang w:eastAsia="en-US"/>
              </w:rPr>
            </w:pPr>
            <w:r>
              <w:rPr>
                <w:rFonts w:ascii="Times New Roman" w:hAnsi="Times New Roman" w:cs="Times New Roman"/>
                <w:color w:val="000000"/>
                <w:sz w:val="24"/>
                <w:szCs w:val="24"/>
              </w:rPr>
              <w:t>2.Решение задач для проверки усвоения нового учебного материала</w:t>
            </w:r>
          </w:p>
          <w:p w:rsidR="00FF3CE8" w:rsidRDefault="00FF3CE8" w:rsidP="00374C4E">
            <w:pPr>
              <w:spacing w:after="0" w:line="240" w:lineRule="auto"/>
              <w:contextualSpacing/>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rsidR="00FF3CE8" w:rsidRDefault="00FF3CE8" w:rsidP="00374C4E">
            <w:pPr>
              <w:spacing w:after="0" w:line="240"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экзамен</w:t>
            </w:r>
          </w:p>
        </w:tc>
      </w:tr>
    </w:tbl>
    <w:p w:rsidR="009E575D" w:rsidRDefault="009E575D" w:rsidP="00091DC9">
      <w:pPr>
        <w:shd w:val="clear" w:color="auto" w:fill="FFFFFF"/>
        <w:spacing w:after="0" w:line="240" w:lineRule="auto"/>
        <w:rPr>
          <w:rFonts w:ascii="Times New Roman" w:hAnsi="Times New Roman" w:cs="Times New Roman"/>
          <w:b/>
          <w:sz w:val="28"/>
          <w:szCs w:val="28"/>
        </w:rPr>
      </w:pPr>
    </w:p>
    <w:p w:rsidR="00374C4E" w:rsidRDefault="00374C4E">
      <w:pPr>
        <w:rPr>
          <w:rFonts w:ascii="Times New Roman" w:hAnsi="Times New Roman" w:cs="Times New Roman"/>
          <w:b/>
          <w:sz w:val="28"/>
          <w:szCs w:val="28"/>
        </w:rPr>
      </w:pPr>
      <w:r>
        <w:rPr>
          <w:rFonts w:ascii="Times New Roman" w:hAnsi="Times New Roman" w:cs="Times New Roman"/>
          <w:b/>
          <w:sz w:val="28"/>
          <w:szCs w:val="28"/>
        </w:rPr>
        <w:br w:type="page"/>
      </w:r>
    </w:p>
    <w:p w:rsidR="009E575D" w:rsidRDefault="009E575D" w:rsidP="00C15F9E">
      <w:pPr>
        <w:shd w:val="clear" w:color="auto" w:fill="FFFFFF"/>
        <w:spacing w:after="0" w:line="240" w:lineRule="auto"/>
        <w:ind w:left="709" w:hanging="709"/>
        <w:jc w:val="center"/>
        <w:rPr>
          <w:rFonts w:ascii="Times New Roman" w:hAnsi="Times New Roman" w:cs="Times New Roman"/>
          <w:b/>
          <w:sz w:val="28"/>
          <w:szCs w:val="28"/>
        </w:rPr>
      </w:pPr>
    </w:p>
    <w:p w:rsidR="00C15F9E" w:rsidRDefault="009F4698" w:rsidP="00C15F9E">
      <w:pPr>
        <w:shd w:val="clear" w:color="auto" w:fill="FFFFFF"/>
        <w:spacing w:after="0" w:line="240" w:lineRule="auto"/>
        <w:ind w:left="709" w:hanging="709"/>
        <w:jc w:val="center"/>
        <w:rPr>
          <w:rFonts w:ascii="Times New Roman" w:hAnsi="Times New Roman" w:cs="Times New Roman"/>
          <w:b/>
          <w:sz w:val="28"/>
          <w:szCs w:val="28"/>
        </w:rPr>
      </w:pPr>
      <w:r>
        <w:rPr>
          <w:rFonts w:ascii="Times New Roman" w:hAnsi="Times New Roman" w:cs="Times New Roman"/>
          <w:b/>
          <w:sz w:val="28"/>
          <w:szCs w:val="28"/>
        </w:rPr>
        <w:t>7</w:t>
      </w:r>
      <w:r w:rsidR="00091DC9">
        <w:rPr>
          <w:rFonts w:ascii="Times New Roman" w:hAnsi="Times New Roman" w:cs="Times New Roman"/>
          <w:b/>
          <w:sz w:val="28"/>
          <w:szCs w:val="28"/>
        </w:rPr>
        <w:t>.</w:t>
      </w:r>
      <w:r w:rsidR="00C15F9E" w:rsidRPr="00C15F9E">
        <w:rPr>
          <w:rFonts w:ascii="Times New Roman" w:hAnsi="Times New Roman" w:cs="Times New Roman"/>
          <w:b/>
          <w:sz w:val="28"/>
          <w:szCs w:val="28"/>
        </w:rPr>
        <w:t xml:space="preserve">УЧЕБНО-МЕТОДИЧЕСКОЕ И МАТЕРИАЛЬНО-ТЕХНИЧЕСКОЕ ОБЕСПЕЧЕНИЕ </w:t>
      </w:r>
      <w:r w:rsidR="003757A3">
        <w:rPr>
          <w:rFonts w:ascii="Times New Roman" w:hAnsi="Times New Roman" w:cs="Times New Roman"/>
          <w:b/>
          <w:sz w:val="28"/>
          <w:szCs w:val="28"/>
        </w:rPr>
        <w:t xml:space="preserve">  ПРОГРАММЫ УЧЕБНОЙ ДИСЦИПЛИНЫ  </w:t>
      </w:r>
    </w:p>
    <w:p w:rsidR="002768C5" w:rsidRPr="00DD7A6D" w:rsidRDefault="00F6102C" w:rsidP="00C15F9E">
      <w:pPr>
        <w:shd w:val="clear" w:color="auto" w:fill="FFFFFF"/>
        <w:spacing w:after="0" w:line="240" w:lineRule="auto"/>
        <w:ind w:left="709" w:hanging="709"/>
        <w:jc w:val="center"/>
        <w:rPr>
          <w:rFonts w:ascii="Times New Roman" w:hAnsi="Times New Roman" w:cs="Times New Roman"/>
          <w:b/>
          <w:sz w:val="28"/>
          <w:szCs w:val="28"/>
        </w:rPr>
      </w:pPr>
      <w:r>
        <w:rPr>
          <w:rFonts w:ascii="Times New Roman" w:hAnsi="Times New Roman" w:cs="Times New Roman"/>
          <w:sz w:val="28"/>
          <w:szCs w:val="28"/>
        </w:rPr>
        <w:t>ОУД.15 Экономика</w:t>
      </w:r>
    </w:p>
    <w:p w:rsidR="00374C4E" w:rsidRPr="00374C4E" w:rsidRDefault="00E91019" w:rsidP="00374C4E">
      <w:pPr>
        <w:spacing w:after="0" w:line="240" w:lineRule="auto"/>
        <w:jc w:val="both"/>
        <w:rPr>
          <w:rFonts w:ascii="Times New Roman" w:hAnsi="Times New Roman" w:cs="Times New Roman"/>
          <w:sz w:val="28"/>
          <w:szCs w:val="28"/>
        </w:rPr>
      </w:pPr>
      <w:proofErr w:type="gramStart"/>
      <w:r w:rsidRPr="00374C4E">
        <w:rPr>
          <w:rFonts w:ascii="Times New Roman" w:eastAsia="Times New Roman" w:hAnsi="Times New Roman" w:cs="Times New Roman"/>
          <w:sz w:val="28"/>
          <w:szCs w:val="28"/>
        </w:rPr>
        <w:t>Программа учебной дисциплины</w:t>
      </w:r>
      <w:r w:rsidR="00F6102C" w:rsidRPr="00374C4E">
        <w:rPr>
          <w:rFonts w:ascii="Times New Roman" w:hAnsi="Times New Roman" w:cs="Times New Roman"/>
          <w:sz w:val="28"/>
          <w:szCs w:val="28"/>
        </w:rPr>
        <w:t>ОУД.15 Экономика</w:t>
      </w:r>
      <w:r w:rsidRPr="00374C4E">
        <w:rPr>
          <w:rFonts w:ascii="Times New Roman" w:hAnsi="Times New Roman" w:cs="Times New Roman"/>
          <w:sz w:val="28"/>
          <w:szCs w:val="28"/>
        </w:rPr>
        <w:t xml:space="preserve"> реализуется  в кабинет </w:t>
      </w:r>
      <w:r w:rsidR="00374C4E" w:rsidRPr="00374C4E">
        <w:rPr>
          <w:rFonts w:ascii="Times New Roman" w:hAnsi="Times New Roman" w:cs="Times New Roman"/>
          <w:sz w:val="28"/>
          <w:szCs w:val="28"/>
        </w:rPr>
        <w:t xml:space="preserve">гуманитарных и социально-экономических дисциплин оборудование учебного кабинета: посадочные места по количеству обучающихся, рабочее место преподавателя, телевизор, </w:t>
      </w:r>
      <w:r w:rsidR="00374C4E" w:rsidRPr="00374C4E">
        <w:rPr>
          <w:rFonts w:ascii="Times New Roman" w:hAnsi="Times New Roman" w:cs="Times New Roman"/>
          <w:sz w:val="28"/>
          <w:szCs w:val="28"/>
          <w:lang w:val="en-US"/>
        </w:rPr>
        <w:t>DVD</w:t>
      </w:r>
      <w:r w:rsidR="00374C4E" w:rsidRPr="00374C4E">
        <w:rPr>
          <w:rFonts w:ascii="Times New Roman" w:hAnsi="Times New Roman" w:cs="Times New Roman"/>
          <w:sz w:val="28"/>
          <w:szCs w:val="28"/>
        </w:rPr>
        <w:t xml:space="preserve"> плеер, 20 ноутбуков, принтер, ОС </w:t>
      </w:r>
      <w:r w:rsidR="00374C4E" w:rsidRPr="00374C4E">
        <w:rPr>
          <w:rFonts w:ascii="Times New Roman" w:hAnsi="Times New Roman" w:cs="Times New Roman"/>
          <w:sz w:val="28"/>
          <w:szCs w:val="28"/>
          <w:lang w:val="en-US"/>
        </w:rPr>
        <w:t>Windows</w:t>
      </w:r>
      <w:r w:rsidR="00374C4E" w:rsidRPr="00374C4E">
        <w:rPr>
          <w:rFonts w:ascii="Times New Roman" w:hAnsi="Times New Roman" w:cs="Times New Roman"/>
          <w:sz w:val="28"/>
          <w:szCs w:val="28"/>
        </w:rPr>
        <w:t xml:space="preserve"> 7, </w:t>
      </w:r>
      <w:r w:rsidR="00374C4E" w:rsidRPr="00374C4E">
        <w:rPr>
          <w:rFonts w:ascii="Times New Roman" w:hAnsi="Times New Roman" w:cs="Times New Roman"/>
          <w:sz w:val="28"/>
          <w:szCs w:val="28"/>
          <w:lang w:val="en-US"/>
        </w:rPr>
        <w:t>Google</w:t>
      </w:r>
      <w:r w:rsidR="00374C4E" w:rsidRPr="00374C4E">
        <w:rPr>
          <w:rFonts w:ascii="Times New Roman" w:hAnsi="Times New Roman" w:cs="Times New Roman"/>
          <w:sz w:val="28"/>
          <w:szCs w:val="28"/>
        </w:rPr>
        <w:t xml:space="preserve"> </w:t>
      </w:r>
      <w:r w:rsidR="00374C4E" w:rsidRPr="00374C4E">
        <w:rPr>
          <w:rFonts w:ascii="Times New Roman" w:hAnsi="Times New Roman" w:cs="Times New Roman"/>
          <w:sz w:val="28"/>
          <w:szCs w:val="28"/>
          <w:lang w:val="en-US"/>
        </w:rPr>
        <w:t>Chrome</w:t>
      </w:r>
      <w:r w:rsidR="00374C4E" w:rsidRPr="00374C4E">
        <w:rPr>
          <w:rFonts w:ascii="Times New Roman" w:hAnsi="Times New Roman" w:cs="Times New Roman"/>
          <w:sz w:val="28"/>
          <w:szCs w:val="28"/>
        </w:rPr>
        <w:t xml:space="preserve">, </w:t>
      </w:r>
      <w:r w:rsidR="00374C4E" w:rsidRPr="00374C4E">
        <w:rPr>
          <w:rFonts w:ascii="Times New Roman" w:hAnsi="Times New Roman" w:cs="Times New Roman"/>
          <w:sz w:val="28"/>
          <w:szCs w:val="28"/>
          <w:lang w:val="en-US"/>
        </w:rPr>
        <w:t>Opera</w:t>
      </w:r>
      <w:r w:rsidR="00374C4E" w:rsidRPr="00374C4E">
        <w:rPr>
          <w:rFonts w:ascii="Times New Roman" w:hAnsi="Times New Roman" w:cs="Times New Roman"/>
          <w:sz w:val="28"/>
          <w:szCs w:val="28"/>
        </w:rPr>
        <w:t xml:space="preserve">, </w:t>
      </w:r>
      <w:r w:rsidR="00374C4E" w:rsidRPr="00374C4E">
        <w:rPr>
          <w:rFonts w:ascii="Times New Roman" w:hAnsi="Times New Roman" w:cs="Times New Roman"/>
          <w:sz w:val="28"/>
          <w:szCs w:val="28"/>
          <w:lang w:val="en-US"/>
        </w:rPr>
        <w:t>Microsoft</w:t>
      </w:r>
      <w:r w:rsidR="00374C4E" w:rsidRPr="00374C4E">
        <w:rPr>
          <w:rFonts w:ascii="Times New Roman" w:hAnsi="Times New Roman" w:cs="Times New Roman"/>
          <w:sz w:val="28"/>
          <w:szCs w:val="28"/>
        </w:rPr>
        <w:t xml:space="preserve"> </w:t>
      </w:r>
      <w:r w:rsidR="00374C4E" w:rsidRPr="00374C4E">
        <w:rPr>
          <w:rFonts w:ascii="Times New Roman" w:hAnsi="Times New Roman" w:cs="Times New Roman"/>
          <w:sz w:val="28"/>
          <w:szCs w:val="28"/>
          <w:lang w:val="en-US"/>
        </w:rPr>
        <w:t>SQL</w:t>
      </w:r>
      <w:r w:rsidR="00374C4E" w:rsidRPr="00374C4E">
        <w:rPr>
          <w:rFonts w:ascii="Times New Roman" w:hAnsi="Times New Roman" w:cs="Times New Roman"/>
          <w:sz w:val="28"/>
          <w:szCs w:val="28"/>
        </w:rPr>
        <w:t xml:space="preserve"> </w:t>
      </w:r>
      <w:r w:rsidR="00374C4E" w:rsidRPr="00374C4E">
        <w:rPr>
          <w:rFonts w:ascii="Times New Roman" w:hAnsi="Times New Roman" w:cs="Times New Roman"/>
          <w:sz w:val="28"/>
          <w:szCs w:val="28"/>
          <w:lang w:val="en-US"/>
        </w:rPr>
        <w:t>Server</w:t>
      </w:r>
      <w:r w:rsidR="00374C4E" w:rsidRPr="00374C4E">
        <w:rPr>
          <w:rFonts w:ascii="Times New Roman" w:hAnsi="Times New Roman" w:cs="Times New Roman"/>
          <w:sz w:val="28"/>
          <w:szCs w:val="28"/>
        </w:rPr>
        <w:t xml:space="preserve">, </w:t>
      </w:r>
      <w:proofErr w:type="spellStart"/>
      <w:r w:rsidR="00374C4E" w:rsidRPr="00374C4E">
        <w:rPr>
          <w:rFonts w:ascii="Times New Roman" w:hAnsi="Times New Roman" w:cs="Times New Roman"/>
          <w:sz w:val="28"/>
          <w:szCs w:val="28"/>
          <w:lang w:val="en-US"/>
        </w:rPr>
        <w:t>PascalABC</w:t>
      </w:r>
      <w:proofErr w:type="spellEnd"/>
      <w:r w:rsidR="00374C4E" w:rsidRPr="00374C4E">
        <w:rPr>
          <w:rFonts w:ascii="Times New Roman" w:hAnsi="Times New Roman" w:cs="Times New Roman"/>
          <w:sz w:val="28"/>
          <w:szCs w:val="28"/>
        </w:rPr>
        <w:t>.</w:t>
      </w:r>
      <w:r w:rsidR="00374C4E" w:rsidRPr="00374C4E">
        <w:rPr>
          <w:rFonts w:ascii="Times New Roman" w:hAnsi="Times New Roman" w:cs="Times New Roman"/>
          <w:sz w:val="28"/>
          <w:szCs w:val="28"/>
          <w:lang w:val="en-US"/>
        </w:rPr>
        <w:t>NET</w:t>
      </w:r>
      <w:r w:rsidR="00374C4E" w:rsidRPr="00374C4E">
        <w:rPr>
          <w:rFonts w:ascii="Times New Roman" w:hAnsi="Times New Roman" w:cs="Times New Roman"/>
          <w:sz w:val="28"/>
          <w:szCs w:val="28"/>
        </w:rPr>
        <w:t xml:space="preserve">, </w:t>
      </w:r>
      <w:r w:rsidR="00374C4E" w:rsidRPr="00374C4E">
        <w:rPr>
          <w:rFonts w:ascii="Times New Roman" w:hAnsi="Times New Roman" w:cs="Times New Roman"/>
          <w:sz w:val="28"/>
          <w:szCs w:val="28"/>
          <w:lang w:val="en-US"/>
        </w:rPr>
        <w:t>Microsoft</w:t>
      </w:r>
      <w:r w:rsidR="00374C4E" w:rsidRPr="00374C4E">
        <w:rPr>
          <w:rFonts w:ascii="Times New Roman" w:hAnsi="Times New Roman" w:cs="Times New Roman"/>
          <w:sz w:val="28"/>
          <w:szCs w:val="28"/>
        </w:rPr>
        <w:t xml:space="preserve"> </w:t>
      </w:r>
      <w:r w:rsidR="00374C4E" w:rsidRPr="00374C4E">
        <w:rPr>
          <w:rFonts w:ascii="Times New Roman" w:hAnsi="Times New Roman" w:cs="Times New Roman"/>
          <w:sz w:val="28"/>
          <w:szCs w:val="28"/>
          <w:lang w:val="en-US"/>
        </w:rPr>
        <w:t>visual</w:t>
      </w:r>
      <w:r w:rsidR="00374C4E" w:rsidRPr="00374C4E">
        <w:rPr>
          <w:rFonts w:ascii="Times New Roman" w:hAnsi="Times New Roman" w:cs="Times New Roman"/>
          <w:sz w:val="28"/>
          <w:szCs w:val="28"/>
        </w:rPr>
        <w:t xml:space="preserve"> </w:t>
      </w:r>
      <w:r w:rsidR="00374C4E" w:rsidRPr="00374C4E">
        <w:rPr>
          <w:rFonts w:ascii="Times New Roman" w:hAnsi="Times New Roman" w:cs="Times New Roman"/>
          <w:sz w:val="28"/>
          <w:szCs w:val="28"/>
          <w:lang w:val="en-US"/>
        </w:rPr>
        <w:t>studio</w:t>
      </w:r>
      <w:r w:rsidR="00374C4E" w:rsidRPr="00374C4E">
        <w:rPr>
          <w:rFonts w:ascii="Times New Roman" w:hAnsi="Times New Roman" w:cs="Times New Roman"/>
          <w:sz w:val="28"/>
          <w:szCs w:val="28"/>
        </w:rPr>
        <w:t xml:space="preserve"> 2017, </w:t>
      </w:r>
      <w:proofErr w:type="spellStart"/>
      <w:r w:rsidR="00374C4E" w:rsidRPr="00374C4E">
        <w:rPr>
          <w:rFonts w:ascii="Times New Roman" w:hAnsi="Times New Roman" w:cs="Times New Roman"/>
          <w:sz w:val="28"/>
          <w:szCs w:val="28"/>
          <w:lang w:val="en-US"/>
        </w:rPr>
        <w:t>CorelDRAW</w:t>
      </w:r>
      <w:proofErr w:type="spellEnd"/>
      <w:r w:rsidR="00374C4E" w:rsidRPr="00374C4E">
        <w:rPr>
          <w:rFonts w:ascii="Times New Roman" w:hAnsi="Times New Roman" w:cs="Times New Roman"/>
          <w:sz w:val="28"/>
          <w:szCs w:val="28"/>
        </w:rPr>
        <w:t xml:space="preserve">, </w:t>
      </w:r>
      <w:r w:rsidR="00374C4E" w:rsidRPr="00374C4E">
        <w:rPr>
          <w:rFonts w:ascii="Times New Roman" w:hAnsi="Times New Roman" w:cs="Times New Roman"/>
          <w:sz w:val="28"/>
          <w:szCs w:val="28"/>
          <w:lang w:val="en-US"/>
        </w:rPr>
        <w:t>Adobe</w:t>
      </w:r>
      <w:r w:rsidR="00374C4E" w:rsidRPr="00374C4E">
        <w:rPr>
          <w:rFonts w:ascii="Times New Roman" w:hAnsi="Times New Roman" w:cs="Times New Roman"/>
          <w:sz w:val="28"/>
          <w:szCs w:val="28"/>
        </w:rPr>
        <w:t xml:space="preserve"> </w:t>
      </w:r>
      <w:r w:rsidR="00374C4E" w:rsidRPr="00374C4E">
        <w:rPr>
          <w:rFonts w:ascii="Times New Roman" w:hAnsi="Times New Roman" w:cs="Times New Roman"/>
          <w:sz w:val="28"/>
          <w:szCs w:val="28"/>
          <w:lang w:val="en-US"/>
        </w:rPr>
        <w:t>Photoshop</w:t>
      </w:r>
      <w:r w:rsidR="00374C4E" w:rsidRPr="00374C4E">
        <w:rPr>
          <w:rFonts w:ascii="Times New Roman" w:hAnsi="Times New Roman" w:cs="Times New Roman"/>
          <w:sz w:val="28"/>
          <w:szCs w:val="28"/>
        </w:rPr>
        <w:t xml:space="preserve">, </w:t>
      </w:r>
      <w:r w:rsidR="00374C4E" w:rsidRPr="00374C4E">
        <w:rPr>
          <w:rFonts w:ascii="Times New Roman" w:hAnsi="Times New Roman" w:cs="Times New Roman"/>
          <w:sz w:val="28"/>
          <w:szCs w:val="28"/>
          <w:lang w:val="en-US"/>
        </w:rPr>
        <w:t>Microsoft</w:t>
      </w:r>
      <w:r w:rsidR="00374C4E" w:rsidRPr="00374C4E">
        <w:rPr>
          <w:rFonts w:ascii="Times New Roman" w:hAnsi="Times New Roman" w:cs="Times New Roman"/>
          <w:sz w:val="28"/>
          <w:szCs w:val="28"/>
        </w:rPr>
        <w:t xml:space="preserve"> </w:t>
      </w:r>
      <w:r w:rsidR="00374C4E" w:rsidRPr="00374C4E">
        <w:rPr>
          <w:rFonts w:ascii="Times New Roman" w:hAnsi="Times New Roman" w:cs="Times New Roman"/>
          <w:sz w:val="28"/>
          <w:szCs w:val="28"/>
          <w:lang w:val="en-US"/>
        </w:rPr>
        <w:t>Office</w:t>
      </w:r>
      <w:r w:rsidR="00374C4E" w:rsidRPr="00374C4E">
        <w:rPr>
          <w:rFonts w:ascii="Times New Roman" w:hAnsi="Times New Roman" w:cs="Times New Roman"/>
          <w:sz w:val="28"/>
          <w:szCs w:val="28"/>
        </w:rPr>
        <w:t xml:space="preserve"> 2007, </w:t>
      </w:r>
      <w:r w:rsidR="00374C4E" w:rsidRPr="00374C4E">
        <w:rPr>
          <w:rFonts w:ascii="Times New Roman" w:hAnsi="Times New Roman" w:cs="Times New Roman"/>
          <w:sz w:val="28"/>
          <w:szCs w:val="28"/>
          <w:lang w:val="en-US"/>
        </w:rPr>
        <w:t>Microsoft</w:t>
      </w:r>
      <w:r w:rsidR="00374C4E" w:rsidRPr="00374C4E">
        <w:rPr>
          <w:rFonts w:ascii="Times New Roman" w:hAnsi="Times New Roman" w:cs="Times New Roman"/>
          <w:sz w:val="28"/>
          <w:szCs w:val="28"/>
        </w:rPr>
        <w:t xml:space="preserve"> </w:t>
      </w:r>
      <w:r w:rsidR="00374C4E" w:rsidRPr="00374C4E">
        <w:rPr>
          <w:rFonts w:ascii="Times New Roman" w:hAnsi="Times New Roman" w:cs="Times New Roman"/>
          <w:sz w:val="28"/>
          <w:szCs w:val="28"/>
          <w:lang w:val="en-US"/>
        </w:rPr>
        <w:t>Security</w:t>
      </w:r>
      <w:r w:rsidR="00374C4E" w:rsidRPr="00374C4E">
        <w:rPr>
          <w:rFonts w:ascii="Times New Roman" w:hAnsi="Times New Roman" w:cs="Times New Roman"/>
          <w:sz w:val="28"/>
          <w:szCs w:val="28"/>
        </w:rPr>
        <w:t xml:space="preserve"> </w:t>
      </w:r>
      <w:r w:rsidR="00374C4E" w:rsidRPr="00374C4E">
        <w:rPr>
          <w:rFonts w:ascii="Times New Roman" w:hAnsi="Times New Roman" w:cs="Times New Roman"/>
          <w:sz w:val="28"/>
          <w:szCs w:val="28"/>
          <w:lang w:val="en-US"/>
        </w:rPr>
        <w:t>Essentials</w:t>
      </w:r>
      <w:r w:rsidR="00374C4E" w:rsidRPr="00374C4E">
        <w:rPr>
          <w:rFonts w:ascii="Times New Roman" w:hAnsi="Times New Roman" w:cs="Times New Roman"/>
          <w:sz w:val="28"/>
          <w:szCs w:val="28"/>
        </w:rPr>
        <w:t xml:space="preserve">, </w:t>
      </w:r>
      <w:r w:rsidR="00374C4E" w:rsidRPr="00374C4E">
        <w:rPr>
          <w:rFonts w:ascii="Times New Roman" w:hAnsi="Times New Roman" w:cs="Times New Roman"/>
          <w:sz w:val="28"/>
          <w:szCs w:val="28"/>
          <w:lang w:val="en-US"/>
        </w:rPr>
        <w:t>Visual</w:t>
      </w:r>
      <w:r w:rsidR="00374C4E" w:rsidRPr="00374C4E">
        <w:rPr>
          <w:rFonts w:ascii="Times New Roman" w:hAnsi="Times New Roman" w:cs="Times New Roman"/>
          <w:sz w:val="28"/>
          <w:szCs w:val="28"/>
        </w:rPr>
        <w:t xml:space="preserve"> </w:t>
      </w:r>
      <w:r w:rsidR="00374C4E" w:rsidRPr="00374C4E">
        <w:rPr>
          <w:rFonts w:ascii="Times New Roman" w:hAnsi="Times New Roman" w:cs="Times New Roman"/>
          <w:sz w:val="28"/>
          <w:szCs w:val="28"/>
          <w:lang w:val="en-US"/>
        </w:rPr>
        <w:t>Basic</w:t>
      </w:r>
      <w:r w:rsidR="00374C4E" w:rsidRPr="00374C4E">
        <w:rPr>
          <w:rFonts w:ascii="Times New Roman" w:hAnsi="Times New Roman" w:cs="Times New Roman"/>
          <w:sz w:val="28"/>
          <w:szCs w:val="28"/>
        </w:rPr>
        <w:t xml:space="preserve"> 6.0.</w:t>
      </w:r>
      <w:proofErr w:type="gramEnd"/>
      <w:r w:rsidR="00374C4E" w:rsidRPr="00374C4E">
        <w:rPr>
          <w:rFonts w:ascii="Times New Roman" w:hAnsi="Times New Roman" w:cs="Times New Roman"/>
          <w:sz w:val="28"/>
          <w:szCs w:val="28"/>
        </w:rPr>
        <w:t xml:space="preserve"> СПС «Консультант Юрист </w:t>
      </w:r>
      <w:proofErr w:type="spellStart"/>
      <w:r w:rsidR="00374C4E" w:rsidRPr="00374C4E">
        <w:rPr>
          <w:rFonts w:ascii="Times New Roman" w:hAnsi="Times New Roman" w:cs="Times New Roman"/>
          <w:sz w:val="28"/>
          <w:szCs w:val="28"/>
        </w:rPr>
        <w:t>смарт-комплект</w:t>
      </w:r>
      <w:proofErr w:type="spellEnd"/>
      <w:r w:rsidR="00374C4E" w:rsidRPr="00374C4E">
        <w:rPr>
          <w:rFonts w:ascii="Times New Roman" w:hAnsi="Times New Roman" w:cs="Times New Roman"/>
          <w:sz w:val="28"/>
          <w:szCs w:val="28"/>
        </w:rPr>
        <w:t>».</w:t>
      </w:r>
    </w:p>
    <w:p w:rsidR="00374C4E" w:rsidRPr="00374C4E" w:rsidRDefault="00374C4E" w:rsidP="00374C4E">
      <w:pPr>
        <w:spacing w:after="0" w:line="240" w:lineRule="auto"/>
        <w:jc w:val="both"/>
        <w:rPr>
          <w:rFonts w:ascii="Times New Roman" w:hAnsi="Times New Roman" w:cs="Times New Roman"/>
          <w:sz w:val="28"/>
          <w:szCs w:val="28"/>
        </w:rPr>
      </w:pPr>
      <w:r w:rsidRPr="00374C4E">
        <w:rPr>
          <w:rFonts w:ascii="Times New Roman" w:hAnsi="Times New Roman" w:cs="Times New Roman"/>
          <w:sz w:val="28"/>
          <w:szCs w:val="28"/>
        </w:rPr>
        <w:t>Плакат «Потребности человека»;</w:t>
      </w:r>
    </w:p>
    <w:p w:rsidR="00374C4E" w:rsidRPr="00374C4E" w:rsidRDefault="00374C4E" w:rsidP="00374C4E">
      <w:pPr>
        <w:spacing w:after="0" w:line="240" w:lineRule="auto"/>
        <w:jc w:val="both"/>
        <w:rPr>
          <w:rFonts w:ascii="Times New Roman" w:hAnsi="Times New Roman" w:cs="Times New Roman"/>
          <w:sz w:val="28"/>
          <w:szCs w:val="28"/>
        </w:rPr>
      </w:pPr>
      <w:r w:rsidRPr="00374C4E">
        <w:rPr>
          <w:rFonts w:ascii="Times New Roman" w:hAnsi="Times New Roman" w:cs="Times New Roman"/>
          <w:sz w:val="28"/>
          <w:szCs w:val="28"/>
        </w:rPr>
        <w:t>Плакат «Ограниченность экономических ресурсов»;</w:t>
      </w:r>
    </w:p>
    <w:p w:rsidR="00374C4E" w:rsidRPr="00374C4E" w:rsidRDefault="00374C4E" w:rsidP="00374C4E">
      <w:pPr>
        <w:spacing w:after="0" w:line="240" w:lineRule="auto"/>
        <w:jc w:val="both"/>
        <w:rPr>
          <w:rFonts w:ascii="Times New Roman" w:hAnsi="Times New Roman" w:cs="Times New Roman"/>
          <w:sz w:val="28"/>
          <w:szCs w:val="28"/>
        </w:rPr>
      </w:pPr>
      <w:r w:rsidRPr="00374C4E">
        <w:rPr>
          <w:rFonts w:ascii="Times New Roman" w:hAnsi="Times New Roman" w:cs="Times New Roman"/>
          <w:sz w:val="28"/>
          <w:szCs w:val="28"/>
        </w:rPr>
        <w:t>Плакат «Факторы производства»;</w:t>
      </w:r>
    </w:p>
    <w:p w:rsidR="00374C4E" w:rsidRPr="00374C4E" w:rsidRDefault="00374C4E" w:rsidP="00374C4E">
      <w:pPr>
        <w:spacing w:after="0" w:line="240" w:lineRule="auto"/>
        <w:jc w:val="both"/>
        <w:rPr>
          <w:rFonts w:ascii="Times New Roman" w:hAnsi="Times New Roman" w:cs="Times New Roman"/>
          <w:sz w:val="28"/>
          <w:szCs w:val="28"/>
        </w:rPr>
      </w:pPr>
      <w:r w:rsidRPr="00374C4E">
        <w:rPr>
          <w:rFonts w:ascii="Times New Roman" w:hAnsi="Times New Roman" w:cs="Times New Roman"/>
          <w:sz w:val="28"/>
          <w:szCs w:val="28"/>
        </w:rPr>
        <w:t>Плакат «Типы экономических систем»;</w:t>
      </w:r>
    </w:p>
    <w:p w:rsidR="00374C4E" w:rsidRPr="00374C4E" w:rsidRDefault="00374C4E" w:rsidP="00374C4E">
      <w:pPr>
        <w:spacing w:after="0" w:line="240" w:lineRule="auto"/>
        <w:jc w:val="both"/>
        <w:rPr>
          <w:rFonts w:ascii="Times New Roman" w:hAnsi="Times New Roman" w:cs="Times New Roman"/>
          <w:sz w:val="28"/>
          <w:szCs w:val="28"/>
        </w:rPr>
      </w:pPr>
      <w:r w:rsidRPr="00374C4E">
        <w:rPr>
          <w:rFonts w:ascii="Times New Roman" w:hAnsi="Times New Roman" w:cs="Times New Roman"/>
          <w:sz w:val="28"/>
          <w:szCs w:val="28"/>
        </w:rPr>
        <w:t>Плакат «Спрос»;</w:t>
      </w:r>
    </w:p>
    <w:p w:rsidR="00374C4E" w:rsidRPr="00374C4E" w:rsidRDefault="00374C4E" w:rsidP="00374C4E">
      <w:pPr>
        <w:spacing w:after="0" w:line="240" w:lineRule="auto"/>
        <w:jc w:val="both"/>
        <w:rPr>
          <w:rFonts w:ascii="Times New Roman" w:hAnsi="Times New Roman" w:cs="Times New Roman"/>
          <w:sz w:val="28"/>
          <w:szCs w:val="28"/>
        </w:rPr>
      </w:pPr>
      <w:r w:rsidRPr="00374C4E">
        <w:rPr>
          <w:rFonts w:ascii="Times New Roman" w:hAnsi="Times New Roman" w:cs="Times New Roman"/>
          <w:sz w:val="28"/>
          <w:szCs w:val="28"/>
        </w:rPr>
        <w:t>Плакат «Предложение»;</w:t>
      </w:r>
    </w:p>
    <w:p w:rsidR="00374C4E" w:rsidRPr="00374C4E" w:rsidRDefault="00374C4E" w:rsidP="00374C4E">
      <w:pPr>
        <w:spacing w:after="0" w:line="240" w:lineRule="auto"/>
        <w:jc w:val="both"/>
        <w:rPr>
          <w:rFonts w:ascii="Times New Roman" w:hAnsi="Times New Roman" w:cs="Times New Roman"/>
          <w:sz w:val="28"/>
          <w:szCs w:val="28"/>
        </w:rPr>
      </w:pPr>
      <w:r w:rsidRPr="00374C4E">
        <w:rPr>
          <w:rFonts w:ascii="Times New Roman" w:hAnsi="Times New Roman" w:cs="Times New Roman"/>
          <w:sz w:val="28"/>
          <w:szCs w:val="28"/>
        </w:rPr>
        <w:t>Плакат «Рыночное равновесие»;</w:t>
      </w:r>
    </w:p>
    <w:p w:rsidR="00374C4E" w:rsidRPr="00374C4E" w:rsidRDefault="00374C4E" w:rsidP="00374C4E">
      <w:pPr>
        <w:spacing w:after="0" w:line="240" w:lineRule="auto"/>
        <w:jc w:val="both"/>
        <w:rPr>
          <w:rFonts w:ascii="Times New Roman" w:hAnsi="Times New Roman" w:cs="Times New Roman"/>
          <w:sz w:val="28"/>
          <w:szCs w:val="28"/>
        </w:rPr>
      </w:pPr>
      <w:r w:rsidRPr="00374C4E">
        <w:rPr>
          <w:rFonts w:ascii="Times New Roman" w:hAnsi="Times New Roman" w:cs="Times New Roman"/>
          <w:sz w:val="28"/>
          <w:szCs w:val="28"/>
        </w:rPr>
        <w:t>Плакат «Виды собственности»;</w:t>
      </w:r>
    </w:p>
    <w:p w:rsidR="00374C4E" w:rsidRPr="00374C4E" w:rsidRDefault="00374C4E" w:rsidP="00374C4E">
      <w:pPr>
        <w:spacing w:after="0" w:line="240" w:lineRule="auto"/>
        <w:jc w:val="both"/>
        <w:rPr>
          <w:rFonts w:ascii="Times New Roman" w:hAnsi="Times New Roman" w:cs="Times New Roman"/>
          <w:sz w:val="28"/>
          <w:szCs w:val="28"/>
        </w:rPr>
      </w:pPr>
      <w:r w:rsidRPr="00374C4E">
        <w:rPr>
          <w:rFonts w:ascii="Times New Roman" w:hAnsi="Times New Roman" w:cs="Times New Roman"/>
          <w:sz w:val="28"/>
          <w:szCs w:val="28"/>
        </w:rPr>
        <w:t>Плакат «Фирма и её цели»;</w:t>
      </w:r>
    </w:p>
    <w:p w:rsidR="00374C4E" w:rsidRPr="00374C4E" w:rsidRDefault="00374C4E" w:rsidP="00374C4E">
      <w:pPr>
        <w:spacing w:after="0" w:line="240" w:lineRule="auto"/>
        <w:jc w:val="both"/>
        <w:rPr>
          <w:rFonts w:ascii="Times New Roman" w:hAnsi="Times New Roman" w:cs="Times New Roman"/>
          <w:sz w:val="28"/>
          <w:szCs w:val="28"/>
        </w:rPr>
      </w:pPr>
      <w:r w:rsidRPr="00374C4E">
        <w:rPr>
          <w:rFonts w:ascii="Times New Roman" w:hAnsi="Times New Roman" w:cs="Times New Roman"/>
          <w:sz w:val="28"/>
          <w:szCs w:val="28"/>
        </w:rPr>
        <w:t>Плакат «Организационно-правовые формы предприятий по российскому законодательству»;</w:t>
      </w:r>
    </w:p>
    <w:p w:rsidR="00374C4E" w:rsidRPr="00374C4E" w:rsidRDefault="00374C4E" w:rsidP="00374C4E">
      <w:pPr>
        <w:spacing w:after="0" w:line="240" w:lineRule="auto"/>
        <w:jc w:val="both"/>
        <w:rPr>
          <w:rFonts w:ascii="Times New Roman" w:hAnsi="Times New Roman" w:cs="Times New Roman"/>
          <w:sz w:val="28"/>
          <w:szCs w:val="28"/>
        </w:rPr>
      </w:pPr>
      <w:r w:rsidRPr="00374C4E">
        <w:rPr>
          <w:rFonts w:ascii="Times New Roman" w:hAnsi="Times New Roman" w:cs="Times New Roman"/>
          <w:sz w:val="28"/>
          <w:szCs w:val="28"/>
        </w:rPr>
        <w:t>Плакат «Бухгалтерский учет»;</w:t>
      </w:r>
    </w:p>
    <w:p w:rsidR="00374C4E" w:rsidRPr="00374C4E" w:rsidRDefault="00374C4E" w:rsidP="00374C4E">
      <w:pPr>
        <w:spacing w:after="0" w:line="240" w:lineRule="auto"/>
        <w:jc w:val="both"/>
        <w:rPr>
          <w:rFonts w:ascii="Times New Roman" w:hAnsi="Times New Roman" w:cs="Times New Roman"/>
          <w:sz w:val="28"/>
          <w:szCs w:val="28"/>
        </w:rPr>
      </w:pPr>
      <w:r w:rsidRPr="00374C4E">
        <w:rPr>
          <w:rFonts w:ascii="Times New Roman" w:hAnsi="Times New Roman" w:cs="Times New Roman"/>
          <w:sz w:val="28"/>
          <w:szCs w:val="28"/>
        </w:rPr>
        <w:t xml:space="preserve">Плакат «Совершенная конкуренция. Монополистическая конкуренция»; </w:t>
      </w:r>
    </w:p>
    <w:p w:rsidR="00374C4E" w:rsidRPr="00374C4E" w:rsidRDefault="00374C4E" w:rsidP="00374C4E">
      <w:pPr>
        <w:spacing w:after="0" w:line="240" w:lineRule="auto"/>
        <w:jc w:val="both"/>
        <w:rPr>
          <w:rFonts w:ascii="Times New Roman" w:hAnsi="Times New Roman" w:cs="Times New Roman"/>
          <w:sz w:val="28"/>
          <w:szCs w:val="28"/>
        </w:rPr>
      </w:pPr>
      <w:r w:rsidRPr="00374C4E">
        <w:rPr>
          <w:rFonts w:ascii="Times New Roman" w:hAnsi="Times New Roman" w:cs="Times New Roman"/>
          <w:sz w:val="28"/>
          <w:szCs w:val="28"/>
        </w:rPr>
        <w:t>Плакат «Монополия»;</w:t>
      </w:r>
    </w:p>
    <w:p w:rsidR="00374C4E" w:rsidRPr="00374C4E" w:rsidRDefault="00374C4E" w:rsidP="00374C4E">
      <w:pPr>
        <w:spacing w:after="0" w:line="240" w:lineRule="auto"/>
        <w:jc w:val="both"/>
        <w:rPr>
          <w:rFonts w:ascii="Times New Roman" w:hAnsi="Times New Roman" w:cs="Times New Roman"/>
          <w:sz w:val="28"/>
          <w:szCs w:val="28"/>
        </w:rPr>
      </w:pPr>
      <w:r w:rsidRPr="00374C4E">
        <w:rPr>
          <w:rFonts w:ascii="Times New Roman" w:hAnsi="Times New Roman" w:cs="Times New Roman"/>
          <w:sz w:val="28"/>
          <w:szCs w:val="28"/>
        </w:rPr>
        <w:t>Плакат «Виды рынков» - 2 шт.;</w:t>
      </w:r>
    </w:p>
    <w:p w:rsidR="00374C4E" w:rsidRPr="00374C4E" w:rsidRDefault="00374C4E" w:rsidP="00374C4E">
      <w:pPr>
        <w:spacing w:after="0" w:line="240" w:lineRule="auto"/>
        <w:jc w:val="both"/>
        <w:rPr>
          <w:rFonts w:ascii="Times New Roman" w:hAnsi="Times New Roman" w:cs="Times New Roman"/>
          <w:sz w:val="28"/>
          <w:szCs w:val="28"/>
        </w:rPr>
      </w:pPr>
      <w:r w:rsidRPr="00374C4E">
        <w:rPr>
          <w:rFonts w:ascii="Times New Roman" w:hAnsi="Times New Roman" w:cs="Times New Roman"/>
          <w:sz w:val="28"/>
          <w:szCs w:val="28"/>
        </w:rPr>
        <w:t>Плакат «Роль государства в экономике»;</w:t>
      </w:r>
    </w:p>
    <w:p w:rsidR="00374C4E" w:rsidRPr="00374C4E" w:rsidRDefault="00374C4E" w:rsidP="00374C4E">
      <w:pPr>
        <w:spacing w:after="0" w:line="240" w:lineRule="auto"/>
        <w:jc w:val="both"/>
        <w:rPr>
          <w:rFonts w:ascii="Times New Roman" w:hAnsi="Times New Roman" w:cs="Times New Roman"/>
          <w:sz w:val="28"/>
          <w:szCs w:val="28"/>
        </w:rPr>
      </w:pPr>
      <w:r w:rsidRPr="00374C4E">
        <w:rPr>
          <w:rFonts w:ascii="Times New Roman" w:hAnsi="Times New Roman" w:cs="Times New Roman"/>
          <w:sz w:val="28"/>
          <w:szCs w:val="28"/>
        </w:rPr>
        <w:t>Плакат «Виды налогов и сборов»;</w:t>
      </w:r>
    </w:p>
    <w:p w:rsidR="00374C4E" w:rsidRPr="00374C4E" w:rsidRDefault="00374C4E" w:rsidP="00374C4E">
      <w:pPr>
        <w:spacing w:after="0" w:line="240" w:lineRule="auto"/>
        <w:jc w:val="both"/>
        <w:rPr>
          <w:rFonts w:ascii="Times New Roman" w:hAnsi="Times New Roman" w:cs="Times New Roman"/>
          <w:sz w:val="28"/>
          <w:szCs w:val="28"/>
        </w:rPr>
      </w:pPr>
      <w:r w:rsidRPr="00374C4E">
        <w:rPr>
          <w:rFonts w:ascii="Times New Roman" w:hAnsi="Times New Roman" w:cs="Times New Roman"/>
          <w:sz w:val="28"/>
          <w:szCs w:val="28"/>
        </w:rPr>
        <w:t>Плакат «Функции денег»;</w:t>
      </w:r>
    </w:p>
    <w:p w:rsidR="00374C4E" w:rsidRPr="00374C4E" w:rsidRDefault="00374C4E" w:rsidP="00374C4E">
      <w:pPr>
        <w:spacing w:after="0" w:line="240" w:lineRule="auto"/>
        <w:jc w:val="both"/>
        <w:rPr>
          <w:rFonts w:ascii="Times New Roman" w:hAnsi="Times New Roman" w:cs="Times New Roman"/>
          <w:sz w:val="28"/>
          <w:szCs w:val="28"/>
        </w:rPr>
      </w:pPr>
      <w:r w:rsidRPr="00374C4E">
        <w:rPr>
          <w:rFonts w:ascii="Times New Roman" w:hAnsi="Times New Roman" w:cs="Times New Roman"/>
          <w:sz w:val="28"/>
          <w:szCs w:val="28"/>
        </w:rPr>
        <w:t>Плакат «Банковская система»;</w:t>
      </w:r>
    </w:p>
    <w:p w:rsidR="00374C4E" w:rsidRPr="00374C4E" w:rsidRDefault="00374C4E" w:rsidP="00374C4E">
      <w:pPr>
        <w:spacing w:after="0" w:line="240" w:lineRule="auto"/>
        <w:jc w:val="both"/>
        <w:rPr>
          <w:rFonts w:ascii="Times New Roman" w:hAnsi="Times New Roman" w:cs="Times New Roman"/>
          <w:sz w:val="28"/>
          <w:szCs w:val="28"/>
        </w:rPr>
      </w:pPr>
      <w:r w:rsidRPr="00374C4E">
        <w:rPr>
          <w:rFonts w:ascii="Times New Roman" w:hAnsi="Times New Roman" w:cs="Times New Roman"/>
          <w:sz w:val="28"/>
          <w:szCs w:val="28"/>
        </w:rPr>
        <w:t>Плакат «Финансовая система РФ»;</w:t>
      </w:r>
    </w:p>
    <w:p w:rsidR="00374C4E" w:rsidRPr="00374C4E" w:rsidRDefault="00374C4E" w:rsidP="00374C4E">
      <w:pPr>
        <w:spacing w:after="0" w:line="240" w:lineRule="auto"/>
        <w:jc w:val="both"/>
        <w:rPr>
          <w:rFonts w:ascii="Times New Roman" w:hAnsi="Times New Roman" w:cs="Times New Roman"/>
          <w:sz w:val="28"/>
          <w:szCs w:val="28"/>
        </w:rPr>
      </w:pPr>
      <w:r w:rsidRPr="00374C4E">
        <w:rPr>
          <w:rFonts w:ascii="Times New Roman" w:hAnsi="Times New Roman" w:cs="Times New Roman"/>
          <w:sz w:val="28"/>
          <w:szCs w:val="28"/>
        </w:rPr>
        <w:t>Плакат «Государственный бюджет»;</w:t>
      </w:r>
    </w:p>
    <w:p w:rsidR="00374C4E" w:rsidRPr="00374C4E" w:rsidRDefault="00374C4E" w:rsidP="00374C4E">
      <w:pPr>
        <w:spacing w:after="0" w:line="240" w:lineRule="auto"/>
        <w:jc w:val="both"/>
        <w:rPr>
          <w:rFonts w:ascii="Times New Roman" w:hAnsi="Times New Roman" w:cs="Times New Roman"/>
          <w:sz w:val="28"/>
          <w:szCs w:val="28"/>
        </w:rPr>
      </w:pPr>
      <w:r w:rsidRPr="00374C4E">
        <w:rPr>
          <w:rFonts w:ascii="Times New Roman" w:hAnsi="Times New Roman" w:cs="Times New Roman"/>
          <w:sz w:val="28"/>
          <w:szCs w:val="28"/>
        </w:rPr>
        <w:t>Плакат «Государственный долг»;</w:t>
      </w:r>
    </w:p>
    <w:p w:rsidR="00374C4E" w:rsidRPr="00374C4E" w:rsidRDefault="00374C4E" w:rsidP="00374C4E">
      <w:pPr>
        <w:spacing w:after="0" w:line="240" w:lineRule="auto"/>
        <w:jc w:val="both"/>
        <w:rPr>
          <w:rFonts w:ascii="Times New Roman" w:hAnsi="Times New Roman" w:cs="Times New Roman"/>
          <w:sz w:val="28"/>
          <w:szCs w:val="28"/>
        </w:rPr>
      </w:pPr>
      <w:r w:rsidRPr="00374C4E">
        <w:rPr>
          <w:rFonts w:ascii="Times New Roman" w:hAnsi="Times New Roman" w:cs="Times New Roman"/>
          <w:sz w:val="28"/>
          <w:szCs w:val="28"/>
        </w:rPr>
        <w:t>Плакат «Экономический рост»;</w:t>
      </w:r>
    </w:p>
    <w:p w:rsidR="00374C4E" w:rsidRPr="00374C4E" w:rsidRDefault="00374C4E" w:rsidP="00374C4E">
      <w:pPr>
        <w:spacing w:after="0" w:line="240" w:lineRule="auto"/>
        <w:jc w:val="both"/>
        <w:rPr>
          <w:rFonts w:ascii="Times New Roman" w:hAnsi="Times New Roman" w:cs="Times New Roman"/>
          <w:sz w:val="28"/>
          <w:szCs w:val="28"/>
        </w:rPr>
      </w:pPr>
      <w:r w:rsidRPr="00374C4E">
        <w:rPr>
          <w:rFonts w:ascii="Times New Roman" w:hAnsi="Times New Roman" w:cs="Times New Roman"/>
          <w:sz w:val="28"/>
          <w:szCs w:val="28"/>
        </w:rPr>
        <w:t>Плакат «Экономические циклы»;</w:t>
      </w:r>
    </w:p>
    <w:p w:rsidR="00374C4E" w:rsidRPr="00374C4E" w:rsidRDefault="00374C4E" w:rsidP="00374C4E">
      <w:pPr>
        <w:spacing w:after="0" w:line="240" w:lineRule="auto"/>
        <w:jc w:val="both"/>
        <w:rPr>
          <w:rFonts w:ascii="Times New Roman" w:hAnsi="Times New Roman" w:cs="Times New Roman"/>
          <w:sz w:val="28"/>
          <w:szCs w:val="28"/>
        </w:rPr>
      </w:pPr>
      <w:r w:rsidRPr="00374C4E">
        <w:rPr>
          <w:rFonts w:ascii="Times New Roman" w:hAnsi="Times New Roman" w:cs="Times New Roman"/>
          <w:sz w:val="28"/>
          <w:szCs w:val="28"/>
        </w:rPr>
        <w:t>Плакат «Глобальные экономические проблемы».</w:t>
      </w:r>
    </w:p>
    <w:p w:rsidR="00374C4E" w:rsidRPr="00374C4E" w:rsidRDefault="00374C4E" w:rsidP="00374C4E">
      <w:pPr>
        <w:spacing w:after="0" w:line="240" w:lineRule="auto"/>
        <w:jc w:val="both"/>
        <w:rPr>
          <w:rFonts w:ascii="Times New Roman" w:hAnsi="Times New Roman" w:cs="Times New Roman"/>
          <w:sz w:val="28"/>
          <w:szCs w:val="28"/>
        </w:rPr>
      </w:pPr>
      <w:r w:rsidRPr="00374C4E">
        <w:rPr>
          <w:rFonts w:ascii="Times New Roman" w:hAnsi="Times New Roman" w:cs="Times New Roman"/>
          <w:sz w:val="28"/>
          <w:szCs w:val="28"/>
        </w:rPr>
        <w:t xml:space="preserve">Информационная доска «Схемы по экономике» - 2 шт.; </w:t>
      </w:r>
    </w:p>
    <w:p w:rsidR="00374C4E" w:rsidRPr="00374C4E" w:rsidRDefault="00374C4E" w:rsidP="00374C4E">
      <w:pPr>
        <w:spacing w:after="0" w:line="240" w:lineRule="auto"/>
        <w:jc w:val="both"/>
        <w:rPr>
          <w:rFonts w:ascii="Times New Roman" w:hAnsi="Times New Roman" w:cs="Times New Roman"/>
          <w:sz w:val="28"/>
          <w:szCs w:val="28"/>
        </w:rPr>
      </w:pPr>
      <w:r w:rsidRPr="00374C4E">
        <w:rPr>
          <w:rFonts w:ascii="Times New Roman" w:hAnsi="Times New Roman" w:cs="Times New Roman"/>
          <w:sz w:val="28"/>
          <w:szCs w:val="28"/>
        </w:rPr>
        <w:t>Информационная доска «Мировая экономика. Основные принципы экономического развития» - 1 шт.;</w:t>
      </w:r>
    </w:p>
    <w:p w:rsidR="00374C4E" w:rsidRPr="00374C4E" w:rsidRDefault="00374C4E" w:rsidP="00374C4E">
      <w:pPr>
        <w:spacing w:after="0" w:line="240" w:lineRule="auto"/>
        <w:jc w:val="both"/>
        <w:rPr>
          <w:rFonts w:ascii="Times New Roman" w:hAnsi="Times New Roman" w:cs="Times New Roman"/>
          <w:sz w:val="28"/>
          <w:szCs w:val="28"/>
        </w:rPr>
      </w:pPr>
      <w:r w:rsidRPr="00374C4E">
        <w:rPr>
          <w:rFonts w:ascii="Times New Roman" w:hAnsi="Times New Roman" w:cs="Times New Roman"/>
          <w:sz w:val="28"/>
          <w:szCs w:val="28"/>
        </w:rPr>
        <w:t>Информационная доска «Таблицы по экономике России и мира» - 2 шт.;</w:t>
      </w:r>
    </w:p>
    <w:p w:rsidR="00374C4E" w:rsidRPr="00374C4E" w:rsidRDefault="00374C4E" w:rsidP="00374C4E">
      <w:pPr>
        <w:tabs>
          <w:tab w:val="left" w:pos="426"/>
        </w:tabs>
        <w:spacing w:after="0" w:line="240" w:lineRule="auto"/>
        <w:jc w:val="both"/>
        <w:rPr>
          <w:rFonts w:ascii="Times New Roman" w:hAnsi="Times New Roman" w:cs="Times New Roman"/>
          <w:sz w:val="28"/>
          <w:szCs w:val="28"/>
        </w:rPr>
      </w:pPr>
      <w:r w:rsidRPr="00374C4E">
        <w:rPr>
          <w:rFonts w:ascii="Times New Roman" w:hAnsi="Times New Roman" w:cs="Times New Roman"/>
          <w:sz w:val="28"/>
          <w:szCs w:val="28"/>
        </w:rPr>
        <w:t>Информационная доска «Место России в мировой экономике» - 1 шт.</w:t>
      </w:r>
    </w:p>
    <w:p w:rsidR="00374C4E" w:rsidRPr="00374C4E" w:rsidRDefault="00374C4E" w:rsidP="00374C4E">
      <w:pPr>
        <w:tabs>
          <w:tab w:val="left" w:pos="426"/>
        </w:tabs>
        <w:spacing w:after="0" w:line="240" w:lineRule="auto"/>
        <w:jc w:val="both"/>
        <w:rPr>
          <w:rFonts w:ascii="Times New Roman" w:hAnsi="Times New Roman" w:cs="Times New Roman"/>
          <w:sz w:val="28"/>
          <w:szCs w:val="28"/>
        </w:rPr>
      </w:pPr>
    </w:p>
    <w:p w:rsidR="00C15F9E" w:rsidRPr="00C15F9E" w:rsidRDefault="00C15F9E" w:rsidP="00374C4E">
      <w:pPr>
        <w:tabs>
          <w:tab w:val="left" w:pos="426"/>
        </w:tabs>
        <w:spacing w:before="240" w:after="0" w:line="360" w:lineRule="atLeast"/>
        <w:jc w:val="both"/>
        <w:rPr>
          <w:rFonts w:ascii="Times New Roman" w:hAnsi="Times New Roman" w:cs="Times New Roman"/>
          <w:sz w:val="28"/>
          <w:szCs w:val="28"/>
        </w:rPr>
      </w:pPr>
      <w:r w:rsidRPr="00C15F9E">
        <w:rPr>
          <w:rFonts w:ascii="Times New Roman" w:hAnsi="Times New Roman" w:cs="Times New Roman"/>
          <w:sz w:val="28"/>
          <w:szCs w:val="28"/>
        </w:rPr>
        <w:lastRenderedPageBreak/>
        <w:t xml:space="preserve">Библиотечный фонд может быть дополнен энциклопедиями, справочниками,  словарями, научной и научно-популярной литературой и др. </w:t>
      </w:r>
      <w:r w:rsidRPr="00C15F9E">
        <w:rPr>
          <w:rFonts w:ascii="Times New Roman" w:eastAsia="Times New Roman" w:hAnsi="Times New Roman" w:cs="Times New Roman"/>
          <w:sz w:val="28"/>
          <w:szCs w:val="28"/>
        </w:rPr>
        <w:t>по разным вопросам экономики.</w:t>
      </w:r>
    </w:p>
    <w:p w:rsidR="00C15F9E" w:rsidRPr="00C15F9E" w:rsidRDefault="00C15F9E" w:rsidP="00C15F9E">
      <w:pPr>
        <w:pStyle w:val="af4"/>
        <w:ind w:firstLine="709"/>
        <w:jc w:val="both"/>
        <w:rPr>
          <w:rFonts w:eastAsia="Times New Roman"/>
          <w:szCs w:val="28"/>
          <w:lang w:eastAsia="ru-RU"/>
        </w:rPr>
      </w:pPr>
      <w:r w:rsidRPr="00C15F9E">
        <w:rPr>
          <w:szCs w:val="28"/>
        </w:rPr>
        <w:t xml:space="preserve">В процессе освоения программы учебной дисциплины </w:t>
      </w:r>
      <w:r w:rsidR="00F6102C">
        <w:rPr>
          <w:szCs w:val="28"/>
        </w:rPr>
        <w:t xml:space="preserve">ОУД.15 </w:t>
      </w:r>
      <w:proofErr w:type="spellStart"/>
      <w:r w:rsidR="00F6102C">
        <w:rPr>
          <w:szCs w:val="28"/>
        </w:rPr>
        <w:t>Экономика</w:t>
      </w:r>
      <w:r w:rsidRPr="00C15F9E">
        <w:rPr>
          <w:szCs w:val="28"/>
        </w:rPr>
        <w:t>студенты</w:t>
      </w:r>
      <w:proofErr w:type="spellEnd"/>
      <w:r w:rsidRPr="00C15F9E">
        <w:rPr>
          <w:szCs w:val="28"/>
        </w:rPr>
        <w:t xml:space="preserve"> должны иметь   возможность доступа к</w:t>
      </w:r>
      <w:r w:rsidRPr="00C15F9E">
        <w:rPr>
          <w:rFonts w:eastAsia="Times New Roman"/>
          <w:szCs w:val="28"/>
          <w:lang w:eastAsia="ru-RU"/>
        </w:rPr>
        <w:t xml:space="preserve">     электронным учебным материалам по экономике, имеющиеся в свободном доступе в системе Интернет, (электронные книги, практикумы, тесты и др.) </w:t>
      </w:r>
    </w:p>
    <w:p w:rsidR="00C15F9E" w:rsidRPr="00C15F9E" w:rsidRDefault="00C15F9E" w:rsidP="00C15F9E">
      <w:pPr>
        <w:spacing w:after="0" w:line="240" w:lineRule="auto"/>
        <w:ind w:left="709" w:firstLine="709"/>
        <w:jc w:val="both"/>
        <w:rPr>
          <w:rFonts w:ascii="Times New Roman" w:eastAsia="Calibri" w:hAnsi="Times New Roman" w:cs="Times New Roman"/>
          <w:b/>
          <w:sz w:val="28"/>
          <w:szCs w:val="28"/>
          <w:lang w:eastAsia="en-US"/>
        </w:rPr>
      </w:pPr>
    </w:p>
    <w:p w:rsidR="00C15F9E" w:rsidRPr="00C15F9E" w:rsidRDefault="00C15F9E" w:rsidP="00C15F9E">
      <w:pPr>
        <w:pStyle w:val="HTML"/>
        <w:ind w:left="709" w:hanging="709"/>
        <w:jc w:val="center"/>
        <w:rPr>
          <w:rFonts w:ascii="Times New Roman" w:eastAsia="Calibri" w:hAnsi="Times New Roman"/>
          <w:b/>
          <w:bCs/>
          <w:sz w:val="28"/>
          <w:szCs w:val="28"/>
          <w:lang w:eastAsia="en-US"/>
        </w:rPr>
      </w:pPr>
    </w:p>
    <w:p w:rsidR="003757A3" w:rsidRDefault="003757A3" w:rsidP="00C15F9E">
      <w:pPr>
        <w:pStyle w:val="HTML"/>
        <w:ind w:left="709" w:hanging="709"/>
        <w:jc w:val="center"/>
        <w:rPr>
          <w:rFonts w:ascii="Times New Roman" w:eastAsia="Calibri" w:hAnsi="Times New Roman"/>
          <w:b/>
          <w:bCs/>
          <w:sz w:val="28"/>
          <w:szCs w:val="28"/>
          <w:lang w:eastAsia="en-US"/>
        </w:rPr>
      </w:pPr>
    </w:p>
    <w:p w:rsidR="003757A3" w:rsidRDefault="003757A3" w:rsidP="00C15F9E">
      <w:pPr>
        <w:pStyle w:val="HTML"/>
        <w:ind w:left="709" w:hanging="709"/>
        <w:jc w:val="center"/>
        <w:rPr>
          <w:rFonts w:ascii="Times New Roman" w:eastAsia="Calibri" w:hAnsi="Times New Roman"/>
          <w:b/>
          <w:bCs/>
          <w:sz w:val="28"/>
          <w:szCs w:val="28"/>
          <w:lang w:eastAsia="en-US"/>
        </w:rPr>
      </w:pPr>
    </w:p>
    <w:p w:rsidR="003757A3" w:rsidRDefault="003757A3" w:rsidP="00C15F9E">
      <w:pPr>
        <w:pStyle w:val="HTML"/>
        <w:ind w:left="709" w:hanging="709"/>
        <w:jc w:val="center"/>
        <w:rPr>
          <w:rFonts w:ascii="Times New Roman" w:eastAsia="Calibri" w:hAnsi="Times New Roman"/>
          <w:b/>
          <w:bCs/>
          <w:sz w:val="28"/>
          <w:szCs w:val="28"/>
          <w:lang w:eastAsia="en-US"/>
        </w:rPr>
      </w:pPr>
    </w:p>
    <w:p w:rsidR="003757A3" w:rsidRDefault="003757A3" w:rsidP="00C15F9E">
      <w:pPr>
        <w:pStyle w:val="HTML"/>
        <w:ind w:left="709" w:hanging="709"/>
        <w:jc w:val="center"/>
        <w:rPr>
          <w:rFonts w:ascii="Times New Roman" w:eastAsia="Calibri" w:hAnsi="Times New Roman"/>
          <w:b/>
          <w:bCs/>
          <w:sz w:val="28"/>
          <w:szCs w:val="28"/>
          <w:lang w:eastAsia="en-US"/>
        </w:rPr>
      </w:pPr>
    </w:p>
    <w:p w:rsidR="003757A3" w:rsidRDefault="003757A3" w:rsidP="00C15F9E">
      <w:pPr>
        <w:pStyle w:val="HTML"/>
        <w:ind w:left="709" w:hanging="709"/>
        <w:jc w:val="center"/>
        <w:rPr>
          <w:rFonts w:ascii="Times New Roman" w:eastAsia="Calibri" w:hAnsi="Times New Roman"/>
          <w:b/>
          <w:bCs/>
          <w:sz w:val="28"/>
          <w:szCs w:val="28"/>
          <w:lang w:eastAsia="en-US"/>
        </w:rPr>
      </w:pPr>
    </w:p>
    <w:p w:rsidR="00DD7A6D" w:rsidRDefault="00DD7A6D" w:rsidP="00E866A9">
      <w:pPr>
        <w:pStyle w:val="HTML"/>
        <w:rPr>
          <w:rFonts w:ascii="Times New Roman" w:eastAsia="Calibri" w:hAnsi="Times New Roman"/>
          <w:b/>
          <w:bCs/>
          <w:sz w:val="28"/>
          <w:szCs w:val="28"/>
          <w:lang w:eastAsia="en-US"/>
        </w:rPr>
      </w:pPr>
    </w:p>
    <w:p w:rsidR="00DD7A6D" w:rsidRDefault="00DD7A6D" w:rsidP="00294892">
      <w:pPr>
        <w:pStyle w:val="HTML"/>
        <w:rPr>
          <w:rFonts w:ascii="Times New Roman" w:eastAsia="Calibri" w:hAnsi="Times New Roman"/>
          <w:b/>
          <w:bCs/>
          <w:sz w:val="28"/>
          <w:szCs w:val="28"/>
          <w:lang w:eastAsia="en-US"/>
        </w:rPr>
      </w:pPr>
    </w:p>
    <w:p w:rsidR="0073374C" w:rsidRDefault="0073374C" w:rsidP="00294892">
      <w:pPr>
        <w:pStyle w:val="HTML"/>
        <w:rPr>
          <w:rFonts w:ascii="Times New Roman" w:eastAsia="Calibri" w:hAnsi="Times New Roman"/>
          <w:b/>
          <w:bCs/>
          <w:sz w:val="28"/>
          <w:szCs w:val="28"/>
          <w:lang w:eastAsia="en-US"/>
        </w:rPr>
      </w:pPr>
    </w:p>
    <w:p w:rsidR="0073374C" w:rsidRDefault="0073374C" w:rsidP="00294892">
      <w:pPr>
        <w:pStyle w:val="HTML"/>
        <w:rPr>
          <w:rFonts w:ascii="Times New Roman" w:eastAsia="Calibri" w:hAnsi="Times New Roman"/>
          <w:b/>
          <w:bCs/>
          <w:sz w:val="28"/>
          <w:szCs w:val="28"/>
          <w:lang w:eastAsia="en-US"/>
        </w:rPr>
      </w:pPr>
    </w:p>
    <w:p w:rsidR="0073374C" w:rsidRDefault="0073374C" w:rsidP="00294892">
      <w:pPr>
        <w:pStyle w:val="HTML"/>
        <w:rPr>
          <w:rFonts w:ascii="Times New Roman" w:eastAsia="Calibri" w:hAnsi="Times New Roman"/>
          <w:b/>
          <w:bCs/>
          <w:sz w:val="28"/>
          <w:szCs w:val="28"/>
          <w:lang w:eastAsia="en-US"/>
        </w:rPr>
      </w:pPr>
    </w:p>
    <w:p w:rsidR="0073374C" w:rsidRDefault="0073374C" w:rsidP="00294892">
      <w:pPr>
        <w:pStyle w:val="HTML"/>
        <w:rPr>
          <w:rFonts w:ascii="Times New Roman" w:eastAsia="Calibri" w:hAnsi="Times New Roman"/>
          <w:b/>
          <w:bCs/>
          <w:sz w:val="28"/>
          <w:szCs w:val="28"/>
          <w:lang w:eastAsia="en-US"/>
        </w:rPr>
      </w:pPr>
    </w:p>
    <w:p w:rsidR="0073374C" w:rsidRDefault="0073374C" w:rsidP="00294892">
      <w:pPr>
        <w:pStyle w:val="HTML"/>
        <w:rPr>
          <w:rFonts w:ascii="Times New Roman" w:eastAsia="Calibri" w:hAnsi="Times New Roman"/>
          <w:b/>
          <w:bCs/>
          <w:sz w:val="28"/>
          <w:szCs w:val="28"/>
          <w:lang w:eastAsia="en-US"/>
        </w:rPr>
      </w:pPr>
    </w:p>
    <w:p w:rsidR="0073374C" w:rsidRDefault="0073374C" w:rsidP="00294892">
      <w:pPr>
        <w:pStyle w:val="HTML"/>
        <w:rPr>
          <w:rFonts w:ascii="Times New Roman" w:eastAsia="Calibri" w:hAnsi="Times New Roman"/>
          <w:b/>
          <w:bCs/>
          <w:sz w:val="28"/>
          <w:szCs w:val="28"/>
          <w:lang w:eastAsia="en-US"/>
        </w:rPr>
      </w:pPr>
    </w:p>
    <w:p w:rsidR="0073374C" w:rsidRDefault="0073374C" w:rsidP="00294892">
      <w:pPr>
        <w:pStyle w:val="HTML"/>
        <w:rPr>
          <w:rFonts w:ascii="Times New Roman" w:eastAsia="Calibri" w:hAnsi="Times New Roman"/>
          <w:b/>
          <w:bCs/>
          <w:sz w:val="28"/>
          <w:szCs w:val="28"/>
          <w:lang w:eastAsia="en-US"/>
        </w:rPr>
      </w:pPr>
    </w:p>
    <w:p w:rsidR="0073374C" w:rsidRDefault="0073374C" w:rsidP="00294892">
      <w:pPr>
        <w:pStyle w:val="HTML"/>
        <w:rPr>
          <w:rFonts w:ascii="Times New Roman" w:eastAsia="Calibri" w:hAnsi="Times New Roman"/>
          <w:b/>
          <w:bCs/>
          <w:sz w:val="28"/>
          <w:szCs w:val="28"/>
          <w:lang w:eastAsia="en-US"/>
        </w:rPr>
      </w:pPr>
    </w:p>
    <w:p w:rsidR="00974475" w:rsidRDefault="00974475" w:rsidP="006421C6">
      <w:pPr>
        <w:pStyle w:val="HTML"/>
        <w:rPr>
          <w:rFonts w:ascii="Times New Roman" w:eastAsia="Calibri" w:hAnsi="Times New Roman"/>
          <w:b/>
          <w:bCs/>
          <w:sz w:val="28"/>
          <w:szCs w:val="28"/>
          <w:lang w:eastAsia="en-US"/>
        </w:rPr>
      </w:pPr>
    </w:p>
    <w:p w:rsidR="00374C4E" w:rsidRDefault="00374C4E">
      <w:pPr>
        <w:rPr>
          <w:rFonts w:ascii="Times New Roman" w:eastAsia="Calibri" w:hAnsi="Times New Roman" w:cs="Times New Roman"/>
          <w:b/>
          <w:bCs/>
          <w:sz w:val="28"/>
          <w:szCs w:val="28"/>
          <w:lang w:eastAsia="en-US"/>
        </w:rPr>
      </w:pPr>
      <w:bookmarkStart w:id="1" w:name="_GoBack"/>
      <w:bookmarkEnd w:id="1"/>
      <w:r>
        <w:rPr>
          <w:rFonts w:ascii="Times New Roman" w:eastAsia="Calibri" w:hAnsi="Times New Roman"/>
          <w:b/>
          <w:bCs/>
          <w:sz w:val="28"/>
          <w:szCs w:val="28"/>
          <w:lang w:eastAsia="en-US"/>
        </w:rPr>
        <w:br w:type="page"/>
      </w:r>
    </w:p>
    <w:p w:rsidR="00974475" w:rsidRDefault="00974475" w:rsidP="00C15F9E">
      <w:pPr>
        <w:pStyle w:val="HTML"/>
        <w:ind w:left="709" w:hanging="709"/>
        <w:jc w:val="center"/>
        <w:rPr>
          <w:rFonts w:ascii="Times New Roman" w:eastAsia="Calibri" w:hAnsi="Times New Roman"/>
          <w:b/>
          <w:bCs/>
          <w:sz w:val="28"/>
          <w:szCs w:val="28"/>
          <w:lang w:eastAsia="en-US"/>
        </w:rPr>
      </w:pPr>
    </w:p>
    <w:p w:rsidR="00C15F9E" w:rsidRPr="00974475" w:rsidRDefault="003757A3" w:rsidP="00974475">
      <w:pPr>
        <w:pStyle w:val="HTML"/>
        <w:numPr>
          <w:ilvl w:val="0"/>
          <w:numId w:val="30"/>
        </w:numPr>
        <w:jc w:val="center"/>
        <w:rPr>
          <w:rFonts w:ascii="Times New Roman" w:eastAsia="Calibri" w:hAnsi="Times New Roman"/>
          <w:b/>
          <w:bCs/>
          <w:sz w:val="28"/>
          <w:szCs w:val="28"/>
          <w:lang w:eastAsia="en-US"/>
        </w:rPr>
      </w:pPr>
      <w:r w:rsidRPr="00974475">
        <w:rPr>
          <w:rFonts w:ascii="Times New Roman" w:eastAsia="Calibri" w:hAnsi="Times New Roman"/>
          <w:b/>
          <w:bCs/>
          <w:sz w:val="28"/>
          <w:szCs w:val="28"/>
          <w:lang w:eastAsia="en-US"/>
        </w:rPr>
        <w:t xml:space="preserve">СПИСОК </w:t>
      </w:r>
      <w:r w:rsidR="00F33C4E" w:rsidRPr="00974475">
        <w:rPr>
          <w:rFonts w:ascii="Times New Roman" w:eastAsia="Calibri" w:hAnsi="Times New Roman"/>
          <w:b/>
          <w:bCs/>
          <w:sz w:val="28"/>
          <w:szCs w:val="28"/>
          <w:lang w:eastAsia="en-US"/>
        </w:rPr>
        <w:t>ЛИТЕРАТУРЫ</w:t>
      </w:r>
    </w:p>
    <w:p w:rsidR="00300AB9" w:rsidRDefault="00300AB9" w:rsidP="00300AB9">
      <w:pPr>
        <w:pStyle w:val="af5"/>
        <w:contextualSpacing/>
        <w:jc w:val="both"/>
      </w:pPr>
    </w:p>
    <w:p w:rsidR="00300AB9" w:rsidRPr="00300AB9" w:rsidRDefault="00300AB9" w:rsidP="00300AB9">
      <w:pPr>
        <w:pStyle w:val="af5"/>
        <w:contextualSpacing/>
        <w:jc w:val="both"/>
      </w:pPr>
      <w:r>
        <w:t xml:space="preserve">Основные источники </w:t>
      </w:r>
    </w:p>
    <w:p w:rsidR="00300AB9" w:rsidRPr="00300AB9" w:rsidRDefault="00300AB9" w:rsidP="00300AB9">
      <w:pPr>
        <w:spacing w:after="0" w:line="240" w:lineRule="auto"/>
        <w:jc w:val="both"/>
        <w:rPr>
          <w:rFonts w:ascii="Times New Roman" w:hAnsi="Times New Roman" w:cs="Times New Roman"/>
          <w:color w:val="333333"/>
          <w:sz w:val="28"/>
          <w:szCs w:val="28"/>
          <w:shd w:val="clear" w:color="auto" w:fill="FFFFFF"/>
        </w:rPr>
      </w:pPr>
      <w:r>
        <w:rPr>
          <w:rFonts w:ascii="Times New Roman" w:hAnsi="Times New Roman" w:cs="Times New Roman"/>
          <w:b/>
          <w:bCs/>
          <w:color w:val="333333"/>
          <w:sz w:val="28"/>
          <w:szCs w:val="28"/>
          <w:shd w:val="clear" w:color="auto" w:fill="FFFFFF"/>
        </w:rPr>
        <w:t>1.</w:t>
      </w:r>
      <w:r w:rsidRPr="00300AB9">
        <w:rPr>
          <w:rFonts w:ascii="Times New Roman" w:hAnsi="Times New Roman" w:cs="Times New Roman"/>
          <w:bCs/>
          <w:color w:val="333333"/>
          <w:sz w:val="28"/>
          <w:szCs w:val="28"/>
          <w:shd w:val="clear" w:color="auto" w:fill="FFFFFF"/>
        </w:rPr>
        <w:t>Липсиц, И.В.</w:t>
      </w:r>
      <w:r w:rsidRPr="00300AB9">
        <w:rPr>
          <w:rFonts w:ascii="Times New Roman" w:hAnsi="Times New Roman" w:cs="Times New Roman"/>
          <w:color w:val="333333"/>
          <w:sz w:val="28"/>
          <w:szCs w:val="28"/>
          <w:shd w:val="clear" w:color="auto" w:fill="FFFFFF"/>
        </w:rPr>
        <w:t> Экономика</w:t>
      </w:r>
      <w:proofErr w:type="gramStart"/>
      <w:r w:rsidRPr="00300AB9">
        <w:rPr>
          <w:rFonts w:ascii="Times New Roman" w:hAnsi="Times New Roman" w:cs="Times New Roman"/>
          <w:color w:val="333333"/>
          <w:sz w:val="28"/>
          <w:szCs w:val="28"/>
          <w:shd w:val="clear" w:color="auto" w:fill="FFFFFF"/>
        </w:rPr>
        <w:t xml:space="preserve"> :</w:t>
      </w:r>
      <w:proofErr w:type="gramEnd"/>
      <w:r w:rsidRPr="00300AB9">
        <w:rPr>
          <w:rFonts w:ascii="Times New Roman" w:hAnsi="Times New Roman" w:cs="Times New Roman"/>
          <w:color w:val="333333"/>
          <w:sz w:val="28"/>
          <w:szCs w:val="28"/>
          <w:shd w:val="clear" w:color="auto" w:fill="FFFFFF"/>
        </w:rPr>
        <w:t xml:space="preserve"> учебник / </w:t>
      </w:r>
      <w:proofErr w:type="spellStart"/>
      <w:r w:rsidRPr="00300AB9">
        <w:rPr>
          <w:rFonts w:ascii="Times New Roman" w:hAnsi="Times New Roman" w:cs="Times New Roman"/>
          <w:color w:val="333333"/>
          <w:sz w:val="28"/>
          <w:szCs w:val="28"/>
          <w:shd w:val="clear" w:color="auto" w:fill="FFFFFF"/>
        </w:rPr>
        <w:t>Липсиц</w:t>
      </w:r>
      <w:proofErr w:type="spellEnd"/>
      <w:r w:rsidRPr="00300AB9">
        <w:rPr>
          <w:rFonts w:ascii="Times New Roman" w:hAnsi="Times New Roman" w:cs="Times New Roman"/>
          <w:color w:val="333333"/>
          <w:sz w:val="28"/>
          <w:szCs w:val="28"/>
          <w:shd w:val="clear" w:color="auto" w:fill="FFFFFF"/>
        </w:rPr>
        <w:t xml:space="preserve"> И.В. — Москва : </w:t>
      </w:r>
      <w:proofErr w:type="spellStart"/>
      <w:r w:rsidRPr="00300AB9">
        <w:rPr>
          <w:rFonts w:ascii="Times New Roman" w:hAnsi="Times New Roman" w:cs="Times New Roman"/>
          <w:color w:val="333333"/>
          <w:sz w:val="28"/>
          <w:szCs w:val="28"/>
          <w:shd w:val="clear" w:color="auto" w:fill="FFFFFF"/>
        </w:rPr>
        <w:t>КноРус</w:t>
      </w:r>
      <w:proofErr w:type="spellEnd"/>
      <w:r w:rsidRPr="00300AB9">
        <w:rPr>
          <w:rFonts w:ascii="Times New Roman" w:hAnsi="Times New Roman" w:cs="Times New Roman"/>
          <w:color w:val="333333"/>
          <w:sz w:val="28"/>
          <w:szCs w:val="28"/>
          <w:shd w:val="clear" w:color="auto" w:fill="FFFFFF"/>
        </w:rPr>
        <w:t xml:space="preserve">, 2020. — 277 с. — ISBN 978-5-406-01418-9. — URL: </w:t>
      </w:r>
      <w:hyperlink r:id="rId8" w:history="1">
        <w:r w:rsidRPr="00300AB9">
          <w:rPr>
            <w:rStyle w:val="a3"/>
            <w:rFonts w:ascii="Times New Roman" w:hAnsi="Times New Roman" w:cs="Times New Roman"/>
            <w:sz w:val="28"/>
            <w:szCs w:val="28"/>
            <w:shd w:val="clear" w:color="auto" w:fill="FFFFFF"/>
          </w:rPr>
          <w:t>https://book.ru/book/935681</w:t>
        </w:r>
      </w:hyperlink>
    </w:p>
    <w:p w:rsidR="00300AB9" w:rsidRPr="00300AB9" w:rsidRDefault="00300AB9" w:rsidP="00300AB9">
      <w:pPr>
        <w:spacing w:after="0" w:line="240" w:lineRule="auto"/>
        <w:jc w:val="both"/>
        <w:rPr>
          <w:rFonts w:ascii="Times New Roman" w:hAnsi="Times New Roman" w:cs="Times New Roman"/>
          <w:color w:val="333333"/>
          <w:sz w:val="28"/>
          <w:szCs w:val="28"/>
          <w:shd w:val="clear" w:color="auto" w:fill="FFFFFF"/>
        </w:rPr>
      </w:pPr>
      <w:r w:rsidRPr="00300AB9">
        <w:rPr>
          <w:rFonts w:ascii="Times New Roman" w:hAnsi="Times New Roman" w:cs="Times New Roman"/>
          <w:bCs/>
          <w:color w:val="333333"/>
          <w:sz w:val="28"/>
          <w:szCs w:val="28"/>
          <w:shd w:val="clear" w:color="auto" w:fill="FFFFFF"/>
        </w:rPr>
        <w:t>2.Ермаков, С.Л.</w:t>
      </w:r>
      <w:r w:rsidRPr="00300AB9">
        <w:rPr>
          <w:rFonts w:ascii="Times New Roman" w:hAnsi="Times New Roman" w:cs="Times New Roman"/>
          <w:color w:val="333333"/>
          <w:sz w:val="28"/>
          <w:szCs w:val="28"/>
          <w:shd w:val="clear" w:color="auto" w:fill="FFFFFF"/>
        </w:rPr>
        <w:t> Экономика</w:t>
      </w:r>
      <w:proofErr w:type="gramStart"/>
      <w:r w:rsidRPr="00300AB9">
        <w:rPr>
          <w:rFonts w:ascii="Times New Roman" w:hAnsi="Times New Roman" w:cs="Times New Roman"/>
          <w:color w:val="333333"/>
          <w:sz w:val="28"/>
          <w:szCs w:val="28"/>
          <w:shd w:val="clear" w:color="auto" w:fill="FFFFFF"/>
        </w:rPr>
        <w:t xml:space="preserve"> :</w:t>
      </w:r>
      <w:proofErr w:type="gramEnd"/>
      <w:r w:rsidRPr="00300AB9">
        <w:rPr>
          <w:rFonts w:ascii="Times New Roman" w:hAnsi="Times New Roman" w:cs="Times New Roman"/>
          <w:color w:val="333333"/>
          <w:sz w:val="28"/>
          <w:szCs w:val="28"/>
          <w:shd w:val="clear" w:color="auto" w:fill="FFFFFF"/>
        </w:rPr>
        <w:t xml:space="preserve"> учебное пособие / Ермаков С.Л., Устинов С.В., </w:t>
      </w:r>
      <w:proofErr w:type="spellStart"/>
      <w:r w:rsidRPr="00300AB9">
        <w:rPr>
          <w:rFonts w:ascii="Times New Roman" w:hAnsi="Times New Roman" w:cs="Times New Roman"/>
          <w:color w:val="333333"/>
          <w:sz w:val="28"/>
          <w:szCs w:val="28"/>
          <w:shd w:val="clear" w:color="auto" w:fill="FFFFFF"/>
        </w:rPr>
        <w:t>Юденков</w:t>
      </w:r>
      <w:proofErr w:type="spellEnd"/>
      <w:r w:rsidRPr="00300AB9">
        <w:rPr>
          <w:rFonts w:ascii="Times New Roman" w:hAnsi="Times New Roman" w:cs="Times New Roman"/>
          <w:color w:val="333333"/>
          <w:sz w:val="28"/>
          <w:szCs w:val="28"/>
          <w:shd w:val="clear" w:color="auto" w:fill="FFFFFF"/>
        </w:rPr>
        <w:t xml:space="preserve"> Ю.Н. — Москва : </w:t>
      </w:r>
      <w:proofErr w:type="spellStart"/>
      <w:r w:rsidRPr="00300AB9">
        <w:rPr>
          <w:rFonts w:ascii="Times New Roman" w:hAnsi="Times New Roman" w:cs="Times New Roman"/>
          <w:color w:val="333333"/>
          <w:sz w:val="28"/>
          <w:szCs w:val="28"/>
          <w:shd w:val="clear" w:color="auto" w:fill="FFFFFF"/>
        </w:rPr>
        <w:t>КноРус</w:t>
      </w:r>
      <w:proofErr w:type="spellEnd"/>
      <w:r w:rsidRPr="00300AB9">
        <w:rPr>
          <w:rFonts w:ascii="Times New Roman" w:hAnsi="Times New Roman" w:cs="Times New Roman"/>
          <w:color w:val="333333"/>
          <w:sz w:val="28"/>
          <w:szCs w:val="28"/>
          <w:shd w:val="clear" w:color="auto" w:fill="FFFFFF"/>
        </w:rPr>
        <w:t>, 2020. — 270 с. — ISBN 978-5-406-07510-4. — URL: https://book.ru/book/932739</w:t>
      </w:r>
    </w:p>
    <w:p w:rsidR="00300AB9" w:rsidRPr="00300AB9" w:rsidRDefault="00300AB9" w:rsidP="00300AB9">
      <w:pPr>
        <w:spacing w:after="0" w:line="240" w:lineRule="auto"/>
        <w:jc w:val="both"/>
        <w:rPr>
          <w:rFonts w:ascii="Times New Roman" w:hAnsi="Times New Roman" w:cs="Times New Roman"/>
          <w:b/>
          <w:color w:val="333333"/>
          <w:sz w:val="28"/>
          <w:szCs w:val="28"/>
          <w:shd w:val="clear" w:color="auto" w:fill="FFFFFF"/>
        </w:rPr>
      </w:pPr>
      <w:r w:rsidRPr="00300AB9">
        <w:rPr>
          <w:rFonts w:ascii="Times New Roman" w:hAnsi="Times New Roman" w:cs="Times New Roman"/>
          <w:b/>
          <w:color w:val="333333"/>
          <w:sz w:val="28"/>
          <w:szCs w:val="28"/>
          <w:shd w:val="clear" w:color="auto" w:fill="FFFFFF"/>
        </w:rPr>
        <w:t>Дополнительные источники:</w:t>
      </w:r>
    </w:p>
    <w:p w:rsidR="00300AB9" w:rsidRPr="00300AB9" w:rsidRDefault="00300AB9" w:rsidP="00300AB9">
      <w:pPr>
        <w:spacing w:after="0" w:line="240" w:lineRule="auto"/>
        <w:jc w:val="both"/>
        <w:rPr>
          <w:rFonts w:ascii="Times New Roman" w:hAnsi="Times New Roman" w:cs="Times New Roman"/>
          <w:color w:val="333333"/>
          <w:sz w:val="28"/>
          <w:szCs w:val="28"/>
          <w:shd w:val="clear" w:color="auto" w:fill="FFFFFF"/>
        </w:rPr>
      </w:pPr>
      <w:r w:rsidRPr="00300AB9">
        <w:rPr>
          <w:rFonts w:ascii="Times New Roman" w:hAnsi="Times New Roman" w:cs="Times New Roman"/>
          <w:color w:val="333333"/>
          <w:sz w:val="28"/>
          <w:szCs w:val="28"/>
          <w:shd w:val="clear" w:color="auto" w:fill="FFFFFF"/>
        </w:rPr>
        <w:t>1.Основы экономики, менеджмента и маркетинга +е-Приложение</w:t>
      </w:r>
      <w:proofErr w:type="gramStart"/>
      <w:r w:rsidRPr="00300AB9">
        <w:rPr>
          <w:rFonts w:ascii="Times New Roman" w:hAnsi="Times New Roman" w:cs="Times New Roman"/>
          <w:color w:val="333333"/>
          <w:sz w:val="28"/>
          <w:szCs w:val="28"/>
          <w:shd w:val="clear" w:color="auto" w:fill="FFFFFF"/>
        </w:rPr>
        <w:t xml:space="preserve"> :</w:t>
      </w:r>
      <w:proofErr w:type="gramEnd"/>
      <w:r w:rsidRPr="00300AB9">
        <w:rPr>
          <w:rFonts w:ascii="Times New Roman" w:hAnsi="Times New Roman" w:cs="Times New Roman"/>
          <w:color w:val="333333"/>
          <w:sz w:val="28"/>
          <w:szCs w:val="28"/>
          <w:shd w:val="clear" w:color="auto" w:fill="FFFFFF"/>
        </w:rPr>
        <w:t xml:space="preserve"> учебник / </w:t>
      </w:r>
      <w:proofErr w:type="spellStart"/>
      <w:r w:rsidRPr="00300AB9">
        <w:rPr>
          <w:rFonts w:ascii="Times New Roman" w:hAnsi="Times New Roman" w:cs="Times New Roman"/>
          <w:color w:val="333333"/>
          <w:sz w:val="28"/>
          <w:szCs w:val="28"/>
          <w:shd w:val="clear" w:color="auto" w:fill="FFFFFF"/>
        </w:rPr>
        <w:t>Пястолов</w:t>
      </w:r>
      <w:proofErr w:type="spellEnd"/>
      <w:r w:rsidRPr="00300AB9">
        <w:rPr>
          <w:rFonts w:ascii="Times New Roman" w:hAnsi="Times New Roman" w:cs="Times New Roman"/>
          <w:color w:val="333333"/>
          <w:sz w:val="28"/>
          <w:szCs w:val="28"/>
          <w:shd w:val="clear" w:color="auto" w:fill="FFFFFF"/>
        </w:rPr>
        <w:t xml:space="preserve"> С.М. — Москва : </w:t>
      </w:r>
      <w:proofErr w:type="spellStart"/>
      <w:r w:rsidRPr="00300AB9">
        <w:rPr>
          <w:rFonts w:ascii="Times New Roman" w:hAnsi="Times New Roman" w:cs="Times New Roman"/>
          <w:color w:val="333333"/>
          <w:sz w:val="28"/>
          <w:szCs w:val="28"/>
          <w:shd w:val="clear" w:color="auto" w:fill="FFFFFF"/>
        </w:rPr>
        <w:t>КноРус</w:t>
      </w:r>
      <w:proofErr w:type="spellEnd"/>
      <w:r w:rsidRPr="00300AB9">
        <w:rPr>
          <w:rFonts w:ascii="Times New Roman" w:hAnsi="Times New Roman" w:cs="Times New Roman"/>
          <w:color w:val="333333"/>
          <w:sz w:val="28"/>
          <w:szCs w:val="28"/>
          <w:shd w:val="clear" w:color="auto" w:fill="FFFFFF"/>
        </w:rPr>
        <w:t>, 2021. — 246 с. — ISBN 978-5-406-01741-8. — URL: https://book.ru/book/935748 </w:t>
      </w:r>
    </w:p>
    <w:p w:rsidR="00300AB9" w:rsidRPr="00300AB9" w:rsidRDefault="00300AB9" w:rsidP="00300AB9">
      <w:pPr>
        <w:spacing w:after="0" w:line="240" w:lineRule="auto"/>
        <w:jc w:val="both"/>
        <w:rPr>
          <w:rFonts w:ascii="Times New Roman" w:hAnsi="Times New Roman" w:cs="Times New Roman"/>
          <w:color w:val="333333"/>
          <w:sz w:val="28"/>
          <w:szCs w:val="28"/>
          <w:shd w:val="clear" w:color="auto" w:fill="FFFFFF"/>
        </w:rPr>
      </w:pPr>
      <w:r w:rsidRPr="00300AB9">
        <w:rPr>
          <w:rFonts w:ascii="Times New Roman" w:hAnsi="Times New Roman" w:cs="Times New Roman"/>
          <w:bCs/>
          <w:color w:val="333333"/>
          <w:sz w:val="28"/>
          <w:szCs w:val="28"/>
          <w:shd w:val="clear" w:color="auto" w:fill="FFFFFF"/>
        </w:rPr>
        <w:t>2.Грибов, В.Д.</w:t>
      </w:r>
      <w:r w:rsidRPr="00300AB9">
        <w:rPr>
          <w:rFonts w:ascii="Times New Roman" w:hAnsi="Times New Roman" w:cs="Times New Roman"/>
          <w:color w:val="333333"/>
          <w:sz w:val="28"/>
          <w:szCs w:val="28"/>
          <w:shd w:val="clear" w:color="auto" w:fill="FFFFFF"/>
        </w:rPr>
        <w:t> Экономика организации (предприятия)</w:t>
      </w:r>
      <w:proofErr w:type="gramStart"/>
      <w:r w:rsidRPr="00300AB9">
        <w:rPr>
          <w:rFonts w:ascii="Times New Roman" w:hAnsi="Times New Roman" w:cs="Times New Roman"/>
          <w:color w:val="333333"/>
          <w:sz w:val="28"/>
          <w:szCs w:val="28"/>
          <w:shd w:val="clear" w:color="auto" w:fill="FFFFFF"/>
        </w:rPr>
        <w:t xml:space="preserve"> :</w:t>
      </w:r>
      <w:proofErr w:type="gramEnd"/>
      <w:r w:rsidRPr="00300AB9">
        <w:rPr>
          <w:rFonts w:ascii="Times New Roman" w:hAnsi="Times New Roman" w:cs="Times New Roman"/>
          <w:color w:val="333333"/>
          <w:sz w:val="28"/>
          <w:szCs w:val="28"/>
          <w:shd w:val="clear" w:color="auto" w:fill="FFFFFF"/>
        </w:rPr>
        <w:t xml:space="preserve"> учебник / Грибов В.Д., Грузинов В.П., </w:t>
      </w:r>
      <w:proofErr w:type="spellStart"/>
      <w:r w:rsidRPr="00300AB9">
        <w:rPr>
          <w:rFonts w:ascii="Times New Roman" w:hAnsi="Times New Roman" w:cs="Times New Roman"/>
          <w:color w:val="333333"/>
          <w:sz w:val="28"/>
          <w:szCs w:val="28"/>
          <w:shd w:val="clear" w:color="auto" w:fill="FFFFFF"/>
        </w:rPr>
        <w:t>Кузьменко</w:t>
      </w:r>
      <w:proofErr w:type="spellEnd"/>
      <w:r w:rsidRPr="00300AB9">
        <w:rPr>
          <w:rFonts w:ascii="Times New Roman" w:hAnsi="Times New Roman" w:cs="Times New Roman"/>
          <w:color w:val="333333"/>
          <w:sz w:val="28"/>
          <w:szCs w:val="28"/>
          <w:shd w:val="clear" w:color="auto" w:fill="FFFFFF"/>
        </w:rPr>
        <w:t xml:space="preserve"> В.А. — Москва : </w:t>
      </w:r>
      <w:proofErr w:type="spellStart"/>
      <w:r w:rsidRPr="00300AB9">
        <w:rPr>
          <w:rFonts w:ascii="Times New Roman" w:hAnsi="Times New Roman" w:cs="Times New Roman"/>
          <w:color w:val="333333"/>
          <w:sz w:val="28"/>
          <w:szCs w:val="28"/>
          <w:shd w:val="clear" w:color="auto" w:fill="FFFFFF"/>
        </w:rPr>
        <w:t>КноРус</w:t>
      </w:r>
      <w:proofErr w:type="spellEnd"/>
      <w:r w:rsidRPr="00300AB9">
        <w:rPr>
          <w:rFonts w:ascii="Times New Roman" w:hAnsi="Times New Roman" w:cs="Times New Roman"/>
          <w:color w:val="333333"/>
          <w:sz w:val="28"/>
          <w:szCs w:val="28"/>
          <w:shd w:val="clear" w:color="auto" w:fill="FFFFFF"/>
        </w:rPr>
        <w:t xml:space="preserve">, 2021. — 407 с. — ISBN 978-5-406-02621-2. — URL: </w:t>
      </w:r>
      <w:hyperlink r:id="rId9" w:history="1">
        <w:r w:rsidRPr="00300AB9">
          <w:rPr>
            <w:rStyle w:val="a3"/>
            <w:rFonts w:ascii="Times New Roman" w:hAnsi="Times New Roman" w:cs="Times New Roman"/>
            <w:sz w:val="28"/>
            <w:szCs w:val="28"/>
            <w:shd w:val="clear" w:color="auto" w:fill="FFFFFF"/>
          </w:rPr>
          <w:t>https://book.ru/book/936260</w:t>
        </w:r>
      </w:hyperlink>
    </w:p>
    <w:p w:rsidR="00300AB9" w:rsidRPr="00300AB9" w:rsidRDefault="00300AB9" w:rsidP="00300AB9">
      <w:pPr>
        <w:spacing w:after="0" w:line="240" w:lineRule="auto"/>
        <w:jc w:val="both"/>
        <w:rPr>
          <w:rFonts w:ascii="Times New Roman" w:hAnsi="Times New Roman" w:cs="Times New Roman"/>
          <w:color w:val="333333"/>
          <w:sz w:val="28"/>
          <w:szCs w:val="28"/>
          <w:shd w:val="clear" w:color="auto" w:fill="FFFFFF"/>
        </w:rPr>
      </w:pPr>
      <w:r w:rsidRPr="00300AB9">
        <w:rPr>
          <w:rFonts w:ascii="Times New Roman" w:hAnsi="Times New Roman" w:cs="Times New Roman"/>
          <w:bCs/>
          <w:color w:val="333333"/>
          <w:sz w:val="28"/>
          <w:szCs w:val="28"/>
          <w:shd w:val="clear" w:color="auto" w:fill="FFFFFF"/>
        </w:rPr>
        <w:t>3.Шимко, П.Д.</w:t>
      </w:r>
      <w:r w:rsidRPr="00300AB9">
        <w:rPr>
          <w:rFonts w:ascii="Times New Roman" w:hAnsi="Times New Roman" w:cs="Times New Roman"/>
          <w:color w:val="333333"/>
          <w:sz w:val="28"/>
          <w:szCs w:val="28"/>
          <w:shd w:val="clear" w:color="auto" w:fill="FFFFFF"/>
        </w:rPr>
        <w:t> Основы экономики</w:t>
      </w:r>
      <w:proofErr w:type="gramStart"/>
      <w:r w:rsidRPr="00300AB9">
        <w:rPr>
          <w:rFonts w:ascii="Times New Roman" w:hAnsi="Times New Roman" w:cs="Times New Roman"/>
          <w:color w:val="333333"/>
          <w:sz w:val="28"/>
          <w:szCs w:val="28"/>
          <w:shd w:val="clear" w:color="auto" w:fill="FFFFFF"/>
        </w:rPr>
        <w:t xml:space="preserve"> :</w:t>
      </w:r>
      <w:proofErr w:type="gramEnd"/>
      <w:r w:rsidRPr="00300AB9">
        <w:rPr>
          <w:rFonts w:ascii="Times New Roman" w:hAnsi="Times New Roman" w:cs="Times New Roman"/>
          <w:color w:val="333333"/>
          <w:sz w:val="28"/>
          <w:szCs w:val="28"/>
          <w:shd w:val="clear" w:color="auto" w:fill="FFFFFF"/>
        </w:rPr>
        <w:t xml:space="preserve"> учебник / </w:t>
      </w:r>
      <w:proofErr w:type="spellStart"/>
      <w:r w:rsidRPr="00300AB9">
        <w:rPr>
          <w:rFonts w:ascii="Times New Roman" w:hAnsi="Times New Roman" w:cs="Times New Roman"/>
          <w:color w:val="333333"/>
          <w:sz w:val="28"/>
          <w:szCs w:val="28"/>
          <w:shd w:val="clear" w:color="auto" w:fill="FFFFFF"/>
        </w:rPr>
        <w:t>Шимко</w:t>
      </w:r>
      <w:proofErr w:type="spellEnd"/>
      <w:r w:rsidRPr="00300AB9">
        <w:rPr>
          <w:rFonts w:ascii="Times New Roman" w:hAnsi="Times New Roman" w:cs="Times New Roman"/>
          <w:color w:val="333333"/>
          <w:sz w:val="28"/>
          <w:szCs w:val="28"/>
          <w:shd w:val="clear" w:color="auto" w:fill="FFFFFF"/>
        </w:rPr>
        <w:t xml:space="preserve"> П.Д. — Москва : </w:t>
      </w:r>
      <w:proofErr w:type="spellStart"/>
      <w:r w:rsidRPr="00300AB9">
        <w:rPr>
          <w:rFonts w:ascii="Times New Roman" w:hAnsi="Times New Roman" w:cs="Times New Roman"/>
          <w:color w:val="333333"/>
          <w:sz w:val="28"/>
          <w:szCs w:val="28"/>
          <w:shd w:val="clear" w:color="auto" w:fill="FFFFFF"/>
        </w:rPr>
        <w:t>КноРус</w:t>
      </w:r>
      <w:proofErr w:type="spellEnd"/>
      <w:r w:rsidRPr="00300AB9">
        <w:rPr>
          <w:rFonts w:ascii="Times New Roman" w:hAnsi="Times New Roman" w:cs="Times New Roman"/>
          <w:color w:val="333333"/>
          <w:sz w:val="28"/>
          <w:szCs w:val="28"/>
          <w:shd w:val="clear" w:color="auto" w:fill="FFFFFF"/>
        </w:rPr>
        <w:t>, 2021. — 291 с. — ISBN 978-5-406-04551-0. — URL: https://book.ru/book/936841 </w:t>
      </w:r>
    </w:p>
    <w:p w:rsidR="00300AB9" w:rsidRPr="00300AB9" w:rsidRDefault="00300AB9" w:rsidP="00300AB9">
      <w:pPr>
        <w:spacing w:after="0" w:line="240" w:lineRule="auto"/>
        <w:jc w:val="both"/>
        <w:rPr>
          <w:rFonts w:ascii="Times New Roman" w:hAnsi="Times New Roman" w:cs="Times New Roman"/>
          <w:color w:val="333333"/>
          <w:sz w:val="28"/>
          <w:szCs w:val="28"/>
          <w:shd w:val="clear" w:color="auto" w:fill="FFFFFF"/>
        </w:rPr>
      </w:pPr>
      <w:r w:rsidRPr="00300AB9">
        <w:rPr>
          <w:rFonts w:ascii="Times New Roman" w:hAnsi="Times New Roman" w:cs="Times New Roman"/>
          <w:color w:val="333333"/>
          <w:sz w:val="28"/>
          <w:szCs w:val="28"/>
          <w:shd w:val="clear" w:color="auto" w:fill="FFFFFF"/>
        </w:rPr>
        <w:t>4.Основы экономики, менеджмента и маркетинга</w:t>
      </w:r>
      <w:proofErr w:type="gramStart"/>
      <w:r w:rsidRPr="00300AB9">
        <w:rPr>
          <w:rFonts w:ascii="Times New Roman" w:hAnsi="Times New Roman" w:cs="Times New Roman"/>
          <w:color w:val="333333"/>
          <w:sz w:val="28"/>
          <w:szCs w:val="28"/>
          <w:shd w:val="clear" w:color="auto" w:fill="FFFFFF"/>
        </w:rPr>
        <w:t xml:space="preserve"> :</w:t>
      </w:r>
      <w:proofErr w:type="gramEnd"/>
      <w:r w:rsidRPr="00300AB9">
        <w:rPr>
          <w:rFonts w:ascii="Times New Roman" w:hAnsi="Times New Roman" w:cs="Times New Roman"/>
          <w:color w:val="333333"/>
          <w:sz w:val="28"/>
          <w:szCs w:val="28"/>
          <w:shd w:val="clear" w:color="auto" w:fill="FFFFFF"/>
        </w:rPr>
        <w:t xml:space="preserve"> учебное пособие / </w:t>
      </w:r>
      <w:proofErr w:type="spellStart"/>
      <w:r w:rsidRPr="00300AB9">
        <w:rPr>
          <w:rFonts w:ascii="Times New Roman" w:hAnsi="Times New Roman" w:cs="Times New Roman"/>
          <w:color w:val="333333"/>
          <w:sz w:val="28"/>
          <w:szCs w:val="28"/>
          <w:shd w:val="clear" w:color="auto" w:fill="FFFFFF"/>
        </w:rPr>
        <w:t>Мумладзе</w:t>
      </w:r>
      <w:proofErr w:type="spellEnd"/>
      <w:r w:rsidRPr="00300AB9">
        <w:rPr>
          <w:rFonts w:ascii="Times New Roman" w:hAnsi="Times New Roman" w:cs="Times New Roman"/>
          <w:color w:val="333333"/>
          <w:sz w:val="28"/>
          <w:szCs w:val="28"/>
          <w:shd w:val="clear" w:color="auto" w:fill="FFFFFF"/>
        </w:rPr>
        <w:t xml:space="preserve"> Р.Г., Парамонов В.С., Литвина Н.И. — Москва : </w:t>
      </w:r>
      <w:proofErr w:type="spellStart"/>
      <w:r w:rsidRPr="00300AB9">
        <w:rPr>
          <w:rFonts w:ascii="Times New Roman" w:hAnsi="Times New Roman" w:cs="Times New Roman"/>
          <w:color w:val="333333"/>
          <w:sz w:val="28"/>
          <w:szCs w:val="28"/>
          <w:shd w:val="clear" w:color="auto" w:fill="FFFFFF"/>
        </w:rPr>
        <w:t>Русайнс</w:t>
      </w:r>
      <w:proofErr w:type="spellEnd"/>
      <w:r w:rsidRPr="00300AB9">
        <w:rPr>
          <w:rFonts w:ascii="Times New Roman" w:hAnsi="Times New Roman" w:cs="Times New Roman"/>
          <w:color w:val="333333"/>
          <w:sz w:val="28"/>
          <w:szCs w:val="28"/>
          <w:shd w:val="clear" w:color="auto" w:fill="FFFFFF"/>
        </w:rPr>
        <w:t>, 2021. — 350 с. — ISBN 978-5-4365-5451-8. — URL: https://book.ru/book/936950</w:t>
      </w:r>
    </w:p>
    <w:p w:rsidR="00300AB9" w:rsidRPr="00300AB9" w:rsidRDefault="00300AB9" w:rsidP="00300AB9">
      <w:pPr>
        <w:spacing w:after="0" w:line="240" w:lineRule="auto"/>
        <w:jc w:val="both"/>
        <w:rPr>
          <w:rFonts w:ascii="Times New Roman" w:hAnsi="Times New Roman" w:cs="Times New Roman"/>
          <w:bCs/>
          <w:color w:val="333333"/>
          <w:sz w:val="28"/>
          <w:szCs w:val="28"/>
          <w:shd w:val="clear" w:color="auto" w:fill="FFFFFF"/>
        </w:rPr>
      </w:pPr>
      <w:r w:rsidRPr="00300AB9">
        <w:rPr>
          <w:rFonts w:ascii="Times New Roman" w:hAnsi="Times New Roman" w:cs="Times New Roman"/>
          <w:bCs/>
          <w:color w:val="333333"/>
          <w:sz w:val="28"/>
          <w:szCs w:val="28"/>
          <w:shd w:val="clear" w:color="auto" w:fill="FFFFFF"/>
        </w:rPr>
        <w:t>5.Грибов, В.Д.</w:t>
      </w:r>
      <w:r w:rsidRPr="00300AB9">
        <w:rPr>
          <w:rFonts w:ascii="Times New Roman" w:hAnsi="Times New Roman" w:cs="Times New Roman"/>
          <w:color w:val="333333"/>
          <w:sz w:val="28"/>
          <w:szCs w:val="28"/>
          <w:shd w:val="clear" w:color="auto" w:fill="FFFFFF"/>
        </w:rPr>
        <w:t> Экономика организации (предприятия). Практикум</w:t>
      </w:r>
      <w:proofErr w:type="gramStart"/>
      <w:r w:rsidRPr="00300AB9">
        <w:rPr>
          <w:rFonts w:ascii="Times New Roman" w:hAnsi="Times New Roman" w:cs="Times New Roman"/>
          <w:color w:val="333333"/>
          <w:sz w:val="28"/>
          <w:szCs w:val="28"/>
          <w:shd w:val="clear" w:color="auto" w:fill="FFFFFF"/>
        </w:rPr>
        <w:t xml:space="preserve"> :</w:t>
      </w:r>
      <w:proofErr w:type="gramEnd"/>
      <w:r w:rsidRPr="00300AB9">
        <w:rPr>
          <w:rFonts w:ascii="Times New Roman" w:hAnsi="Times New Roman" w:cs="Times New Roman"/>
          <w:color w:val="333333"/>
          <w:sz w:val="28"/>
          <w:szCs w:val="28"/>
          <w:shd w:val="clear" w:color="auto" w:fill="FFFFFF"/>
        </w:rPr>
        <w:t xml:space="preserve"> учебно-практическое пособие / Грибов В.Д. — Москва : </w:t>
      </w:r>
      <w:proofErr w:type="spellStart"/>
      <w:r w:rsidRPr="00300AB9">
        <w:rPr>
          <w:rFonts w:ascii="Times New Roman" w:hAnsi="Times New Roman" w:cs="Times New Roman"/>
          <w:color w:val="333333"/>
          <w:sz w:val="28"/>
          <w:szCs w:val="28"/>
          <w:shd w:val="clear" w:color="auto" w:fill="FFFFFF"/>
        </w:rPr>
        <w:t>КноРус</w:t>
      </w:r>
      <w:proofErr w:type="spellEnd"/>
      <w:r w:rsidRPr="00300AB9">
        <w:rPr>
          <w:rFonts w:ascii="Times New Roman" w:hAnsi="Times New Roman" w:cs="Times New Roman"/>
          <w:color w:val="333333"/>
          <w:sz w:val="28"/>
          <w:szCs w:val="28"/>
          <w:shd w:val="clear" w:color="auto" w:fill="FFFFFF"/>
        </w:rPr>
        <w:t>, 2021. — 196 с. — ISBN 978-5-406-02121-7. — URL: https://book.ru/book/935762</w:t>
      </w:r>
      <w:r w:rsidRPr="00300AB9">
        <w:rPr>
          <w:rFonts w:ascii="Times New Roman" w:hAnsi="Times New Roman" w:cs="Times New Roman"/>
          <w:bCs/>
          <w:color w:val="333333"/>
          <w:sz w:val="28"/>
          <w:szCs w:val="28"/>
          <w:shd w:val="clear" w:color="auto" w:fill="FFFFFF"/>
        </w:rPr>
        <w:t xml:space="preserve"> </w:t>
      </w:r>
    </w:p>
    <w:p w:rsidR="00300AB9" w:rsidRPr="00300AB9" w:rsidRDefault="00300AB9" w:rsidP="00300AB9">
      <w:pPr>
        <w:spacing w:after="0" w:line="240" w:lineRule="auto"/>
        <w:jc w:val="both"/>
        <w:rPr>
          <w:rFonts w:ascii="Times New Roman" w:hAnsi="Times New Roman" w:cs="Times New Roman"/>
          <w:color w:val="333333"/>
          <w:sz w:val="28"/>
          <w:szCs w:val="28"/>
          <w:shd w:val="clear" w:color="auto" w:fill="FFFFFF"/>
        </w:rPr>
      </w:pPr>
      <w:r w:rsidRPr="00300AB9">
        <w:rPr>
          <w:rFonts w:ascii="Times New Roman" w:hAnsi="Times New Roman" w:cs="Times New Roman"/>
          <w:bCs/>
          <w:color w:val="333333"/>
          <w:sz w:val="28"/>
          <w:szCs w:val="28"/>
          <w:shd w:val="clear" w:color="auto" w:fill="FFFFFF"/>
        </w:rPr>
        <w:t>6.Самарина, В.П.</w:t>
      </w:r>
      <w:r w:rsidRPr="00300AB9">
        <w:rPr>
          <w:rFonts w:ascii="Times New Roman" w:hAnsi="Times New Roman" w:cs="Times New Roman"/>
          <w:color w:val="333333"/>
          <w:sz w:val="28"/>
          <w:szCs w:val="28"/>
          <w:shd w:val="clear" w:color="auto" w:fill="FFFFFF"/>
        </w:rPr>
        <w:t> Экономика организации</w:t>
      </w:r>
      <w:proofErr w:type="gramStart"/>
      <w:r w:rsidRPr="00300AB9">
        <w:rPr>
          <w:rFonts w:ascii="Times New Roman" w:hAnsi="Times New Roman" w:cs="Times New Roman"/>
          <w:color w:val="333333"/>
          <w:sz w:val="28"/>
          <w:szCs w:val="28"/>
          <w:shd w:val="clear" w:color="auto" w:fill="FFFFFF"/>
        </w:rPr>
        <w:t xml:space="preserve"> :</w:t>
      </w:r>
      <w:proofErr w:type="gramEnd"/>
      <w:r w:rsidRPr="00300AB9">
        <w:rPr>
          <w:rFonts w:ascii="Times New Roman" w:hAnsi="Times New Roman" w:cs="Times New Roman"/>
          <w:color w:val="333333"/>
          <w:sz w:val="28"/>
          <w:szCs w:val="28"/>
          <w:shd w:val="clear" w:color="auto" w:fill="FFFFFF"/>
        </w:rPr>
        <w:t xml:space="preserve"> учебное пособие / Самарина В.П., Черезов Г.В., Карпов Э.А. — Москва : </w:t>
      </w:r>
      <w:proofErr w:type="spellStart"/>
      <w:r w:rsidRPr="00300AB9">
        <w:rPr>
          <w:rFonts w:ascii="Times New Roman" w:hAnsi="Times New Roman" w:cs="Times New Roman"/>
          <w:color w:val="333333"/>
          <w:sz w:val="28"/>
          <w:szCs w:val="28"/>
          <w:shd w:val="clear" w:color="auto" w:fill="FFFFFF"/>
        </w:rPr>
        <w:t>КноРус</w:t>
      </w:r>
      <w:proofErr w:type="spellEnd"/>
      <w:r w:rsidRPr="00300AB9">
        <w:rPr>
          <w:rFonts w:ascii="Times New Roman" w:hAnsi="Times New Roman" w:cs="Times New Roman"/>
          <w:color w:val="333333"/>
          <w:sz w:val="28"/>
          <w:szCs w:val="28"/>
          <w:shd w:val="clear" w:color="auto" w:fill="FFFFFF"/>
        </w:rPr>
        <w:t xml:space="preserve">, 2020. — 319 с. — ISBN 978-5-406-07574-6. — URL: </w:t>
      </w:r>
      <w:hyperlink r:id="rId10" w:history="1">
        <w:r w:rsidRPr="00300AB9">
          <w:rPr>
            <w:rStyle w:val="a3"/>
            <w:rFonts w:ascii="Times New Roman" w:hAnsi="Times New Roman" w:cs="Times New Roman"/>
            <w:sz w:val="28"/>
            <w:szCs w:val="28"/>
            <w:shd w:val="clear" w:color="auto" w:fill="FFFFFF"/>
          </w:rPr>
          <w:t>https://book.ru/book/932848</w:t>
        </w:r>
      </w:hyperlink>
    </w:p>
    <w:p w:rsidR="00725E82" w:rsidRPr="00300AB9" w:rsidRDefault="00300AB9" w:rsidP="00300AB9">
      <w:pPr>
        <w:contextualSpacing/>
        <w:jc w:val="both"/>
        <w:rPr>
          <w:rFonts w:ascii="Times New Roman" w:hAnsi="Times New Roman" w:cs="Times New Roman"/>
          <w:color w:val="000000"/>
          <w:sz w:val="28"/>
          <w:szCs w:val="28"/>
        </w:rPr>
      </w:pPr>
      <w:r w:rsidRPr="00300AB9">
        <w:rPr>
          <w:rFonts w:ascii="Times New Roman" w:hAnsi="Times New Roman" w:cs="Times New Roman"/>
          <w:color w:val="333333"/>
          <w:sz w:val="28"/>
          <w:szCs w:val="28"/>
          <w:shd w:val="clear" w:color="auto" w:fill="FFFFFF"/>
        </w:rPr>
        <w:t xml:space="preserve">7. </w:t>
      </w:r>
      <w:proofErr w:type="spellStart"/>
      <w:r w:rsidRPr="00300AB9">
        <w:rPr>
          <w:rFonts w:ascii="Times New Roman" w:hAnsi="Times New Roman" w:cs="Times New Roman"/>
          <w:color w:val="333333"/>
          <w:sz w:val="28"/>
          <w:szCs w:val="28"/>
          <w:shd w:val="clear" w:color="auto" w:fill="FFFFFF"/>
        </w:rPr>
        <w:t>Шимко</w:t>
      </w:r>
      <w:proofErr w:type="spellEnd"/>
      <w:r w:rsidRPr="00300AB9">
        <w:rPr>
          <w:rFonts w:ascii="Times New Roman" w:hAnsi="Times New Roman" w:cs="Times New Roman"/>
          <w:color w:val="333333"/>
          <w:sz w:val="28"/>
          <w:szCs w:val="28"/>
          <w:shd w:val="clear" w:color="auto" w:fill="FFFFFF"/>
        </w:rPr>
        <w:t>, П.Д. Основы экономики. Практикум</w:t>
      </w:r>
      <w:proofErr w:type="gramStart"/>
      <w:r w:rsidRPr="00300AB9">
        <w:rPr>
          <w:rFonts w:ascii="Times New Roman" w:hAnsi="Times New Roman" w:cs="Times New Roman"/>
          <w:color w:val="333333"/>
          <w:sz w:val="28"/>
          <w:szCs w:val="28"/>
          <w:shd w:val="clear" w:color="auto" w:fill="FFFFFF"/>
        </w:rPr>
        <w:t xml:space="preserve"> :</w:t>
      </w:r>
      <w:proofErr w:type="gramEnd"/>
      <w:r w:rsidRPr="00300AB9">
        <w:rPr>
          <w:rFonts w:ascii="Times New Roman" w:hAnsi="Times New Roman" w:cs="Times New Roman"/>
          <w:color w:val="333333"/>
          <w:sz w:val="28"/>
          <w:szCs w:val="28"/>
          <w:shd w:val="clear" w:color="auto" w:fill="FFFFFF"/>
        </w:rPr>
        <w:t xml:space="preserve"> учебное пособие / Шимко П.Д. — Москва : КноРус, 2021. — 199 с. — ISBN 978-5-406-08293-5. — URL: https://book.ru/book/939280 </w:t>
      </w:r>
      <w:r w:rsidR="0004768B" w:rsidRPr="00300AB9">
        <w:rPr>
          <w:rFonts w:ascii="Times New Roman" w:hAnsi="Times New Roman" w:cs="Times New Roman"/>
          <w:sz w:val="28"/>
          <w:szCs w:val="28"/>
        </w:rPr>
        <w:br w:type="page"/>
      </w:r>
    </w:p>
    <w:p w:rsidR="00725E82" w:rsidRPr="002959C8" w:rsidRDefault="00725E82" w:rsidP="00C1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hanging="709"/>
        <w:jc w:val="center"/>
        <w:rPr>
          <w:rFonts w:ascii="Times New Roman" w:eastAsia="Calibri" w:hAnsi="Times New Roman" w:cs="Times New Roman"/>
          <w:i/>
          <w:sz w:val="32"/>
          <w:szCs w:val="32"/>
          <w:vertAlign w:val="superscript"/>
          <w:lang w:eastAsia="en-US"/>
        </w:rPr>
      </w:pPr>
    </w:p>
    <w:p w:rsidR="00490ED4" w:rsidRPr="00490ED4" w:rsidRDefault="00490ED4" w:rsidP="00725E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color w:val="000000"/>
          <w:sz w:val="28"/>
          <w:szCs w:val="28"/>
        </w:rPr>
      </w:pPr>
    </w:p>
    <w:p w:rsidR="007E437B" w:rsidRPr="00490ED4" w:rsidRDefault="007E437B" w:rsidP="002959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hanging="709"/>
        <w:rPr>
          <w:rFonts w:ascii="Times New Roman" w:hAnsi="Times New Roman" w:cs="Times New Roman"/>
          <w:i/>
          <w:sz w:val="32"/>
          <w:szCs w:val="32"/>
          <w:vertAlign w:val="superscript"/>
        </w:rPr>
      </w:pPr>
    </w:p>
    <w:sectPr w:rsidR="007E437B" w:rsidRPr="00490ED4" w:rsidSect="00C15F9E">
      <w:headerReference w:type="default" r:id="rId11"/>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47FC" w:rsidRDefault="00C047FC" w:rsidP="00C15F9E">
      <w:pPr>
        <w:spacing w:after="0" w:line="240" w:lineRule="auto"/>
      </w:pPr>
      <w:r>
        <w:separator/>
      </w:r>
    </w:p>
  </w:endnote>
  <w:endnote w:type="continuationSeparator" w:id="0">
    <w:p w:rsidR="00C047FC" w:rsidRDefault="00C047FC" w:rsidP="00C15F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HiddenHorzOCR">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47FC" w:rsidRDefault="00C047FC" w:rsidP="00C15F9E">
      <w:pPr>
        <w:spacing w:after="0" w:line="240" w:lineRule="auto"/>
      </w:pPr>
      <w:r>
        <w:separator/>
      </w:r>
    </w:p>
  </w:footnote>
  <w:footnote w:type="continuationSeparator" w:id="0">
    <w:p w:rsidR="00C047FC" w:rsidRDefault="00C047FC" w:rsidP="00C15F9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037206"/>
      <w:docPartObj>
        <w:docPartGallery w:val="Page Numbers (Top of Page)"/>
        <w:docPartUnique/>
      </w:docPartObj>
    </w:sdtPr>
    <w:sdtContent>
      <w:p w:rsidR="00C047FC" w:rsidRDefault="00916716">
        <w:pPr>
          <w:pStyle w:val="a8"/>
          <w:jc w:val="center"/>
        </w:pPr>
        <w:fldSimple w:instr="PAGE   \* MERGEFORMAT">
          <w:r w:rsidR="0053032D">
            <w:rPr>
              <w:noProof/>
            </w:rPr>
            <w:t>6</w:t>
          </w:r>
        </w:fldSimple>
      </w:p>
    </w:sdtContent>
  </w:sdt>
  <w:p w:rsidR="00C047FC" w:rsidRDefault="00C047FC">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761C2"/>
    <w:multiLevelType w:val="hybridMultilevel"/>
    <w:tmpl w:val="90CA02D6"/>
    <w:lvl w:ilvl="0" w:tplc="1F0A2DFC">
      <w:start w:val="1"/>
      <w:numFmt w:val="bullet"/>
      <w:lvlText w:val=""/>
      <w:lvlJc w:val="left"/>
      <w:pPr>
        <w:ind w:left="360" w:hanging="360"/>
      </w:pPr>
      <w:rPr>
        <w:rFonts w:ascii="Wingdings" w:hAnsi="Wingdings"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E4178EE"/>
    <w:multiLevelType w:val="hybridMultilevel"/>
    <w:tmpl w:val="158ACB1C"/>
    <w:lvl w:ilvl="0" w:tplc="9E9C7340">
      <w:start w:val="1"/>
      <w:numFmt w:val="decimal"/>
      <w:lvlText w:val="%1."/>
      <w:lvlJc w:val="left"/>
      <w:pPr>
        <w:ind w:left="1429" w:hanging="360"/>
      </w:pPr>
      <w:rPr>
        <w:rFonts w:hint="default"/>
        <w:b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C12288"/>
    <w:multiLevelType w:val="hybridMultilevel"/>
    <w:tmpl w:val="E2E2AB5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110E7A8A"/>
    <w:multiLevelType w:val="hybridMultilevel"/>
    <w:tmpl w:val="A4E8D5A4"/>
    <w:lvl w:ilvl="0" w:tplc="22B4D63E">
      <w:start w:val="6"/>
      <w:numFmt w:val="decimal"/>
      <w:lvlText w:val="%1"/>
      <w:lvlJc w:val="left"/>
      <w:pPr>
        <w:ind w:left="2345" w:hanging="360"/>
      </w:pPr>
      <w:rPr>
        <w:rFonts w:hint="default"/>
      </w:r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4">
    <w:nsid w:val="12EE5998"/>
    <w:multiLevelType w:val="hybridMultilevel"/>
    <w:tmpl w:val="CA166B1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181C1BC2"/>
    <w:multiLevelType w:val="hybridMultilevel"/>
    <w:tmpl w:val="2CF4F6C6"/>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1A451028"/>
    <w:multiLevelType w:val="hybridMultilevel"/>
    <w:tmpl w:val="947A9FD0"/>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1E596590"/>
    <w:multiLevelType w:val="hybridMultilevel"/>
    <w:tmpl w:val="904C1DBE"/>
    <w:lvl w:ilvl="0" w:tplc="9E9C7340">
      <w:start w:val="1"/>
      <w:numFmt w:val="decimal"/>
      <w:lvlText w:val="%1."/>
      <w:lvlJc w:val="left"/>
      <w:pPr>
        <w:ind w:left="1778" w:hanging="360"/>
      </w:pPr>
      <w:rPr>
        <w:rFonts w:hint="default"/>
        <w:b w:val="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26082BE2"/>
    <w:multiLevelType w:val="hybridMultilevel"/>
    <w:tmpl w:val="6DBE7F94"/>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26EA1699"/>
    <w:multiLevelType w:val="hybridMultilevel"/>
    <w:tmpl w:val="3F2A8D0E"/>
    <w:lvl w:ilvl="0" w:tplc="9E9C7340">
      <w:start w:val="1"/>
      <w:numFmt w:val="decimal"/>
      <w:lvlText w:val="%1."/>
      <w:lvlJc w:val="left"/>
      <w:pPr>
        <w:ind w:left="1778" w:hanging="360"/>
      </w:pPr>
      <w:rPr>
        <w:rFonts w:hint="default"/>
        <w:b w:val="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298D2E54"/>
    <w:multiLevelType w:val="hybridMultilevel"/>
    <w:tmpl w:val="2A6020B4"/>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39C03851"/>
    <w:multiLevelType w:val="hybridMultilevel"/>
    <w:tmpl w:val="8B607580"/>
    <w:lvl w:ilvl="0" w:tplc="9E9C7340">
      <w:start w:val="1"/>
      <w:numFmt w:val="decimal"/>
      <w:lvlText w:val="%1."/>
      <w:lvlJc w:val="left"/>
      <w:pPr>
        <w:ind w:left="1429" w:hanging="360"/>
      </w:pPr>
      <w:rPr>
        <w:rFonts w:hint="default"/>
        <w:b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DB221F4"/>
    <w:multiLevelType w:val="hybridMultilevel"/>
    <w:tmpl w:val="9F425522"/>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3E5F0AA5"/>
    <w:multiLevelType w:val="hybridMultilevel"/>
    <w:tmpl w:val="0B5AFDC2"/>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455F15CF"/>
    <w:multiLevelType w:val="hybridMultilevel"/>
    <w:tmpl w:val="C60AF192"/>
    <w:lvl w:ilvl="0" w:tplc="04190005">
      <w:start w:val="1"/>
      <w:numFmt w:val="bullet"/>
      <w:lvlText w:val=""/>
      <w:lvlJc w:val="left"/>
      <w:pPr>
        <w:ind w:left="895"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470E30CD"/>
    <w:multiLevelType w:val="hybridMultilevel"/>
    <w:tmpl w:val="16AC358A"/>
    <w:lvl w:ilvl="0" w:tplc="50C64C56">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0A9180B"/>
    <w:multiLevelType w:val="hybridMultilevel"/>
    <w:tmpl w:val="3864CA6A"/>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51920734"/>
    <w:multiLevelType w:val="hybridMultilevel"/>
    <w:tmpl w:val="21B45C4E"/>
    <w:lvl w:ilvl="0" w:tplc="9CFAA34E">
      <w:start w:val="1"/>
      <w:numFmt w:val="bullet"/>
      <w:lvlText w:val=""/>
      <w:lvlJc w:val="left"/>
      <w:pPr>
        <w:ind w:left="753" w:hanging="360"/>
      </w:pPr>
      <w:rPr>
        <w:rFonts w:ascii="Wingdings" w:hAnsi="Wingdings" w:hint="default"/>
        <w:sz w:val="24"/>
        <w:szCs w:val="24"/>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5714560D"/>
    <w:multiLevelType w:val="hybridMultilevel"/>
    <w:tmpl w:val="B31CAD38"/>
    <w:lvl w:ilvl="0" w:tplc="04190005">
      <w:start w:val="1"/>
      <w:numFmt w:val="bullet"/>
      <w:lvlText w:val=""/>
      <w:lvlJc w:val="left"/>
      <w:pPr>
        <w:ind w:left="3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643D4B21"/>
    <w:multiLevelType w:val="hybridMultilevel"/>
    <w:tmpl w:val="0FD4AB2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6CB10EE3"/>
    <w:multiLevelType w:val="hybridMultilevel"/>
    <w:tmpl w:val="67C08876"/>
    <w:lvl w:ilvl="0" w:tplc="9E9C7340">
      <w:start w:val="1"/>
      <w:numFmt w:val="decimal"/>
      <w:lvlText w:val="%1."/>
      <w:lvlJc w:val="left"/>
      <w:pPr>
        <w:ind w:left="1429" w:hanging="360"/>
      </w:pPr>
      <w:rPr>
        <w:rFonts w:hint="default"/>
        <w:b w:val="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6FA60711"/>
    <w:multiLevelType w:val="hybridMultilevel"/>
    <w:tmpl w:val="AB66FB0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746223F7"/>
    <w:multiLevelType w:val="hybridMultilevel"/>
    <w:tmpl w:val="CDAA8CBA"/>
    <w:lvl w:ilvl="0" w:tplc="1F0A2DFC">
      <w:start w:val="1"/>
      <w:numFmt w:val="bullet"/>
      <w:lvlText w:val=""/>
      <w:lvlJc w:val="left"/>
      <w:pPr>
        <w:ind w:left="720" w:hanging="360"/>
      </w:pPr>
      <w:rPr>
        <w:rFonts w:ascii="Wingdings" w:hAnsi="Wingdings" w:hint="default"/>
        <w:sz w:val="24"/>
        <w:szCs w:val="24"/>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76CE214D"/>
    <w:multiLevelType w:val="hybridMultilevel"/>
    <w:tmpl w:val="64267820"/>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0"/>
  </w:num>
  <w:num w:numId="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num>
  <w:num w:numId="30">
    <w:abstractNumId w:val="15"/>
  </w:num>
  <w:num w:numId="31">
    <w:abstractNumId w:val="20"/>
  </w:num>
  <w:num w:numId="32">
    <w:abstractNumId w:val="7"/>
  </w:num>
  <w:num w:numId="33">
    <w:abstractNumId w:val="1"/>
  </w:num>
  <w:num w:numId="34">
    <w:abstractNumId w:val="11"/>
  </w:num>
  <w:num w:numId="35">
    <w:abstractNumId w:val="4"/>
  </w:num>
  <w:num w:numId="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num>
  <w:num w:numId="3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C15F9E"/>
    <w:rsid w:val="00022AC9"/>
    <w:rsid w:val="00037761"/>
    <w:rsid w:val="000473EA"/>
    <w:rsid w:val="0004768B"/>
    <w:rsid w:val="0007734A"/>
    <w:rsid w:val="00083388"/>
    <w:rsid w:val="00091DC9"/>
    <w:rsid w:val="0009785A"/>
    <w:rsid w:val="000C3BDE"/>
    <w:rsid w:val="000C759A"/>
    <w:rsid w:val="001422EA"/>
    <w:rsid w:val="00154848"/>
    <w:rsid w:val="00194680"/>
    <w:rsid w:val="001A2D91"/>
    <w:rsid w:val="001A3388"/>
    <w:rsid w:val="001E129A"/>
    <w:rsid w:val="001E309A"/>
    <w:rsid w:val="001F17DD"/>
    <w:rsid w:val="0024502A"/>
    <w:rsid w:val="0024521E"/>
    <w:rsid w:val="002709C7"/>
    <w:rsid w:val="002768C5"/>
    <w:rsid w:val="00294892"/>
    <w:rsid w:val="002959C8"/>
    <w:rsid w:val="00296A64"/>
    <w:rsid w:val="002B57DF"/>
    <w:rsid w:val="002C0BE9"/>
    <w:rsid w:val="002C5152"/>
    <w:rsid w:val="002E0F7C"/>
    <w:rsid w:val="00300AB9"/>
    <w:rsid w:val="00303355"/>
    <w:rsid w:val="003440D1"/>
    <w:rsid w:val="003563BF"/>
    <w:rsid w:val="00364893"/>
    <w:rsid w:val="00370907"/>
    <w:rsid w:val="00374C4E"/>
    <w:rsid w:val="003757A3"/>
    <w:rsid w:val="003805EC"/>
    <w:rsid w:val="00394DB6"/>
    <w:rsid w:val="00395700"/>
    <w:rsid w:val="003C57A0"/>
    <w:rsid w:val="003D52C3"/>
    <w:rsid w:val="00400C91"/>
    <w:rsid w:val="0041196F"/>
    <w:rsid w:val="00413F47"/>
    <w:rsid w:val="00462F5A"/>
    <w:rsid w:val="00485B65"/>
    <w:rsid w:val="00490ED4"/>
    <w:rsid w:val="004D1605"/>
    <w:rsid w:val="004E32B6"/>
    <w:rsid w:val="004F5C97"/>
    <w:rsid w:val="00506C22"/>
    <w:rsid w:val="0053032D"/>
    <w:rsid w:val="00533533"/>
    <w:rsid w:val="00533878"/>
    <w:rsid w:val="00541A22"/>
    <w:rsid w:val="005B2C64"/>
    <w:rsid w:val="005B2D69"/>
    <w:rsid w:val="005C143A"/>
    <w:rsid w:val="005D4C7E"/>
    <w:rsid w:val="006421C6"/>
    <w:rsid w:val="00652410"/>
    <w:rsid w:val="006B3F91"/>
    <w:rsid w:val="006B43B9"/>
    <w:rsid w:val="006D57BB"/>
    <w:rsid w:val="006E1D16"/>
    <w:rsid w:val="007252AD"/>
    <w:rsid w:val="00725E82"/>
    <w:rsid w:val="00727009"/>
    <w:rsid w:val="0073374C"/>
    <w:rsid w:val="00743FB9"/>
    <w:rsid w:val="00753FA4"/>
    <w:rsid w:val="007649F6"/>
    <w:rsid w:val="00772310"/>
    <w:rsid w:val="00776AC7"/>
    <w:rsid w:val="007A031D"/>
    <w:rsid w:val="007C3C2A"/>
    <w:rsid w:val="007E437B"/>
    <w:rsid w:val="007F726A"/>
    <w:rsid w:val="00804902"/>
    <w:rsid w:val="00817DA8"/>
    <w:rsid w:val="00820E1A"/>
    <w:rsid w:val="008331E3"/>
    <w:rsid w:val="00837586"/>
    <w:rsid w:val="008477C2"/>
    <w:rsid w:val="00847ED8"/>
    <w:rsid w:val="008526B4"/>
    <w:rsid w:val="00867123"/>
    <w:rsid w:val="0087362D"/>
    <w:rsid w:val="008819D2"/>
    <w:rsid w:val="008C0E21"/>
    <w:rsid w:val="008C53B6"/>
    <w:rsid w:val="008C7B34"/>
    <w:rsid w:val="008D2E2D"/>
    <w:rsid w:val="008E4763"/>
    <w:rsid w:val="00916716"/>
    <w:rsid w:val="00936574"/>
    <w:rsid w:val="00946D3D"/>
    <w:rsid w:val="00974475"/>
    <w:rsid w:val="00994A9C"/>
    <w:rsid w:val="009D032D"/>
    <w:rsid w:val="009D35C3"/>
    <w:rsid w:val="009D5B32"/>
    <w:rsid w:val="009E575D"/>
    <w:rsid w:val="009F2C9A"/>
    <w:rsid w:val="009F4698"/>
    <w:rsid w:val="00A252B9"/>
    <w:rsid w:val="00A546E4"/>
    <w:rsid w:val="00A647D6"/>
    <w:rsid w:val="00A70F93"/>
    <w:rsid w:val="00A92E5F"/>
    <w:rsid w:val="00A94907"/>
    <w:rsid w:val="00A97B0E"/>
    <w:rsid w:val="00AB5AB6"/>
    <w:rsid w:val="00B01873"/>
    <w:rsid w:val="00B13A80"/>
    <w:rsid w:val="00B2370D"/>
    <w:rsid w:val="00B33731"/>
    <w:rsid w:val="00B67ADF"/>
    <w:rsid w:val="00B71213"/>
    <w:rsid w:val="00BB0857"/>
    <w:rsid w:val="00BB4592"/>
    <w:rsid w:val="00C047FC"/>
    <w:rsid w:val="00C06074"/>
    <w:rsid w:val="00C15F9E"/>
    <w:rsid w:val="00C369DC"/>
    <w:rsid w:val="00C61526"/>
    <w:rsid w:val="00C71830"/>
    <w:rsid w:val="00CF7AD1"/>
    <w:rsid w:val="00D03155"/>
    <w:rsid w:val="00D03BD6"/>
    <w:rsid w:val="00D62AC6"/>
    <w:rsid w:val="00DD7A6D"/>
    <w:rsid w:val="00DE4BEE"/>
    <w:rsid w:val="00DE65D2"/>
    <w:rsid w:val="00DF1AA7"/>
    <w:rsid w:val="00DF31BE"/>
    <w:rsid w:val="00DF3387"/>
    <w:rsid w:val="00E31DBA"/>
    <w:rsid w:val="00E61485"/>
    <w:rsid w:val="00E61EED"/>
    <w:rsid w:val="00E866A9"/>
    <w:rsid w:val="00E91019"/>
    <w:rsid w:val="00ED26D7"/>
    <w:rsid w:val="00ED2D49"/>
    <w:rsid w:val="00EE57F5"/>
    <w:rsid w:val="00F0037C"/>
    <w:rsid w:val="00F10B35"/>
    <w:rsid w:val="00F33C4E"/>
    <w:rsid w:val="00F4257B"/>
    <w:rsid w:val="00F520CA"/>
    <w:rsid w:val="00F6102C"/>
    <w:rsid w:val="00FA0D5C"/>
    <w:rsid w:val="00FA1F95"/>
    <w:rsid w:val="00FB21D1"/>
    <w:rsid w:val="00FC4BDE"/>
    <w:rsid w:val="00FD1F72"/>
    <w:rsid w:val="00FD2280"/>
    <w:rsid w:val="00FD4CDF"/>
    <w:rsid w:val="00FF108B"/>
    <w:rsid w:val="00FF3C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4BDE"/>
  </w:style>
  <w:style w:type="paragraph" w:styleId="1">
    <w:name w:val="heading 1"/>
    <w:basedOn w:val="a"/>
    <w:next w:val="a"/>
    <w:link w:val="10"/>
    <w:uiPriority w:val="9"/>
    <w:qFormat/>
    <w:rsid w:val="00C15F9E"/>
    <w:pPr>
      <w:keepNext/>
      <w:spacing w:before="240" w:after="60"/>
      <w:outlineLvl w:val="0"/>
    </w:pPr>
    <w:rPr>
      <w:rFonts w:ascii="Arial" w:eastAsia="Calibri" w:hAnsi="Arial" w:cs="Times New Roman"/>
      <w:b/>
      <w:bCs/>
      <w:kern w:val="32"/>
      <w:sz w:val="32"/>
      <w:szCs w:val="32"/>
    </w:rPr>
  </w:style>
  <w:style w:type="paragraph" w:styleId="2">
    <w:name w:val="heading 2"/>
    <w:basedOn w:val="a"/>
    <w:next w:val="a"/>
    <w:link w:val="20"/>
    <w:unhideWhenUsed/>
    <w:qFormat/>
    <w:rsid w:val="00C15F9E"/>
    <w:pPr>
      <w:keepNext/>
      <w:spacing w:after="0" w:line="360" w:lineRule="auto"/>
      <w:outlineLvl w:val="1"/>
    </w:pPr>
    <w:rPr>
      <w:rFonts w:ascii="Times New Roman" w:eastAsia="Times New Roman" w:hAnsi="Times New Roman" w:cs="Times New Roman"/>
      <w:b/>
      <w:sz w:val="32"/>
      <w:szCs w:val="24"/>
    </w:rPr>
  </w:style>
  <w:style w:type="paragraph" w:styleId="3">
    <w:name w:val="heading 3"/>
    <w:basedOn w:val="a"/>
    <w:next w:val="a"/>
    <w:link w:val="30"/>
    <w:unhideWhenUsed/>
    <w:qFormat/>
    <w:rsid w:val="00C15F9E"/>
    <w:pPr>
      <w:keepNext/>
      <w:spacing w:after="0" w:line="360" w:lineRule="auto"/>
      <w:outlineLvl w:val="2"/>
    </w:pPr>
    <w:rPr>
      <w:rFonts w:ascii="Times New Roman" w:eastAsia="Times New Roman" w:hAnsi="Times New Roman" w:cs="Times New Roman"/>
      <w:b/>
      <w:bCs/>
      <w:sz w:val="20"/>
      <w:szCs w:val="24"/>
    </w:rPr>
  </w:style>
  <w:style w:type="paragraph" w:styleId="4">
    <w:name w:val="heading 4"/>
    <w:basedOn w:val="a"/>
    <w:next w:val="a"/>
    <w:link w:val="40"/>
    <w:semiHidden/>
    <w:unhideWhenUsed/>
    <w:qFormat/>
    <w:rsid w:val="00C15F9E"/>
    <w:pPr>
      <w:keepNext/>
      <w:spacing w:before="240" w:after="60"/>
      <w:outlineLvl w:val="3"/>
    </w:pPr>
    <w:rPr>
      <w:rFonts w:ascii="Calibri" w:eastAsia="Times New Roman" w:hAnsi="Calibri" w:cs="Times New Roman"/>
      <w:b/>
      <w:bCs/>
      <w:sz w:val="20"/>
      <w:szCs w:val="28"/>
    </w:rPr>
  </w:style>
  <w:style w:type="paragraph" w:styleId="8">
    <w:name w:val="heading 8"/>
    <w:basedOn w:val="a"/>
    <w:next w:val="a"/>
    <w:link w:val="80"/>
    <w:uiPriority w:val="99"/>
    <w:semiHidden/>
    <w:unhideWhenUsed/>
    <w:qFormat/>
    <w:rsid w:val="00C15F9E"/>
    <w:pPr>
      <w:spacing w:before="240" w:after="60"/>
      <w:outlineLvl w:val="7"/>
    </w:pPr>
    <w:rPr>
      <w:rFonts w:ascii="Times New Roman" w:eastAsia="Calibri"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15F9E"/>
    <w:rPr>
      <w:rFonts w:ascii="Arial" w:eastAsia="Calibri" w:hAnsi="Arial" w:cs="Times New Roman"/>
      <w:b/>
      <w:bCs/>
      <w:kern w:val="32"/>
      <w:sz w:val="32"/>
      <w:szCs w:val="32"/>
    </w:rPr>
  </w:style>
  <w:style w:type="character" w:customStyle="1" w:styleId="20">
    <w:name w:val="Заголовок 2 Знак"/>
    <w:basedOn w:val="a0"/>
    <w:link w:val="2"/>
    <w:rsid w:val="00C15F9E"/>
    <w:rPr>
      <w:rFonts w:ascii="Times New Roman" w:eastAsia="Times New Roman" w:hAnsi="Times New Roman" w:cs="Times New Roman"/>
      <w:b/>
      <w:sz w:val="32"/>
      <w:szCs w:val="24"/>
    </w:rPr>
  </w:style>
  <w:style w:type="character" w:customStyle="1" w:styleId="30">
    <w:name w:val="Заголовок 3 Знак"/>
    <w:basedOn w:val="a0"/>
    <w:link w:val="3"/>
    <w:rsid w:val="00C15F9E"/>
    <w:rPr>
      <w:rFonts w:ascii="Times New Roman" w:eastAsia="Times New Roman" w:hAnsi="Times New Roman" w:cs="Times New Roman"/>
      <w:b/>
      <w:bCs/>
      <w:sz w:val="20"/>
      <w:szCs w:val="24"/>
    </w:rPr>
  </w:style>
  <w:style w:type="character" w:customStyle="1" w:styleId="40">
    <w:name w:val="Заголовок 4 Знак"/>
    <w:basedOn w:val="a0"/>
    <w:link w:val="4"/>
    <w:semiHidden/>
    <w:rsid w:val="00C15F9E"/>
    <w:rPr>
      <w:rFonts w:ascii="Calibri" w:eastAsia="Times New Roman" w:hAnsi="Calibri" w:cs="Times New Roman"/>
      <w:b/>
      <w:bCs/>
      <w:sz w:val="20"/>
      <w:szCs w:val="28"/>
    </w:rPr>
  </w:style>
  <w:style w:type="character" w:customStyle="1" w:styleId="80">
    <w:name w:val="Заголовок 8 Знак"/>
    <w:basedOn w:val="a0"/>
    <w:link w:val="8"/>
    <w:uiPriority w:val="99"/>
    <w:semiHidden/>
    <w:rsid w:val="00C15F9E"/>
    <w:rPr>
      <w:rFonts w:ascii="Times New Roman" w:eastAsia="Calibri" w:hAnsi="Times New Roman" w:cs="Times New Roman"/>
      <w:i/>
      <w:iCs/>
      <w:sz w:val="24"/>
      <w:szCs w:val="24"/>
    </w:rPr>
  </w:style>
  <w:style w:type="character" w:styleId="a3">
    <w:name w:val="Hyperlink"/>
    <w:uiPriority w:val="99"/>
    <w:unhideWhenUsed/>
    <w:rsid w:val="00C15F9E"/>
    <w:rPr>
      <w:color w:val="0000FF"/>
      <w:u w:val="single"/>
    </w:rPr>
  </w:style>
  <w:style w:type="character" w:styleId="a4">
    <w:name w:val="FollowedHyperlink"/>
    <w:basedOn w:val="a0"/>
    <w:uiPriority w:val="99"/>
    <w:semiHidden/>
    <w:unhideWhenUsed/>
    <w:rsid w:val="00C15F9E"/>
    <w:rPr>
      <w:color w:val="800080" w:themeColor="followedHyperlink"/>
      <w:u w:val="single"/>
    </w:rPr>
  </w:style>
  <w:style w:type="paragraph" w:styleId="HTML">
    <w:name w:val="HTML Preformatted"/>
    <w:basedOn w:val="a"/>
    <w:link w:val="HTML0"/>
    <w:uiPriority w:val="99"/>
    <w:unhideWhenUsed/>
    <w:rsid w:val="00C1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uiPriority w:val="99"/>
    <w:rsid w:val="00C15F9E"/>
    <w:rPr>
      <w:rFonts w:ascii="Courier New" w:eastAsia="Times New Roman" w:hAnsi="Courier New" w:cs="Times New Roman"/>
      <w:sz w:val="20"/>
      <w:szCs w:val="20"/>
    </w:rPr>
  </w:style>
  <w:style w:type="paragraph" w:styleId="a5">
    <w:name w:val="Normal (Web)"/>
    <w:basedOn w:val="a"/>
    <w:uiPriority w:val="99"/>
    <w:semiHidden/>
    <w:unhideWhenUsed/>
    <w:rsid w:val="00C15F9E"/>
    <w:pPr>
      <w:spacing w:before="100" w:beforeAutospacing="1" w:after="100" w:afterAutospacing="1" w:line="240" w:lineRule="auto"/>
    </w:pPr>
    <w:rPr>
      <w:rFonts w:ascii="Arial" w:eastAsia="Times New Roman" w:hAnsi="Arial" w:cs="Arial"/>
      <w:color w:val="77787B"/>
      <w:sz w:val="18"/>
      <w:szCs w:val="18"/>
    </w:rPr>
  </w:style>
  <w:style w:type="character" w:customStyle="1" w:styleId="a6">
    <w:name w:val="Текст сноски Знак"/>
    <w:aliases w:val="Знак Знак1"/>
    <w:basedOn w:val="a0"/>
    <w:link w:val="a7"/>
    <w:uiPriority w:val="99"/>
    <w:semiHidden/>
    <w:locked/>
    <w:rsid w:val="00C15F9E"/>
    <w:rPr>
      <w:rFonts w:ascii="Calibri" w:eastAsia="Times New Roman" w:hAnsi="Calibri"/>
      <w:lang w:eastAsia="en-US"/>
    </w:rPr>
  </w:style>
  <w:style w:type="paragraph" w:styleId="a7">
    <w:name w:val="footnote text"/>
    <w:aliases w:val="Знак"/>
    <w:basedOn w:val="a"/>
    <w:link w:val="a6"/>
    <w:uiPriority w:val="99"/>
    <w:semiHidden/>
    <w:unhideWhenUsed/>
    <w:rsid w:val="00C15F9E"/>
    <w:rPr>
      <w:rFonts w:ascii="Calibri" w:eastAsia="Times New Roman" w:hAnsi="Calibri"/>
      <w:lang w:eastAsia="en-US"/>
    </w:rPr>
  </w:style>
  <w:style w:type="character" w:customStyle="1" w:styleId="11">
    <w:name w:val="Текст сноски Знак1"/>
    <w:aliases w:val="Знак Знак"/>
    <w:basedOn w:val="a0"/>
    <w:uiPriority w:val="99"/>
    <w:semiHidden/>
    <w:rsid w:val="00C15F9E"/>
    <w:rPr>
      <w:sz w:val="20"/>
      <w:szCs w:val="20"/>
    </w:rPr>
  </w:style>
  <w:style w:type="paragraph" w:styleId="a8">
    <w:name w:val="header"/>
    <w:basedOn w:val="a"/>
    <w:link w:val="a9"/>
    <w:uiPriority w:val="99"/>
    <w:unhideWhenUsed/>
    <w:rsid w:val="00C15F9E"/>
    <w:pPr>
      <w:tabs>
        <w:tab w:val="center" w:pos="4677"/>
        <w:tab w:val="right" w:pos="9355"/>
      </w:tabs>
    </w:pPr>
    <w:rPr>
      <w:rFonts w:ascii="Times New Roman" w:eastAsia="Calibri" w:hAnsi="Times New Roman" w:cs="Times New Roman"/>
      <w:sz w:val="28"/>
      <w:szCs w:val="26"/>
      <w:lang w:eastAsia="en-US"/>
    </w:rPr>
  </w:style>
  <w:style w:type="character" w:customStyle="1" w:styleId="a9">
    <w:name w:val="Верхний колонтитул Знак"/>
    <w:basedOn w:val="a0"/>
    <w:link w:val="a8"/>
    <w:uiPriority w:val="99"/>
    <w:rsid w:val="00C15F9E"/>
    <w:rPr>
      <w:rFonts w:ascii="Times New Roman" w:eastAsia="Calibri" w:hAnsi="Times New Roman" w:cs="Times New Roman"/>
      <w:sz w:val="28"/>
      <w:szCs w:val="26"/>
      <w:lang w:eastAsia="en-US"/>
    </w:rPr>
  </w:style>
  <w:style w:type="paragraph" w:styleId="aa">
    <w:name w:val="footer"/>
    <w:basedOn w:val="a"/>
    <w:link w:val="ab"/>
    <w:uiPriority w:val="99"/>
    <w:unhideWhenUsed/>
    <w:rsid w:val="00C15F9E"/>
    <w:pPr>
      <w:tabs>
        <w:tab w:val="center" w:pos="4677"/>
        <w:tab w:val="right" w:pos="9355"/>
      </w:tabs>
    </w:pPr>
    <w:rPr>
      <w:rFonts w:ascii="Times New Roman" w:eastAsia="Calibri" w:hAnsi="Times New Roman" w:cs="Times New Roman"/>
      <w:sz w:val="20"/>
      <w:szCs w:val="20"/>
    </w:rPr>
  </w:style>
  <w:style w:type="character" w:customStyle="1" w:styleId="ab">
    <w:name w:val="Нижний колонтитул Знак"/>
    <w:basedOn w:val="a0"/>
    <w:link w:val="aa"/>
    <w:uiPriority w:val="99"/>
    <w:rsid w:val="00C15F9E"/>
    <w:rPr>
      <w:rFonts w:ascii="Times New Roman" w:eastAsia="Calibri" w:hAnsi="Times New Roman" w:cs="Times New Roman"/>
      <w:sz w:val="20"/>
      <w:szCs w:val="20"/>
    </w:rPr>
  </w:style>
  <w:style w:type="paragraph" w:styleId="ac">
    <w:name w:val="Body Text"/>
    <w:basedOn w:val="a"/>
    <w:link w:val="ad"/>
    <w:uiPriority w:val="99"/>
    <w:unhideWhenUsed/>
    <w:rsid w:val="00C15F9E"/>
    <w:pPr>
      <w:spacing w:after="0" w:line="360" w:lineRule="auto"/>
    </w:pPr>
    <w:rPr>
      <w:rFonts w:ascii="Times New Roman" w:eastAsia="Times New Roman" w:hAnsi="Times New Roman" w:cs="Times New Roman"/>
      <w:b/>
      <w:sz w:val="32"/>
      <w:szCs w:val="24"/>
    </w:rPr>
  </w:style>
  <w:style w:type="character" w:customStyle="1" w:styleId="ad">
    <w:name w:val="Основной текст Знак"/>
    <w:basedOn w:val="a0"/>
    <w:link w:val="ac"/>
    <w:uiPriority w:val="99"/>
    <w:rsid w:val="00C15F9E"/>
    <w:rPr>
      <w:rFonts w:ascii="Times New Roman" w:eastAsia="Times New Roman" w:hAnsi="Times New Roman" w:cs="Times New Roman"/>
      <w:b/>
      <w:sz w:val="32"/>
      <w:szCs w:val="24"/>
    </w:rPr>
  </w:style>
  <w:style w:type="paragraph" w:styleId="ae">
    <w:name w:val="Body Text Indent"/>
    <w:basedOn w:val="a"/>
    <w:link w:val="af"/>
    <w:uiPriority w:val="99"/>
    <w:semiHidden/>
    <w:unhideWhenUsed/>
    <w:rsid w:val="00C15F9E"/>
    <w:pPr>
      <w:spacing w:after="120"/>
      <w:ind w:left="283"/>
    </w:pPr>
    <w:rPr>
      <w:rFonts w:ascii="Times New Roman" w:eastAsia="Calibri" w:hAnsi="Times New Roman" w:cs="Times New Roman"/>
      <w:sz w:val="20"/>
      <w:szCs w:val="20"/>
    </w:rPr>
  </w:style>
  <w:style w:type="character" w:customStyle="1" w:styleId="af">
    <w:name w:val="Основной текст с отступом Знак"/>
    <w:basedOn w:val="a0"/>
    <w:link w:val="ae"/>
    <w:uiPriority w:val="99"/>
    <w:semiHidden/>
    <w:rsid w:val="00C15F9E"/>
    <w:rPr>
      <w:rFonts w:ascii="Times New Roman" w:eastAsia="Calibri" w:hAnsi="Times New Roman" w:cs="Times New Roman"/>
      <w:sz w:val="20"/>
      <w:szCs w:val="20"/>
    </w:rPr>
  </w:style>
  <w:style w:type="paragraph" w:styleId="af0">
    <w:name w:val="Subtitle"/>
    <w:basedOn w:val="a"/>
    <w:next w:val="a"/>
    <w:link w:val="af1"/>
    <w:uiPriority w:val="11"/>
    <w:qFormat/>
    <w:rsid w:val="00C15F9E"/>
    <w:pPr>
      <w:spacing w:after="60"/>
      <w:jc w:val="center"/>
      <w:outlineLvl w:val="1"/>
    </w:pPr>
    <w:rPr>
      <w:rFonts w:ascii="Cambria" w:eastAsia="Times New Roman" w:hAnsi="Cambria" w:cs="Times New Roman"/>
      <w:sz w:val="24"/>
      <w:szCs w:val="24"/>
      <w:lang w:eastAsia="en-US"/>
    </w:rPr>
  </w:style>
  <w:style w:type="character" w:customStyle="1" w:styleId="af1">
    <w:name w:val="Подзаголовок Знак"/>
    <w:basedOn w:val="a0"/>
    <w:link w:val="af0"/>
    <w:uiPriority w:val="11"/>
    <w:rsid w:val="00C15F9E"/>
    <w:rPr>
      <w:rFonts w:ascii="Cambria" w:eastAsia="Times New Roman" w:hAnsi="Cambria" w:cs="Times New Roman"/>
      <w:sz w:val="24"/>
      <w:szCs w:val="24"/>
      <w:lang w:eastAsia="en-US"/>
    </w:rPr>
  </w:style>
  <w:style w:type="paragraph" w:styleId="21">
    <w:name w:val="Body Text 2"/>
    <w:basedOn w:val="a"/>
    <w:link w:val="22"/>
    <w:uiPriority w:val="99"/>
    <w:unhideWhenUsed/>
    <w:rsid w:val="00C15F9E"/>
    <w:pPr>
      <w:spacing w:after="120" w:line="480" w:lineRule="auto"/>
    </w:pPr>
    <w:rPr>
      <w:rFonts w:ascii="Times New Roman" w:eastAsia="Calibri" w:hAnsi="Times New Roman" w:cs="Times New Roman"/>
      <w:sz w:val="20"/>
      <w:szCs w:val="20"/>
    </w:rPr>
  </w:style>
  <w:style w:type="character" w:customStyle="1" w:styleId="22">
    <w:name w:val="Основной текст 2 Знак"/>
    <w:basedOn w:val="a0"/>
    <w:link w:val="21"/>
    <w:uiPriority w:val="99"/>
    <w:rsid w:val="00C15F9E"/>
    <w:rPr>
      <w:rFonts w:ascii="Times New Roman" w:eastAsia="Calibri" w:hAnsi="Times New Roman" w:cs="Times New Roman"/>
      <w:sz w:val="20"/>
      <w:szCs w:val="20"/>
    </w:rPr>
  </w:style>
  <w:style w:type="paragraph" w:styleId="23">
    <w:name w:val="Body Text Indent 2"/>
    <w:basedOn w:val="a"/>
    <w:link w:val="24"/>
    <w:uiPriority w:val="99"/>
    <w:semiHidden/>
    <w:unhideWhenUsed/>
    <w:rsid w:val="00C15F9E"/>
    <w:pPr>
      <w:widowControl w:val="0"/>
      <w:snapToGrid w:val="0"/>
      <w:spacing w:after="0" w:line="240" w:lineRule="auto"/>
      <w:ind w:left="240" w:firstLine="300"/>
      <w:jc w:val="both"/>
    </w:pPr>
    <w:rPr>
      <w:rFonts w:ascii="Times New Roman" w:eastAsia="Times New Roman" w:hAnsi="Times New Roman" w:cs="Times New Roman"/>
      <w:sz w:val="20"/>
      <w:szCs w:val="20"/>
    </w:rPr>
  </w:style>
  <w:style w:type="character" w:customStyle="1" w:styleId="24">
    <w:name w:val="Основной текст с отступом 2 Знак"/>
    <w:basedOn w:val="a0"/>
    <w:link w:val="23"/>
    <w:uiPriority w:val="99"/>
    <w:semiHidden/>
    <w:rsid w:val="00C15F9E"/>
    <w:rPr>
      <w:rFonts w:ascii="Times New Roman" w:eastAsia="Times New Roman" w:hAnsi="Times New Roman" w:cs="Times New Roman"/>
      <w:sz w:val="20"/>
      <w:szCs w:val="20"/>
    </w:rPr>
  </w:style>
  <w:style w:type="paragraph" w:styleId="af2">
    <w:name w:val="Balloon Text"/>
    <w:basedOn w:val="a"/>
    <w:link w:val="af3"/>
    <w:uiPriority w:val="99"/>
    <w:semiHidden/>
    <w:unhideWhenUsed/>
    <w:rsid w:val="00C15F9E"/>
    <w:pPr>
      <w:spacing w:after="0" w:line="240" w:lineRule="auto"/>
    </w:pPr>
    <w:rPr>
      <w:rFonts w:ascii="Tahoma" w:eastAsia="Calibri" w:hAnsi="Tahoma" w:cs="Times New Roman"/>
      <w:sz w:val="16"/>
      <w:szCs w:val="16"/>
      <w:lang w:eastAsia="en-US"/>
    </w:rPr>
  </w:style>
  <w:style w:type="character" w:customStyle="1" w:styleId="af3">
    <w:name w:val="Текст выноски Знак"/>
    <w:basedOn w:val="a0"/>
    <w:link w:val="af2"/>
    <w:uiPriority w:val="99"/>
    <w:semiHidden/>
    <w:rsid w:val="00C15F9E"/>
    <w:rPr>
      <w:rFonts w:ascii="Tahoma" w:eastAsia="Calibri" w:hAnsi="Tahoma" w:cs="Times New Roman"/>
      <w:sz w:val="16"/>
      <w:szCs w:val="16"/>
      <w:lang w:eastAsia="en-US"/>
    </w:rPr>
  </w:style>
  <w:style w:type="paragraph" w:styleId="af4">
    <w:name w:val="No Spacing"/>
    <w:uiPriority w:val="1"/>
    <w:qFormat/>
    <w:rsid w:val="00C15F9E"/>
    <w:pPr>
      <w:spacing w:after="0" w:line="240" w:lineRule="auto"/>
    </w:pPr>
    <w:rPr>
      <w:rFonts w:ascii="Times New Roman" w:eastAsia="Calibri" w:hAnsi="Times New Roman" w:cs="Times New Roman"/>
      <w:sz w:val="28"/>
      <w:szCs w:val="26"/>
      <w:lang w:eastAsia="en-US"/>
    </w:rPr>
  </w:style>
  <w:style w:type="paragraph" w:styleId="af5">
    <w:name w:val="List Paragraph"/>
    <w:basedOn w:val="a"/>
    <w:uiPriority w:val="99"/>
    <w:qFormat/>
    <w:rsid w:val="00C15F9E"/>
    <w:pPr>
      <w:spacing w:after="0" w:line="240" w:lineRule="auto"/>
      <w:ind w:left="720"/>
    </w:pPr>
    <w:rPr>
      <w:rFonts w:ascii="Times New Roman" w:eastAsia="Times New Roman" w:hAnsi="Times New Roman" w:cs="Times New Roman"/>
      <w:b/>
      <w:bCs/>
      <w:noProof/>
      <w:sz w:val="28"/>
      <w:szCs w:val="28"/>
      <w:vertAlign w:val="superscript"/>
    </w:rPr>
  </w:style>
  <w:style w:type="paragraph" w:customStyle="1" w:styleId="f">
    <w:name w:val="f"/>
    <w:basedOn w:val="a"/>
    <w:uiPriority w:val="99"/>
    <w:rsid w:val="00C15F9E"/>
    <w:pPr>
      <w:spacing w:after="0" w:line="240" w:lineRule="auto"/>
      <w:ind w:left="640"/>
      <w:jc w:val="both"/>
    </w:pPr>
    <w:rPr>
      <w:rFonts w:ascii="Times New Roman" w:eastAsia="Times New Roman" w:hAnsi="Times New Roman" w:cs="Times New Roman"/>
      <w:sz w:val="24"/>
      <w:szCs w:val="24"/>
    </w:rPr>
  </w:style>
  <w:style w:type="paragraph" w:customStyle="1" w:styleId="s32">
    <w:name w:val="s_32"/>
    <w:basedOn w:val="a"/>
    <w:uiPriority w:val="99"/>
    <w:rsid w:val="00C15F9E"/>
    <w:pPr>
      <w:spacing w:before="100" w:beforeAutospacing="1" w:after="100" w:afterAutospacing="1" w:line="240" w:lineRule="auto"/>
      <w:jc w:val="center"/>
    </w:pPr>
    <w:rPr>
      <w:rFonts w:ascii="Times New Roman" w:eastAsia="Times New Roman" w:hAnsi="Times New Roman" w:cs="Times New Roman"/>
      <w:b/>
      <w:bCs/>
      <w:color w:val="000080"/>
      <w:sz w:val="21"/>
      <w:szCs w:val="21"/>
    </w:rPr>
  </w:style>
  <w:style w:type="paragraph" w:customStyle="1" w:styleId="s12">
    <w:name w:val="s_12"/>
    <w:basedOn w:val="a"/>
    <w:uiPriority w:val="99"/>
    <w:rsid w:val="00C15F9E"/>
    <w:pPr>
      <w:spacing w:after="0" w:line="240" w:lineRule="auto"/>
      <w:ind w:firstLine="720"/>
    </w:pPr>
    <w:rPr>
      <w:rFonts w:ascii="Times New Roman" w:eastAsia="Times New Roman" w:hAnsi="Times New Roman" w:cs="Times New Roman"/>
      <w:sz w:val="24"/>
      <w:szCs w:val="24"/>
    </w:rPr>
  </w:style>
  <w:style w:type="paragraph" w:customStyle="1" w:styleId="s161">
    <w:name w:val="s_161"/>
    <w:basedOn w:val="a"/>
    <w:uiPriority w:val="99"/>
    <w:rsid w:val="00C15F9E"/>
    <w:pPr>
      <w:spacing w:after="0" w:line="240" w:lineRule="auto"/>
    </w:pPr>
    <w:rPr>
      <w:rFonts w:ascii="Times New Roman" w:eastAsia="Times New Roman" w:hAnsi="Times New Roman" w:cs="Times New Roman"/>
      <w:sz w:val="24"/>
      <w:szCs w:val="24"/>
    </w:rPr>
  </w:style>
  <w:style w:type="character" w:styleId="af6">
    <w:name w:val="footnote reference"/>
    <w:uiPriority w:val="99"/>
    <w:semiHidden/>
    <w:unhideWhenUsed/>
    <w:rsid w:val="00C15F9E"/>
    <w:rPr>
      <w:vertAlign w:val="superscript"/>
    </w:rPr>
  </w:style>
  <w:style w:type="table" w:styleId="af7">
    <w:name w:val="Table Grid"/>
    <w:basedOn w:val="a1"/>
    <w:uiPriority w:val="39"/>
    <w:rsid w:val="00C15F9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Strong"/>
    <w:basedOn w:val="a0"/>
    <w:uiPriority w:val="22"/>
    <w:qFormat/>
    <w:rsid w:val="00C15F9E"/>
    <w:rPr>
      <w:b/>
      <w:bCs/>
    </w:rPr>
  </w:style>
  <w:style w:type="paragraph" w:styleId="af9">
    <w:name w:val="Title"/>
    <w:basedOn w:val="a"/>
    <w:link w:val="afa"/>
    <w:qFormat/>
    <w:rsid w:val="005D4C7E"/>
    <w:pPr>
      <w:spacing w:after="0" w:line="240" w:lineRule="auto"/>
      <w:jc w:val="center"/>
    </w:pPr>
    <w:rPr>
      <w:rFonts w:ascii="Times New Roman" w:eastAsia="Times New Roman" w:hAnsi="Times New Roman" w:cs="Times New Roman"/>
      <w:b/>
      <w:sz w:val="28"/>
      <w:szCs w:val="20"/>
    </w:rPr>
  </w:style>
  <w:style w:type="character" w:customStyle="1" w:styleId="afa">
    <w:name w:val="Название Знак"/>
    <w:basedOn w:val="a0"/>
    <w:link w:val="af9"/>
    <w:rsid w:val="005D4C7E"/>
    <w:rPr>
      <w:rFonts w:ascii="Times New Roman" w:eastAsia="Times New Roman" w:hAnsi="Times New Roman" w:cs="Times New Roman"/>
      <w:b/>
      <w:sz w:val="28"/>
      <w:szCs w:val="20"/>
    </w:rPr>
  </w:style>
  <w:style w:type="paragraph" w:customStyle="1" w:styleId="210">
    <w:name w:val="Основной текст 21"/>
    <w:basedOn w:val="a"/>
    <w:rsid w:val="005D4C7E"/>
    <w:pPr>
      <w:spacing w:after="120" w:line="480" w:lineRule="auto"/>
    </w:pPr>
    <w:rPr>
      <w:rFonts w:ascii="Times New Roman" w:eastAsia="Times New Roman" w:hAnsi="Times New Roman" w:cs="Times New Roman"/>
      <w:sz w:val="24"/>
      <w:szCs w:val="24"/>
      <w:lang w:eastAsia="ar-SA"/>
    </w:rPr>
  </w:style>
  <w:style w:type="paragraph" w:customStyle="1" w:styleId="Default">
    <w:name w:val="Default"/>
    <w:rsid w:val="0087362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25">
    <w:name w:val="Основной текст (2)_"/>
    <w:link w:val="26"/>
    <w:uiPriority w:val="99"/>
    <w:locked/>
    <w:rsid w:val="00817DA8"/>
    <w:rPr>
      <w:rFonts w:ascii="Times New Roman"/>
      <w:sz w:val="27"/>
      <w:szCs w:val="27"/>
      <w:shd w:val="clear" w:color="auto" w:fill="FFFFFF"/>
    </w:rPr>
  </w:style>
  <w:style w:type="paragraph" w:customStyle="1" w:styleId="26">
    <w:name w:val="Основной текст (2)"/>
    <w:basedOn w:val="a"/>
    <w:link w:val="25"/>
    <w:uiPriority w:val="99"/>
    <w:rsid w:val="00817DA8"/>
    <w:pPr>
      <w:shd w:val="clear" w:color="auto" w:fill="FFFFFF"/>
      <w:spacing w:after="5100" w:line="322" w:lineRule="exact"/>
      <w:ind w:hanging="360"/>
      <w:jc w:val="center"/>
    </w:pPr>
    <w:rPr>
      <w:rFonts w:ascii="Times New Roman"/>
      <w:sz w:val="27"/>
      <w:szCs w:val="27"/>
    </w:rPr>
  </w:style>
</w:styles>
</file>

<file path=word/webSettings.xml><?xml version="1.0" encoding="utf-8"?>
<w:webSettings xmlns:r="http://schemas.openxmlformats.org/officeDocument/2006/relationships" xmlns:w="http://schemas.openxmlformats.org/wordprocessingml/2006/main">
  <w:divs>
    <w:div w:id="449202601">
      <w:bodyDiv w:val="1"/>
      <w:marLeft w:val="0"/>
      <w:marRight w:val="0"/>
      <w:marTop w:val="0"/>
      <w:marBottom w:val="0"/>
      <w:divBdr>
        <w:top w:val="none" w:sz="0" w:space="0" w:color="auto"/>
        <w:left w:val="none" w:sz="0" w:space="0" w:color="auto"/>
        <w:bottom w:val="none" w:sz="0" w:space="0" w:color="auto"/>
        <w:right w:val="none" w:sz="0" w:space="0" w:color="auto"/>
      </w:divBdr>
    </w:div>
    <w:div w:id="712996166">
      <w:bodyDiv w:val="1"/>
      <w:marLeft w:val="0"/>
      <w:marRight w:val="0"/>
      <w:marTop w:val="0"/>
      <w:marBottom w:val="0"/>
      <w:divBdr>
        <w:top w:val="none" w:sz="0" w:space="0" w:color="auto"/>
        <w:left w:val="none" w:sz="0" w:space="0" w:color="auto"/>
        <w:bottom w:val="none" w:sz="0" w:space="0" w:color="auto"/>
        <w:right w:val="none" w:sz="0" w:space="0" w:color="auto"/>
      </w:divBdr>
    </w:div>
    <w:div w:id="727919373">
      <w:bodyDiv w:val="1"/>
      <w:marLeft w:val="0"/>
      <w:marRight w:val="0"/>
      <w:marTop w:val="0"/>
      <w:marBottom w:val="0"/>
      <w:divBdr>
        <w:top w:val="none" w:sz="0" w:space="0" w:color="auto"/>
        <w:left w:val="none" w:sz="0" w:space="0" w:color="auto"/>
        <w:bottom w:val="none" w:sz="0" w:space="0" w:color="auto"/>
        <w:right w:val="none" w:sz="0" w:space="0" w:color="auto"/>
      </w:divBdr>
    </w:div>
    <w:div w:id="792674038">
      <w:bodyDiv w:val="1"/>
      <w:marLeft w:val="0"/>
      <w:marRight w:val="0"/>
      <w:marTop w:val="0"/>
      <w:marBottom w:val="0"/>
      <w:divBdr>
        <w:top w:val="none" w:sz="0" w:space="0" w:color="auto"/>
        <w:left w:val="none" w:sz="0" w:space="0" w:color="auto"/>
        <w:bottom w:val="none" w:sz="0" w:space="0" w:color="auto"/>
        <w:right w:val="none" w:sz="0" w:space="0" w:color="auto"/>
      </w:divBdr>
    </w:div>
    <w:div w:id="1017737537">
      <w:bodyDiv w:val="1"/>
      <w:marLeft w:val="0"/>
      <w:marRight w:val="0"/>
      <w:marTop w:val="0"/>
      <w:marBottom w:val="0"/>
      <w:divBdr>
        <w:top w:val="none" w:sz="0" w:space="0" w:color="auto"/>
        <w:left w:val="none" w:sz="0" w:space="0" w:color="auto"/>
        <w:bottom w:val="none" w:sz="0" w:space="0" w:color="auto"/>
        <w:right w:val="none" w:sz="0" w:space="0" w:color="auto"/>
      </w:divBdr>
    </w:div>
    <w:div w:id="1102143871">
      <w:bodyDiv w:val="1"/>
      <w:marLeft w:val="0"/>
      <w:marRight w:val="0"/>
      <w:marTop w:val="0"/>
      <w:marBottom w:val="0"/>
      <w:divBdr>
        <w:top w:val="none" w:sz="0" w:space="0" w:color="auto"/>
        <w:left w:val="none" w:sz="0" w:space="0" w:color="auto"/>
        <w:bottom w:val="none" w:sz="0" w:space="0" w:color="auto"/>
        <w:right w:val="none" w:sz="0" w:space="0" w:color="auto"/>
      </w:divBdr>
    </w:div>
    <w:div w:id="1213156199">
      <w:bodyDiv w:val="1"/>
      <w:marLeft w:val="0"/>
      <w:marRight w:val="0"/>
      <w:marTop w:val="0"/>
      <w:marBottom w:val="0"/>
      <w:divBdr>
        <w:top w:val="none" w:sz="0" w:space="0" w:color="auto"/>
        <w:left w:val="none" w:sz="0" w:space="0" w:color="auto"/>
        <w:bottom w:val="none" w:sz="0" w:space="0" w:color="auto"/>
        <w:right w:val="none" w:sz="0" w:space="0" w:color="auto"/>
      </w:divBdr>
    </w:div>
    <w:div w:id="1547253186">
      <w:bodyDiv w:val="1"/>
      <w:marLeft w:val="0"/>
      <w:marRight w:val="0"/>
      <w:marTop w:val="0"/>
      <w:marBottom w:val="0"/>
      <w:divBdr>
        <w:top w:val="none" w:sz="0" w:space="0" w:color="auto"/>
        <w:left w:val="none" w:sz="0" w:space="0" w:color="auto"/>
        <w:bottom w:val="none" w:sz="0" w:space="0" w:color="auto"/>
        <w:right w:val="none" w:sz="0" w:space="0" w:color="auto"/>
      </w:divBdr>
    </w:div>
    <w:div w:id="1556770623">
      <w:bodyDiv w:val="1"/>
      <w:marLeft w:val="0"/>
      <w:marRight w:val="0"/>
      <w:marTop w:val="0"/>
      <w:marBottom w:val="0"/>
      <w:divBdr>
        <w:top w:val="none" w:sz="0" w:space="0" w:color="auto"/>
        <w:left w:val="none" w:sz="0" w:space="0" w:color="auto"/>
        <w:bottom w:val="none" w:sz="0" w:space="0" w:color="auto"/>
        <w:right w:val="none" w:sz="0" w:space="0" w:color="auto"/>
      </w:divBdr>
    </w:div>
    <w:div w:id="2025352540">
      <w:bodyDiv w:val="1"/>
      <w:marLeft w:val="0"/>
      <w:marRight w:val="0"/>
      <w:marTop w:val="0"/>
      <w:marBottom w:val="0"/>
      <w:divBdr>
        <w:top w:val="none" w:sz="0" w:space="0" w:color="auto"/>
        <w:left w:val="none" w:sz="0" w:space="0" w:color="auto"/>
        <w:bottom w:val="none" w:sz="0" w:space="0" w:color="auto"/>
        <w:right w:val="none" w:sz="0" w:space="0" w:color="auto"/>
      </w:divBdr>
    </w:div>
    <w:div w:id="2135177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ok.ru/book/93568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book.ru/book/932848" TargetMode="External"/><Relationship Id="rId4" Type="http://schemas.openxmlformats.org/officeDocument/2006/relationships/webSettings" Target="webSettings.xml"/><Relationship Id="rId9" Type="http://schemas.openxmlformats.org/officeDocument/2006/relationships/hyperlink" Target="https://book.ru/book/93626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499</TotalTime>
  <Pages>31</Pages>
  <Words>5749</Words>
  <Characters>32772</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38445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Тест</dc:creator>
  <cp:keywords/>
  <dc:description/>
  <cp:lastModifiedBy>4</cp:lastModifiedBy>
  <cp:revision>107</cp:revision>
  <cp:lastPrinted>2021-02-22T07:48:00Z</cp:lastPrinted>
  <dcterms:created xsi:type="dcterms:W3CDTF">2015-09-02T10:43:00Z</dcterms:created>
  <dcterms:modified xsi:type="dcterms:W3CDTF">2022-02-14T10:35:00Z</dcterms:modified>
</cp:coreProperties>
</file>