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4785"/>
        <w:gridCol w:w="4786"/>
      </w:tblGrid>
      <w:tr w:rsidR="00693C90" w:rsidTr="00693C90">
        <w:tc>
          <w:tcPr>
            <w:tcW w:w="4785" w:type="dxa"/>
          </w:tcPr>
          <w:p w:rsidR="00693C90" w:rsidRPr="0049597A" w:rsidRDefault="00693C90" w:rsidP="00693C90">
            <w:pPr>
              <w:keepNext/>
              <w:spacing w:line="240" w:lineRule="exact"/>
              <w:outlineLvl w:val="4"/>
              <w:rPr>
                <w:rFonts w:ascii="Times New Roman" w:hAnsi="Times New Roman" w:cs="Times New Roman"/>
                <w:b/>
                <w:sz w:val="28"/>
                <w:szCs w:val="28"/>
              </w:rPr>
            </w:pPr>
            <w:r>
              <w:rPr>
                <w:rFonts w:ascii="Times New Roman" w:hAnsi="Times New Roman" w:cs="Times New Roman"/>
                <w:b/>
                <w:sz w:val="28"/>
                <w:szCs w:val="28"/>
              </w:rPr>
              <w:t>Принято</w:t>
            </w:r>
            <w:r w:rsidR="00AB48CF">
              <w:rPr>
                <w:rFonts w:ascii="Times New Roman" w:hAnsi="Times New Roman" w:cs="Times New Roman"/>
                <w:b/>
                <w:sz w:val="28"/>
                <w:szCs w:val="28"/>
              </w:rPr>
              <w:t>:</w:t>
            </w:r>
          </w:p>
          <w:p w:rsidR="00693C90" w:rsidRDefault="00693C90" w:rsidP="00693C90">
            <w:pPr>
              <w:rPr>
                <w:rFonts w:ascii="Times New Roman" w:hAnsi="Times New Roman" w:cs="Times New Roman"/>
                <w:sz w:val="28"/>
                <w:szCs w:val="28"/>
              </w:rPr>
            </w:pPr>
            <w:r>
              <w:rPr>
                <w:rFonts w:ascii="Times New Roman" w:hAnsi="Times New Roman" w:cs="Times New Roman"/>
                <w:sz w:val="28"/>
                <w:szCs w:val="28"/>
              </w:rPr>
              <w:t>Педагогическим советом муниципального дошкольного образовательного учреждения детского сада № 85</w:t>
            </w:r>
          </w:p>
          <w:p w:rsidR="00693C90" w:rsidRDefault="00693C90" w:rsidP="00693C90">
            <w:pPr>
              <w:rPr>
                <w:rFonts w:ascii="Times New Roman" w:hAnsi="Times New Roman" w:cs="Times New Roman"/>
                <w:sz w:val="28"/>
                <w:szCs w:val="28"/>
              </w:rPr>
            </w:pPr>
            <w:r>
              <w:rPr>
                <w:rFonts w:ascii="Times New Roman" w:hAnsi="Times New Roman" w:cs="Times New Roman"/>
                <w:sz w:val="28"/>
                <w:szCs w:val="28"/>
              </w:rPr>
              <w:t>Протокол № __</w:t>
            </w:r>
            <w:r w:rsidR="00EC6951">
              <w:rPr>
                <w:rFonts w:ascii="Times New Roman" w:hAnsi="Times New Roman" w:cs="Times New Roman"/>
                <w:sz w:val="28"/>
                <w:szCs w:val="28"/>
              </w:rPr>
              <w:t xml:space="preserve"> </w:t>
            </w:r>
          </w:p>
          <w:p w:rsidR="00693C90" w:rsidRPr="0049597A" w:rsidRDefault="00693C90" w:rsidP="00693C90">
            <w:pPr>
              <w:rPr>
                <w:rFonts w:ascii="Times New Roman" w:hAnsi="Times New Roman" w:cs="Times New Roman"/>
                <w:sz w:val="28"/>
                <w:szCs w:val="28"/>
              </w:rPr>
            </w:pPr>
            <w:r>
              <w:rPr>
                <w:rFonts w:ascii="Times New Roman" w:hAnsi="Times New Roman" w:cs="Times New Roman"/>
                <w:sz w:val="28"/>
                <w:szCs w:val="28"/>
              </w:rPr>
              <w:t xml:space="preserve"> от «__ »  ___________</w:t>
            </w:r>
            <w:r w:rsidRPr="0049597A">
              <w:rPr>
                <w:rFonts w:ascii="Times New Roman" w:hAnsi="Times New Roman" w:cs="Times New Roman"/>
                <w:sz w:val="28"/>
                <w:szCs w:val="28"/>
              </w:rPr>
              <w:t xml:space="preserve"> </w:t>
            </w:r>
            <w:proofErr w:type="gramStart"/>
            <w:r w:rsidRPr="0049597A">
              <w:rPr>
                <w:rFonts w:ascii="Times New Roman" w:hAnsi="Times New Roman" w:cs="Times New Roman"/>
                <w:sz w:val="28"/>
                <w:szCs w:val="28"/>
              </w:rPr>
              <w:t>г</w:t>
            </w:r>
            <w:proofErr w:type="gramEnd"/>
            <w:r w:rsidRPr="0049597A">
              <w:rPr>
                <w:rFonts w:ascii="Times New Roman" w:hAnsi="Times New Roman" w:cs="Times New Roman"/>
                <w:sz w:val="28"/>
                <w:szCs w:val="28"/>
              </w:rPr>
              <w:t>.</w:t>
            </w:r>
          </w:p>
          <w:p w:rsidR="00693C90" w:rsidRDefault="00693C90" w:rsidP="00AA126A">
            <w:pPr>
              <w:jc w:val="center"/>
              <w:outlineLvl w:val="2"/>
              <w:rPr>
                <w:rFonts w:ascii="Times New Roman" w:eastAsia="Times New Roman" w:hAnsi="Times New Roman" w:cs="Times New Roman"/>
                <w:b/>
                <w:bCs/>
                <w:sz w:val="27"/>
                <w:szCs w:val="27"/>
              </w:rPr>
            </w:pPr>
          </w:p>
          <w:p w:rsidR="00693C90" w:rsidRDefault="00693C90" w:rsidP="00AA126A">
            <w:pPr>
              <w:jc w:val="center"/>
              <w:outlineLvl w:val="2"/>
              <w:rPr>
                <w:rFonts w:ascii="Times New Roman" w:eastAsia="Times New Roman" w:hAnsi="Times New Roman" w:cs="Times New Roman"/>
                <w:b/>
                <w:bCs/>
                <w:sz w:val="27"/>
                <w:szCs w:val="27"/>
              </w:rPr>
            </w:pPr>
          </w:p>
          <w:p w:rsidR="00693C90" w:rsidRDefault="00693C90" w:rsidP="00AA126A">
            <w:pPr>
              <w:jc w:val="center"/>
              <w:outlineLvl w:val="2"/>
              <w:rPr>
                <w:rFonts w:ascii="Times New Roman" w:eastAsia="Times New Roman" w:hAnsi="Times New Roman" w:cs="Times New Roman"/>
                <w:b/>
                <w:bCs/>
                <w:sz w:val="27"/>
                <w:szCs w:val="27"/>
              </w:rPr>
            </w:pPr>
          </w:p>
        </w:tc>
        <w:tc>
          <w:tcPr>
            <w:tcW w:w="4786" w:type="dxa"/>
          </w:tcPr>
          <w:p w:rsidR="00693C90" w:rsidRDefault="00693C90" w:rsidP="00693C90">
            <w:pPr>
              <w:keepNext/>
              <w:spacing w:line="240" w:lineRule="exact"/>
              <w:outlineLvl w:val="4"/>
              <w:rPr>
                <w:rFonts w:ascii="Times New Roman" w:hAnsi="Times New Roman" w:cs="Times New Roman"/>
                <w:b/>
                <w:sz w:val="28"/>
                <w:szCs w:val="28"/>
              </w:rPr>
            </w:pPr>
            <w:r w:rsidRPr="0049597A">
              <w:rPr>
                <w:rFonts w:ascii="Times New Roman" w:hAnsi="Times New Roman" w:cs="Times New Roman"/>
                <w:b/>
                <w:sz w:val="28"/>
                <w:szCs w:val="28"/>
              </w:rPr>
              <w:t>Утверждаю</w:t>
            </w:r>
            <w:r w:rsidR="00AB48CF">
              <w:rPr>
                <w:rFonts w:ascii="Times New Roman" w:hAnsi="Times New Roman" w:cs="Times New Roman"/>
                <w:b/>
                <w:sz w:val="28"/>
                <w:szCs w:val="28"/>
              </w:rPr>
              <w:t>:</w:t>
            </w:r>
          </w:p>
          <w:p w:rsidR="00693C90" w:rsidRPr="00693C90" w:rsidRDefault="00693C90" w:rsidP="00693C90">
            <w:pPr>
              <w:keepNext/>
              <w:spacing w:line="240" w:lineRule="exact"/>
              <w:outlineLvl w:val="4"/>
              <w:rPr>
                <w:rFonts w:ascii="Times New Roman" w:hAnsi="Times New Roman" w:cs="Times New Roman"/>
                <w:b/>
                <w:sz w:val="28"/>
                <w:szCs w:val="28"/>
              </w:rPr>
            </w:pPr>
            <w:r>
              <w:rPr>
                <w:rFonts w:ascii="Times New Roman" w:hAnsi="Times New Roman" w:cs="Times New Roman"/>
                <w:sz w:val="28"/>
                <w:szCs w:val="28"/>
              </w:rPr>
              <w:t>Заведующий муниципального        дошкольного  образовательного учреждения детского сада № 85</w:t>
            </w:r>
          </w:p>
          <w:p w:rsidR="00693C90" w:rsidRDefault="00EC6951" w:rsidP="00693C90">
            <w:pPr>
              <w:spacing w:line="240" w:lineRule="exact"/>
              <w:rPr>
                <w:rFonts w:ascii="Times New Roman" w:hAnsi="Times New Roman" w:cs="Times New Roman"/>
                <w:sz w:val="28"/>
                <w:szCs w:val="28"/>
              </w:rPr>
            </w:pPr>
            <w:r>
              <w:rPr>
                <w:rFonts w:ascii="Times New Roman" w:hAnsi="Times New Roman" w:cs="Times New Roman"/>
                <w:sz w:val="28"/>
                <w:szCs w:val="28"/>
              </w:rPr>
              <w:t xml:space="preserve"> ____________А.С. Белова</w:t>
            </w:r>
          </w:p>
          <w:p w:rsidR="00693C90" w:rsidRDefault="00693C90" w:rsidP="00693C90">
            <w:pPr>
              <w:spacing w:line="240" w:lineRule="exact"/>
              <w:rPr>
                <w:rFonts w:ascii="Times New Roman" w:hAnsi="Times New Roman" w:cs="Times New Roman"/>
                <w:sz w:val="28"/>
                <w:szCs w:val="28"/>
              </w:rPr>
            </w:pPr>
            <w:r>
              <w:rPr>
                <w:rFonts w:ascii="Times New Roman" w:hAnsi="Times New Roman" w:cs="Times New Roman"/>
                <w:sz w:val="28"/>
                <w:szCs w:val="28"/>
              </w:rPr>
              <w:t>Приказ № ____________________________</w:t>
            </w:r>
          </w:p>
          <w:p w:rsidR="00693C90" w:rsidRPr="0049597A" w:rsidRDefault="00ED3156" w:rsidP="00693C90">
            <w:pPr>
              <w:spacing w:line="240" w:lineRule="exact"/>
              <w:rPr>
                <w:rFonts w:ascii="Times New Roman" w:hAnsi="Times New Roman" w:cs="Times New Roman"/>
                <w:sz w:val="28"/>
                <w:szCs w:val="28"/>
              </w:rPr>
            </w:pPr>
            <w:r>
              <w:rPr>
                <w:rFonts w:ascii="Times New Roman" w:hAnsi="Times New Roman" w:cs="Times New Roman"/>
                <w:sz w:val="28"/>
                <w:szCs w:val="28"/>
              </w:rPr>
              <w:t xml:space="preserve">  </w:t>
            </w:r>
            <w:r w:rsidR="00693C90">
              <w:rPr>
                <w:rFonts w:ascii="Times New Roman" w:hAnsi="Times New Roman" w:cs="Times New Roman"/>
                <w:sz w:val="28"/>
                <w:szCs w:val="28"/>
              </w:rPr>
              <w:t>«      » __</w:t>
            </w:r>
            <w:r>
              <w:rPr>
                <w:rFonts w:ascii="Times New Roman" w:hAnsi="Times New Roman" w:cs="Times New Roman"/>
                <w:sz w:val="28"/>
                <w:szCs w:val="28"/>
              </w:rPr>
              <w:t xml:space="preserve">___                         </w:t>
            </w:r>
            <w:r w:rsidR="00693C90">
              <w:rPr>
                <w:rFonts w:ascii="Times New Roman" w:hAnsi="Times New Roman" w:cs="Times New Roman"/>
                <w:sz w:val="28"/>
                <w:szCs w:val="28"/>
              </w:rPr>
              <w:t>__</w:t>
            </w:r>
            <w:r w:rsidR="00693C90" w:rsidRPr="0049597A">
              <w:rPr>
                <w:rFonts w:ascii="Times New Roman" w:hAnsi="Times New Roman" w:cs="Times New Roman"/>
                <w:sz w:val="28"/>
                <w:szCs w:val="28"/>
              </w:rPr>
              <w:t xml:space="preserve"> </w:t>
            </w:r>
            <w:proofErr w:type="gramStart"/>
            <w:r w:rsidR="00693C90" w:rsidRPr="0049597A">
              <w:rPr>
                <w:rFonts w:ascii="Times New Roman" w:hAnsi="Times New Roman" w:cs="Times New Roman"/>
                <w:sz w:val="28"/>
                <w:szCs w:val="28"/>
              </w:rPr>
              <w:t>г</w:t>
            </w:r>
            <w:proofErr w:type="gramEnd"/>
            <w:r w:rsidR="00693C90" w:rsidRPr="0049597A">
              <w:rPr>
                <w:rFonts w:ascii="Times New Roman" w:hAnsi="Times New Roman" w:cs="Times New Roman"/>
                <w:sz w:val="28"/>
                <w:szCs w:val="28"/>
              </w:rPr>
              <w:t>.</w:t>
            </w:r>
          </w:p>
          <w:p w:rsidR="00693C90" w:rsidRDefault="00693C90" w:rsidP="00AA126A">
            <w:pPr>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w:t>
            </w:r>
          </w:p>
        </w:tc>
      </w:tr>
    </w:tbl>
    <w:p w:rsidR="00AA126A" w:rsidRDefault="00AA126A" w:rsidP="00AA126A">
      <w:pPr>
        <w:spacing w:after="0" w:line="240" w:lineRule="auto"/>
        <w:jc w:val="center"/>
        <w:outlineLvl w:val="2"/>
        <w:rPr>
          <w:rFonts w:ascii="Times New Roman" w:eastAsia="Times New Roman" w:hAnsi="Times New Roman" w:cs="Times New Roman"/>
          <w:b/>
          <w:bCs/>
          <w:sz w:val="27"/>
          <w:szCs w:val="27"/>
        </w:rPr>
      </w:pPr>
    </w:p>
    <w:p w:rsidR="00AA126A" w:rsidRDefault="00AA126A" w:rsidP="00AA126A">
      <w:pPr>
        <w:spacing w:after="0" w:line="240" w:lineRule="auto"/>
        <w:jc w:val="center"/>
        <w:outlineLvl w:val="2"/>
        <w:rPr>
          <w:rFonts w:ascii="Times New Roman" w:eastAsia="Times New Roman" w:hAnsi="Times New Roman" w:cs="Times New Roman"/>
          <w:b/>
          <w:bCs/>
          <w:sz w:val="27"/>
          <w:szCs w:val="27"/>
        </w:rPr>
      </w:pPr>
    </w:p>
    <w:p w:rsidR="00AA126A" w:rsidRDefault="00AA126A" w:rsidP="00AA126A">
      <w:pPr>
        <w:spacing w:after="0" w:line="240" w:lineRule="auto"/>
        <w:jc w:val="center"/>
        <w:outlineLvl w:val="2"/>
        <w:rPr>
          <w:rFonts w:ascii="Times New Roman" w:eastAsia="Times New Roman" w:hAnsi="Times New Roman" w:cs="Times New Roman"/>
          <w:b/>
          <w:bCs/>
          <w:sz w:val="27"/>
          <w:szCs w:val="27"/>
        </w:rPr>
      </w:pPr>
    </w:p>
    <w:p w:rsidR="00AA126A" w:rsidRDefault="00AA126A" w:rsidP="00AA126A">
      <w:pPr>
        <w:spacing w:after="0" w:line="240" w:lineRule="auto"/>
        <w:jc w:val="center"/>
        <w:outlineLvl w:val="2"/>
        <w:rPr>
          <w:rFonts w:ascii="Times New Roman" w:eastAsia="Times New Roman" w:hAnsi="Times New Roman" w:cs="Times New Roman"/>
          <w:b/>
          <w:bCs/>
          <w:sz w:val="27"/>
          <w:szCs w:val="27"/>
        </w:rPr>
      </w:pPr>
    </w:p>
    <w:p w:rsidR="00AA126A" w:rsidRDefault="00AA126A" w:rsidP="00AA126A">
      <w:pPr>
        <w:spacing w:after="0" w:line="240" w:lineRule="auto"/>
        <w:jc w:val="center"/>
        <w:outlineLvl w:val="2"/>
        <w:rPr>
          <w:rFonts w:ascii="Times New Roman" w:eastAsia="Times New Roman" w:hAnsi="Times New Roman" w:cs="Times New Roman"/>
          <w:b/>
          <w:bCs/>
          <w:sz w:val="27"/>
          <w:szCs w:val="27"/>
        </w:rPr>
      </w:pPr>
    </w:p>
    <w:p w:rsidR="00AA126A" w:rsidRDefault="0028651A" w:rsidP="00AA126A">
      <w:pPr>
        <w:spacing w:after="0" w:line="240" w:lineRule="auto"/>
        <w:jc w:val="center"/>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Положение</w:t>
      </w:r>
      <w:r w:rsidRPr="0034208F">
        <w:rPr>
          <w:rFonts w:ascii="Times New Roman" w:eastAsia="Times New Roman" w:hAnsi="Times New Roman" w:cs="Times New Roman"/>
          <w:b/>
          <w:bCs/>
          <w:sz w:val="27"/>
          <w:szCs w:val="27"/>
        </w:rPr>
        <w:br/>
        <w:t>о психолого-педагогическом консилиуме</w:t>
      </w:r>
    </w:p>
    <w:p w:rsidR="0028651A" w:rsidRDefault="0028651A" w:rsidP="00AA126A">
      <w:pPr>
        <w:spacing w:after="0" w:line="240" w:lineRule="auto"/>
        <w:jc w:val="center"/>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образовательной организации</w:t>
      </w:r>
    </w:p>
    <w:p w:rsidR="00AA126A" w:rsidRPr="0034208F" w:rsidRDefault="00AA126A" w:rsidP="00AA126A">
      <w:pPr>
        <w:spacing w:after="0" w:line="240" w:lineRule="auto"/>
        <w:outlineLvl w:val="2"/>
        <w:rPr>
          <w:rFonts w:ascii="Times New Roman" w:eastAsia="Times New Roman" w:hAnsi="Times New Roman" w:cs="Times New Roman"/>
          <w:b/>
          <w:bCs/>
          <w:sz w:val="27"/>
          <w:szCs w:val="27"/>
        </w:rPr>
      </w:pPr>
    </w:p>
    <w:p w:rsidR="0028651A" w:rsidRPr="0034208F" w:rsidRDefault="0028651A" w:rsidP="00AA126A">
      <w:pPr>
        <w:spacing w:after="0" w:line="240" w:lineRule="auto"/>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1. Общие положения</w:t>
      </w:r>
    </w:p>
    <w:p w:rsidR="0028651A" w:rsidRPr="0034208F" w:rsidRDefault="0028651A" w:rsidP="0013768F">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1.1. Психолого-педагогический консилиум (далее -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w:t>
      </w:r>
      <w:r w:rsidR="0013768F">
        <w:rPr>
          <w:rFonts w:ascii="Times New Roman" w:eastAsia="Times New Roman" w:hAnsi="Times New Roman" w:cs="Times New Roman"/>
          <w:sz w:val="24"/>
          <w:szCs w:val="24"/>
        </w:rPr>
        <w:t xml:space="preserve">воспитанников </w:t>
      </w:r>
      <w:r w:rsidRPr="0034208F">
        <w:rPr>
          <w:rFonts w:ascii="Times New Roman" w:eastAsia="Times New Roman" w:hAnsi="Times New Roman" w:cs="Times New Roman"/>
          <w:sz w:val="24"/>
          <w:szCs w:val="24"/>
        </w:rPr>
        <w:t>посредством психолого-педагогического сопровождения.</w:t>
      </w:r>
    </w:p>
    <w:p w:rsidR="0028651A" w:rsidRPr="0034208F" w:rsidRDefault="0028651A" w:rsidP="0013768F">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1.2. Задачами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являются:</w:t>
      </w:r>
    </w:p>
    <w:p w:rsidR="0028651A" w:rsidRPr="0034208F" w:rsidRDefault="0028651A" w:rsidP="0013768F">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1.2.1. выявление трудностей в освоении образовательных программ, особенностей в развитии, социальной адаптации и поведении </w:t>
      </w:r>
      <w:r w:rsidR="00ED3156">
        <w:rPr>
          <w:rFonts w:ascii="Times New Roman" w:eastAsia="Times New Roman" w:hAnsi="Times New Roman" w:cs="Times New Roman"/>
          <w:sz w:val="24"/>
          <w:szCs w:val="24"/>
        </w:rPr>
        <w:t>воспитанников</w:t>
      </w:r>
      <w:r w:rsidRPr="0034208F">
        <w:rPr>
          <w:rFonts w:ascii="Times New Roman" w:eastAsia="Times New Roman" w:hAnsi="Times New Roman" w:cs="Times New Roman"/>
          <w:sz w:val="24"/>
          <w:szCs w:val="24"/>
        </w:rPr>
        <w:t xml:space="preserve"> для последующего принятия решений об организации психолого-педагогического сопровождения;</w:t>
      </w:r>
    </w:p>
    <w:p w:rsidR="0028651A" w:rsidRPr="0034208F" w:rsidRDefault="0028651A" w:rsidP="0013768F">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1.2.2. разработка рекомендаций по организации психолого-педагогического сопровождения </w:t>
      </w:r>
      <w:r w:rsidR="00ED3156">
        <w:rPr>
          <w:rFonts w:ascii="Times New Roman" w:eastAsia="Times New Roman" w:hAnsi="Times New Roman" w:cs="Times New Roman"/>
          <w:sz w:val="24"/>
          <w:szCs w:val="24"/>
        </w:rPr>
        <w:t>воспитанников</w:t>
      </w:r>
      <w:r w:rsidRPr="0034208F">
        <w:rPr>
          <w:rFonts w:ascii="Times New Roman" w:eastAsia="Times New Roman" w:hAnsi="Times New Roman" w:cs="Times New Roman"/>
          <w:sz w:val="24"/>
          <w:szCs w:val="24"/>
        </w:rPr>
        <w:t>;</w:t>
      </w:r>
    </w:p>
    <w:p w:rsidR="0028651A" w:rsidRPr="0034208F" w:rsidRDefault="0028651A" w:rsidP="0013768F">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28651A" w:rsidRDefault="0028651A" w:rsidP="0013768F">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1.2.4. </w:t>
      </w:r>
      <w:proofErr w:type="gramStart"/>
      <w:r w:rsidRPr="0034208F">
        <w:rPr>
          <w:rFonts w:ascii="Times New Roman" w:eastAsia="Times New Roman" w:hAnsi="Times New Roman" w:cs="Times New Roman"/>
          <w:sz w:val="24"/>
          <w:szCs w:val="24"/>
        </w:rPr>
        <w:t>контроль за</w:t>
      </w:r>
      <w:proofErr w:type="gramEnd"/>
      <w:r w:rsidRPr="0034208F">
        <w:rPr>
          <w:rFonts w:ascii="Times New Roman" w:eastAsia="Times New Roman" w:hAnsi="Times New Roman" w:cs="Times New Roman"/>
          <w:sz w:val="24"/>
          <w:szCs w:val="24"/>
        </w:rPr>
        <w:t xml:space="preserve"> выполнением рекомендаций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w:t>
      </w:r>
    </w:p>
    <w:p w:rsidR="00D7271C" w:rsidRPr="0034208F" w:rsidRDefault="00D7271C" w:rsidP="0013768F">
      <w:pPr>
        <w:spacing w:after="0" w:line="240" w:lineRule="auto"/>
        <w:jc w:val="both"/>
        <w:rPr>
          <w:rFonts w:ascii="Times New Roman" w:eastAsia="Times New Roman" w:hAnsi="Times New Roman" w:cs="Times New Roman"/>
          <w:sz w:val="24"/>
          <w:szCs w:val="24"/>
        </w:rPr>
      </w:pPr>
    </w:p>
    <w:p w:rsidR="0028651A" w:rsidRDefault="0028651A" w:rsidP="0013768F">
      <w:pPr>
        <w:spacing w:after="0" w:line="240" w:lineRule="auto"/>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 xml:space="preserve">2. Организация деятельности </w:t>
      </w:r>
      <w:proofErr w:type="spellStart"/>
      <w:r w:rsidRPr="0034208F">
        <w:rPr>
          <w:rFonts w:ascii="Times New Roman" w:eastAsia="Times New Roman" w:hAnsi="Times New Roman" w:cs="Times New Roman"/>
          <w:b/>
          <w:bCs/>
          <w:sz w:val="27"/>
          <w:szCs w:val="27"/>
        </w:rPr>
        <w:t>ППк</w:t>
      </w:r>
      <w:proofErr w:type="spellEnd"/>
    </w:p>
    <w:p w:rsidR="00D7271C" w:rsidRPr="0034208F" w:rsidRDefault="00D7271C" w:rsidP="0013768F">
      <w:pPr>
        <w:spacing w:after="0" w:line="240" w:lineRule="auto"/>
        <w:outlineLvl w:val="2"/>
        <w:rPr>
          <w:rFonts w:ascii="Times New Roman" w:eastAsia="Times New Roman" w:hAnsi="Times New Roman" w:cs="Times New Roman"/>
          <w:b/>
          <w:bCs/>
          <w:sz w:val="27"/>
          <w:szCs w:val="27"/>
        </w:rPr>
      </w:pPr>
    </w:p>
    <w:p w:rsidR="0028651A" w:rsidRPr="0034208F" w:rsidRDefault="0028651A" w:rsidP="00D7271C">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2.1.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создается на базе </w:t>
      </w:r>
      <w:r w:rsidR="00E717D5">
        <w:rPr>
          <w:rFonts w:ascii="Times New Roman" w:eastAsia="Times New Roman" w:hAnsi="Times New Roman" w:cs="Times New Roman"/>
          <w:sz w:val="24"/>
          <w:szCs w:val="24"/>
        </w:rPr>
        <w:t>муниципального дошкольного образовательного учреждения детского сада № 85</w:t>
      </w:r>
      <w:r w:rsidR="000F0AB0">
        <w:rPr>
          <w:rFonts w:ascii="Times New Roman" w:eastAsia="Times New Roman" w:hAnsi="Times New Roman" w:cs="Times New Roman"/>
          <w:sz w:val="24"/>
          <w:szCs w:val="24"/>
        </w:rPr>
        <w:t xml:space="preserve"> (детский сад № 85)</w:t>
      </w:r>
      <w:r w:rsidR="00E717D5">
        <w:rPr>
          <w:rFonts w:ascii="Times New Roman" w:eastAsia="Times New Roman" w:hAnsi="Times New Roman" w:cs="Times New Roman"/>
          <w:sz w:val="24"/>
          <w:szCs w:val="24"/>
        </w:rPr>
        <w:t xml:space="preserve">, </w:t>
      </w:r>
      <w:r w:rsidRPr="0034208F">
        <w:rPr>
          <w:rFonts w:ascii="Times New Roman" w:eastAsia="Times New Roman" w:hAnsi="Times New Roman" w:cs="Times New Roman"/>
          <w:sz w:val="24"/>
          <w:szCs w:val="24"/>
        </w:rPr>
        <w:t xml:space="preserve"> независимо от ее организационно-правовой формы приказом </w:t>
      </w:r>
      <w:r w:rsidR="000F0AB0">
        <w:rPr>
          <w:rFonts w:ascii="Times New Roman" w:eastAsia="Times New Roman" w:hAnsi="Times New Roman" w:cs="Times New Roman"/>
          <w:sz w:val="24"/>
          <w:szCs w:val="24"/>
        </w:rPr>
        <w:t>заведующего детским садом № 85</w:t>
      </w:r>
      <w:r w:rsidRPr="0034208F">
        <w:rPr>
          <w:rFonts w:ascii="Times New Roman" w:eastAsia="Times New Roman" w:hAnsi="Times New Roman" w:cs="Times New Roman"/>
          <w:sz w:val="24"/>
          <w:szCs w:val="24"/>
        </w:rPr>
        <w:t>.</w:t>
      </w:r>
    </w:p>
    <w:p w:rsidR="0028651A" w:rsidRPr="0034208F" w:rsidRDefault="0028651A" w:rsidP="00D7271C">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Для организации деятельности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в</w:t>
      </w:r>
      <w:r w:rsidR="00BA38E4">
        <w:rPr>
          <w:rFonts w:ascii="Times New Roman" w:eastAsia="Times New Roman" w:hAnsi="Times New Roman" w:cs="Times New Roman"/>
          <w:sz w:val="24"/>
          <w:szCs w:val="24"/>
        </w:rPr>
        <w:t xml:space="preserve"> учреждении </w:t>
      </w:r>
      <w:r w:rsidRPr="0034208F">
        <w:rPr>
          <w:rFonts w:ascii="Times New Roman" w:eastAsia="Times New Roman" w:hAnsi="Times New Roman" w:cs="Times New Roman"/>
          <w:sz w:val="24"/>
          <w:szCs w:val="24"/>
        </w:rPr>
        <w:t xml:space="preserve"> оформляются:</w:t>
      </w:r>
    </w:p>
    <w:p w:rsidR="0028651A" w:rsidRPr="0034208F" w:rsidRDefault="000F0AB0" w:rsidP="00D72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приказ </w:t>
      </w:r>
      <w:proofErr w:type="gramStart"/>
      <w:r w:rsidR="003B0390">
        <w:rPr>
          <w:rFonts w:ascii="Times New Roman" w:eastAsia="Times New Roman" w:hAnsi="Times New Roman" w:cs="Times New Roman"/>
          <w:sz w:val="24"/>
          <w:szCs w:val="24"/>
        </w:rPr>
        <w:t>заведующего учреждения</w:t>
      </w:r>
      <w:proofErr w:type="gramEnd"/>
      <w:r w:rsidR="0028651A" w:rsidRPr="0034208F">
        <w:rPr>
          <w:rFonts w:ascii="Times New Roman" w:eastAsia="Times New Roman" w:hAnsi="Times New Roman" w:cs="Times New Roman"/>
          <w:sz w:val="24"/>
          <w:szCs w:val="24"/>
        </w:rPr>
        <w:t xml:space="preserve"> о создании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 xml:space="preserve"> с утверждением состава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w:t>
      </w:r>
    </w:p>
    <w:p w:rsidR="0028651A" w:rsidRPr="0034208F" w:rsidRDefault="000F0AB0" w:rsidP="00D72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положение о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 xml:space="preserve">, утвержденное </w:t>
      </w:r>
      <w:r w:rsidR="003B0390">
        <w:rPr>
          <w:rFonts w:ascii="Times New Roman" w:eastAsia="Times New Roman" w:hAnsi="Times New Roman" w:cs="Times New Roman"/>
          <w:sz w:val="24"/>
          <w:szCs w:val="24"/>
        </w:rPr>
        <w:t>заведующего учреждения</w:t>
      </w:r>
      <w:proofErr w:type="gramStart"/>
      <w:r w:rsidR="003B0390">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w:t>
      </w:r>
      <w:proofErr w:type="gramEnd"/>
    </w:p>
    <w:p w:rsidR="0028651A" w:rsidRPr="0034208F" w:rsidRDefault="0028651A" w:rsidP="00D7271C">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2.2. В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ведется документация согласно </w:t>
      </w:r>
      <w:hyperlink r:id="rId4" w:anchor="11000" w:history="1">
        <w:r w:rsidRPr="0034208F">
          <w:rPr>
            <w:rFonts w:ascii="Times New Roman" w:eastAsia="Times New Roman" w:hAnsi="Times New Roman" w:cs="Times New Roman"/>
            <w:color w:val="0000FF"/>
            <w:sz w:val="24"/>
            <w:szCs w:val="24"/>
            <w:u w:val="single"/>
          </w:rPr>
          <w:t>приложению 1</w:t>
        </w:r>
      </w:hyperlink>
      <w:r w:rsidRPr="0034208F">
        <w:rPr>
          <w:rFonts w:ascii="Times New Roman" w:eastAsia="Times New Roman" w:hAnsi="Times New Roman" w:cs="Times New Roman"/>
          <w:sz w:val="24"/>
          <w:szCs w:val="24"/>
        </w:rPr>
        <w:t>.</w:t>
      </w:r>
    </w:p>
    <w:p w:rsidR="0028651A" w:rsidRPr="0034208F" w:rsidRDefault="0028651A" w:rsidP="00D7271C">
      <w:pPr>
        <w:spacing w:after="100" w:afterAutospacing="1"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Порядок</w:t>
      </w:r>
      <w:r w:rsidR="003B0390">
        <w:rPr>
          <w:rFonts w:ascii="Times New Roman" w:eastAsia="Times New Roman" w:hAnsi="Times New Roman" w:cs="Times New Roman"/>
          <w:sz w:val="24"/>
          <w:szCs w:val="24"/>
        </w:rPr>
        <w:t>,</w:t>
      </w:r>
      <w:r w:rsidRPr="0034208F">
        <w:rPr>
          <w:rFonts w:ascii="Times New Roman" w:eastAsia="Times New Roman" w:hAnsi="Times New Roman" w:cs="Times New Roman"/>
          <w:sz w:val="24"/>
          <w:szCs w:val="24"/>
        </w:rPr>
        <w:t xml:space="preserve"> </w:t>
      </w:r>
      <w:r w:rsidR="003B0390">
        <w:rPr>
          <w:rFonts w:ascii="Times New Roman" w:eastAsia="Times New Roman" w:hAnsi="Times New Roman" w:cs="Times New Roman"/>
          <w:sz w:val="24"/>
          <w:szCs w:val="24"/>
        </w:rPr>
        <w:t xml:space="preserve"> </w:t>
      </w:r>
      <w:r w:rsidRPr="0034208F">
        <w:rPr>
          <w:rFonts w:ascii="Times New Roman" w:eastAsia="Times New Roman" w:hAnsi="Times New Roman" w:cs="Times New Roman"/>
          <w:sz w:val="24"/>
          <w:szCs w:val="24"/>
        </w:rPr>
        <w:t xml:space="preserve">хранения и срок хранения документов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должен быть определен в Положении о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w:t>
      </w:r>
    </w:p>
    <w:p w:rsidR="0028651A" w:rsidRPr="0034208F" w:rsidRDefault="0028651A" w:rsidP="00D7271C">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lastRenderedPageBreak/>
        <w:t xml:space="preserve">2.3. Общее руководство деятельностью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возлагается на </w:t>
      </w:r>
      <w:r w:rsidR="003B0390">
        <w:rPr>
          <w:rFonts w:ascii="Times New Roman" w:eastAsia="Times New Roman" w:hAnsi="Times New Roman" w:cs="Times New Roman"/>
          <w:sz w:val="24"/>
          <w:szCs w:val="24"/>
        </w:rPr>
        <w:t xml:space="preserve"> заведующего </w:t>
      </w:r>
      <w:r w:rsidR="00D7271C">
        <w:rPr>
          <w:rFonts w:ascii="Times New Roman" w:eastAsia="Times New Roman" w:hAnsi="Times New Roman" w:cs="Times New Roman"/>
          <w:sz w:val="24"/>
          <w:szCs w:val="24"/>
        </w:rPr>
        <w:t>детским садом № 85</w:t>
      </w:r>
      <w:r w:rsidRPr="0034208F">
        <w:rPr>
          <w:rFonts w:ascii="Times New Roman" w:eastAsia="Times New Roman" w:hAnsi="Times New Roman" w:cs="Times New Roman"/>
          <w:sz w:val="24"/>
          <w:szCs w:val="24"/>
        </w:rPr>
        <w:t>.</w:t>
      </w:r>
    </w:p>
    <w:p w:rsidR="0028651A" w:rsidRPr="00D7271C" w:rsidRDefault="0028651A" w:rsidP="00D7271C">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2</w:t>
      </w:r>
      <w:r w:rsidRPr="00D7271C">
        <w:rPr>
          <w:rFonts w:ascii="Times New Roman" w:eastAsia="Times New Roman" w:hAnsi="Times New Roman" w:cs="Times New Roman"/>
          <w:sz w:val="24"/>
          <w:szCs w:val="24"/>
        </w:rPr>
        <w:t xml:space="preserve">.4. Состав </w:t>
      </w:r>
      <w:proofErr w:type="spellStart"/>
      <w:r w:rsidRPr="00D7271C">
        <w:rPr>
          <w:rFonts w:ascii="Times New Roman" w:eastAsia="Times New Roman" w:hAnsi="Times New Roman" w:cs="Times New Roman"/>
          <w:sz w:val="24"/>
          <w:szCs w:val="24"/>
        </w:rPr>
        <w:t>ППк</w:t>
      </w:r>
      <w:proofErr w:type="spellEnd"/>
      <w:r w:rsidRPr="00D7271C">
        <w:rPr>
          <w:rFonts w:ascii="Times New Roman" w:eastAsia="Times New Roman" w:hAnsi="Times New Roman" w:cs="Times New Roman"/>
          <w:sz w:val="24"/>
          <w:szCs w:val="24"/>
        </w:rPr>
        <w:t xml:space="preserve">: председатель </w:t>
      </w:r>
      <w:proofErr w:type="spellStart"/>
      <w:r w:rsidRPr="00D7271C">
        <w:rPr>
          <w:rFonts w:ascii="Times New Roman" w:eastAsia="Times New Roman" w:hAnsi="Times New Roman" w:cs="Times New Roman"/>
          <w:sz w:val="24"/>
          <w:szCs w:val="24"/>
        </w:rPr>
        <w:t>ППк</w:t>
      </w:r>
      <w:proofErr w:type="spellEnd"/>
      <w:r w:rsidRPr="00D7271C">
        <w:rPr>
          <w:rFonts w:ascii="Times New Roman" w:eastAsia="Times New Roman" w:hAnsi="Times New Roman" w:cs="Times New Roman"/>
          <w:sz w:val="24"/>
          <w:szCs w:val="24"/>
        </w:rPr>
        <w:t xml:space="preserve"> </w:t>
      </w:r>
      <w:r w:rsidR="00102161" w:rsidRPr="00D7271C">
        <w:rPr>
          <w:rFonts w:ascii="Times New Roman" w:eastAsia="Times New Roman" w:hAnsi="Times New Roman" w:cs="Times New Roman"/>
          <w:sz w:val="24"/>
          <w:szCs w:val="24"/>
        </w:rPr>
        <w:t xml:space="preserve"> - заведующий детским садом № 85</w:t>
      </w:r>
      <w:r w:rsidRPr="00D7271C">
        <w:rPr>
          <w:rFonts w:ascii="Times New Roman" w:eastAsia="Times New Roman" w:hAnsi="Times New Roman" w:cs="Times New Roman"/>
          <w:sz w:val="24"/>
          <w:szCs w:val="24"/>
        </w:rPr>
        <w:t xml:space="preserve">, заместитель председателя </w:t>
      </w:r>
      <w:proofErr w:type="spellStart"/>
      <w:r w:rsidRPr="00D7271C">
        <w:rPr>
          <w:rFonts w:ascii="Times New Roman" w:eastAsia="Times New Roman" w:hAnsi="Times New Roman" w:cs="Times New Roman"/>
          <w:sz w:val="24"/>
          <w:szCs w:val="24"/>
        </w:rPr>
        <w:t>ППк</w:t>
      </w:r>
      <w:proofErr w:type="spellEnd"/>
      <w:r w:rsidRPr="00D7271C">
        <w:rPr>
          <w:rFonts w:ascii="Times New Roman" w:eastAsia="Times New Roman" w:hAnsi="Times New Roman" w:cs="Times New Roman"/>
          <w:sz w:val="24"/>
          <w:szCs w:val="24"/>
        </w:rPr>
        <w:t xml:space="preserve"> </w:t>
      </w:r>
      <w:r w:rsidR="00102161" w:rsidRPr="00D7271C">
        <w:rPr>
          <w:rFonts w:ascii="Times New Roman" w:eastAsia="Times New Roman" w:hAnsi="Times New Roman" w:cs="Times New Roman"/>
          <w:sz w:val="24"/>
          <w:szCs w:val="24"/>
        </w:rPr>
        <w:t xml:space="preserve"> - старший воспитатель, </w:t>
      </w:r>
      <w:r w:rsidRPr="00D7271C">
        <w:rPr>
          <w:rFonts w:ascii="Times New Roman" w:eastAsia="Times New Roman" w:hAnsi="Times New Roman" w:cs="Times New Roman"/>
          <w:sz w:val="24"/>
          <w:szCs w:val="24"/>
        </w:rPr>
        <w:t xml:space="preserve"> учитель-логопед,  секретарь </w:t>
      </w:r>
      <w:proofErr w:type="spellStart"/>
      <w:r w:rsidRPr="00D7271C">
        <w:rPr>
          <w:rFonts w:ascii="Times New Roman" w:eastAsia="Times New Roman" w:hAnsi="Times New Roman" w:cs="Times New Roman"/>
          <w:sz w:val="24"/>
          <w:szCs w:val="24"/>
        </w:rPr>
        <w:t>ППк</w:t>
      </w:r>
      <w:proofErr w:type="spellEnd"/>
      <w:r w:rsidRPr="00D7271C">
        <w:rPr>
          <w:rFonts w:ascii="Times New Roman" w:eastAsia="Times New Roman" w:hAnsi="Times New Roman" w:cs="Times New Roman"/>
          <w:sz w:val="24"/>
          <w:szCs w:val="24"/>
        </w:rPr>
        <w:t xml:space="preserve"> (определенный из ч</w:t>
      </w:r>
      <w:r w:rsidR="00102161" w:rsidRPr="00D7271C">
        <w:rPr>
          <w:rFonts w:ascii="Times New Roman" w:eastAsia="Times New Roman" w:hAnsi="Times New Roman" w:cs="Times New Roman"/>
          <w:sz w:val="24"/>
          <w:szCs w:val="24"/>
        </w:rPr>
        <w:t xml:space="preserve">исла членов </w:t>
      </w:r>
      <w:proofErr w:type="spellStart"/>
      <w:r w:rsidR="00102161" w:rsidRPr="00D7271C">
        <w:rPr>
          <w:rFonts w:ascii="Times New Roman" w:eastAsia="Times New Roman" w:hAnsi="Times New Roman" w:cs="Times New Roman"/>
          <w:sz w:val="24"/>
          <w:szCs w:val="24"/>
        </w:rPr>
        <w:t>ППк</w:t>
      </w:r>
      <w:proofErr w:type="spellEnd"/>
      <w:r w:rsidR="00102161" w:rsidRPr="00D7271C">
        <w:rPr>
          <w:rFonts w:ascii="Times New Roman" w:eastAsia="Times New Roman" w:hAnsi="Times New Roman" w:cs="Times New Roman"/>
          <w:sz w:val="24"/>
          <w:szCs w:val="24"/>
        </w:rPr>
        <w:t xml:space="preserve">), </w:t>
      </w:r>
      <w:r w:rsidR="00102161" w:rsidRPr="00D7271C">
        <w:rPr>
          <w:rFonts w:ascii="Times New Roman" w:hAnsi="Times New Roman" w:cs="Times New Roman"/>
          <w:sz w:val="24"/>
          <w:szCs w:val="24"/>
        </w:rPr>
        <w:t xml:space="preserve">старшая медицинская сестра, воспитатели группы, представляющие воспитанника на </w:t>
      </w:r>
      <w:proofErr w:type="spellStart"/>
      <w:r w:rsidR="00102161" w:rsidRPr="00D7271C">
        <w:rPr>
          <w:rFonts w:ascii="Times New Roman" w:hAnsi="Times New Roman" w:cs="Times New Roman"/>
          <w:sz w:val="24"/>
          <w:szCs w:val="24"/>
        </w:rPr>
        <w:t>ППк</w:t>
      </w:r>
      <w:proofErr w:type="spellEnd"/>
      <w:proofErr w:type="gramStart"/>
      <w:r w:rsidR="00102161" w:rsidRPr="00D7271C">
        <w:rPr>
          <w:rFonts w:ascii="Times New Roman" w:hAnsi="Times New Roman" w:cs="Times New Roman"/>
          <w:sz w:val="24"/>
          <w:szCs w:val="24"/>
        </w:rPr>
        <w:t xml:space="preserve"> ,</w:t>
      </w:r>
      <w:proofErr w:type="gramEnd"/>
      <w:r w:rsidR="00102161" w:rsidRPr="00D7271C">
        <w:rPr>
          <w:rFonts w:ascii="Times New Roman" w:hAnsi="Times New Roman" w:cs="Times New Roman"/>
          <w:sz w:val="24"/>
          <w:szCs w:val="24"/>
        </w:rPr>
        <w:t xml:space="preserve"> инструктор физической культуры, музыкальный руководитель.</w:t>
      </w:r>
    </w:p>
    <w:p w:rsidR="0028651A" w:rsidRPr="0034208F" w:rsidRDefault="00102161" w:rsidP="00D72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28651A" w:rsidRPr="0034208F">
        <w:rPr>
          <w:rFonts w:ascii="Times New Roman" w:eastAsia="Times New Roman" w:hAnsi="Times New Roman" w:cs="Times New Roman"/>
          <w:sz w:val="24"/>
          <w:szCs w:val="24"/>
        </w:rPr>
        <w:t xml:space="preserve">.5. Заседания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 xml:space="preserve"> проводятся под руководством Председателя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 xml:space="preserve"> или лица, исполняющего его обязанности.</w:t>
      </w:r>
    </w:p>
    <w:p w:rsidR="0028651A" w:rsidRPr="0034208F" w:rsidRDefault="0028651A" w:rsidP="00D7271C">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2.6. Ход заседания фиксируется в протоколе (</w:t>
      </w:r>
      <w:hyperlink r:id="rId5" w:anchor="12000" w:history="1">
        <w:r w:rsidRPr="0034208F">
          <w:rPr>
            <w:rFonts w:ascii="Times New Roman" w:eastAsia="Times New Roman" w:hAnsi="Times New Roman" w:cs="Times New Roman"/>
            <w:color w:val="0000FF"/>
            <w:sz w:val="24"/>
            <w:szCs w:val="24"/>
            <w:u w:val="single"/>
          </w:rPr>
          <w:t>приложение 2</w:t>
        </w:r>
      </w:hyperlink>
      <w:r w:rsidRPr="0034208F">
        <w:rPr>
          <w:rFonts w:ascii="Times New Roman" w:eastAsia="Times New Roman" w:hAnsi="Times New Roman" w:cs="Times New Roman"/>
          <w:sz w:val="24"/>
          <w:szCs w:val="24"/>
        </w:rPr>
        <w:t xml:space="preserve">).Протокол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w:t>
      </w:r>
    </w:p>
    <w:p w:rsidR="0028651A" w:rsidRPr="0034208F" w:rsidRDefault="0028651A" w:rsidP="00D7271C">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2.7. Коллегиальное решение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hyperlink r:id="rId6" w:anchor="13000" w:history="1">
        <w:r w:rsidRPr="0034208F">
          <w:rPr>
            <w:rFonts w:ascii="Times New Roman" w:eastAsia="Times New Roman" w:hAnsi="Times New Roman" w:cs="Times New Roman"/>
            <w:color w:val="0000FF"/>
            <w:sz w:val="24"/>
            <w:szCs w:val="24"/>
            <w:u w:val="single"/>
          </w:rPr>
          <w:t>приложение 3</w:t>
        </w:r>
      </w:hyperlink>
      <w:r w:rsidRPr="0034208F">
        <w:rPr>
          <w:rFonts w:ascii="Times New Roman" w:eastAsia="Times New Roman" w:hAnsi="Times New Roman" w:cs="Times New Roman"/>
          <w:sz w:val="24"/>
          <w:szCs w:val="24"/>
        </w:rPr>
        <w:t xml:space="preserve">). Заключение подписывается всеми членами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w:t>
      </w:r>
      <w:r w:rsidR="00D7271C">
        <w:rPr>
          <w:rFonts w:ascii="Times New Roman" w:eastAsia="Times New Roman" w:hAnsi="Times New Roman" w:cs="Times New Roman"/>
          <w:sz w:val="24"/>
          <w:szCs w:val="24"/>
        </w:rPr>
        <w:t xml:space="preserve"> воспитанника</w:t>
      </w:r>
      <w:r w:rsidRPr="0034208F">
        <w:rPr>
          <w:rFonts w:ascii="Times New Roman" w:eastAsia="Times New Roman" w:hAnsi="Times New Roman" w:cs="Times New Roman"/>
          <w:sz w:val="24"/>
          <w:szCs w:val="24"/>
        </w:rPr>
        <w:t>.</w:t>
      </w:r>
    </w:p>
    <w:p w:rsidR="0028651A" w:rsidRPr="0034208F" w:rsidRDefault="00D7271C" w:rsidP="00D72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Коллегиальное заключение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 xml:space="preserve"> доводится до сведения родителей (законных представителей) в день проведения заседания.</w:t>
      </w:r>
    </w:p>
    <w:p w:rsidR="0028651A" w:rsidRPr="0034208F" w:rsidRDefault="00D7271C" w:rsidP="00D72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В случае несогласия родителей (законных представителей) </w:t>
      </w:r>
      <w:r>
        <w:rPr>
          <w:rFonts w:ascii="Times New Roman" w:eastAsia="Times New Roman" w:hAnsi="Times New Roman" w:cs="Times New Roman"/>
          <w:sz w:val="24"/>
          <w:szCs w:val="24"/>
        </w:rPr>
        <w:t>воспитанника</w:t>
      </w:r>
      <w:r w:rsidR="0028651A" w:rsidRPr="0034208F">
        <w:rPr>
          <w:rFonts w:ascii="Times New Roman" w:eastAsia="Times New Roman" w:hAnsi="Times New Roman" w:cs="Times New Roman"/>
          <w:sz w:val="24"/>
          <w:szCs w:val="24"/>
        </w:rPr>
        <w:t xml:space="preserve"> с коллегиальным заключением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 xml:space="preserve"> они выражают свое мнение в письменной форме в соответствующем разделе заключения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28651A" w:rsidRPr="0034208F" w:rsidRDefault="00D7271C" w:rsidP="00D72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Коллегиальное заключение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 xml:space="preserve"> доводится до сведения педагогических работников, работающих с обследованным </w:t>
      </w:r>
      <w:r>
        <w:rPr>
          <w:rFonts w:ascii="Times New Roman" w:eastAsia="Times New Roman" w:hAnsi="Times New Roman" w:cs="Times New Roman"/>
          <w:sz w:val="24"/>
          <w:szCs w:val="24"/>
        </w:rPr>
        <w:t>воспитанником</w:t>
      </w:r>
      <w:r w:rsidR="0028651A" w:rsidRPr="0034208F">
        <w:rPr>
          <w:rFonts w:ascii="Times New Roman" w:eastAsia="Times New Roman" w:hAnsi="Times New Roman" w:cs="Times New Roman"/>
          <w:sz w:val="24"/>
          <w:szCs w:val="24"/>
        </w:rPr>
        <w:t>, и специалистов, участвующих в его психолого-педагогическом сопровождении, не позднее трех рабочих дней после проведения заседания.</w:t>
      </w:r>
    </w:p>
    <w:p w:rsidR="0028651A" w:rsidRPr="0034208F" w:rsidRDefault="0028651A" w:rsidP="00D7271C">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2.8. </w:t>
      </w:r>
      <w:proofErr w:type="gramStart"/>
      <w:r w:rsidRPr="0034208F">
        <w:rPr>
          <w:rFonts w:ascii="Times New Roman" w:eastAsia="Times New Roman" w:hAnsi="Times New Roman" w:cs="Times New Roman"/>
          <w:sz w:val="24"/>
          <w:szCs w:val="24"/>
        </w:rPr>
        <w:t xml:space="preserve">При направлении </w:t>
      </w:r>
      <w:r w:rsidR="00D7271C">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 xml:space="preserve"> на </w:t>
      </w:r>
      <w:proofErr w:type="spellStart"/>
      <w:r w:rsidRPr="0034208F">
        <w:rPr>
          <w:rFonts w:ascii="Times New Roman" w:eastAsia="Times New Roman" w:hAnsi="Times New Roman" w:cs="Times New Roman"/>
          <w:sz w:val="24"/>
          <w:szCs w:val="24"/>
        </w:rPr>
        <w:t>психолого-медико-педагогическую</w:t>
      </w:r>
      <w:proofErr w:type="spellEnd"/>
      <w:r w:rsidRPr="0034208F">
        <w:rPr>
          <w:rFonts w:ascii="Times New Roman" w:eastAsia="Times New Roman" w:hAnsi="Times New Roman" w:cs="Times New Roman"/>
          <w:sz w:val="24"/>
          <w:szCs w:val="24"/>
        </w:rPr>
        <w:t xml:space="preserve"> комиссию (далее - ПМПК)</w:t>
      </w:r>
      <w:hyperlink r:id="rId7" w:anchor="1111" w:history="1">
        <w:r w:rsidRPr="0034208F">
          <w:rPr>
            <w:rFonts w:ascii="Times New Roman" w:eastAsia="Times New Roman" w:hAnsi="Times New Roman" w:cs="Times New Roman"/>
            <w:color w:val="0000FF"/>
            <w:sz w:val="24"/>
            <w:szCs w:val="24"/>
            <w:u w:val="single"/>
          </w:rPr>
          <w:t>*</w:t>
        </w:r>
      </w:hyperlink>
      <w:r w:rsidRPr="0034208F">
        <w:rPr>
          <w:rFonts w:ascii="Times New Roman" w:eastAsia="Times New Roman" w:hAnsi="Times New Roman" w:cs="Times New Roman"/>
          <w:sz w:val="24"/>
          <w:szCs w:val="24"/>
        </w:rPr>
        <w:t xml:space="preserve">) оформляется Представление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на обучающегося (</w:t>
      </w:r>
      <w:hyperlink r:id="rId8" w:anchor="14000" w:history="1">
        <w:r w:rsidRPr="0034208F">
          <w:rPr>
            <w:rFonts w:ascii="Times New Roman" w:eastAsia="Times New Roman" w:hAnsi="Times New Roman" w:cs="Times New Roman"/>
            <w:color w:val="0000FF"/>
            <w:sz w:val="24"/>
            <w:szCs w:val="24"/>
            <w:u w:val="single"/>
          </w:rPr>
          <w:t>приложение 4</w:t>
        </w:r>
      </w:hyperlink>
      <w:r w:rsidRPr="0034208F">
        <w:rPr>
          <w:rFonts w:ascii="Times New Roman" w:eastAsia="Times New Roman" w:hAnsi="Times New Roman" w:cs="Times New Roman"/>
          <w:sz w:val="24"/>
          <w:szCs w:val="24"/>
        </w:rPr>
        <w:t>).</w:t>
      </w:r>
      <w:proofErr w:type="gramEnd"/>
    </w:p>
    <w:p w:rsidR="0028651A" w:rsidRPr="0034208F" w:rsidRDefault="00D7271C" w:rsidP="00D72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Представление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 xml:space="preserve"> на </w:t>
      </w:r>
      <w:proofErr w:type="spellStart"/>
      <w:r w:rsidR="0028651A" w:rsidRPr="0034208F">
        <w:rPr>
          <w:rFonts w:ascii="Times New Roman" w:eastAsia="Times New Roman" w:hAnsi="Times New Roman" w:cs="Times New Roman"/>
          <w:sz w:val="24"/>
          <w:szCs w:val="24"/>
        </w:rPr>
        <w:t>о</w:t>
      </w:r>
      <w:r>
        <w:rPr>
          <w:rFonts w:ascii="Times New Roman" w:eastAsia="Times New Roman" w:hAnsi="Times New Roman" w:cs="Times New Roman"/>
          <w:sz w:val="24"/>
          <w:szCs w:val="24"/>
        </w:rPr>
        <w:t>воспитанника</w:t>
      </w:r>
      <w:proofErr w:type="spellEnd"/>
      <w:r w:rsidR="0028651A" w:rsidRPr="0034208F">
        <w:rPr>
          <w:rFonts w:ascii="Times New Roman" w:eastAsia="Times New Roman" w:hAnsi="Times New Roman" w:cs="Times New Roman"/>
          <w:sz w:val="24"/>
          <w:szCs w:val="24"/>
        </w:rPr>
        <w:t xml:space="preserve"> для предоставления на ПМПК выдается родителям (законным представителям) под личную подпись.</w:t>
      </w:r>
    </w:p>
    <w:p w:rsidR="0028651A" w:rsidRDefault="0028651A" w:rsidP="00D7271C">
      <w:pPr>
        <w:spacing w:before="100" w:beforeAutospacing="1" w:after="0" w:line="240" w:lineRule="auto"/>
        <w:jc w:val="both"/>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 xml:space="preserve">3. Режим деятельности </w:t>
      </w:r>
      <w:proofErr w:type="spellStart"/>
      <w:r w:rsidRPr="0034208F">
        <w:rPr>
          <w:rFonts w:ascii="Times New Roman" w:eastAsia="Times New Roman" w:hAnsi="Times New Roman" w:cs="Times New Roman"/>
          <w:b/>
          <w:bCs/>
          <w:sz w:val="27"/>
          <w:szCs w:val="27"/>
        </w:rPr>
        <w:t>ППк</w:t>
      </w:r>
      <w:proofErr w:type="spellEnd"/>
    </w:p>
    <w:p w:rsidR="00D7271C" w:rsidRPr="0034208F" w:rsidRDefault="00D7271C" w:rsidP="00D7271C">
      <w:pPr>
        <w:spacing w:before="100" w:beforeAutospacing="1" w:after="0" w:line="240" w:lineRule="auto"/>
        <w:jc w:val="both"/>
        <w:outlineLvl w:val="2"/>
        <w:rPr>
          <w:rFonts w:ascii="Times New Roman" w:eastAsia="Times New Roman" w:hAnsi="Times New Roman" w:cs="Times New Roman"/>
          <w:b/>
          <w:bCs/>
          <w:sz w:val="27"/>
          <w:szCs w:val="27"/>
        </w:rPr>
      </w:pPr>
    </w:p>
    <w:p w:rsidR="0028651A" w:rsidRPr="0034208F" w:rsidRDefault="0028651A" w:rsidP="00D7271C">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3.1. Периодичность проведения заседаний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определяется запросом Организации на обследование и организацию комплексного сопровождения </w:t>
      </w:r>
      <w:r w:rsidR="00C1706E">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 xml:space="preserve"> и отражается в графике проведения заседаний.</w:t>
      </w:r>
    </w:p>
    <w:p w:rsidR="0028651A" w:rsidRPr="0034208F" w:rsidRDefault="0028651A" w:rsidP="00D7271C">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3.2. Заседания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подразделяются </w:t>
      </w:r>
      <w:proofErr w:type="gramStart"/>
      <w:r w:rsidRPr="0034208F">
        <w:rPr>
          <w:rFonts w:ascii="Times New Roman" w:eastAsia="Times New Roman" w:hAnsi="Times New Roman" w:cs="Times New Roman"/>
          <w:sz w:val="24"/>
          <w:szCs w:val="24"/>
        </w:rPr>
        <w:t>на</w:t>
      </w:r>
      <w:proofErr w:type="gramEnd"/>
      <w:r w:rsidRPr="0034208F">
        <w:rPr>
          <w:rFonts w:ascii="Times New Roman" w:eastAsia="Times New Roman" w:hAnsi="Times New Roman" w:cs="Times New Roman"/>
          <w:sz w:val="24"/>
          <w:szCs w:val="24"/>
        </w:rPr>
        <w:t xml:space="preserve"> плановые и внеплановые.</w:t>
      </w:r>
    </w:p>
    <w:p w:rsidR="0028651A" w:rsidRPr="0034208F" w:rsidRDefault="0028651A" w:rsidP="00D7271C">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3.3. Плановые заседания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w:t>
      </w:r>
      <w:r w:rsidR="00C1706E">
        <w:rPr>
          <w:rFonts w:ascii="Times New Roman" w:eastAsia="Times New Roman" w:hAnsi="Times New Roman" w:cs="Times New Roman"/>
          <w:sz w:val="24"/>
          <w:szCs w:val="24"/>
        </w:rPr>
        <w:t>воспитанников</w:t>
      </w:r>
      <w:r w:rsidRPr="0034208F">
        <w:rPr>
          <w:rFonts w:ascii="Times New Roman" w:eastAsia="Times New Roman" w:hAnsi="Times New Roman" w:cs="Times New Roman"/>
          <w:sz w:val="24"/>
          <w:szCs w:val="24"/>
        </w:rPr>
        <w:t>.</w:t>
      </w:r>
    </w:p>
    <w:p w:rsidR="0028651A" w:rsidRPr="0034208F" w:rsidRDefault="0028651A" w:rsidP="00D7271C">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3.4. </w:t>
      </w:r>
      <w:proofErr w:type="gramStart"/>
      <w:r w:rsidRPr="0034208F">
        <w:rPr>
          <w:rFonts w:ascii="Times New Roman" w:eastAsia="Times New Roman" w:hAnsi="Times New Roman" w:cs="Times New Roman"/>
          <w:sz w:val="24"/>
          <w:szCs w:val="24"/>
        </w:rPr>
        <w:t xml:space="preserve">Внеплановые заседания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проводятся при зачислении нового </w:t>
      </w:r>
      <w:r w:rsidR="00C1706E">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 xml:space="preserve">, нуждающегося в психолого-педагогическом сопровождении; при отрицательной (положительной) динамике обучения и развития </w:t>
      </w:r>
      <w:r w:rsidR="00C1706E">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 xml:space="preserve">; при возникновении новых обстоятельств, влияющих на обучение и развитие </w:t>
      </w:r>
      <w:r w:rsidR="00C1706E">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 xml:space="preserve"> в соответствии с запросами родителей (законных представителей) </w:t>
      </w:r>
      <w:r w:rsidR="00C1706E">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 педагогических и руководящих работников Организации; с целью решения конфликтных ситуаций и других случаях.</w:t>
      </w:r>
      <w:proofErr w:type="gramEnd"/>
    </w:p>
    <w:p w:rsidR="0028651A" w:rsidRPr="0034208F" w:rsidRDefault="0028651A" w:rsidP="00C1706E">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lastRenderedPageBreak/>
        <w:t xml:space="preserve">3.5. При проведении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степень социализации и адаптации </w:t>
      </w:r>
      <w:r w:rsidR="00C1706E">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w:t>
      </w:r>
    </w:p>
    <w:p w:rsidR="0028651A" w:rsidRPr="0034208F" w:rsidRDefault="00C1706E" w:rsidP="00C170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w:t>
      </w:r>
      <w:r>
        <w:rPr>
          <w:rFonts w:ascii="Times New Roman" w:eastAsia="Times New Roman" w:hAnsi="Times New Roman" w:cs="Times New Roman"/>
          <w:sz w:val="24"/>
          <w:szCs w:val="24"/>
        </w:rPr>
        <w:t>воспитанника</w:t>
      </w:r>
      <w:r w:rsidR="0028651A" w:rsidRPr="0034208F">
        <w:rPr>
          <w:rFonts w:ascii="Times New Roman" w:eastAsia="Times New Roman" w:hAnsi="Times New Roman" w:cs="Times New Roman"/>
          <w:sz w:val="24"/>
          <w:szCs w:val="24"/>
        </w:rPr>
        <w:t>.</w:t>
      </w:r>
    </w:p>
    <w:p w:rsidR="0028651A" w:rsidRPr="0034208F" w:rsidRDefault="0028651A" w:rsidP="00C1706E">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3.6</w:t>
      </w:r>
      <w:r w:rsidR="00B30B8A">
        <w:rPr>
          <w:rFonts w:ascii="Times New Roman" w:eastAsia="Times New Roman" w:hAnsi="Times New Roman" w:cs="Times New Roman"/>
          <w:sz w:val="24"/>
          <w:szCs w:val="24"/>
        </w:rPr>
        <w:t>.</w:t>
      </w:r>
      <w:r w:rsidR="004944A3" w:rsidRPr="00B30B8A">
        <w:rPr>
          <w:rFonts w:ascii="Times New Roman" w:eastAsia="Times New Roman" w:hAnsi="Times New Roman" w:cs="Times New Roman"/>
          <w:sz w:val="24"/>
          <w:szCs w:val="24"/>
        </w:rPr>
        <w:t xml:space="preserve"> Специалистам </w:t>
      </w:r>
      <w:proofErr w:type="spellStart"/>
      <w:r w:rsidR="004944A3" w:rsidRPr="00B30B8A">
        <w:rPr>
          <w:rFonts w:ascii="Times New Roman" w:eastAsia="Times New Roman" w:hAnsi="Times New Roman" w:cs="Times New Roman"/>
          <w:sz w:val="24"/>
          <w:szCs w:val="24"/>
        </w:rPr>
        <w:t>ППк</w:t>
      </w:r>
      <w:proofErr w:type="spellEnd"/>
      <w:r w:rsidR="004944A3" w:rsidRPr="00B30B8A">
        <w:rPr>
          <w:rFonts w:ascii="Times New Roman" w:eastAsia="Times New Roman" w:hAnsi="Times New Roman" w:cs="Times New Roman"/>
          <w:sz w:val="24"/>
          <w:szCs w:val="24"/>
        </w:rPr>
        <w:t xml:space="preserve"> за увеличение объема работ устанавливается доплата, размер которой определяется Организацией самостоятельно.</w:t>
      </w:r>
    </w:p>
    <w:p w:rsidR="0028651A" w:rsidRPr="0034208F" w:rsidRDefault="0028651A" w:rsidP="00C1706E">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3.7. Специалисты, включенные в состав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а также запросами участников образовательных отношений на обследование и организацию комплексного сопровождения </w:t>
      </w:r>
      <w:r w:rsidR="00C1706E">
        <w:rPr>
          <w:rFonts w:ascii="Times New Roman" w:eastAsia="Times New Roman" w:hAnsi="Times New Roman" w:cs="Times New Roman"/>
          <w:sz w:val="24"/>
          <w:szCs w:val="24"/>
        </w:rPr>
        <w:t>воспитанников</w:t>
      </w:r>
      <w:r w:rsidRPr="0034208F">
        <w:rPr>
          <w:rFonts w:ascii="Times New Roman" w:eastAsia="Times New Roman" w:hAnsi="Times New Roman" w:cs="Times New Roman"/>
          <w:sz w:val="24"/>
          <w:szCs w:val="24"/>
        </w:rPr>
        <w:t>.</w:t>
      </w:r>
    </w:p>
    <w:p w:rsidR="00C1706E" w:rsidRDefault="00C1706E" w:rsidP="009B641E">
      <w:pPr>
        <w:spacing w:after="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xml:space="preserve">        </w:t>
      </w:r>
    </w:p>
    <w:p w:rsidR="0028651A" w:rsidRDefault="0028651A" w:rsidP="00C1706E">
      <w:pPr>
        <w:spacing w:after="0" w:line="240" w:lineRule="auto"/>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4. Проведение обследования</w:t>
      </w:r>
    </w:p>
    <w:p w:rsidR="00C1706E" w:rsidRPr="0034208F" w:rsidRDefault="00C1706E" w:rsidP="00C1706E">
      <w:pPr>
        <w:spacing w:after="0" w:line="240" w:lineRule="auto"/>
        <w:outlineLvl w:val="2"/>
        <w:rPr>
          <w:rFonts w:ascii="Times New Roman" w:eastAsia="Times New Roman" w:hAnsi="Times New Roman" w:cs="Times New Roman"/>
          <w:b/>
          <w:bCs/>
          <w:sz w:val="27"/>
          <w:szCs w:val="27"/>
        </w:rPr>
      </w:pPr>
    </w:p>
    <w:p w:rsidR="0028651A" w:rsidRPr="0034208F" w:rsidRDefault="0028651A" w:rsidP="00C1706E">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4.1. Процедура и продолжительность обследования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w:t>
      </w:r>
      <w:r w:rsidR="004944A3">
        <w:rPr>
          <w:rFonts w:ascii="Times New Roman" w:eastAsia="Times New Roman" w:hAnsi="Times New Roman" w:cs="Times New Roman"/>
          <w:sz w:val="24"/>
          <w:szCs w:val="24"/>
        </w:rPr>
        <w:t xml:space="preserve"> </w:t>
      </w:r>
      <w:r w:rsidR="00C1706E">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w:t>
      </w:r>
    </w:p>
    <w:p w:rsidR="0028651A" w:rsidRPr="0034208F" w:rsidRDefault="0028651A" w:rsidP="00C1706E">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4.2. Обследование </w:t>
      </w:r>
      <w:r w:rsidR="00C1706E">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 xml:space="preserve"> специалистами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w:t>
      </w:r>
      <w:hyperlink r:id="rId9" w:anchor="15000" w:history="1">
        <w:r w:rsidRPr="0034208F">
          <w:rPr>
            <w:rFonts w:ascii="Times New Roman" w:eastAsia="Times New Roman" w:hAnsi="Times New Roman" w:cs="Times New Roman"/>
            <w:color w:val="0000FF"/>
            <w:sz w:val="24"/>
            <w:szCs w:val="24"/>
            <w:u w:val="single"/>
          </w:rPr>
          <w:t>приложение 5</w:t>
        </w:r>
      </w:hyperlink>
      <w:r w:rsidRPr="0034208F">
        <w:rPr>
          <w:rFonts w:ascii="Times New Roman" w:eastAsia="Times New Roman" w:hAnsi="Times New Roman" w:cs="Times New Roman"/>
          <w:sz w:val="24"/>
          <w:szCs w:val="24"/>
        </w:rPr>
        <w:t>).</w:t>
      </w:r>
    </w:p>
    <w:p w:rsidR="0028651A" w:rsidRPr="0034208F" w:rsidRDefault="0028651A" w:rsidP="00C1706E">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4.3. Секретарь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по согласованию с председателем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заблаговременно информирует членов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о предстоящем заседании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организует подготовку и проведение заседания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w:t>
      </w:r>
    </w:p>
    <w:p w:rsidR="0028651A" w:rsidRPr="0034208F" w:rsidRDefault="0028651A" w:rsidP="00C1706E">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4.4. На период подготовки к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и последующей реализации рекомендаций </w:t>
      </w:r>
      <w:r w:rsidR="00C1706E">
        <w:rPr>
          <w:rFonts w:ascii="Times New Roman" w:eastAsia="Times New Roman" w:hAnsi="Times New Roman" w:cs="Times New Roman"/>
          <w:color w:val="000000" w:themeColor="text1"/>
          <w:sz w:val="24"/>
          <w:szCs w:val="24"/>
        </w:rPr>
        <w:t>воспитаннику</w:t>
      </w:r>
      <w:r w:rsidRPr="00C1706E">
        <w:rPr>
          <w:rFonts w:ascii="Times New Roman" w:eastAsia="Times New Roman" w:hAnsi="Times New Roman" w:cs="Times New Roman"/>
          <w:color w:val="000000" w:themeColor="text1"/>
          <w:sz w:val="24"/>
          <w:szCs w:val="24"/>
        </w:rPr>
        <w:t xml:space="preserve"> назначается ведущий специалист:  воспитатель или другой специалист. </w:t>
      </w:r>
      <w:r w:rsidRPr="0034208F">
        <w:rPr>
          <w:rFonts w:ascii="Times New Roman" w:eastAsia="Times New Roman" w:hAnsi="Times New Roman" w:cs="Times New Roman"/>
          <w:sz w:val="24"/>
          <w:szCs w:val="24"/>
        </w:rPr>
        <w:t xml:space="preserve">Ведущий </w:t>
      </w:r>
      <w:r w:rsidRPr="00C1706E">
        <w:rPr>
          <w:rFonts w:ascii="Times New Roman" w:eastAsia="Times New Roman" w:hAnsi="Times New Roman" w:cs="Times New Roman"/>
          <w:color w:val="000000" w:themeColor="text1"/>
          <w:sz w:val="24"/>
          <w:szCs w:val="24"/>
        </w:rPr>
        <w:t>специалист</w:t>
      </w:r>
      <w:r w:rsidRPr="0034208F">
        <w:rPr>
          <w:rFonts w:ascii="Times New Roman" w:eastAsia="Times New Roman" w:hAnsi="Times New Roman" w:cs="Times New Roman"/>
          <w:sz w:val="24"/>
          <w:szCs w:val="24"/>
        </w:rPr>
        <w:t xml:space="preserve"> представляет </w:t>
      </w:r>
      <w:r w:rsidR="00C1706E">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 xml:space="preserve"> на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и выходит с инициативой повторных обсуждений на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(при необходимости).</w:t>
      </w:r>
    </w:p>
    <w:p w:rsidR="0028651A" w:rsidRPr="0034208F" w:rsidRDefault="0028651A" w:rsidP="00C1706E">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4.5. По данным обследования каждым специалистом составляется </w:t>
      </w:r>
      <w:proofErr w:type="gramStart"/>
      <w:r w:rsidRPr="0034208F">
        <w:rPr>
          <w:rFonts w:ascii="Times New Roman" w:eastAsia="Times New Roman" w:hAnsi="Times New Roman" w:cs="Times New Roman"/>
          <w:sz w:val="24"/>
          <w:szCs w:val="24"/>
        </w:rPr>
        <w:t>заключение</w:t>
      </w:r>
      <w:proofErr w:type="gramEnd"/>
      <w:r w:rsidRPr="0034208F">
        <w:rPr>
          <w:rFonts w:ascii="Times New Roman" w:eastAsia="Times New Roman" w:hAnsi="Times New Roman" w:cs="Times New Roman"/>
          <w:sz w:val="24"/>
          <w:szCs w:val="24"/>
        </w:rPr>
        <w:t xml:space="preserve"> и разрабатываются рекомендации.</w:t>
      </w:r>
    </w:p>
    <w:p w:rsidR="0028651A" w:rsidRPr="0034208F" w:rsidRDefault="00C1706E" w:rsidP="00C170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На заседании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 xml:space="preserve"> обсуждаются результаты обследования ребенка каждым специалистом, </w:t>
      </w: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составляется коллегиальное заключение </w:t>
      </w:r>
      <w:proofErr w:type="spellStart"/>
      <w:r w:rsidR="0028651A" w:rsidRPr="0034208F">
        <w:rPr>
          <w:rFonts w:ascii="Times New Roman" w:eastAsia="Times New Roman" w:hAnsi="Times New Roman" w:cs="Times New Roman"/>
          <w:sz w:val="24"/>
          <w:szCs w:val="24"/>
        </w:rPr>
        <w:t>ППк</w:t>
      </w:r>
      <w:proofErr w:type="spellEnd"/>
      <w:r w:rsidR="0028651A" w:rsidRPr="0034208F">
        <w:rPr>
          <w:rFonts w:ascii="Times New Roman" w:eastAsia="Times New Roman" w:hAnsi="Times New Roman" w:cs="Times New Roman"/>
          <w:sz w:val="24"/>
          <w:szCs w:val="24"/>
        </w:rPr>
        <w:t>.</w:t>
      </w:r>
    </w:p>
    <w:p w:rsidR="0028651A" w:rsidRPr="0034208F" w:rsidRDefault="0028651A" w:rsidP="0028651A">
      <w:pPr>
        <w:spacing w:after="100" w:afterAutospacing="1"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степени социализации и адаптации обучающегося.</w:t>
      </w:r>
    </w:p>
    <w:p w:rsidR="0028651A" w:rsidRPr="0034208F" w:rsidRDefault="0028651A" w:rsidP="0028651A">
      <w:pPr>
        <w:spacing w:before="100" w:beforeAutospacing="1" w:after="100" w:afterAutospacing="1" w:line="240" w:lineRule="auto"/>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 xml:space="preserve">5. Содержание рекомендаций </w:t>
      </w:r>
      <w:proofErr w:type="spellStart"/>
      <w:r w:rsidRPr="0034208F">
        <w:rPr>
          <w:rFonts w:ascii="Times New Roman" w:eastAsia="Times New Roman" w:hAnsi="Times New Roman" w:cs="Times New Roman"/>
          <w:b/>
          <w:bCs/>
          <w:sz w:val="27"/>
          <w:szCs w:val="27"/>
        </w:rPr>
        <w:t>ППк</w:t>
      </w:r>
      <w:proofErr w:type="spellEnd"/>
      <w:r w:rsidRPr="0034208F">
        <w:rPr>
          <w:rFonts w:ascii="Times New Roman" w:eastAsia="Times New Roman" w:hAnsi="Times New Roman" w:cs="Times New Roman"/>
          <w:b/>
          <w:bCs/>
          <w:sz w:val="27"/>
          <w:szCs w:val="27"/>
        </w:rPr>
        <w:t xml:space="preserve"> по организации психолого-педагогического сопровождения обучающихся</w:t>
      </w:r>
    </w:p>
    <w:p w:rsidR="0028651A" w:rsidRPr="0034208F" w:rsidRDefault="0028651A" w:rsidP="00C1706E">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5.1. Рекомендации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по организации психолого-педагогического сопровождения </w:t>
      </w:r>
      <w:r w:rsidR="00C1706E">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 xml:space="preserve"> с ограниченными возможностями здоровья конкретизируют, дополняют рекомендации ПМПК и могут включать в том числе:</w:t>
      </w:r>
    </w:p>
    <w:p w:rsidR="0028651A" w:rsidRPr="0034208F" w:rsidRDefault="000A5788" w:rsidP="00C170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224D4">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разработку адаптированной основной общеобразовательной программы;</w:t>
      </w:r>
    </w:p>
    <w:p w:rsidR="0028651A" w:rsidRPr="0034208F" w:rsidRDefault="000A5788" w:rsidP="00C170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224D4">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разработку индивидуального учебного плана </w:t>
      </w:r>
      <w:r w:rsidR="00C1706E">
        <w:rPr>
          <w:rFonts w:ascii="Times New Roman" w:eastAsia="Times New Roman" w:hAnsi="Times New Roman" w:cs="Times New Roman"/>
          <w:sz w:val="24"/>
          <w:szCs w:val="24"/>
        </w:rPr>
        <w:t>воспитанника</w:t>
      </w:r>
      <w:r w:rsidR="0028651A" w:rsidRPr="0034208F">
        <w:rPr>
          <w:rFonts w:ascii="Times New Roman" w:eastAsia="Times New Roman" w:hAnsi="Times New Roman" w:cs="Times New Roman"/>
          <w:sz w:val="24"/>
          <w:szCs w:val="24"/>
        </w:rPr>
        <w:t>;</w:t>
      </w:r>
    </w:p>
    <w:p w:rsidR="0028651A" w:rsidRPr="0034208F" w:rsidRDefault="000A5788" w:rsidP="00C170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224D4">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адаптацию учебных и контрольно-измерительных материалов;</w:t>
      </w:r>
    </w:p>
    <w:p w:rsidR="0028651A" w:rsidRPr="0034208F" w:rsidRDefault="000A5788" w:rsidP="00C170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предоставление услуг </w:t>
      </w:r>
      <w:proofErr w:type="spellStart"/>
      <w:r w:rsidR="0028651A" w:rsidRPr="0034208F">
        <w:rPr>
          <w:rFonts w:ascii="Times New Roman" w:eastAsia="Times New Roman" w:hAnsi="Times New Roman" w:cs="Times New Roman"/>
          <w:sz w:val="24"/>
          <w:szCs w:val="24"/>
        </w:rPr>
        <w:t>тьютора</w:t>
      </w:r>
      <w:proofErr w:type="spellEnd"/>
      <w:r w:rsidR="0028651A" w:rsidRPr="0034208F">
        <w:rPr>
          <w:rFonts w:ascii="Times New Roman" w:eastAsia="Times New Roman" w:hAnsi="Times New Roman" w:cs="Times New Roman"/>
          <w:sz w:val="24"/>
          <w:szCs w:val="24"/>
        </w:rPr>
        <w:t>, ассистента (помощник</w:t>
      </w:r>
      <w:r w:rsidR="00C1706E">
        <w:rPr>
          <w:rFonts w:ascii="Times New Roman" w:eastAsia="Times New Roman" w:hAnsi="Times New Roman" w:cs="Times New Roman"/>
          <w:sz w:val="24"/>
          <w:szCs w:val="24"/>
        </w:rPr>
        <w:t>а), оказывающего воспитаннику</w:t>
      </w:r>
      <w:r w:rsidR="0028651A" w:rsidRPr="0034208F">
        <w:rPr>
          <w:rFonts w:ascii="Times New Roman" w:eastAsia="Times New Roman" w:hAnsi="Times New Roman" w:cs="Times New Roman"/>
          <w:sz w:val="24"/>
          <w:szCs w:val="24"/>
        </w:rPr>
        <w:t xml:space="preserve"> необходимую техническую помощь, услуг по </w:t>
      </w:r>
      <w:proofErr w:type="spellStart"/>
      <w:r w:rsidR="0028651A" w:rsidRPr="0034208F">
        <w:rPr>
          <w:rFonts w:ascii="Times New Roman" w:eastAsia="Times New Roman" w:hAnsi="Times New Roman" w:cs="Times New Roman"/>
          <w:sz w:val="24"/>
          <w:szCs w:val="24"/>
        </w:rPr>
        <w:t>сурдопереводу</w:t>
      </w:r>
      <w:proofErr w:type="spellEnd"/>
      <w:r w:rsidR="0028651A" w:rsidRPr="0034208F">
        <w:rPr>
          <w:rFonts w:ascii="Times New Roman" w:eastAsia="Times New Roman" w:hAnsi="Times New Roman" w:cs="Times New Roman"/>
          <w:sz w:val="24"/>
          <w:szCs w:val="24"/>
        </w:rPr>
        <w:t xml:space="preserve">, </w:t>
      </w:r>
      <w:proofErr w:type="spellStart"/>
      <w:r w:rsidR="0028651A" w:rsidRPr="0034208F">
        <w:rPr>
          <w:rFonts w:ascii="Times New Roman" w:eastAsia="Times New Roman" w:hAnsi="Times New Roman" w:cs="Times New Roman"/>
          <w:sz w:val="24"/>
          <w:szCs w:val="24"/>
        </w:rPr>
        <w:t>тифлопереводу</w:t>
      </w:r>
      <w:proofErr w:type="spellEnd"/>
      <w:r w:rsidR="0028651A" w:rsidRPr="0034208F">
        <w:rPr>
          <w:rFonts w:ascii="Times New Roman" w:eastAsia="Times New Roman" w:hAnsi="Times New Roman" w:cs="Times New Roman"/>
          <w:sz w:val="24"/>
          <w:szCs w:val="24"/>
        </w:rPr>
        <w:t xml:space="preserve">, </w:t>
      </w:r>
      <w:proofErr w:type="spellStart"/>
      <w:r w:rsidR="0028651A" w:rsidRPr="0034208F">
        <w:rPr>
          <w:rFonts w:ascii="Times New Roman" w:eastAsia="Times New Roman" w:hAnsi="Times New Roman" w:cs="Times New Roman"/>
          <w:sz w:val="24"/>
          <w:szCs w:val="24"/>
        </w:rPr>
        <w:t>тифлосурдопереводу</w:t>
      </w:r>
      <w:proofErr w:type="spellEnd"/>
      <w:r w:rsidR="0028651A" w:rsidRPr="0034208F">
        <w:rPr>
          <w:rFonts w:ascii="Times New Roman" w:eastAsia="Times New Roman" w:hAnsi="Times New Roman" w:cs="Times New Roman"/>
          <w:sz w:val="24"/>
          <w:szCs w:val="24"/>
        </w:rPr>
        <w:t xml:space="preserve"> (индивидуально или на группу </w:t>
      </w:r>
      <w:r w:rsidR="00C1706E">
        <w:rPr>
          <w:rFonts w:ascii="Times New Roman" w:eastAsia="Times New Roman" w:hAnsi="Times New Roman" w:cs="Times New Roman"/>
          <w:sz w:val="24"/>
          <w:szCs w:val="24"/>
        </w:rPr>
        <w:t>воспитанников</w:t>
      </w:r>
      <w:r w:rsidR="0028651A" w:rsidRPr="0034208F">
        <w:rPr>
          <w:rFonts w:ascii="Times New Roman" w:eastAsia="Times New Roman" w:hAnsi="Times New Roman" w:cs="Times New Roman"/>
          <w:sz w:val="24"/>
          <w:szCs w:val="24"/>
        </w:rPr>
        <w:t xml:space="preserve">), в том числе на период адаптации </w:t>
      </w:r>
      <w:r w:rsidR="00C1706E">
        <w:rPr>
          <w:rFonts w:ascii="Times New Roman" w:eastAsia="Times New Roman" w:hAnsi="Times New Roman" w:cs="Times New Roman"/>
          <w:sz w:val="24"/>
          <w:szCs w:val="24"/>
        </w:rPr>
        <w:t>воспитанника в Организации/</w:t>
      </w:r>
      <w:r w:rsidR="0028651A" w:rsidRPr="0034208F">
        <w:rPr>
          <w:rFonts w:ascii="Times New Roman" w:eastAsia="Times New Roman" w:hAnsi="Times New Roman" w:cs="Times New Roman"/>
          <w:sz w:val="24"/>
          <w:szCs w:val="24"/>
        </w:rPr>
        <w:t>на постоянной основе.</w:t>
      </w:r>
    </w:p>
    <w:p w:rsidR="0028651A" w:rsidRPr="0034208F" w:rsidRDefault="000A5788" w:rsidP="00C1706E">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другие условия психолого-педагогического сопровождения в рамках компетенции Организации.</w:t>
      </w:r>
    </w:p>
    <w:p w:rsidR="0028651A" w:rsidRPr="0034208F" w:rsidRDefault="0028651A" w:rsidP="00A224D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lastRenderedPageBreak/>
        <w:t xml:space="preserve">5.2. Рекомендации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по организации психолого-педагогического сопровождения </w:t>
      </w:r>
      <w:r w:rsidR="00A224D4">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 xml:space="preserve"> на основании медицинского заключения могут включать условия обучения, воспитания и развития, требующие организации </w:t>
      </w:r>
      <w:proofErr w:type="gramStart"/>
      <w:r w:rsidRPr="0034208F">
        <w:rPr>
          <w:rFonts w:ascii="Times New Roman" w:eastAsia="Times New Roman" w:hAnsi="Times New Roman" w:cs="Times New Roman"/>
          <w:sz w:val="24"/>
          <w:szCs w:val="24"/>
        </w:rPr>
        <w:t>обучения</w:t>
      </w:r>
      <w:proofErr w:type="gramEnd"/>
      <w:r w:rsidRPr="0034208F">
        <w:rPr>
          <w:rFonts w:ascii="Times New Roman" w:eastAsia="Times New Roman" w:hAnsi="Times New Roman" w:cs="Times New Roman"/>
          <w:sz w:val="24"/>
          <w:szCs w:val="24"/>
        </w:rPr>
        <w:t xml:space="preserve"> по индивидуальному учебному плану, учебному расписанию, медицинского сопровождения, в том числе:</w:t>
      </w:r>
    </w:p>
    <w:p w:rsidR="0028651A" w:rsidRPr="0034208F" w:rsidRDefault="000A5788" w:rsidP="00A224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224D4">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дополнительный выходной день;</w:t>
      </w:r>
    </w:p>
    <w:p w:rsidR="0028651A" w:rsidRPr="0034208F" w:rsidRDefault="000A5788" w:rsidP="00A224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0028651A" w:rsidRPr="0034208F">
        <w:rPr>
          <w:rFonts w:ascii="Times New Roman" w:eastAsia="Times New Roman" w:hAnsi="Times New Roman" w:cs="Times New Roman"/>
          <w:sz w:val="24"/>
          <w:szCs w:val="24"/>
        </w:rPr>
        <w:t>рганизация дополнительной двигательной нагрузки в течение учебного дня/снижение двигательной нагрузки;</w:t>
      </w:r>
    </w:p>
    <w:p w:rsidR="0028651A" w:rsidRPr="0034208F" w:rsidRDefault="00A224D4" w:rsidP="00A224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8651A" w:rsidRPr="0034208F">
        <w:rPr>
          <w:rFonts w:ascii="Times New Roman" w:eastAsia="Times New Roman" w:hAnsi="Times New Roman" w:cs="Times New Roman"/>
          <w:sz w:val="24"/>
          <w:szCs w:val="24"/>
        </w:rPr>
        <w:t xml:space="preserve">предоставление услуг ассистента (помощника), оказывающего </w:t>
      </w:r>
      <w:r>
        <w:rPr>
          <w:rFonts w:ascii="Times New Roman" w:eastAsia="Times New Roman" w:hAnsi="Times New Roman" w:cs="Times New Roman"/>
          <w:sz w:val="24"/>
          <w:szCs w:val="24"/>
        </w:rPr>
        <w:t xml:space="preserve">воспитаннику </w:t>
      </w:r>
      <w:r w:rsidR="0028651A" w:rsidRPr="0034208F">
        <w:rPr>
          <w:rFonts w:ascii="Times New Roman" w:eastAsia="Times New Roman" w:hAnsi="Times New Roman" w:cs="Times New Roman"/>
          <w:sz w:val="24"/>
          <w:szCs w:val="24"/>
        </w:rPr>
        <w:t>необходимую техническую помощь;</w:t>
      </w:r>
    </w:p>
    <w:p w:rsidR="0028651A" w:rsidRPr="0034208F" w:rsidRDefault="000A5788" w:rsidP="00A224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другие условия психолого-педагогического сопровождения в рамках компетенции Организации.</w:t>
      </w:r>
    </w:p>
    <w:p w:rsidR="0028651A" w:rsidRPr="0034208F" w:rsidRDefault="0028651A" w:rsidP="00A224D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5.3. Рекомендации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по организации психолого-педагогического сопровождения </w:t>
      </w:r>
      <w:r w:rsidR="00A224D4">
        <w:rPr>
          <w:rFonts w:ascii="Times New Roman" w:eastAsia="Times New Roman" w:hAnsi="Times New Roman" w:cs="Times New Roman"/>
          <w:sz w:val="24"/>
          <w:szCs w:val="24"/>
        </w:rPr>
        <w:t>воспитанника</w:t>
      </w:r>
      <w:r w:rsidRPr="0034208F">
        <w:rPr>
          <w:rFonts w:ascii="Times New Roman" w:eastAsia="Times New Roman" w:hAnsi="Times New Roman" w:cs="Times New Roman"/>
          <w:sz w:val="24"/>
          <w:szCs w:val="24"/>
        </w:rPr>
        <w:t>, испытывающего трудности в освоении основных общеобразовательных программ, развитии и социальной адаптации</w:t>
      </w:r>
      <w:hyperlink r:id="rId10" w:anchor="2222" w:history="1">
        <w:r w:rsidRPr="0034208F">
          <w:rPr>
            <w:rFonts w:ascii="Times New Roman" w:eastAsia="Times New Roman" w:hAnsi="Times New Roman" w:cs="Times New Roman"/>
            <w:color w:val="0000FF"/>
            <w:sz w:val="24"/>
            <w:szCs w:val="24"/>
            <w:u w:val="single"/>
          </w:rPr>
          <w:t>**</w:t>
        </w:r>
      </w:hyperlink>
      <w:r w:rsidRPr="0034208F">
        <w:rPr>
          <w:rFonts w:ascii="Times New Roman" w:eastAsia="Times New Roman" w:hAnsi="Times New Roman" w:cs="Times New Roman"/>
          <w:sz w:val="24"/>
          <w:szCs w:val="24"/>
        </w:rPr>
        <w:t xml:space="preserve"> могут включать в том числе:</w:t>
      </w:r>
    </w:p>
    <w:p w:rsidR="0028651A" w:rsidRPr="0034208F" w:rsidRDefault="007308EB" w:rsidP="00A224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проведение групповых и (или) индивидуальных коррекционно-развивающих и компенсирующих занятий с </w:t>
      </w:r>
      <w:r w:rsidR="00A224D4">
        <w:rPr>
          <w:rFonts w:ascii="Times New Roman" w:eastAsia="Times New Roman" w:hAnsi="Times New Roman" w:cs="Times New Roman"/>
          <w:sz w:val="24"/>
          <w:szCs w:val="24"/>
        </w:rPr>
        <w:t>воспитанником</w:t>
      </w:r>
      <w:r w:rsidR="0028651A" w:rsidRPr="0034208F">
        <w:rPr>
          <w:rFonts w:ascii="Times New Roman" w:eastAsia="Times New Roman" w:hAnsi="Times New Roman" w:cs="Times New Roman"/>
          <w:sz w:val="24"/>
          <w:szCs w:val="24"/>
        </w:rPr>
        <w:t>;</w:t>
      </w:r>
    </w:p>
    <w:p w:rsidR="0028651A" w:rsidRPr="0034208F" w:rsidRDefault="000A5788" w:rsidP="00A224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224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xml:space="preserve">разработку индивидуального учебного плана </w:t>
      </w:r>
      <w:r w:rsidR="00A224D4">
        <w:rPr>
          <w:rFonts w:ascii="Times New Roman" w:eastAsia="Times New Roman" w:hAnsi="Times New Roman" w:cs="Times New Roman"/>
          <w:sz w:val="24"/>
          <w:szCs w:val="24"/>
        </w:rPr>
        <w:t>вос</w:t>
      </w:r>
      <w:r w:rsidR="007308EB">
        <w:rPr>
          <w:rFonts w:ascii="Times New Roman" w:eastAsia="Times New Roman" w:hAnsi="Times New Roman" w:cs="Times New Roman"/>
          <w:sz w:val="24"/>
          <w:szCs w:val="24"/>
        </w:rPr>
        <w:t>п</w:t>
      </w:r>
      <w:r w:rsidR="00A224D4">
        <w:rPr>
          <w:rFonts w:ascii="Times New Roman" w:eastAsia="Times New Roman" w:hAnsi="Times New Roman" w:cs="Times New Roman"/>
          <w:sz w:val="24"/>
          <w:szCs w:val="24"/>
        </w:rPr>
        <w:t>итанника</w:t>
      </w:r>
      <w:r w:rsidR="0028651A" w:rsidRPr="0034208F">
        <w:rPr>
          <w:rFonts w:ascii="Times New Roman" w:eastAsia="Times New Roman" w:hAnsi="Times New Roman" w:cs="Times New Roman"/>
          <w:sz w:val="24"/>
          <w:szCs w:val="24"/>
        </w:rPr>
        <w:t>;</w:t>
      </w:r>
    </w:p>
    <w:p w:rsidR="0028651A" w:rsidRPr="0034208F" w:rsidRDefault="007308EB" w:rsidP="00A224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A5788">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профилактику асоциального (</w:t>
      </w:r>
      <w:proofErr w:type="spellStart"/>
      <w:r w:rsidR="0028651A" w:rsidRPr="0034208F">
        <w:rPr>
          <w:rFonts w:ascii="Times New Roman" w:eastAsia="Times New Roman" w:hAnsi="Times New Roman" w:cs="Times New Roman"/>
          <w:sz w:val="24"/>
          <w:szCs w:val="24"/>
        </w:rPr>
        <w:t>девиантного</w:t>
      </w:r>
      <w:proofErr w:type="spellEnd"/>
      <w:r w:rsidR="0028651A" w:rsidRPr="0034208F">
        <w:rPr>
          <w:rFonts w:ascii="Times New Roman" w:eastAsia="Times New Roman" w:hAnsi="Times New Roman" w:cs="Times New Roman"/>
          <w:sz w:val="24"/>
          <w:szCs w:val="24"/>
        </w:rPr>
        <w:t xml:space="preserve">) поведения </w:t>
      </w:r>
      <w:r w:rsidR="00A224D4">
        <w:rPr>
          <w:rFonts w:ascii="Times New Roman" w:eastAsia="Times New Roman" w:hAnsi="Times New Roman" w:cs="Times New Roman"/>
          <w:sz w:val="24"/>
          <w:szCs w:val="24"/>
        </w:rPr>
        <w:t>воспитанника</w:t>
      </w:r>
      <w:r w:rsidR="0028651A" w:rsidRPr="0034208F">
        <w:rPr>
          <w:rFonts w:ascii="Times New Roman" w:eastAsia="Times New Roman" w:hAnsi="Times New Roman" w:cs="Times New Roman"/>
          <w:sz w:val="24"/>
          <w:szCs w:val="24"/>
        </w:rPr>
        <w:t>;</w:t>
      </w:r>
    </w:p>
    <w:p w:rsidR="0028651A" w:rsidRPr="0034208F" w:rsidRDefault="000A5788" w:rsidP="00A224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другие условия психолого-педагогического сопровождения в рамках компетенции Организации.</w:t>
      </w:r>
    </w:p>
    <w:p w:rsidR="0028651A" w:rsidRPr="0034208F" w:rsidRDefault="0028651A" w:rsidP="00A224D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5.4. Рекомендации по организации психолого-педагогического сопровождения </w:t>
      </w:r>
      <w:r w:rsidR="00A224D4">
        <w:rPr>
          <w:rFonts w:ascii="Times New Roman" w:eastAsia="Times New Roman" w:hAnsi="Times New Roman" w:cs="Times New Roman"/>
          <w:sz w:val="24"/>
          <w:szCs w:val="24"/>
        </w:rPr>
        <w:t xml:space="preserve">воспитанников </w:t>
      </w:r>
      <w:r w:rsidRPr="0034208F">
        <w:rPr>
          <w:rFonts w:ascii="Times New Roman" w:eastAsia="Times New Roman" w:hAnsi="Times New Roman" w:cs="Times New Roman"/>
          <w:sz w:val="24"/>
          <w:szCs w:val="24"/>
        </w:rPr>
        <w:t>реализуются на основании письменного согласия родителей (законных представителей).</w:t>
      </w:r>
    </w:p>
    <w:p w:rsidR="0028651A" w:rsidRPr="0034208F" w:rsidRDefault="0028651A" w:rsidP="00A224D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______________________________</w:t>
      </w:r>
    </w:p>
    <w:p w:rsidR="0028651A" w:rsidRPr="0034208F" w:rsidRDefault="0028651A" w:rsidP="00A224D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Приказ Министерства образования и науки Российской Федерации от 20 сентября 2013 г. N 1082 "Об утверждении Положения о </w:t>
      </w:r>
      <w:proofErr w:type="spellStart"/>
      <w:r w:rsidRPr="0034208F">
        <w:rPr>
          <w:rFonts w:ascii="Times New Roman" w:eastAsia="Times New Roman" w:hAnsi="Times New Roman" w:cs="Times New Roman"/>
          <w:sz w:val="24"/>
          <w:szCs w:val="24"/>
        </w:rPr>
        <w:t>психолого-медико-педагогической</w:t>
      </w:r>
      <w:proofErr w:type="spellEnd"/>
      <w:r w:rsidRPr="0034208F">
        <w:rPr>
          <w:rFonts w:ascii="Times New Roman" w:eastAsia="Times New Roman" w:hAnsi="Times New Roman" w:cs="Times New Roman"/>
          <w:sz w:val="24"/>
          <w:szCs w:val="24"/>
        </w:rPr>
        <w:t xml:space="preserve"> комиссии".</w:t>
      </w:r>
    </w:p>
    <w:p w:rsidR="0028651A" w:rsidRPr="0034208F" w:rsidRDefault="0028651A" w:rsidP="00A224D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Федеральный закон от 29 декабря 2012 г. N 273-ФЗ "Об образовании в Российской Федерации", статья 42</w:t>
      </w:r>
    </w:p>
    <w:p w:rsidR="00A224D4" w:rsidRDefault="00A224D4" w:rsidP="00A224D4">
      <w:pPr>
        <w:spacing w:after="0" w:line="240" w:lineRule="auto"/>
        <w:rPr>
          <w:rFonts w:ascii="Times New Roman" w:eastAsia="Times New Roman" w:hAnsi="Times New Roman" w:cs="Times New Roman"/>
          <w:sz w:val="24"/>
          <w:szCs w:val="24"/>
        </w:rPr>
      </w:pPr>
    </w:p>
    <w:p w:rsidR="00A224D4" w:rsidRDefault="00A224D4" w:rsidP="0028651A">
      <w:pPr>
        <w:spacing w:before="100" w:beforeAutospacing="1" w:after="100" w:afterAutospacing="1" w:line="240" w:lineRule="auto"/>
        <w:rPr>
          <w:rFonts w:ascii="Times New Roman" w:eastAsia="Times New Roman" w:hAnsi="Times New Roman" w:cs="Times New Roman"/>
          <w:sz w:val="24"/>
          <w:szCs w:val="24"/>
        </w:rPr>
      </w:pPr>
    </w:p>
    <w:p w:rsidR="00A224D4" w:rsidRDefault="00A224D4" w:rsidP="0028651A">
      <w:pPr>
        <w:spacing w:before="100" w:beforeAutospacing="1" w:after="100" w:afterAutospacing="1" w:line="240" w:lineRule="auto"/>
        <w:rPr>
          <w:rFonts w:ascii="Times New Roman" w:eastAsia="Times New Roman" w:hAnsi="Times New Roman" w:cs="Times New Roman"/>
          <w:sz w:val="24"/>
          <w:szCs w:val="24"/>
        </w:rPr>
      </w:pPr>
    </w:p>
    <w:p w:rsidR="00A224D4" w:rsidRDefault="00A224D4" w:rsidP="0028651A">
      <w:pPr>
        <w:spacing w:before="100" w:beforeAutospacing="1" w:after="100" w:afterAutospacing="1" w:line="240" w:lineRule="auto"/>
        <w:rPr>
          <w:rFonts w:ascii="Times New Roman" w:eastAsia="Times New Roman" w:hAnsi="Times New Roman" w:cs="Times New Roman"/>
          <w:sz w:val="24"/>
          <w:szCs w:val="24"/>
        </w:rPr>
      </w:pPr>
    </w:p>
    <w:p w:rsidR="00A224D4" w:rsidRDefault="00A224D4" w:rsidP="0028651A">
      <w:pPr>
        <w:spacing w:before="100" w:beforeAutospacing="1" w:after="100" w:afterAutospacing="1" w:line="240" w:lineRule="auto"/>
        <w:rPr>
          <w:rFonts w:ascii="Times New Roman" w:eastAsia="Times New Roman" w:hAnsi="Times New Roman" w:cs="Times New Roman"/>
          <w:sz w:val="24"/>
          <w:szCs w:val="24"/>
        </w:rPr>
      </w:pPr>
    </w:p>
    <w:p w:rsidR="00A224D4" w:rsidRDefault="00A224D4" w:rsidP="0028651A">
      <w:pPr>
        <w:spacing w:before="100" w:beforeAutospacing="1" w:after="100" w:afterAutospacing="1" w:line="240" w:lineRule="auto"/>
        <w:rPr>
          <w:rFonts w:ascii="Times New Roman" w:eastAsia="Times New Roman" w:hAnsi="Times New Roman" w:cs="Times New Roman"/>
          <w:sz w:val="24"/>
          <w:szCs w:val="24"/>
        </w:rPr>
      </w:pPr>
    </w:p>
    <w:p w:rsidR="00A224D4" w:rsidRDefault="00A224D4" w:rsidP="0028651A">
      <w:pPr>
        <w:spacing w:before="100" w:beforeAutospacing="1" w:after="100" w:afterAutospacing="1" w:line="240" w:lineRule="auto"/>
        <w:rPr>
          <w:rFonts w:ascii="Times New Roman" w:eastAsia="Times New Roman" w:hAnsi="Times New Roman" w:cs="Times New Roman"/>
          <w:sz w:val="24"/>
          <w:szCs w:val="24"/>
        </w:rPr>
      </w:pPr>
    </w:p>
    <w:p w:rsidR="00A224D4" w:rsidRDefault="00A224D4" w:rsidP="0028651A">
      <w:pPr>
        <w:spacing w:before="100" w:beforeAutospacing="1" w:after="100" w:afterAutospacing="1" w:line="240" w:lineRule="auto"/>
        <w:rPr>
          <w:rFonts w:ascii="Times New Roman" w:eastAsia="Times New Roman" w:hAnsi="Times New Roman" w:cs="Times New Roman"/>
          <w:sz w:val="24"/>
          <w:szCs w:val="24"/>
        </w:rPr>
      </w:pPr>
    </w:p>
    <w:p w:rsidR="00A224D4" w:rsidRDefault="00A224D4" w:rsidP="0028651A">
      <w:pPr>
        <w:spacing w:before="100" w:beforeAutospacing="1" w:after="100" w:afterAutospacing="1" w:line="240" w:lineRule="auto"/>
        <w:rPr>
          <w:rFonts w:ascii="Times New Roman" w:eastAsia="Times New Roman" w:hAnsi="Times New Roman" w:cs="Times New Roman"/>
          <w:sz w:val="24"/>
          <w:szCs w:val="24"/>
        </w:rPr>
      </w:pPr>
    </w:p>
    <w:p w:rsidR="00A224D4" w:rsidRDefault="00A224D4" w:rsidP="0028651A">
      <w:pPr>
        <w:spacing w:before="100" w:beforeAutospacing="1" w:after="100" w:afterAutospacing="1" w:line="240" w:lineRule="auto"/>
        <w:rPr>
          <w:rFonts w:ascii="Times New Roman" w:eastAsia="Times New Roman" w:hAnsi="Times New Roman" w:cs="Times New Roman"/>
          <w:sz w:val="24"/>
          <w:szCs w:val="24"/>
        </w:rPr>
      </w:pPr>
    </w:p>
    <w:p w:rsidR="00A224D4" w:rsidRDefault="00A224D4" w:rsidP="0028651A">
      <w:pPr>
        <w:spacing w:before="100" w:beforeAutospacing="1" w:after="100" w:afterAutospacing="1" w:line="240" w:lineRule="auto"/>
        <w:rPr>
          <w:rFonts w:ascii="Times New Roman" w:eastAsia="Times New Roman" w:hAnsi="Times New Roman" w:cs="Times New Roman"/>
          <w:sz w:val="24"/>
          <w:szCs w:val="24"/>
        </w:rPr>
      </w:pPr>
    </w:p>
    <w:p w:rsidR="00A224D4" w:rsidRDefault="00A224D4" w:rsidP="0028651A">
      <w:pPr>
        <w:spacing w:before="100" w:beforeAutospacing="1" w:after="100" w:afterAutospacing="1" w:line="240" w:lineRule="auto"/>
        <w:rPr>
          <w:rFonts w:ascii="Times New Roman" w:eastAsia="Times New Roman" w:hAnsi="Times New Roman" w:cs="Times New Roman"/>
          <w:sz w:val="24"/>
          <w:szCs w:val="24"/>
        </w:rPr>
      </w:pPr>
    </w:p>
    <w:p w:rsidR="0028651A" w:rsidRPr="0034208F" w:rsidRDefault="0028651A" w:rsidP="00A224D4">
      <w:pPr>
        <w:spacing w:before="100" w:beforeAutospacing="1" w:after="100" w:afterAutospacing="1" w:line="240" w:lineRule="auto"/>
        <w:ind w:left="7080"/>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lastRenderedPageBreak/>
        <w:t>Приложение 1</w:t>
      </w:r>
    </w:p>
    <w:p w:rsidR="0028651A" w:rsidRPr="0034208F" w:rsidRDefault="0028651A" w:rsidP="005E6114">
      <w:pPr>
        <w:spacing w:after="0" w:line="240" w:lineRule="auto"/>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 xml:space="preserve">Документация </w:t>
      </w:r>
      <w:proofErr w:type="spellStart"/>
      <w:r w:rsidRPr="0034208F">
        <w:rPr>
          <w:rFonts w:ascii="Times New Roman" w:eastAsia="Times New Roman" w:hAnsi="Times New Roman" w:cs="Times New Roman"/>
          <w:b/>
          <w:bCs/>
          <w:sz w:val="27"/>
          <w:szCs w:val="27"/>
        </w:rPr>
        <w:t>ППк</w:t>
      </w:r>
      <w:proofErr w:type="spellEnd"/>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1. Приказ о создании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с утвержденным составом специалистов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w:t>
      </w:r>
    </w:p>
    <w:p w:rsidR="0028651A" w:rsidRPr="0034208F" w:rsidRDefault="0028651A" w:rsidP="00A224D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2. Положение о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w:t>
      </w:r>
    </w:p>
    <w:p w:rsidR="0028651A" w:rsidRPr="0034208F" w:rsidRDefault="0028651A" w:rsidP="00A224D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3. График проведения плановых заседаний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на учебный год;</w:t>
      </w:r>
    </w:p>
    <w:p w:rsidR="0028651A" w:rsidRDefault="0028651A" w:rsidP="00A224D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4. Журнал учета заседаний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и обучающихся, прошедших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по форме:</w:t>
      </w:r>
    </w:p>
    <w:p w:rsidR="00A224D4" w:rsidRDefault="00A224D4" w:rsidP="00A224D4">
      <w:pPr>
        <w:spacing w:after="0" w:line="240" w:lineRule="auto"/>
        <w:rPr>
          <w:rFonts w:ascii="Times New Roman" w:eastAsia="Times New Roman" w:hAnsi="Times New Roman" w:cs="Times New Roman"/>
          <w:sz w:val="24"/>
          <w:szCs w:val="24"/>
        </w:rPr>
      </w:pPr>
    </w:p>
    <w:tbl>
      <w:tblPr>
        <w:tblStyle w:val="a3"/>
        <w:tblW w:w="0" w:type="auto"/>
        <w:tblLook w:val="04A0"/>
      </w:tblPr>
      <w:tblGrid>
        <w:gridCol w:w="817"/>
        <w:gridCol w:w="1559"/>
        <w:gridCol w:w="3119"/>
        <w:gridCol w:w="4076"/>
      </w:tblGrid>
      <w:tr w:rsidR="00A224D4" w:rsidTr="00A224D4">
        <w:tc>
          <w:tcPr>
            <w:tcW w:w="817" w:type="dxa"/>
          </w:tcPr>
          <w:p w:rsidR="00A224D4" w:rsidRDefault="00A224D4" w:rsidP="00A224D4">
            <w:pPr>
              <w:rPr>
                <w:rFonts w:ascii="Times New Roman" w:eastAsia="Times New Roman" w:hAnsi="Times New Roman" w:cs="Times New Roman"/>
                <w:sz w:val="24"/>
                <w:szCs w:val="24"/>
              </w:rPr>
            </w:pPr>
            <w:r w:rsidRPr="0034208F">
              <w:rPr>
                <w:rFonts w:ascii="Times New Roman" w:eastAsia="Times New Roman" w:hAnsi="Times New Roman" w:cs="Times New Roman"/>
                <w:b/>
                <w:bCs/>
                <w:sz w:val="24"/>
                <w:szCs w:val="24"/>
              </w:rPr>
              <w:t>N</w:t>
            </w:r>
          </w:p>
        </w:tc>
        <w:tc>
          <w:tcPr>
            <w:tcW w:w="1559" w:type="dxa"/>
          </w:tcPr>
          <w:p w:rsidR="00A224D4" w:rsidRDefault="00A224D4" w:rsidP="00A224D4">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tc>
        <w:tc>
          <w:tcPr>
            <w:tcW w:w="3119" w:type="dxa"/>
          </w:tcPr>
          <w:p w:rsidR="00A224D4" w:rsidRDefault="00A224D4" w:rsidP="00A224D4">
            <w:pPr>
              <w:rPr>
                <w:rFonts w:ascii="Times New Roman" w:eastAsia="Times New Roman" w:hAnsi="Times New Roman" w:cs="Times New Roman"/>
                <w:sz w:val="24"/>
                <w:szCs w:val="24"/>
              </w:rPr>
            </w:pPr>
            <w:r w:rsidRPr="0034208F">
              <w:rPr>
                <w:rFonts w:ascii="Times New Roman" w:eastAsia="Times New Roman" w:hAnsi="Times New Roman" w:cs="Times New Roman"/>
                <w:b/>
                <w:bCs/>
                <w:sz w:val="24"/>
                <w:szCs w:val="24"/>
              </w:rPr>
              <w:t>Тематика заседания</w:t>
            </w:r>
            <w:hyperlink r:id="rId11" w:anchor="111111" w:history="1">
              <w:r w:rsidRPr="0034208F">
                <w:rPr>
                  <w:rFonts w:ascii="Times New Roman" w:eastAsia="Times New Roman" w:hAnsi="Times New Roman" w:cs="Times New Roman"/>
                  <w:b/>
                  <w:bCs/>
                  <w:color w:val="0000FF"/>
                  <w:sz w:val="24"/>
                  <w:szCs w:val="24"/>
                  <w:u w:val="single"/>
                </w:rPr>
                <w:t>*</w:t>
              </w:r>
            </w:hyperlink>
          </w:p>
        </w:tc>
        <w:tc>
          <w:tcPr>
            <w:tcW w:w="4076" w:type="dxa"/>
          </w:tcPr>
          <w:p w:rsidR="00A224D4" w:rsidRPr="0034208F" w:rsidRDefault="00A224D4" w:rsidP="004F5558">
            <w:pPr>
              <w:jc w:val="center"/>
              <w:rPr>
                <w:rFonts w:ascii="Times New Roman" w:eastAsia="Times New Roman" w:hAnsi="Times New Roman" w:cs="Times New Roman"/>
                <w:b/>
                <w:bCs/>
                <w:sz w:val="24"/>
                <w:szCs w:val="24"/>
              </w:rPr>
            </w:pPr>
            <w:r w:rsidRPr="0034208F">
              <w:rPr>
                <w:rFonts w:ascii="Times New Roman" w:eastAsia="Times New Roman" w:hAnsi="Times New Roman" w:cs="Times New Roman"/>
                <w:b/>
                <w:bCs/>
                <w:sz w:val="24"/>
                <w:szCs w:val="24"/>
              </w:rPr>
              <w:t xml:space="preserve">Вид консилиума (плановый/внеплановый) </w:t>
            </w:r>
          </w:p>
        </w:tc>
      </w:tr>
    </w:tbl>
    <w:p w:rsidR="0028651A" w:rsidRPr="0034208F" w:rsidRDefault="0028651A" w:rsidP="00A224D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______________________________</w:t>
      </w:r>
    </w:p>
    <w:p w:rsidR="0028651A" w:rsidRPr="0034208F" w:rsidRDefault="0028651A" w:rsidP="00C823B3">
      <w:pPr>
        <w:spacing w:after="0" w:line="240" w:lineRule="auto"/>
        <w:jc w:val="both"/>
        <w:rPr>
          <w:rFonts w:ascii="Times New Roman" w:eastAsia="Times New Roman" w:hAnsi="Times New Roman" w:cs="Times New Roman"/>
          <w:sz w:val="24"/>
          <w:szCs w:val="24"/>
        </w:rPr>
      </w:pPr>
      <w:proofErr w:type="gramStart"/>
      <w:r w:rsidRPr="0034208F">
        <w:rPr>
          <w:rFonts w:ascii="Times New Roman" w:eastAsia="Times New Roman" w:hAnsi="Times New Roman" w:cs="Times New Roman"/>
          <w:sz w:val="24"/>
          <w:szCs w:val="24"/>
        </w:rPr>
        <w:t xml:space="preserve">* - утверждение плана работы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34208F">
        <w:rPr>
          <w:rFonts w:ascii="Times New Roman" w:eastAsia="Times New Roman" w:hAnsi="Times New Roman" w:cs="Times New Roman"/>
          <w:sz w:val="24"/>
          <w:szCs w:val="24"/>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34208F">
        <w:rPr>
          <w:rFonts w:ascii="Times New Roman" w:eastAsia="Times New Roman" w:hAnsi="Times New Roman" w:cs="Times New Roman"/>
          <w:sz w:val="24"/>
          <w:szCs w:val="24"/>
        </w:rPr>
        <w:t>обучающимися</w:t>
      </w:r>
      <w:proofErr w:type="gramEnd"/>
      <w:r w:rsidRPr="0034208F">
        <w:rPr>
          <w:rFonts w:ascii="Times New Roman" w:eastAsia="Times New Roman" w:hAnsi="Times New Roman" w:cs="Times New Roman"/>
          <w:sz w:val="24"/>
          <w:szCs w:val="24"/>
        </w:rPr>
        <w:t xml:space="preserve"> и другие варианты тематик.</w:t>
      </w:r>
    </w:p>
    <w:p w:rsidR="0028651A"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5. Журнал регистрации коллегиальных заключений психолого-педагогического консилиума по форме:</w:t>
      </w:r>
    </w:p>
    <w:tbl>
      <w:tblPr>
        <w:tblStyle w:val="a3"/>
        <w:tblW w:w="0" w:type="auto"/>
        <w:tblLook w:val="04A0"/>
      </w:tblPr>
      <w:tblGrid>
        <w:gridCol w:w="548"/>
        <w:gridCol w:w="1792"/>
        <w:gridCol w:w="1240"/>
        <w:gridCol w:w="1404"/>
        <w:gridCol w:w="1383"/>
        <w:gridCol w:w="1821"/>
        <w:gridCol w:w="1383"/>
      </w:tblGrid>
      <w:tr w:rsidR="00C823B3" w:rsidTr="00C823B3">
        <w:tc>
          <w:tcPr>
            <w:tcW w:w="548"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r w:rsidRPr="0034208F">
              <w:rPr>
                <w:rFonts w:ascii="Times New Roman" w:eastAsia="Times New Roman" w:hAnsi="Times New Roman" w:cs="Times New Roman"/>
                <w:b/>
                <w:bCs/>
                <w:sz w:val="24"/>
                <w:szCs w:val="24"/>
              </w:rPr>
              <w:t>N</w:t>
            </w:r>
            <w:r w:rsidRPr="0034208F">
              <w:rPr>
                <w:rFonts w:ascii="Times New Roman" w:eastAsia="Times New Roman" w:hAnsi="Times New Roman" w:cs="Times New Roman"/>
                <w:b/>
                <w:bCs/>
                <w:sz w:val="24"/>
                <w:szCs w:val="24"/>
              </w:rPr>
              <w:br/>
            </w:r>
            <w:proofErr w:type="spellStart"/>
            <w:proofErr w:type="gramStart"/>
            <w:r w:rsidRPr="0034208F">
              <w:rPr>
                <w:rFonts w:ascii="Times New Roman" w:eastAsia="Times New Roman" w:hAnsi="Times New Roman" w:cs="Times New Roman"/>
                <w:b/>
                <w:bCs/>
                <w:sz w:val="24"/>
                <w:szCs w:val="24"/>
              </w:rPr>
              <w:t>п</w:t>
            </w:r>
            <w:proofErr w:type="spellEnd"/>
            <w:proofErr w:type="gramEnd"/>
            <w:r w:rsidRPr="0034208F">
              <w:rPr>
                <w:rFonts w:ascii="Times New Roman" w:eastAsia="Times New Roman" w:hAnsi="Times New Roman" w:cs="Times New Roman"/>
                <w:b/>
                <w:bCs/>
                <w:sz w:val="24"/>
                <w:szCs w:val="24"/>
              </w:rPr>
              <w:t>/</w:t>
            </w:r>
            <w:proofErr w:type="spellStart"/>
            <w:r w:rsidRPr="0034208F">
              <w:rPr>
                <w:rFonts w:ascii="Times New Roman" w:eastAsia="Times New Roman" w:hAnsi="Times New Roman" w:cs="Times New Roman"/>
                <w:b/>
                <w:bCs/>
                <w:sz w:val="24"/>
                <w:szCs w:val="24"/>
              </w:rPr>
              <w:t>п</w:t>
            </w:r>
            <w:proofErr w:type="spellEnd"/>
          </w:p>
        </w:tc>
        <w:tc>
          <w:tcPr>
            <w:tcW w:w="1792"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r w:rsidRPr="0034208F">
              <w:rPr>
                <w:rFonts w:ascii="Times New Roman" w:eastAsia="Times New Roman" w:hAnsi="Times New Roman" w:cs="Times New Roman"/>
                <w:b/>
                <w:bCs/>
                <w:sz w:val="24"/>
                <w:szCs w:val="24"/>
              </w:rPr>
              <w:t xml:space="preserve">ФИО </w:t>
            </w:r>
            <w:proofErr w:type="gramStart"/>
            <w:r w:rsidRPr="0034208F">
              <w:rPr>
                <w:rFonts w:ascii="Times New Roman" w:eastAsia="Times New Roman" w:hAnsi="Times New Roman" w:cs="Times New Roman"/>
                <w:b/>
                <w:bCs/>
                <w:sz w:val="24"/>
                <w:szCs w:val="24"/>
              </w:rPr>
              <w:t>обучающегося</w:t>
            </w:r>
            <w:proofErr w:type="gramEnd"/>
            <w:r w:rsidRPr="0034208F">
              <w:rPr>
                <w:rFonts w:ascii="Times New Roman" w:eastAsia="Times New Roman" w:hAnsi="Times New Roman" w:cs="Times New Roman"/>
                <w:b/>
                <w:bCs/>
                <w:sz w:val="24"/>
                <w:szCs w:val="24"/>
              </w:rPr>
              <w:t>, класс/группа</w:t>
            </w:r>
          </w:p>
        </w:tc>
        <w:tc>
          <w:tcPr>
            <w:tcW w:w="1240"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r w:rsidRPr="0034208F">
              <w:rPr>
                <w:rFonts w:ascii="Times New Roman" w:eastAsia="Times New Roman" w:hAnsi="Times New Roman" w:cs="Times New Roman"/>
                <w:b/>
                <w:bCs/>
                <w:sz w:val="24"/>
                <w:szCs w:val="24"/>
              </w:rPr>
              <w:t>Дата рождения</w:t>
            </w:r>
          </w:p>
        </w:tc>
        <w:tc>
          <w:tcPr>
            <w:tcW w:w="1404"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r w:rsidRPr="0034208F">
              <w:rPr>
                <w:rFonts w:ascii="Times New Roman" w:eastAsia="Times New Roman" w:hAnsi="Times New Roman" w:cs="Times New Roman"/>
                <w:b/>
                <w:bCs/>
                <w:sz w:val="24"/>
                <w:szCs w:val="24"/>
              </w:rPr>
              <w:t>Инициатор обращения</w:t>
            </w:r>
          </w:p>
        </w:tc>
        <w:tc>
          <w:tcPr>
            <w:tcW w:w="1383" w:type="dxa"/>
          </w:tcPr>
          <w:p w:rsidR="00C823B3" w:rsidRPr="0034208F" w:rsidRDefault="00C823B3" w:rsidP="006150AD">
            <w:pPr>
              <w:jc w:val="center"/>
              <w:rPr>
                <w:rFonts w:ascii="Times New Roman" w:eastAsia="Times New Roman" w:hAnsi="Times New Roman" w:cs="Times New Roman"/>
                <w:b/>
                <w:bCs/>
                <w:sz w:val="24"/>
                <w:szCs w:val="24"/>
              </w:rPr>
            </w:pPr>
            <w:r w:rsidRPr="0034208F">
              <w:rPr>
                <w:rFonts w:ascii="Times New Roman" w:eastAsia="Times New Roman" w:hAnsi="Times New Roman" w:cs="Times New Roman"/>
                <w:b/>
                <w:bCs/>
                <w:sz w:val="24"/>
                <w:szCs w:val="24"/>
              </w:rPr>
              <w:t xml:space="preserve">Повод обращения в </w:t>
            </w:r>
            <w:proofErr w:type="spellStart"/>
            <w:r w:rsidRPr="0034208F">
              <w:rPr>
                <w:rFonts w:ascii="Times New Roman" w:eastAsia="Times New Roman" w:hAnsi="Times New Roman" w:cs="Times New Roman"/>
                <w:b/>
                <w:bCs/>
                <w:sz w:val="24"/>
                <w:szCs w:val="24"/>
              </w:rPr>
              <w:t>ППк</w:t>
            </w:r>
            <w:proofErr w:type="spellEnd"/>
          </w:p>
        </w:tc>
        <w:tc>
          <w:tcPr>
            <w:tcW w:w="1821" w:type="dxa"/>
          </w:tcPr>
          <w:p w:rsidR="00C823B3" w:rsidRDefault="00C823B3" w:rsidP="00CB45AA">
            <w:pPr>
              <w:spacing w:before="100" w:beforeAutospacing="1" w:after="100" w:afterAutospacing="1"/>
              <w:rPr>
                <w:rFonts w:ascii="Times New Roman" w:eastAsia="Times New Roman" w:hAnsi="Times New Roman" w:cs="Times New Roman"/>
                <w:sz w:val="24"/>
                <w:szCs w:val="24"/>
              </w:rPr>
            </w:pPr>
            <w:r w:rsidRPr="0034208F">
              <w:rPr>
                <w:rFonts w:ascii="Times New Roman" w:eastAsia="Times New Roman" w:hAnsi="Times New Roman" w:cs="Times New Roman"/>
                <w:b/>
                <w:bCs/>
                <w:sz w:val="24"/>
                <w:szCs w:val="24"/>
              </w:rPr>
              <w:t>Коллегиальное заключение</w:t>
            </w:r>
          </w:p>
        </w:tc>
        <w:tc>
          <w:tcPr>
            <w:tcW w:w="1383"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r w:rsidRPr="0034208F">
              <w:rPr>
                <w:rFonts w:ascii="Times New Roman" w:eastAsia="Times New Roman" w:hAnsi="Times New Roman" w:cs="Times New Roman"/>
                <w:b/>
                <w:bCs/>
                <w:sz w:val="24"/>
                <w:szCs w:val="24"/>
              </w:rPr>
              <w:t>Результат обращения</w:t>
            </w:r>
          </w:p>
        </w:tc>
      </w:tr>
      <w:tr w:rsidR="00C823B3" w:rsidTr="00C823B3">
        <w:tc>
          <w:tcPr>
            <w:tcW w:w="548"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1792"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1240"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1404"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1383"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1821"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1383"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r>
    </w:tbl>
    <w:p w:rsidR="00C823B3" w:rsidRDefault="00C823B3" w:rsidP="00C823B3">
      <w:pPr>
        <w:spacing w:after="0" w:line="240" w:lineRule="auto"/>
        <w:rPr>
          <w:rFonts w:ascii="Times New Roman" w:eastAsia="Times New Roman" w:hAnsi="Times New Roman" w:cs="Times New Roman"/>
          <w:sz w:val="24"/>
          <w:szCs w:val="24"/>
        </w:rPr>
      </w:pPr>
    </w:p>
    <w:p w:rsidR="0028651A" w:rsidRPr="0034208F" w:rsidRDefault="0028651A" w:rsidP="00C823B3">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6. Протоколы заседания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w:t>
      </w:r>
    </w:p>
    <w:p w:rsidR="0028651A" w:rsidRPr="0034208F" w:rsidRDefault="0028651A" w:rsidP="00C823B3">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7. </w:t>
      </w:r>
      <w:proofErr w:type="gramStart"/>
      <w:r w:rsidRPr="0034208F">
        <w:rPr>
          <w:rFonts w:ascii="Times New Roman" w:eastAsia="Times New Roman" w:hAnsi="Times New Roman" w:cs="Times New Roman"/>
          <w:sz w:val="24"/>
          <w:szCs w:val="24"/>
        </w:rPr>
        <w:t xml:space="preserve">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w:t>
      </w:r>
      <w:proofErr w:type="spellStart"/>
      <w:r w:rsidRPr="0034208F">
        <w:rPr>
          <w:rFonts w:ascii="Times New Roman" w:eastAsia="Times New Roman" w:hAnsi="Times New Roman" w:cs="Times New Roman"/>
          <w:sz w:val="24"/>
          <w:szCs w:val="24"/>
        </w:rPr>
        <w:t>коррекционной-развивающей</w:t>
      </w:r>
      <w:proofErr w:type="spellEnd"/>
      <w:r w:rsidRPr="0034208F">
        <w:rPr>
          <w:rFonts w:ascii="Times New Roman" w:eastAsia="Times New Roman" w:hAnsi="Times New Roman" w:cs="Times New Roman"/>
          <w:sz w:val="24"/>
          <w:szCs w:val="24"/>
        </w:rPr>
        <w:t xml:space="preserve"> работе, проводимой специалистами психолого-педагогического сопровождения.</w:t>
      </w:r>
      <w:proofErr w:type="gramEnd"/>
      <w:r w:rsidRPr="0034208F">
        <w:rPr>
          <w:rFonts w:ascii="Times New Roman" w:eastAsia="Times New Roman" w:hAnsi="Times New Roman" w:cs="Times New Roman"/>
          <w:sz w:val="24"/>
          <w:szCs w:val="24"/>
        </w:rPr>
        <w:t xml:space="preserve"> </w:t>
      </w:r>
      <w:proofErr w:type="gramStart"/>
      <w:r w:rsidRPr="0034208F">
        <w:rPr>
          <w:rFonts w:ascii="Times New Roman" w:eastAsia="Times New Roman" w:hAnsi="Times New Roman" w:cs="Times New Roman"/>
          <w:sz w:val="24"/>
          <w:szCs w:val="24"/>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28651A" w:rsidRDefault="0028651A" w:rsidP="0028651A">
      <w:pPr>
        <w:spacing w:after="100" w:afterAutospacing="1"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8. Журнал направлений обучающихся на ПМПК по форме:</w:t>
      </w:r>
    </w:p>
    <w:tbl>
      <w:tblPr>
        <w:tblStyle w:val="a3"/>
        <w:tblW w:w="10348" w:type="dxa"/>
        <w:tblInd w:w="-601" w:type="dxa"/>
        <w:tblLook w:val="04A0"/>
      </w:tblPr>
      <w:tblGrid>
        <w:gridCol w:w="851"/>
        <w:gridCol w:w="2835"/>
        <w:gridCol w:w="1581"/>
        <w:gridCol w:w="2246"/>
        <w:gridCol w:w="2268"/>
        <w:gridCol w:w="567"/>
      </w:tblGrid>
      <w:tr w:rsidR="00C823B3" w:rsidTr="005E6114">
        <w:tc>
          <w:tcPr>
            <w:tcW w:w="851" w:type="dxa"/>
          </w:tcPr>
          <w:p w:rsidR="00C823B3" w:rsidRPr="0034208F" w:rsidRDefault="00C823B3" w:rsidP="00EC7029">
            <w:pPr>
              <w:jc w:val="center"/>
              <w:rPr>
                <w:rFonts w:ascii="Times New Roman" w:eastAsia="Times New Roman" w:hAnsi="Times New Roman" w:cs="Times New Roman"/>
                <w:b/>
                <w:bCs/>
                <w:sz w:val="24"/>
                <w:szCs w:val="24"/>
              </w:rPr>
            </w:pPr>
            <w:r w:rsidRPr="0034208F">
              <w:rPr>
                <w:rFonts w:ascii="Times New Roman" w:eastAsia="Times New Roman" w:hAnsi="Times New Roman" w:cs="Times New Roman"/>
                <w:b/>
                <w:bCs/>
                <w:sz w:val="24"/>
                <w:szCs w:val="24"/>
              </w:rPr>
              <w:t>N</w:t>
            </w:r>
            <w:r w:rsidRPr="0034208F">
              <w:rPr>
                <w:rFonts w:ascii="Times New Roman" w:eastAsia="Times New Roman" w:hAnsi="Times New Roman" w:cs="Times New Roman"/>
                <w:b/>
                <w:bCs/>
                <w:sz w:val="24"/>
                <w:szCs w:val="24"/>
              </w:rPr>
              <w:br/>
            </w:r>
            <w:proofErr w:type="spellStart"/>
            <w:proofErr w:type="gramStart"/>
            <w:r w:rsidRPr="0034208F">
              <w:rPr>
                <w:rFonts w:ascii="Times New Roman" w:eastAsia="Times New Roman" w:hAnsi="Times New Roman" w:cs="Times New Roman"/>
                <w:b/>
                <w:bCs/>
                <w:sz w:val="24"/>
                <w:szCs w:val="24"/>
              </w:rPr>
              <w:t>п</w:t>
            </w:r>
            <w:proofErr w:type="spellEnd"/>
            <w:proofErr w:type="gramEnd"/>
            <w:r w:rsidRPr="0034208F">
              <w:rPr>
                <w:rFonts w:ascii="Times New Roman" w:eastAsia="Times New Roman" w:hAnsi="Times New Roman" w:cs="Times New Roman"/>
                <w:b/>
                <w:bCs/>
                <w:sz w:val="24"/>
                <w:szCs w:val="24"/>
              </w:rPr>
              <w:t>/</w:t>
            </w:r>
            <w:proofErr w:type="spellStart"/>
            <w:r w:rsidRPr="0034208F">
              <w:rPr>
                <w:rFonts w:ascii="Times New Roman" w:eastAsia="Times New Roman" w:hAnsi="Times New Roman" w:cs="Times New Roman"/>
                <w:b/>
                <w:bCs/>
                <w:sz w:val="24"/>
                <w:szCs w:val="24"/>
              </w:rPr>
              <w:t>п</w:t>
            </w:r>
            <w:proofErr w:type="spellEnd"/>
            <w:r w:rsidRPr="0034208F">
              <w:rPr>
                <w:rFonts w:ascii="Times New Roman" w:eastAsia="Times New Roman" w:hAnsi="Times New Roman" w:cs="Times New Roman"/>
                <w:b/>
                <w:bCs/>
                <w:sz w:val="24"/>
                <w:szCs w:val="24"/>
              </w:rPr>
              <w:t xml:space="preserve"> </w:t>
            </w:r>
          </w:p>
        </w:tc>
        <w:tc>
          <w:tcPr>
            <w:tcW w:w="2835"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ФИО </w:t>
            </w:r>
            <w:proofErr w:type="gramStart"/>
            <w:r>
              <w:rPr>
                <w:rFonts w:ascii="Times New Roman" w:eastAsia="Times New Roman" w:hAnsi="Times New Roman" w:cs="Times New Roman"/>
                <w:b/>
                <w:bCs/>
                <w:sz w:val="24"/>
                <w:szCs w:val="24"/>
              </w:rPr>
              <w:t>обучающегося</w:t>
            </w:r>
            <w:proofErr w:type="gramEnd"/>
            <w:r>
              <w:rPr>
                <w:rFonts w:ascii="Times New Roman" w:eastAsia="Times New Roman" w:hAnsi="Times New Roman" w:cs="Times New Roman"/>
                <w:b/>
                <w:bCs/>
                <w:sz w:val="24"/>
                <w:szCs w:val="24"/>
              </w:rPr>
              <w:t xml:space="preserve">, </w:t>
            </w:r>
            <w:r w:rsidRPr="0034208F">
              <w:rPr>
                <w:rFonts w:ascii="Times New Roman" w:eastAsia="Times New Roman" w:hAnsi="Times New Roman" w:cs="Times New Roman"/>
                <w:b/>
                <w:bCs/>
                <w:sz w:val="24"/>
                <w:szCs w:val="24"/>
              </w:rPr>
              <w:t>группа</w:t>
            </w:r>
          </w:p>
        </w:tc>
        <w:tc>
          <w:tcPr>
            <w:tcW w:w="1581"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r w:rsidRPr="0034208F">
              <w:rPr>
                <w:rFonts w:ascii="Times New Roman" w:eastAsia="Times New Roman" w:hAnsi="Times New Roman" w:cs="Times New Roman"/>
                <w:b/>
                <w:bCs/>
                <w:sz w:val="24"/>
                <w:szCs w:val="24"/>
              </w:rPr>
              <w:t>Дата рождения</w:t>
            </w:r>
          </w:p>
        </w:tc>
        <w:tc>
          <w:tcPr>
            <w:tcW w:w="2246"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r w:rsidRPr="0034208F">
              <w:rPr>
                <w:rFonts w:ascii="Times New Roman" w:eastAsia="Times New Roman" w:hAnsi="Times New Roman" w:cs="Times New Roman"/>
                <w:b/>
                <w:bCs/>
                <w:sz w:val="24"/>
                <w:szCs w:val="24"/>
              </w:rPr>
              <w:t>Цель направления</w:t>
            </w:r>
          </w:p>
        </w:tc>
        <w:tc>
          <w:tcPr>
            <w:tcW w:w="2268" w:type="dxa"/>
          </w:tcPr>
          <w:p w:rsidR="00C823B3" w:rsidRPr="0034208F" w:rsidRDefault="00C823B3" w:rsidP="00BE022E">
            <w:pPr>
              <w:jc w:val="center"/>
              <w:rPr>
                <w:rFonts w:ascii="Times New Roman" w:eastAsia="Times New Roman" w:hAnsi="Times New Roman" w:cs="Times New Roman"/>
                <w:b/>
                <w:bCs/>
                <w:sz w:val="24"/>
                <w:szCs w:val="24"/>
              </w:rPr>
            </w:pPr>
            <w:r w:rsidRPr="0034208F">
              <w:rPr>
                <w:rFonts w:ascii="Times New Roman" w:eastAsia="Times New Roman" w:hAnsi="Times New Roman" w:cs="Times New Roman"/>
                <w:b/>
                <w:bCs/>
                <w:sz w:val="24"/>
                <w:szCs w:val="24"/>
              </w:rPr>
              <w:t xml:space="preserve">Причина направления </w:t>
            </w:r>
          </w:p>
        </w:tc>
        <w:tc>
          <w:tcPr>
            <w:tcW w:w="567"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r>
      <w:tr w:rsidR="00C823B3" w:rsidTr="005E6114">
        <w:tc>
          <w:tcPr>
            <w:tcW w:w="851" w:type="dxa"/>
          </w:tcPr>
          <w:p w:rsidR="00C823B3" w:rsidRPr="0034208F" w:rsidRDefault="00C823B3" w:rsidP="00EC7029">
            <w:pPr>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c>
          <w:tcPr>
            <w:tcW w:w="2835"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1581"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2246"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2268" w:type="dxa"/>
          </w:tcPr>
          <w:p w:rsidR="00C823B3" w:rsidRPr="0034208F" w:rsidRDefault="00C823B3" w:rsidP="00BE022E">
            <w:pPr>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c>
          <w:tcPr>
            <w:tcW w:w="567"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r>
      <w:tr w:rsidR="00C823B3" w:rsidTr="005E6114">
        <w:tc>
          <w:tcPr>
            <w:tcW w:w="851" w:type="dxa"/>
          </w:tcPr>
          <w:p w:rsidR="00C823B3" w:rsidRPr="0034208F" w:rsidRDefault="00C823B3" w:rsidP="00EC7029">
            <w:pPr>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c>
          <w:tcPr>
            <w:tcW w:w="2835"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1581"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2246"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2268"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c>
          <w:tcPr>
            <w:tcW w:w="567" w:type="dxa"/>
          </w:tcPr>
          <w:p w:rsidR="00C823B3" w:rsidRDefault="00C823B3" w:rsidP="0028651A">
            <w:pPr>
              <w:spacing w:before="100" w:beforeAutospacing="1" w:after="100" w:afterAutospacing="1"/>
              <w:rPr>
                <w:rFonts w:ascii="Times New Roman" w:eastAsia="Times New Roman" w:hAnsi="Times New Roman" w:cs="Times New Roman"/>
                <w:sz w:val="24"/>
                <w:szCs w:val="24"/>
              </w:rPr>
            </w:pPr>
          </w:p>
        </w:tc>
      </w:tr>
    </w:tbl>
    <w:tbl>
      <w:tblPr>
        <w:tblW w:w="0" w:type="auto"/>
        <w:tblCellSpacing w:w="15" w:type="dxa"/>
        <w:tblCellMar>
          <w:top w:w="15" w:type="dxa"/>
          <w:left w:w="15" w:type="dxa"/>
          <w:bottom w:w="15" w:type="dxa"/>
          <w:right w:w="15" w:type="dxa"/>
        </w:tblCellMar>
        <w:tblLook w:val="04A0"/>
      </w:tblPr>
      <w:tblGrid>
        <w:gridCol w:w="201"/>
        <w:gridCol w:w="186"/>
        <w:gridCol w:w="186"/>
        <w:gridCol w:w="186"/>
        <w:gridCol w:w="8686"/>
      </w:tblGrid>
      <w:tr w:rsidR="00C823B3" w:rsidRPr="0034208F" w:rsidTr="00407453">
        <w:trPr>
          <w:tblCellSpacing w:w="15" w:type="dxa"/>
        </w:trPr>
        <w:tc>
          <w:tcPr>
            <w:tcW w:w="0" w:type="auto"/>
            <w:hideMark/>
          </w:tcPr>
          <w:p w:rsidR="00C823B3" w:rsidRPr="0034208F" w:rsidRDefault="00C823B3" w:rsidP="00407453">
            <w:pPr>
              <w:spacing w:after="0" w:line="240" w:lineRule="auto"/>
              <w:jc w:val="center"/>
              <w:rPr>
                <w:rFonts w:ascii="Times New Roman" w:eastAsia="Times New Roman" w:hAnsi="Times New Roman" w:cs="Times New Roman"/>
                <w:b/>
                <w:bCs/>
                <w:sz w:val="24"/>
                <w:szCs w:val="24"/>
              </w:rPr>
            </w:pPr>
          </w:p>
        </w:tc>
        <w:tc>
          <w:tcPr>
            <w:tcW w:w="0" w:type="auto"/>
            <w:hideMark/>
          </w:tcPr>
          <w:p w:rsidR="00C823B3" w:rsidRPr="0034208F" w:rsidRDefault="00C823B3" w:rsidP="00407453">
            <w:pPr>
              <w:spacing w:after="0" w:line="240" w:lineRule="auto"/>
              <w:jc w:val="center"/>
              <w:rPr>
                <w:rFonts w:ascii="Times New Roman" w:eastAsia="Times New Roman" w:hAnsi="Times New Roman" w:cs="Times New Roman"/>
                <w:b/>
                <w:bCs/>
                <w:sz w:val="24"/>
                <w:szCs w:val="24"/>
              </w:rPr>
            </w:pPr>
          </w:p>
        </w:tc>
        <w:tc>
          <w:tcPr>
            <w:tcW w:w="0" w:type="auto"/>
            <w:hideMark/>
          </w:tcPr>
          <w:p w:rsidR="00C823B3" w:rsidRPr="0034208F" w:rsidRDefault="00C823B3" w:rsidP="00407453">
            <w:pPr>
              <w:spacing w:after="0" w:line="240" w:lineRule="auto"/>
              <w:jc w:val="center"/>
              <w:rPr>
                <w:rFonts w:ascii="Times New Roman" w:eastAsia="Times New Roman" w:hAnsi="Times New Roman" w:cs="Times New Roman"/>
                <w:b/>
                <w:bCs/>
                <w:sz w:val="24"/>
                <w:szCs w:val="24"/>
              </w:rPr>
            </w:pPr>
          </w:p>
        </w:tc>
        <w:tc>
          <w:tcPr>
            <w:tcW w:w="0" w:type="auto"/>
            <w:hideMark/>
          </w:tcPr>
          <w:p w:rsidR="00C823B3" w:rsidRPr="0034208F" w:rsidRDefault="00C823B3" w:rsidP="00407453">
            <w:pPr>
              <w:spacing w:after="0" w:line="240" w:lineRule="auto"/>
              <w:jc w:val="center"/>
              <w:rPr>
                <w:rFonts w:ascii="Times New Roman" w:eastAsia="Times New Roman" w:hAnsi="Times New Roman" w:cs="Times New Roman"/>
                <w:b/>
                <w:bCs/>
                <w:sz w:val="24"/>
                <w:szCs w:val="24"/>
              </w:rPr>
            </w:pPr>
          </w:p>
        </w:tc>
        <w:tc>
          <w:tcPr>
            <w:tcW w:w="0" w:type="auto"/>
            <w:hideMark/>
          </w:tcPr>
          <w:p w:rsidR="00C823B3" w:rsidRPr="0034208F" w:rsidRDefault="00C823B3" w:rsidP="00407453">
            <w:pPr>
              <w:spacing w:after="0" w:line="240" w:lineRule="auto"/>
              <w:jc w:val="center"/>
              <w:rPr>
                <w:rFonts w:ascii="Times New Roman" w:eastAsia="Times New Roman" w:hAnsi="Times New Roman" w:cs="Times New Roman"/>
                <w:b/>
                <w:bCs/>
                <w:sz w:val="24"/>
                <w:szCs w:val="24"/>
              </w:rPr>
            </w:pPr>
            <w:r w:rsidRPr="0034208F">
              <w:rPr>
                <w:rFonts w:ascii="Times New Roman" w:eastAsia="Times New Roman" w:hAnsi="Times New Roman" w:cs="Times New Roman"/>
                <w:b/>
                <w:bCs/>
                <w:sz w:val="24"/>
                <w:szCs w:val="24"/>
              </w:rPr>
              <w:t xml:space="preserve">Отметка о получении направления родителями </w:t>
            </w:r>
          </w:p>
        </w:tc>
      </w:tr>
      <w:tr w:rsidR="00C823B3" w:rsidRPr="0034208F" w:rsidTr="005E6114">
        <w:trPr>
          <w:tblCellSpacing w:w="15" w:type="dxa"/>
        </w:trPr>
        <w:tc>
          <w:tcPr>
            <w:tcW w:w="0" w:type="auto"/>
            <w:hideMark/>
          </w:tcPr>
          <w:p w:rsidR="00C823B3" w:rsidRPr="0034208F" w:rsidRDefault="00C823B3"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c>
          <w:tcPr>
            <w:tcW w:w="0" w:type="auto"/>
            <w:hideMark/>
          </w:tcPr>
          <w:p w:rsidR="00C823B3" w:rsidRPr="0034208F" w:rsidRDefault="00C823B3"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c>
          <w:tcPr>
            <w:tcW w:w="0" w:type="auto"/>
            <w:hideMark/>
          </w:tcPr>
          <w:p w:rsidR="00C823B3" w:rsidRPr="0034208F" w:rsidRDefault="00C823B3"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c>
          <w:tcPr>
            <w:tcW w:w="0" w:type="auto"/>
            <w:hideMark/>
          </w:tcPr>
          <w:p w:rsidR="00C823B3" w:rsidRPr="0034208F" w:rsidRDefault="00C823B3" w:rsidP="005E6114">
            <w:pPr>
              <w:spacing w:after="0" w:line="240" w:lineRule="auto"/>
              <w:jc w:val="both"/>
              <w:rPr>
                <w:rFonts w:ascii="Times New Roman" w:eastAsia="Times New Roman" w:hAnsi="Times New Roman" w:cs="Times New Roman"/>
                <w:sz w:val="24"/>
                <w:szCs w:val="24"/>
              </w:rPr>
            </w:pPr>
          </w:p>
        </w:tc>
        <w:tc>
          <w:tcPr>
            <w:tcW w:w="0" w:type="auto"/>
            <w:hideMark/>
          </w:tcPr>
          <w:p w:rsidR="00C823B3" w:rsidRPr="0034208F" w:rsidRDefault="00C823B3"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Получено: далее перечень документов, переданных родителям (законным представителям) </w:t>
            </w:r>
          </w:p>
        </w:tc>
      </w:tr>
      <w:tr w:rsidR="00C823B3" w:rsidRPr="0034208F" w:rsidTr="00407453">
        <w:trPr>
          <w:tblCellSpacing w:w="15" w:type="dxa"/>
        </w:trPr>
        <w:tc>
          <w:tcPr>
            <w:tcW w:w="0" w:type="auto"/>
            <w:hideMark/>
          </w:tcPr>
          <w:p w:rsidR="00C823B3" w:rsidRPr="0034208F" w:rsidRDefault="00C823B3" w:rsidP="00407453">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c>
          <w:tcPr>
            <w:tcW w:w="0" w:type="auto"/>
            <w:hideMark/>
          </w:tcPr>
          <w:p w:rsidR="00C823B3" w:rsidRPr="0034208F" w:rsidRDefault="00C823B3" w:rsidP="00407453">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c>
          <w:tcPr>
            <w:tcW w:w="0" w:type="auto"/>
            <w:hideMark/>
          </w:tcPr>
          <w:p w:rsidR="00C823B3" w:rsidRPr="0034208F" w:rsidRDefault="00C823B3" w:rsidP="00407453">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c>
          <w:tcPr>
            <w:tcW w:w="0" w:type="auto"/>
            <w:hideMark/>
          </w:tcPr>
          <w:p w:rsidR="00C823B3" w:rsidRPr="0034208F" w:rsidRDefault="00C823B3" w:rsidP="00407453">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c>
          <w:tcPr>
            <w:tcW w:w="0" w:type="auto"/>
            <w:hideMark/>
          </w:tcPr>
          <w:p w:rsidR="00C823B3" w:rsidRPr="0034208F" w:rsidRDefault="00C823B3" w:rsidP="00C823B3">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Я, ФИО родителя (законного представителя) пакет документов получи</w:t>
            </w:r>
            <w:proofErr w:type="gramStart"/>
            <w:r w:rsidRPr="0034208F">
              <w:rPr>
                <w:rFonts w:ascii="Times New Roman" w:eastAsia="Times New Roman" w:hAnsi="Times New Roman" w:cs="Times New Roman"/>
                <w:sz w:val="24"/>
                <w:szCs w:val="24"/>
              </w:rPr>
              <w:t>л(</w:t>
            </w:r>
            <w:proofErr w:type="gramEnd"/>
            <w:r w:rsidRPr="0034208F">
              <w:rPr>
                <w:rFonts w:ascii="Times New Roman" w:eastAsia="Times New Roman" w:hAnsi="Times New Roman" w:cs="Times New Roman"/>
                <w:sz w:val="24"/>
                <w:szCs w:val="24"/>
              </w:rPr>
              <w:t xml:space="preserve">а).     "__" ________ 20___ г.     Подпись: Расшифровка: _________ </w:t>
            </w:r>
          </w:p>
        </w:tc>
      </w:tr>
    </w:tbl>
    <w:p w:rsidR="0028651A" w:rsidRPr="0034208F" w:rsidRDefault="00C823B3" w:rsidP="0028651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28651A" w:rsidRPr="0034208F">
        <w:rPr>
          <w:rFonts w:ascii="Times New Roman" w:eastAsia="Times New Roman" w:hAnsi="Times New Roman" w:cs="Times New Roman"/>
          <w:sz w:val="24"/>
          <w:szCs w:val="24"/>
        </w:rPr>
        <w:t>Приложение 2</w:t>
      </w:r>
    </w:p>
    <w:tbl>
      <w:tblPr>
        <w:tblW w:w="0" w:type="auto"/>
        <w:tblCellSpacing w:w="15" w:type="dxa"/>
        <w:tblCellMar>
          <w:top w:w="15" w:type="dxa"/>
          <w:left w:w="15" w:type="dxa"/>
          <w:bottom w:w="15" w:type="dxa"/>
          <w:right w:w="15" w:type="dxa"/>
        </w:tblCellMar>
        <w:tblLook w:val="04A0"/>
      </w:tblPr>
      <w:tblGrid>
        <w:gridCol w:w="3628"/>
      </w:tblGrid>
      <w:tr w:rsidR="0028651A" w:rsidRPr="0034208F" w:rsidTr="00407453">
        <w:trPr>
          <w:tblCellSpacing w:w="15" w:type="dxa"/>
        </w:trPr>
        <w:tc>
          <w:tcPr>
            <w:tcW w:w="0" w:type="auto"/>
            <w:hideMark/>
          </w:tcPr>
          <w:p w:rsidR="0028651A" w:rsidRPr="0034208F" w:rsidRDefault="0028651A" w:rsidP="00407453">
            <w:pPr>
              <w:spacing w:after="0" w:line="240" w:lineRule="auto"/>
              <w:jc w:val="center"/>
              <w:rPr>
                <w:rFonts w:ascii="Times New Roman" w:eastAsia="Times New Roman" w:hAnsi="Times New Roman" w:cs="Times New Roman"/>
                <w:b/>
                <w:bCs/>
                <w:sz w:val="24"/>
                <w:szCs w:val="24"/>
              </w:rPr>
            </w:pPr>
            <w:r w:rsidRPr="0034208F">
              <w:rPr>
                <w:rFonts w:ascii="Times New Roman" w:eastAsia="Times New Roman" w:hAnsi="Times New Roman" w:cs="Times New Roman"/>
                <w:b/>
                <w:bCs/>
                <w:sz w:val="24"/>
                <w:szCs w:val="24"/>
              </w:rPr>
              <w:t xml:space="preserve">Шапка/официальный бланк ОО </w:t>
            </w:r>
          </w:p>
        </w:tc>
      </w:tr>
    </w:tbl>
    <w:p w:rsidR="0028651A" w:rsidRPr="0034208F" w:rsidRDefault="0028651A" w:rsidP="005E611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Протокол заседания психолого-педагогического консилиума</w:t>
      </w:r>
      <w:r w:rsidRPr="0034208F">
        <w:rPr>
          <w:rFonts w:ascii="Times New Roman" w:eastAsia="Times New Roman" w:hAnsi="Times New Roman" w:cs="Times New Roman"/>
          <w:b/>
          <w:bCs/>
          <w:sz w:val="27"/>
          <w:szCs w:val="27"/>
        </w:rPr>
        <w:br/>
        <w:t>наименование ОО</w:t>
      </w:r>
    </w:p>
    <w:p w:rsidR="0028651A" w:rsidRPr="0034208F" w:rsidRDefault="0028651A" w:rsidP="005E6114">
      <w:pPr>
        <w:spacing w:before="100" w:beforeAutospacing="1" w:after="100" w:afterAutospacing="1" w:line="240" w:lineRule="auto"/>
        <w:jc w:val="center"/>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N ____                         </w:t>
      </w:r>
      <w:r w:rsidR="005E6114">
        <w:rPr>
          <w:rFonts w:ascii="Times New Roman" w:eastAsia="Times New Roman" w:hAnsi="Times New Roman" w:cs="Times New Roman"/>
          <w:sz w:val="24"/>
          <w:szCs w:val="24"/>
        </w:rPr>
        <w:t xml:space="preserve">                                      </w:t>
      </w:r>
      <w:r w:rsidRPr="0034208F">
        <w:rPr>
          <w:rFonts w:ascii="Times New Roman" w:eastAsia="Times New Roman" w:hAnsi="Times New Roman" w:cs="Times New Roman"/>
          <w:sz w:val="24"/>
          <w:szCs w:val="24"/>
        </w:rPr>
        <w:t>           от "____" ____________ 20___ г.</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Присутствовали: И.О. Фамилия (должность в ОО, роль в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И.О. Фамилия (мать/отец ФИО </w:t>
      </w:r>
      <w:proofErr w:type="gramStart"/>
      <w:r w:rsidRPr="0034208F">
        <w:rPr>
          <w:rFonts w:ascii="Times New Roman" w:eastAsia="Times New Roman" w:hAnsi="Times New Roman" w:cs="Times New Roman"/>
          <w:sz w:val="24"/>
          <w:szCs w:val="24"/>
        </w:rPr>
        <w:t>обучающегося</w:t>
      </w:r>
      <w:proofErr w:type="gramEnd"/>
      <w:r w:rsidRPr="0034208F">
        <w:rPr>
          <w:rFonts w:ascii="Times New Roman" w:eastAsia="Times New Roman" w:hAnsi="Times New Roman" w:cs="Times New Roman"/>
          <w:sz w:val="24"/>
          <w:szCs w:val="24"/>
        </w:rPr>
        <w:t>).</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Повестка дня:</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1. ...</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2. ...</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Ход заседания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1. ...</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2. ...</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Решение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1. ...</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2. ...</w:t>
      </w:r>
    </w:p>
    <w:p w:rsidR="0028651A" w:rsidRPr="0034208F" w:rsidRDefault="0028651A" w:rsidP="005E6114">
      <w:pPr>
        <w:spacing w:after="0" w:line="240" w:lineRule="auto"/>
        <w:rPr>
          <w:rFonts w:ascii="Times New Roman" w:eastAsia="Times New Roman" w:hAnsi="Times New Roman" w:cs="Times New Roman"/>
          <w:sz w:val="24"/>
          <w:szCs w:val="24"/>
        </w:rPr>
      </w:pPr>
      <w:proofErr w:type="gramStart"/>
      <w:r w:rsidRPr="0034208F">
        <w:rPr>
          <w:rFonts w:ascii="Times New Roman" w:eastAsia="Times New Roman" w:hAnsi="Times New Roman" w:cs="Times New Roman"/>
          <w:sz w:val="24"/>
          <w:szCs w:val="24"/>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1. ...</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2. ...</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Председатель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_______________________________ И.О. Фамилия</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Члены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И.О. Фамилия</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И.О. Фамилия</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Другие присутствующие на заседании:</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И.О. Фамилия</w:t>
      </w:r>
    </w:p>
    <w:p w:rsidR="0028651A" w:rsidRPr="0034208F" w:rsidRDefault="0028651A" w:rsidP="0028651A">
      <w:pPr>
        <w:spacing w:after="100" w:afterAutospacing="1"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И.О. Фамилия</w:t>
      </w:r>
    </w:p>
    <w:tbl>
      <w:tblPr>
        <w:tblW w:w="0" w:type="auto"/>
        <w:tblCellSpacing w:w="15" w:type="dxa"/>
        <w:tblCellMar>
          <w:top w:w="15" w:type="dxa"/>
          <w:left w:w="15" w:type="dxa"/>
          <w:bottom w:w="15" w:type="dxa"/>
          <w:right w:w="15" w:type="dxa"/>
        </w:tblCellMar>
        <w:tblLook w:val="04A0"/>
      </w:tblPr>
      <w:tblGrid>
        <w:gridCol w:w="8708"/>
      </w:tblGrid>
      <w:tr w:rsidR="0028651A" w:rsidRPr="0034208F" w:rsidTr="00AA126A">
        <w:trPr>
          <w:tblCellSpacing w:w="15" w:type="dxa"/>
        </w:trPr>
        <w:tc>
          <w:tcPr>
            <w:tcW w:w="0" w:type="auto"/>
            <w:hideMark/>
          </w:tcPr>
          <w:p w:rsidR="0028651A" w:rsidRPr="0034208F" w:rsidRDefault="005E6114" w:rsidP="0040745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Приложение 3</w:t>
            </w:r>
            <w:r w:rsidR="00AA126A">
              <w:rPr>
                <w:rFonts w:ascii="Times New Roman" w:eastAsia="Times New Roman" w:hAnsi="Times New Roman" w:cs="Times New Roman"/>
                <w:b/>
                <w:bCs/>
                <w:sz w:val="24"/>
                <w:szCs w:val="24"/>
              </w:rPr>
              <w:t xml:space="preserve"> </w:t>
            </w:r>
          </w:p>
        </w:tc>
      </w:tr>
    </w:tbl>
    <w:p w:rsidR="0028651A" w:rsidRPr="0034208F" w:rsidRDefault="0028651A" w:rsidP="00AA126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Коллегиальное заключение психолого-педагогического консилиума</w:t>
      </w:r>
      <w:r w:rsidRPr="0034208F">
        <w:rPr>
          <w:rFonts w:ascii="Times New Roman" w:eastAsia="Times New Roman" w:hAnsi="Times New Roman" w:cs="Times New Roman"/>
          <w:b/>
          <w:bCs/>
          <w:sz w:val="27"/>
          <w:szCs w:val="27"/>
        </w:rPr>
        <w:br/>
        <w:t>(наименование образовательной организации)</w:t>
      </w:r>
    </w:p>
    <w:p w:rsidR="0028651A" w:rsidRPr="0034208F" w:rsidRDefault="0028651A" w:rsidP="0028651A">
      <w:pPr>
        <w:spacing w:before="100" w:beforeAutospacing="1" w:after="100" w:afterAutospacing="1"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Дата "____" ____________ 20___ года</w:t>
      </w:r>
    </w:p>
    <w:p w:rsidR="0028651A" w:rsidRPr="0034208F" w:rsidRDefault="0028651A" w:rsidP="005E6114">
      <w:pPr>
        <w:spacing w:after="0" w:line="240" w:lineRule="auto"/>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Общие сведения</w:t>
      </w:r>
    </w:p>
    <w:tbl>
      <w:tblPr>
        <w:tblW w:w="0" w:type="auto"/>
        <w:tblCellSpacing w:w="15" w:type="dxa"/>
        <w:tblCellMar>
          <w:top w:w="15" w:type="dxa"/>
          <w:left w:w="15" w:type="dxa"/>
          <w:bottom w:w="15" w:type="dxa"/>
          <w:right w:w="15" w:type="dxa"/>
        </w:tblCellMar>
        <w:tblLook w:val="04A0"/>
      </w:tblPr>
      <w:tblGrid>
        <w:gridCol w:w="3241"/>
        <w:gridCol w:w="1510"/>
      </w:tblGrid>
      <w:tr w:rsidR="0028651A" w:rsidRPr="0034208F" w:rsidTr="00407453">
        <w:trPr>
          <w:tblCellSpacing w:w="15" w:type="dxa"/>
        </w:trPr>
        <w:tc>
          <w:tcPr>
            <w:tcW w:w="0" w:type="auto"/>
            <w:hideMark/>
          </w:tcPr>
          <w:p w:rsidR="0028651A" w:rsidRPr="0034208F" w:rsidRDefault="0028651A" w:rsidP="005E6114">
            <w:pPr>
              <w:spacing w:after="0" w:line="240" w:lineRule="auto"/>
              <w:jc w:val="center"/>
              <w:rPr>
                <w:rFonts w:ascii="Times New Roman" w:eastAsia="Times New Roman" w:hAnsi="Times New Roman" w:cs="Times New Roman"/>
                <w:b/>
                <w:bCs/>
                <w:sz w:val="24"/>
                <w:szCs w:val="24"/>
              </w:rPr>
            </w:pPr>
            <w:r w:rsidRPr="0034208F">
              <w:rPr>
                <w:rFonts w:ascii="Times New Roman" w:eastAsia="Times New Roman" w:hAnsi="Times New Roman" w:cs="Times New Roman"/>
                <w:b/>
                <w:bCs/>
                <w:sz w:val="24"/>
                <w:szCs w:val="24"/>
              </w:rPr>
              <w:t xml:space="preserve">ФИО </w:t>
            </w:r>
            <w:proofErr w:type="gramStart"/>
            <w:r w:rsidRPr="0034208F">
              <w:rPr>
                <w:rFonts w:ascii="Times New Roman" w:eastAsia="Times New Roman" w:hAnsi="Times New Roman" w:cs="Times New Roman"/>
                <w:b/>
                <w:bCs/>
                <w:sz w:val="24"/>
                <w:szCs w:val="24"/>
              </w:rPr>
              <w:t>обучающегося</w:t>
            </w:r>
            <w:proofErr w:type="gramEnd"/>
            <w:r w:rsidRPr="0034208F">
              <w:rPr>
                <w:rFonts w:ascii="Times New Roman" w:eastAsia="Times New Roman" w:hAnsi="Times New Roman" w:cs="Times New Roman"/>
                <w:b/>
                <w:bCs/>
                <w:sz w:val="24"/>
                <w:szCs w:val="24"/>
              </w:rPr>
              <w:t xml:space="preserve">: </w:t>
            </w:r>
          </w:p>
        </w:tc>
        <w:tc>
          <w:tcPr>
            <w:tcW w:w="0" w:type="auto"/>
            <w:hideMark/>
          </w:tcPr>
          <w:p w:rsidR="0028651A" w:rsidRPr="0034208F" w:rsidRDefault="0028651A" w:rsidP="005E6114">
            <w:pPr>
              <w:spacing w:after="0" w:line="240" w:lineRule="auto"/>
              <w:jc w:val="center"/>
              <w:rPr>
                <w:rFonts w:ascii="Times New Roman" w:eastAsia="Times New Roman" w:hAnsi="Times New Roman" w:cs="Times New Roman"/>
                <w:b/>
                <w:bCs/>
                <w:sz w:val="24"/>
                <w:szCs w:val="24"/>
              </w:rPr>
            </w:pPr>
            <w:r w:rsidRPr="0034208F">
              <w:rPr>
                <w:rFonts w:ascii="Times New Roman" w:eastAsia="Times New Roman" w:hAnsi="Times New Roman" w:cs="Times New Roman"/>
                <w:b/>
                <w:bCs/>
                <w:sz w:val="24"/>
                <w:szCs w:val="24"/>
              </w:rPr>
              <w:t xml:space="preserve">    </w:t>
            </w:r>
          </w:p>
        </w:tc>
      </w:tr>
      <w:tr w:rsidR="0028651A" w:rsidRPr="0034208F" w:rsidTr="00407453">
        <w:trPr>
          <w:tblCellSpacing w:w="15" w:type="dxa"/>
        </w:trPr>
        <w:tc>
          <w:tcPr>
            <w:tcW w:w="0" w:type="auto"/>
            <w:hideMark/>
          </w:tcPr>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Дата рождения обучающегося: </w:t>
            </w:r>
          </w:p>
        </w:tc>
        <w:tc>
          <w:tcPr>
            <w:tcW w:w="0" w:type="auto"/>
            <w:hideMark/>
          </w:tcPr>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Класс/группа: </w:t>
            </w:r>
          </w:p>
        </w:tc>
      </w:tr>
      <w:tr w:rsidR="0028651A" w:rsidRPr="0034208F" w:rsidTr="00407453">
        <w:trPr>
          <w:tblCellSpacing w:w="15" w:type="dxa"/>
        </w:trPr>
        <w:tc>
          <w:tcPr>
            <w:tcW w:w="0" w:type="auto"/>
            <w:hideMark/>
          </w:tcPr>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Образовательная программа: </w:t>
            </w:r>
          </w:p>
        </w:tc>
        <w:tc>
          <w:tcPr>
            <w:tcW w:w="0" w:type="auto"/>
            <w:hideMark/>
          </w:tcPr>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r>
      <w:tr w:rsidR="0028651A" w:rsidRPr="0034208F" w:rsidTr="00407453">
        <w:trPr>
          <w:tblCellSpacing w:w="15" w:type="dxa"/>
        </w:trPr>
        <w:tc>
          <w:tcPr>
            <w:tcW w:w="0" w:type="auto"/>
            <w:hideMark/>
          </w:tcPr>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Причина направления на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w:t>
            </w:r>
          </w:p>
        </w:tc>
        <w:tc>
          <w:tcPr>
            <w:tcW w:w="0" w:type="auto"/>
            <w:hideMark/>
          </w:tcPr>
          <w:p w:rsidR="005E6114"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p w:rsidR="0028651A" w:rsidRPr="0034208F" w:rsidRDefault="0028651A" w:rsidP="005E6114">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r>
    </w:tbl>
    <w:p w:rsidR="0028651A" w:rsidRPr="0034208F" w:rsidRDefault="0028651A" w:rsidP="005E6114">
      <w:pPr>
        <w:spacing w:after="0" w:line="240" w:lineRule="auto"/>
        <w:jc w:val="center"/>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 xml:space="preserve">Коллегиальное заключение </w:t>
      </w:r>
      <w:proofErr w:type="spellStart"/>
      <w:r w:rsidRPr="0034208F">
        <w:rPr>
          <w:rFonts w:ascii="Times New Roman" w:eastAsia="Times New Roman" w:hAnsi="Times New Roman" w:cs="Times New Roman"/>
          <w:b/>
          <w:bCs/>
          <w:sz w:val="27"/>
          <w:szCs w:val="27"/>
        </w:rPr>
        <w:t>ППк</w:t>
      </w:r>
      <w:proofErr w:type="spellEnd"/>
    </w:p>
    <w:tbl>
      <w:tblPr>
        <w:tblW w:w="0" w:type="auto"/>
        <w:tblCellSpacing w:w="15" w:type="dxa"/>
        <w:tblCellMar>
          <w:top w:w="15" w:type="dxa"/>
          <w:left w:w="15" w:type="dxa"/>
          <w:bottom w:w="15" w:type="dxa"/>
          <w:right w:w="15" w:type="dxa"/>
        </w:tblCellMar>
        <w:tblLook w:val="04A0"/>
      </w:tblPr>
      <w:tblGrid>
        <w:gridCol w:w="9445"/>
      </w:tblGrid>
      <w:tr w:rsidR="0028651A" w:rsidRPr="0034208F" w:rsidTr="005E6114">
        <w:trPr>
          <w:trHeight w:val="381"/>
          <w:tblCellSpacing w:w="15" w:type="dxa"/>
        </w:trPr>
        <w:tc>
          <w:tcPr>
            <w:tcW w:w="0" w:type="auto"/>
            <w:hideMark/>
          </w:tcPr>
          <w:p w:rsidR="0028651A" w:rsidRPr="0034208F" w:rsidRDefault="0028651A" w:rsidP="005E6114">
            <w:pPr>
              <w:spacing w:after="0" w:line="240" w:lineRule="auto"/>
              <w:jc w:val="both"/>
              <w:rPr>
                <w:rFonts w:ascii="Times New Roman" w:eastAsia="Times New Roman" w:hAnsi="Times New Roman" w:cs="Times New Roman"/>
                <w:b/>
                <w:bCs/>
                <w:sz w:val="24"/>
                <w:szCs w:val="24"/>
              </w:rPr>
            </w:pPr>
            <w:proofErr w:type="gramStart"/>
            <w:r w:rsidRPr="0034208F">
              <w:rPr>
                <w:rFonts w:ascii="Times New Roman" w:eastAsia="Times New Roman" w:hAnsi="Times New Roman" w:cs="Times New Roman"/>
                <w:b/>
                <w:bCs/>
                <w:sz w:val="24"/>
                <w:szCs w:val="24"/>
              </w:rPr>
              <w:t xml:space="preserve">(выводы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w:t>
            </w:r>
            <w:proofErr w:type="spellStart"/>
            <w:r w:rsidRPr="0034208F">
              <w:rPr>
                <w:rFonts w:ascii="Times New Roman" w:eastAsia="Times New Roman" w:hAnsi="Times New Roman" w:cs="Times New Roman"/>
                <w:b/>
                <w:bCs/>
                <w:sz w:val="24"/>
                <w:szCs w:val="24"/>
              </w:rPr>
              <w:lastRenderedPageBreak/>
              <w:t>психолого-медико-педагогической</w:t>
            </w:r>
            <w:proofErr w:type="spellEnd"/>
            <w:r w:rsidRPr="0034208F">
              <w:rPr>
                <w:rFonts w:ascii="Times New Roman" w:eastAsia="Times New Roman" w:hAnsi="Times New Roman" w:cs="Times New Roman"/>
                <w:b/>
                <w:bCs/>
                <w:sz w:val="24"/>
                <w:szCs w:val="24"/>
              </w:rPr>
              <w:t xml:space="preserve"> помощи. </w:t>
            </w:r>
            <w:proofErr w:type="gramEnd"/>
          </w:p>
        </w:tc>
      </w:tr>
      <w:tr w:rsidR="0028651A" w:rsidRPr="0034208F" w:rsidTr="00407453">
        <w:trPr>
          <w:tblCellSpacing w:w="15" w:type="dxa"/>
        </w:trPr>
        <w:tc>
          <w:tcPr>
            <w:tcW w:w="0" w:type="auto"/>
            <w:hideMark/>
          </w:tcPr>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lastRenderedPageBreak/>
              <w:t>Рекомендации педагогам</w:t>
            </w:r>
            <w:r w:rsidR="005E6114">
              <w:rPr>
                <w:rFonts w:ascii="Times New Roman" w:eastAsia="Times New Roman" w:hAnsi="Times New Roman" w:cs="Times New Roman"/>
                <w:sz w:val="24"/>
                <w:szCs w:val="24"/>
              </w:rPr>
              <w:t>:</w:t>
            </w:r>
            <w:r w:rsidRPr="0034208F">
              <w:rPr>
                <w:rFonts w:ascii="Times New Roman" w:eastAsia="Times New Roman" w:hAnsi="Times New Roman" w:cs="Times New Roman"/>
                <w:sz w:val="24"/>
                <w:szCs w:val="24"/>
              </w:rPr>
              <w:t xml:space="preserve"> </w:t>
            </w:r>
          </w:p>
        </w:tc>
      </w:tr>
      <w:tr w:rsidR="0028651A" w:rsidRPr="0034208F" w:rsidTr="00407453">
        <w:trPr>
          <w:tblCellSpacing w:w="15" w:type="dxa"/>
        </w:trPr>
        <w:tc>
          <w:tcPr>
            <w:tcW w:w="0" w:type="auto"/>
            <w:hideMark/>
          </w:tcPr>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
        </w:tc>
      </w:tr>
      <w:tr w:rsidR="0028651A" w:rsidRPr="0034208F" w:rsidTr="00407453">
        <w:trPr>
          <w:tblCellSpacing w:w="15" w:type="dxa"/>
        </w:trPr>
        <w:tc>
          <w:tcPr>
            <w:tcW w:w="0" w:type="auto"/>
            <w:hideMark/>
          </w:tcPr>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Рекомендации родителям</w:t>
            </w:r>
            <w:proofErr w:type="gramStart"/>
            <w:r w:rsidRPr="0034208F">
              <w:rPr>
                <w:rFonts w:ascii="Times New Roman" w:eastAsia="Times New Roman" w:hAnsi="Times New Roman" w:cs="Times New Roman"/>
                <w:sz w:val="24"/>
                <w:szCs w:val="24"/>
              </w:rPr>
              <w:t xml:space="preserve"> </w:t>
            </w:r>
            <w:r w:rsidR="005E6114">
              <w:rPr>
                <w:rFonts w:ascii="Times New Roman" w:eastAsia="Times New Roman" w:hAnsi="Times New Roman" w:cs="Times New Roman"/>
                <w:sz w:val="24"/>
                <w:szCs w:val="24"/>
              </w:rPr>
              <w:t>:</w:t>
            </w:r>
            <w:proofErr w:type="gramEnd"/>
          </w:p>
        </w:tc>
      </w:tr>
      <w:tr w:rsidR="0028651A" w:rsidRPr="0034208F" w:rsidTr="00407453">
        <w:trPr>
          <w:tblCellSpacing w:w="15" w:type="dxa"/>
        </w:trPr>
        <w:tc>
          <w:tcPr>
            <w:tcW w:w="0" w:type="auto"/>
            <w:hideMark/>
          </w:tcPr>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w:t>
            </w:r>
          </w:p>
        </w:tc>
      </w:tr>
    </w:tbl>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Приложение: (планы коррекционно-развивающей работы, индивидуальный образовательный маршрут и другие необходимые материалы):</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Председатель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 xml:space="preserve"> ______________________________ И.О. Фамилия</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Члены </w:t>
      </w:r>
      <w:proofErr w:type="spellStart"/>
      <w:r w:rsidRPr="0034208F">
        <w:rPr>
          <w:rFonts w:ascii="Times New Roman" w:eastAsia="Times New Roman" w:hAnsi="Times New Roman" w:cs="Times New Roman"/>
          <w:sz w:val="24"/>
          <w:szCs w:val="24"/>
        </w:rPr>
        <w:t>ППк</w:t>
      </w:r>
      <w:proofErr w:type="spellEnd"/>
      <w:r w:rsidRPr="0034208F">
        <w:rPr>
          <w:rFonts w:ascii="Times New Roman" w:eastAsia="Times New Roman" w:hAnsi="Times New Roman" w:cs="Times New Roman"/>
          <w:sz w:val="24"/>
          <w:szCs w:val="24"/>
        </w:rPr>
        <w:t>:</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И.О. Фамилия</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И.О. Фамилия</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С решением ознакомле</w:t>
      </w:r>
      <w:proofErr w:type="gramStart"/>
      <w:r w:rsidRPr="0034208F">
        <w:rPr>
          <w:rFonts w:ascii="Times New Roman" w:eastAsia="Times New Roman" w:hAnsi="Times New Roman" w:cs="Times New Roman"/>
          <w:sz w:val="24"/>
          <w:szCs w:val="24"/>
        </w:rPr>
        <w:t>н(</w:t>
      </w:r>
      <w:proofErr w:type="gramEnd"/>
      <w:r w:rsidRPr="0034208F">
        <w:rPr>
          <w:rFonts w:ascii="Times New Roman" w:eastAsia="Times New Roman" w:hAnsi="Times New Roman" w:cs="Times New Roman"/>
          <w:sz w:val="24"/>
          <w:szCs w:val="24"/>
        </w:rPr>
        <w:t>а) _________________/_______________________</w:t>
      </w:r>
    </w:p>
    <w:p w:rsidR="0028651A" w:rsidRPr="0034208F" w:rsidRDefault="0028651A" w:rsidP="005E6114">
      <w:pPr>
        <w:spacing w:after="0" w:line="240" w:lineRule="auto"/>
        <w:jc w:val="both"/>
        <w:rPr>
          <w:rFonts w:ascii="Times New Roman" w:eastAsia="Times New Roman" w:hAnsi="Times New Roman" w:cs="Times New Roman"/>
          <w:sz w:val="24"/>
          <w:szCs w:val="24"/>
        </w:rPr>
      </w:pPr>
      <w:proofErr w:type="gramStart"/>
      <w:r w:rsidRPr="0034208F">
        <w:rPr>
          <w:rFonts w:ascii="Times New Roman" w:eastAsia="Times New Roman" w:hAnsi="Times New Roman" w:cs="Times New Roman"/>
          <w:sz w:val="24"/>
          <w:szCs w:val="24"/>
        </w:rPr>
        <w:t>(подпись и ФИО (полностью) родителя (законного представителя)</w:t>
      </w:r>
      <w:proofErr w:type="gramEnd"/>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С решением согласе</w:t>
      </w:r>
      <w:proofErr w:type="gramStart"/>
      <w:r w:rsidRPr="0034208F">
        <w:rPr>
          <w:rFonts w:ascii="Times New Roman" w:eastAsia="Times New Roman" w:hAnsi="Times New Roman" w:cs="Times New Roman"/>
          <w:sz w:val="24"/>
          <w:szCs w:val="24"/>
        </w:rPr>
        <w:t>н(</w:t>
      </w:r>
      <w:proofErr w:type="gramEnd"/>
      <w:r w:rsidRPr="0034208F">
        <w:rPr>
          <w:rFonts w:ascii="Times New Roman" w:eastAsia="Times New Roman" w:hAnsi="Times New Roman" w:cs="Times New Roman"/>
          <w:sz w:val="24"/>
          <w:szCs w:val="24"/>
        </w:rPr>
        <w:t>на) _________________/________________________</w:t>
      </w:r>
    </w:p>
    <w:p w:rsidR="0028651A" w:rsidRPr="0034208F" w:rsidRDefault="0028651A" w:rsidP="005E6114">
      <w:pPr>
        <w:spacing w:after="0" w:line="240" w:lineRule="auto"/>
        <w:jc w:val="both"/>
        <w:rPr>
          <w:rFonts w:ascii="Times New Roman" w:eastAsia="Times New Roman" w:hAnsi="Times New Roman" w:cs="Times New Roman"/>
          <w:sz w:val="24"/>
          <w:szCs w:val="24"/>
        </w:rPr>
      </w:pPr>
      <w:proofErr w:type="gramStart"/>
      <w:r w:rsidRPr="0034208F">
        <w:rPr>
          <w:rFonts w:ascii="Times New Roman" w:eastAsia="Times New Roman" w:hAnsi="Times New Roman" w:cs="Times New Roman"/>
          <w:sz w:val="24"/>
          <w:szCs w:val="24"/>
        </w:rPr>
        <w:t>(подпись и ФИО (полностью) родителя (законного представителя)</w:t>
      </w:r>
      <w:proofErr w:type="gramEnd"/>
    </w:p>
    <w:p w:rsidR="0028651A" w:rsidRPr="0034208F" w:rsidRDefault="0028651A" w:rsidP="005E6114">
      <w:pPr>
        <w:spacing w:before="100" w:beforeAutospacing="1" w:after="100" w:afterAutospacing="1"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С решением согласе</w:t>
      </w:r>
      <w:proofErr w:type="gramStart"/>
      <w:r w:rsidRPr="0034208F">
        <w:rPr>
          <w:rFonts w:ascii="Times New Roman" w:eastAsia="Times New Roman" w:hAnsi="Times New Roman" w:cs="Times New Roman"/>
          <w:sz w:val="24"/>
          <w:szCs w:val="24"/>
        </w:rPr>
        <w:t>н(</w:t>
      </w:r>
      <w:proofErr w:type="gramEnd"/>
      <w:r w:rsidRPr="0034208F">
        <w:rPr>
          <w:rFonts w:ascii="Times New Roman" w:eastAsia="Times New Roman" w:hAnsi="Times New Roman" w:cs="Times New Roman"/>
          <w:sz w:val="24"/>
          <w:szCs w:val="24"/>
        </w:rPr>
        <w:t>на) частично, не согласен(на) с пунктами: _</w:t>
      </w:r>
      <w:r w:rsidR="005E611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w:t>
      </w:r>
    </w:p>
    <w:p w:rsidR="0028651A" w:rsidRPr="0034208F" w:rsidRDefault="0028651A" w:rsidP="000D5EB8">
      <w:pPr>
        <w:spacing w:after="0" w:line="240" w:lineRule="auto"/>
        <w:jc w:val="both"/>
        <w:rPr>
          <w:rFonts w:ascii="Times New Roman" w:eastAsia="Times New Roman" w:hAnsi="Times New Roman" w:cs="Times New Roman"/>
          <w:sz w:val="24"/>
          <w:szCs w:val="24"/>
        </w:rPr>
      </w:pPr>
      <w:proofErr w:type="gramStart"/>
      <w:r w:rsidRPr="0034208F">
        <w:rPr>
          <w:rFonts w:ascii="Times New Roman" w:eastAsia="Times New Roman" w:hAnsi="Times New Roman" w:cs="Times New Roman"/>
          <w:sz w:val="24"/>
          <w:szCs w:val="24"/>
        </w:rPr>
        <w:t>(подпись и ФИО (полностью) родителя (законного представителя)</w:t>
      </w:r>
      <w:proofErr w:type="gramEnd"/>
    </w:p>
    <w:p w:rsidR="0028651A" w:rsidRPr="0034208F" w:rsidRDefault="005E6114" w:rsidP="000D5E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Приложение 4</w:t>
      </w:r>
    </w:p>
    <w:p w:rsidR="0028651A" w:rsidRPr="0034208F" w:rsidRDefault="0028651A" w:rsidP="005E611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Представление</w:t>
      </w:r>
      <w:r w:rsidRPr="0034208F">
        <w:rPr>
          <w:rFonts w:ascii="Times New Roman" w:eastAsia="Times New Roman" w:hAnsi="Times New Roman" w:cs="Times New Roman"/>
          <w:b/>
          <w:bCs/>
          <w:sz w:val="27"/>
          <w:szCs w:val="27"/>
        </w:rPr>
        <w:br/>
        <w:t xml:space="preserve">психолого-педагогического консилиума </w:t>
      </w:r>
      <w:proofErr w:type="gramStart"/>
      <w:r w:rsidRPr="0034208F">
        <w:rPr>
          <w:rFonts w:ascii="Times New Roman" w:eastAsia="Times New Roman" w:hAnsi="Times New Roman" w:cs="Times New Roman"/>
          <w:b/>
          <w:bCs/>
          <w:sz w:val="27"/>
          <w:szCs w:val="27"/>
        </w:rPr>
        <w:t>на</w:t>
      </w:r>
      <w:proofErr w:type="gramEnd"/>
      <w:r w:rsidRPr="0034208F">
        <w:rPr>
          <w:rFonts w:ascii="Times New Roman" w:eastAsia="Times New Roman" w:hAnsi="Times New Roman" w:cs="Times New Roman"/>
          <w:b/>
          <w:bCs/>
          <w:sz w:val="27"/>
          <w:szCs w:val="27"/>
        </w:rPr>
        <w:t xml:space="preserve"> </w:t>
      </w:r>
      <w:proofErr w:type="gramStart"/>
      <w:r w:rsidRPr="0034208F">
        <w:rPr>
          <w:rFonts w:ascii="Times New Roman" w:eastAsia="Times New Roman" w:hAnsi="Times New Roman" w:cs="Times New Roman"/>
          <w:b/>
          <w:bCs/>
          <w:sz w:val="27"/>
          <w:szCs w:val="27"/>
        </w:rPr>
        <w:t>обучающегося</w:t>
      </w:r>
      <w:proofErr w:type="gramEnd"/>
      <w:r w:rsidRPr="0034208F">
        <w:rPr>
          <w:rFonts w:ascii="Times New Roman" w:eastAsia="Times New Roman" w:hAnsi="Times New Roman" w:cs="Times New Roman"/>
          <w:b/>
          <w:bCs/>
          <w:sz w:val="27"/>
          <w:szCs w:val="27"/>
        </w:rPr>
        <w:t xml:space="preserve"> для предоставления на ПМПК</w:t>
      </w:r>
      <w:r w:rsidRPr="0034208F">
        <w:rPr>
          <w:rFonts w:ascii="Times New Roman" w:eastAsia="Times New Roman" w:hAnsi="Times New Roman" w:cs="Times New Roman"/>
          <w:b/>
          <w:bCs/>
          <w:sz w:val="27"/>
          <w:szCs w:val="27"/>
        </w:rPr>
        <w:br/>
        <w:t>(ФИО, дата рождения, группа/класс)</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Общие сведения:</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дата поступления в образовательную организацию;</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программа обучения (полное наименование);</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форма организации образования:</w:t>
      </w:r>
    </w:p>
    <w:p w:rsidR="0028651A" w:rsidRPr="0034208F" w:rsidRDefault="0028651A" w:rsidP="005E6114">
      <w:pPr>
        <w:spacing w:after="0" w:line="240" w:lineRule="auto"/>
        <w:jc w:val="both"/>
        <w:rPr>
          <w:rFonts w:ascii="Times New Roman" w:eastAsia="Times New Roman" w:hAnsi="Times New Roman" w:cs="Times New Roman"/>
          <w:sz w:val="24"/>
          <w:szCs w:val="24"/>
        </w:rPr>
      </w:pPr>
      <w:proofErr w:type="gramStart"/>
      <w:r w:rsidRPr="0034208F">
        <w:rPr>
          <w:rFonts w:ascii="Times New Roman" w:eastAsia="Times New Roman" w:hAnsi="Times New Roman" w:cs="Times New Roman"/>
          <w:sz w:val="24"/>
          <w:szCs w:val="24"/>
        </w:rPr>
        <w:t>1. в группе</w:t>
      </w:r>
      <w:r w:rsidR="004102B8">
        <w:rPr>
          <w:rFonts w:ascii="Times New Roman" w:eastAsia="Times New Roman" w:hAnsi="Times New Roman" w:cs="Times New Roman"/>
          <w:sz w:val="24"/>
          <w:szCs w:val="24"/>
        </w:rPr>
        <w:t xml:space="preserve"> - </w:t>
      </w:r>
      <w:r w:rsidRPr="0034208F">
        <w:rPr>
          <w:rFonts w:ascii="Times New Roman" w:eastAsia="Times New Roman" w:hAnsi="Times New Roman" w:cs="Times New Roman"/>
          <w:sz w:val="24"/>
          <w:szCs w:val="24"/>
        </w:rPr>
        <w:t xml:space="preserve">группа: комбинированной направленности, компенсирующей направленности, </w:t>
      </w:r>
      <w:proofErr w:type="spellStart"/>
      <w:r w:rsidRPr="0034208F">
        <w:rPr>
          <w:rFonts w:ascii="Times New Roman" w:eastAsia="Times New Roman" w:hAnsi="Times New Roman" w:cs="Times New Roman"/>
          <w:sz w:val="24"/>
          <w:szCs w:val="24"/>
        </w:rPr>
        <w:t>общеразвивающая</w:t>
      </w:r>
      <w:proofErr w:type="spellEnd"/>
      <w:r w:rsidRPr="0034208F">
        <w:rPr>
          <w:rFonts w:ascii="Times New Roman" w:eastAsia="Times New Roman" w:hAnsi="Times New Roman" w:cs="Times New Roman"/>
          <w:sz w:val="24"/>
          <w:szCs w:val="24"/>
        </w:rPr>
        <w:t xml:space="preserve">, присмотра и ухода, кратковременного пребывания, </w:t>
      </w:r>
      <w:proofErr w:type="spellStart"/>
      <w:r w:rsidRPr="0034208F">
        <w:rPr>
          <w:rFonts w:ascii="Times New Roman" w:eastAsia="Times New Roman" w:hAnsi="Times New Roman" w:cs="Times New Roman"/>
          <w:sz w:val="24"/>
          <w:szCs w:val="24"/>
        </w:rPr>
        <w:t>Лекотека</w:t>
      </w:r>
      <w:proofErr w:type="spellEnd"/>
      <w:r w:rsidRPr="0034208F">
        <w:rPr>
          <w:rFonts w:ascii="Times New Roman" w:eastAsia="Times New Roman" w:hAnsi="Times New Roman" w:cs="Times New Roman"/>
          <w:sz w:val="24"/>
          <w:szCs w:val="24"/>
        </w:rPr>
        <w:t xml:space="preserve"> и др.);</w:t>
      </w:r>
      <w:proofErr w:type="gramEnd"/>
    </w:p>
    <w:p w:rsidR="0028651A" w:rsidRPr="0034208F" w:rsidRDefault="004102B8" w:rsidP="005E61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2. на дому;</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3. в форме семейного образования;</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4. сетевая форма реализации образовательных программ;</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5. с применением дистанционных технологий</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r w:rsidR="005E6114">
        <w:rPr>
          <w:rFonts w:ascii="Times New Roman" w:eastAsia="Times New Roman" w:hAnsi="Times New Roman" w:cs="Times New Roman"/>
          <w:sz w:val="24"/>
          <w:szCs w:val="24"/>
        </w:rPr>
        <w:t xml:space="preserve">  </w:t>
      </w:r>
      <w:r w:rsidRPr="0034208F">
        <w:rPr>
          <w:rFonts w:ascii="Times New Roman" w:eastAsia="Times New Roman" w:hAnsi="Times New Roman" w:cs="Times New Roman"/>
          <w:sz w:val="24"/>
          <w:szCs w:val="24"/>
        </w:rPr>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28651A" w:rsidRPr="0034208F" w:rsidRDefault="0028651A" w:rsidP="005E6114">
      <w:pPr>
        <w:spacing w:after="100" w:afterAutospacing="1"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r w:rsidR="005E6114">
        <w:rPr>
          <w:rFonts w:ascii="Times New Roman" w:eastAsia="Times New Roman" w:hAnsi="Times New Roman" w:cs="Times New Roman"/>
          <w:sz w:val="24"/>
          <w:szCs w:val="24"/>
        </w:rPr>
        <w:t xml:space="preserve">  </w:t>
      </w:r>
      <w:r w:rsidRPr="0034208F">
        <w:rPr>
          <w:rFonts w:ascii="Times New Roman" w:eastAsia="Times New Roman" w:hAnsi="Times New Roman" w:cs="Times New Roman"/>
          <w:sz w:val="24"/>
          <w:szCs w:val="24"/>
        </w:rPr>
        <w:t>состав семьи (перечислить, с кем проживает ребенок - родственные отношения и количество детей/взрослых);</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lastRenderedPageBreak/>
        <w:t>-</w:t>
      </w:r>
      <w:r w:rsidR="005E6114">
        <w:rPr>
          <w:rFonts w:ascii="Times New Roman" w:eastAsia="Times New Roman" w:hAnsi="Times New Roman" w:cs="Times New Roman"/>
          <w:sz w:val="24"/>
          <w:szCs w:val="24"/>
        </w:rPr>
        <w:t xml:space="preserve">  </w:t>
      </w:r>
      <w:r w:rsidRPr="0034208F">
        <w:rPr>
          <w:rFonts w:ascii="Times New Roman" w:eastAsia="Times New Roman" w:hAnsi="Times New Roman" w:cs="Times New Roman"/>
          <w:sz w:val="24"/>
          <w:szCs w:val="24"/>
        </w:rPr>
        <w:t xml:space="preserve"> трудности, переживаемые в семье (материальные, хроническая </w:t>
      </w:r>
      <w:proofErr w:type="spellStart"/>
      <w:r w:rsidRPr="0034208F">
        <w:rPr>
          <w:rFonts w:ascii="Times New Roman" w:eastAsia="Times New Roman" w:hAnsi="Times New Roman" w:cs="Times New Roman"/>
          <w:sz w:val="24"/>
          <w:szCs w:val="24"/>
        </w:rPr>
        <w:t>психотравматизация</w:t>
      </w:r>
      <w:proofErr w:type="spellEnd"/>
      <w:r w:rsidRPr="0034208F">
        <w:rPr>
          <w:rFonts w:ascii="Times New Roman" w:eastAsia="Times New Roman" w:hAnsi="Times New Roman" w:cs="Times New Roman"/>
          <w:sz w:val="24"/>
          <w:szCs w:val="24"/>
        </w:rPr>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Pr="0034208F">
        <w:rPr>
          <w:rFonts w:ascii="Times New Roman" w:eastAsia="Times New Roman" w:hAnsi="Times New Roman" w:cs="Times New Roman"/>
          <w:sz w:val="24"/>
          <w:szCs w:val="24"/>
        </w:rPr>
        <w:t>антисоциальным</w:t>
      </w:r>
      <w:proofErr w:type="spellEnd"/>
      <w:r w:rsidRPr="0034208F">
        <w:rPr>
          <w:rFonts w:ascii="Times New Roman" w:eastAsia="Times New Roman" w:hAnsi="Times New Roman" w:cs="Times New Roman"/>
          <w:sz w:val="24"/>
          <w:szCs w:val="24"/>
        </w:rPr>
        <w:t xml:space="preserve"> поведением, психическими расстройствами - в том числе братья/сестры с нарушениями развития, а также переезд в другие </w:t>
      </w:r>
      <w:proofErr w:type="spellStart"/>
      <w:r w:rsidRPr="0034208F">
        <w:rPr>
          <w:rFonts w:ascii="Times New Roman" w:eastAsia="Times New Roman" w:hAnsi="Times New Roman" w:cs="Times New Roman"/>
          <w:sz w:val="24"/>
          <w:szCs w:val="24"/>
        </w:rPr>
        <w:t>социокультурные</w:t>
      </w:r>
      <w:proofErr w:type="spellEnd"/>
      <w:r w:rsidRPr="0034208F">
        <w:rPr>
          <w:rFonts w:ascii="Times New Roman" w:eastAsia="Times New Roman" w:hAnsi="Times New Roman" w:cs="Times New Roman"/>
          <w:sz w:val="24"/>
          <w:szCs w:val="24"/>
        </w:rPr>
        <w:t xml:space="preserve"> условия менее</w:t>
      </w:r>
      <w:proofErr w:type="gramStart"/>
      <w:r w:rsidRPr="0034208F">
        <w:rPr>
          <w:rFonts w:ascii="Times New Roman" w:eastAsia="Times New Roman" w:hAnsi="Times New Roman" w:cs="Times New Roman"/>
          <w:sz w:val="24"/>
          <w:szCs w:val="24"/>
        </w:rPr>
        <w:t>,</w:t>
      </w:r>
      <w:proofErr w:type="gramEnd"/>
      <w:r w:rsidRPr="0034208F">
        <w:rPr>
          <w:rFonts w:ascii="Times New Roman" w:eastAsia="Times New Roman" w:hAnsi="Times New Roman" w:cs="Times New Roman"/>
          <w:sz w:val="24"/>
          <w:szCs w:val="24"/>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34208F">
        <w:rPr>
          <w:rFonts w:ascii="Times New Roman" w:eastAsia="Times New Roman" w:hAnsi="Times New Roman" w:cs="Times New Roman"/>
          <w:sz w:val="24"/>
          <w:szCs w:val="24"/>
        </w:rPr>
        <w:t>занимающихся</w:t>
      </w:r>
      <w:proofErr w:type="gramEnd"/>
      <w:r w:rsidRPr="0034208F">
        <w:rPr>
          <w:rFonts w:ascii="Times New Roman" w:eastAsia="Times New Roman" w:hAnsi="Times New Roman" w:cs="Times New Roman"/>
          <w:sz w:val="24"/>
          <w:szCs w:val="24"/>
        </w:rPr>
        <w:t xml:space="preserve"> ребенком).</w:t>
      </w:r>
    </w:p>
    <w:p w:rsidR="0028651A" w:rsidRPr="0034208F" w:rsidRDefault="005E6114" w:rsidP="005E61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0D5EB8">
        <w:rPr>
          <w:rFonts w:ascii="Times New Roman" w:eastAsia="Times New Roman" w:hAnsi="Times New Roman" w:cs="Times New Roman"/>
          <w:b/>
          <w:sz w:val="24"/>
          <w:szCs w:val="24"/>
        </w:rPr>
        <w:t>Информация об условиях и результатах образования ребенка в образовательной организации</w:t>
      </w:r>
      <w:r w:rsidR="0028651A" w:rsidRPr="0034208F">
        <w:rPr>
          <w:rFonts w:ascii="Times New Roman" w:eastAsia="Times New Roman" w:hAnsi="Times New Roman" w:cs="Times New Roman"/>
          <w:sz w:val="24"/>
          <w:szCs w:val="24"/>
        </w:rPr>
        <w:t>:</w:t>
      </w:r>
    </w:p>
    <w:p w:rsidR="0028651A" w:rsidRPr="0034208F" w:rsidRDefault="0028651A" w:rsidP="005E6114">
      <w:pPr>
        <w:spacing w:after="100" w:afterAutospacing="1"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28651A" w:rsidRPr="0034208F" w:rsidRDefault="0028651A" w:rsidP="005E6114">
      <w:pPr>
        <w:spacing w:before="100" w:beforeAutospacing="1" w:after="100" w:afterAutospacing="1"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28651A" w:rsidRPr="0034208F" w:rsidRDefault="0028651A" w:rsidP="005E6114">
      <w:pPr>
        <w:spacing w:before="100" w:beforeAutospacing="1" w:after="100" w:afterAutospacing="1"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3. </w:t>
      </w:r>
      <w:proofErr w:type="gramStart"/>
      <w:r w:rsidRPr="0034208F">
        <w:rPr>
          <w:rFonts w:ascii="Times New Roman" w:eastAsia="Times New Roman" w:hAnsi="Times New Roman" w:cs="Times New Roman"/>
          <w:sz w:val="24"/>
          <w:szCs w:val="24"/>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28651A" w:rsidRPr="0034208F" w:rsidRDefault="0028651A" w:rsidP="005E6114">
      <w:pPr>
        <w:spacing w:before="100" w:beforeAutospacing="1" w:after="100" w:afterAutospacing="1"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4. Динамика (показатели) деятельности (практической, игровой, продуктивной) за период нахождения в образовательной организации</w:t>
      </w:r>
      <w:hyperlink r:id="rId12" w:anchor="11111" w:history="1">
        <w:r w:rsidRPr="0034208F">
          <w:rPr>
            <w:rFonts w:ascii="Times New Roman" w:eastAsia="Times New Roman" w:hAnsi="Times New Roman" w:cs="Times New Roman"/>
            <w:color w:val="0000FF"/>
            <w:sz w:val="24"/>
            <w:szCs w:val="24"/>
            <w:u w:val="single"/>
          </w:rPr>
          <w:t>*</w:t>
        </w:r>
      </w:hyperlink>
      <w:r w:rsidRPr="0034208F">
        <w:rPr>
          <w:rFonts w:ascii="Times New Roman" w:eastAsia="Times New Roman" w:hAnsi="Times New Roman" w:cs="Times New Roman"/>
          <w:sz w:val="24"/>
          <w:szCs w:val="24"/>
        </w:rPr>
        <w:t>.</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5. Динамика освоения программного материала:</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программа, по которой обучается ребенок (авторы или название ОП/АОП);</w:t>
      </w:r>
    </w:p>
    <w:p w:rsidR="0028651A"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соответствие объема знаний, умений и н</w:t>
      </w:r>
      <w:r w:rsidR="004102B8">
        <w:rPr>
          <w:rFonts w:ascii="Times New Roman" w:eastAsia="Times New Roman" w:hAnsi="Times New Roman" w:cs="Times New Roman"/>
          <w:sz w:val="24"/>
          <w:szCs w:val="24"/>
        </w:rPr>
        <w:t xml:space="preserve">авыков требованиям программы </w:t>
      </w:r>
      <w:r w:rsidRPr="0034208F">
        <w:rPr>
          <w:rFonts w:ascii="Times New Roman" w:eastAsia="Times New Roman" w:hAnsi="Times New Roman" w:cs="Times New Roman"/>
          <w:sz w:val="24"/>
          <w:szCs w:val="24"/>
        </w:rPr>
        <w:t xml:space="preserve"> для обучающегося по программе дошкольного образования: достижение целевых ориентиров (в</w:t>
      </w:r>
      <w:r w:rsidR="004102B8">
        <w:rPr>
          <w:rFonts w:ascii="Times New Roman" w:eastAsia="Times New Roman" w:hAnsi="Times New Roman" w:cs="Times New Roman"/>
          <w:sz w:val="24"/>
          <w:szCs w:val="24"/>
        </w:rPr>
        <w:t xml:space="preserve"> соответствии с годом обучения)</w:t>
      </w:r>
      <w:r w:rsidRPr="0034208F">
        <w:rPr>
          <w:rFonts w:ascii="Times New Roman" w:eastAsia="Times New Roman" w:hAnsi="Times New Roman" w:cs="Times New Roman"/>
          <w:sz w:val="24"/>
          <w:szCs w:val="24"/>
        </w:rPr>
        <w:t>: (фактически отсутствует, крайне незначительна, невысокая, неравномерная).</w:t>
      </w:r>
    </w:p>
    <w:p w:rsidR="005E6114" w:rsidRPr="0034208F" w:rsidRDefault="005E6114" w:rsidP="005E6114">
      <w:pPr>
        <w:spacing w:after="0" w:line="240" w:lineRule="auto"/>
        <w:jc w:val="both"/>
        <w:rPr>
          <w:rFonts w:ascii="Times New Roman" w:eastAsia="Times New Roman" w:hAnsi="Times New Roman" w:cs="Times New Roman"/>
          <w:sz w:val="24"/>
          <w:szCs w:val="24"/>
        </w:rPr>
      </w:pP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6. </w:t>
      </w:r>
      <w:proofErr w:type="gramStart"/>
      <w:r w:rsidRPr="0034208F">
        <w:rPr>
          <w:rFonts w:ascii="Times New Roman" w:eastAsia="Times New Roman" w:hAnsi="Times New Roman" w:cs="Times New Roman"/>
          <w:sz w:val="24"/>
          <w:szCs w:val="24"/>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34208F">
        <w:rPr>
          <w:rFonts w:ascii="Times New Roman" w:eastAsia="Times New Roman" w:hAnsi="Times New Roman" w:cs="Times New Roman"/>
          <w:sz w:val="24"/>
          <w:szCs w:val="24"/>
        </w:rPr>
        <w:t>сензитивностъ</w:t>
      </w:r>
      <w:proofErr w:type="spellEnd"/>
      <w:r w:rsidRPr="0034208F">
        <w:rPr>
          <w:rFonts w:ascii="Times New Roman" w:eastAsia="Times New Roman" w:hAnsi="Times New Roman" w:cs="Times New Roman"/>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34208F">
        <w:rPr>
          <w:rFonts w:ascii="Times New Roman" w:eastAsia="Times New Roman" w:hAnsi="Times New Roman" w:cs="Times New Roman"/>
          <w:sz w:val="24"/>
          <w:szCs w:val="24"/>
        </w:rPr>
        <w:t>истощаемостъ</w:t>
      </w:r>
      <w:proofErr w:type="spellEnd"/>
      <w:r w:rsidRPr="0034208F">
        <w:rPr>
          <w:rFonts w:ascii="Times New Roman" w:eastAsia="Times New Roman" w:hAnsi="Times New Roman" w:cs="Times New Roman"/>
          <w:sz w:val="24"/>
          <w:szCs w:val="24"/>
        </w:rPr>
        <w:t xml:space="preserve"> (высокая</w:t>
      </w:r>
      <w:proofErr w:type="gramEnd"/>
      <w:r w:rsidRPr="0034208F">
        <w:rPr>
          <w:rFonts w:ascii="Times New Roman" w:eastAsia="Times New Roman" w:hAnsi="Times New Roman" w:cs="Times New Roman"/>
          <w:sz w:val="24"/>
          <w:szCs w:val="24"/>
        </w:rPr>
        <w:t>, с очевидным снижением качества деятельности и пр., умеренная, незначительная) и др.</w:t>
      </w:r>
    </w:p>
    <w:p w:rsidR="0028651A" w:rsidRPr="0034208F" w:rsidRDefault="0028651A" w:rsidP="005E6114">
      <w:pPr>
        <w:spacing w:before="100" w:beforeAutospacing="1" w:after="100" w:afterAutospacing="1"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28651A" w:rsidRPr="0034208F" w:rsidRDefault="0028651A" w:rsidP="005E6114">
      <w:pPr>
        <w:spacing w:before="100" w:beforeAutospacing="1" w:after="100" w:afterAutospacing="1"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34208F">
        <w:rPr>
          <w:rFonts w:ascii="Times New Roman" w:eastAsia="Times New Roman" w:hAnsi="Times New Roman" w:cs="Times New Roman"/>
          <w:sz w:val="24"/>
          <w:szCs w:val="24"/>
        </w:rPr>
        <w:t>начались</w:t>
      </w:r>
      <w:proofErr w:type="gramEnd"/>
      <w:r w:rsidRPr="0034208F">
        <w:rPr>
          <w:rFonts w:ascii="Times New Roman" w:eastAsia="Times New Roman" w:hAnsi="Times New Roman" w:cs="Times New Roman"/>
          <w:sz w:val="24"/>
          <w:szCs w:val="24"/>
        </w:rPr>
        <w:t>/закончились занятия), регулярность посещения этих занятий, выполнение домашних заданий этих специалистов.</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lastRenderedPageBreak/>
        <w:t>9. Характеристики взросления</w:t>
      </w:r>
      <w:hyperlink r:id="rId13" w:anchor="22222" w:history="1">
        <w:r w:rsidRPr="0034208F">
          <w:rPr>
            <w:rFonts w:ascii="Times New Roman" w:eastAsia="Times New Roman" w:hAnsi="Times New Roman" w:cs="Times New Roman"/>
            <w:color w:val="0000FF"/>
            <w:sz w:val="24"/>
            <w:szCs w:val="24"/>
            <w:u w:val="single"/>
          </w:rPr>
          <w:t>**</w:t>
        </w:r>
      </w:hyperlink>
      <w:r w:rsidRPr="0034208F">
        <w:rPr>
          <w:rFonts w:ascii="Times New Roman" w:eastAsia="Times New Roman" w:hAnsi="Times New Roman" w:cs="Times New Roman"/>
          <w:sz w:val="24"/>
          <w:szCs w:val="24"/>
        </w:rPr>
        <w:t>:</w:t>
      </w:r>
    </w:p>
    <w:p w:rsidR="0028651A" w:rsidRPr="0034208F" w:rsidRDefault="0028651A" w:rsidP="005E6114">
      <w:pPr>
        <w:spacing w:after="0" w:line="240" w:lineRule="auto"/>
        <w:jc w:val="both"/>
        <w:rPr>
          <w:rFonts w:ascii="Times New Roman" w:eastAsia="Times New Roman" w:hAnsi="Times New Roman" w:cs="Times New Roman"/>
          <w:sz w:val="24"/>
          <w:szCs w:val="24"/>
        </w:rPr>
      </w:pPr>
      <w:proofErr w:type="gramStart"/>
      <w:r w:rsidRPr="0034208F">
        <w:rPr>
          <w:rFonts w:ascii="Times New Roman" w:eastAsia="Times New Roman" w:hAnsi="Times New Roman" w:cs="Times New Roman"/>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28651A" w:rsidRPr="0034208F" w:rsidRDefault="004102B8" w:rsidP="005E61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отношение к педагогическим воздействиям (описать воздействия и реакцию на них);</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характер общения со сверстниками</w:t>
      </w:r>
      <w:r w:rsidR="004102B8">
        <w:rPr>
          <w:rFonts w:ascii="Times New Roman" w:eastAsia="Times New Roman" w:hAnsi="Times New Roman" w:cs="Times New Roman"/>
          <w:sz w:val="24"/>
          <w:szCs w:val="24"/>
        </w:rPr>
        <w:t xml:space="preserve"> </w:t>
      </w:r>
      <w:r w:rsidRPr="0034208F">
        <w:rPr>
          <w:rFonts w:ascii="Times New Roman" w:eastAsia="Times New Roman" w:hAnsi="Times New Roman" w:cs="Times New Roman"/>
          <w:sz w:val="24"/>
          <w:szCs w:val="24"/>
        </w:rPr>
        <w:t xml:space="preserve"> (отвергаемый или оттесненный, изолированный по собственному желанию, неформальный лидер);</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значимость общения со сверстниками в системе ценностей обучающегося (приоритетная, второстепенная);</w:t>
      </w:r>
    </w:p>
    <w:p w:rsidR="0028651A" w:rsidRPr="0034208F" w:rsidRDefault="0028651A" w:rsidP="005E6114">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значимость виртуального </w:t>
      </w:r>
      <w:proofErr w:type="gramStart"/>
      <w:r w:rsidRPr="0034208F">
        <w:rPr>
          <w:rFonts w:ascii="Times New Roman" w:eastAsia="Times New Roman" w:hAnsi="Times New Roman" w:cs="Times New Roman"/>
          <w:sz w:val="24"/>
          <w:szCs w:val="24"/>
        </w:rPr>
        <w:t>общения</w:t>
      </w:r>
      <w:proofErr w:type="gramEnd"/>
      <w:r w:rsidRPr="0034208F">
        <w:rPr>
          <w:rFonts w:ascii="Times New Roman" w:eastAsia="Times New Roman" w:hAnsi="Times New Roman" w:cs="Times New Roman"/>
          <w:sz w:val="24"/>
          <w:szCs w:val="24"/>
        </w:rPr>
        <w:t xml:space="preserve"> в системе ценностей обучающегося (сколько времени по его собственному мнению проводит в социальных сетях);</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самосознание (самооценка);</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особенности </w:t>
      </w:r>
      <w:proofErr w:type="spellStart"/>
      <w:r w:rsidRPr="0034208F">
        <w:rPr>
          <w:rFonts w:ascii="Times New Roman" w:eastAsia="Times New Roman" w:hAnsi="Times New Roman" w:cs="Times New Roman"/>
          <w:sz w:val="24"/>
          <w:szCs w:val="24"/>
        </w:rPr>
        <w:t>психосексуального</w:t>
      </w:r>
      <w:proofErr w:type="spellEnd"/>
      <w:r w:rsidRPr="0034208F">
        <w:rPr>
          <w:rFonts w:ascii="Times New Roman" w:eastAsia="Times New Roman" w:hAnsi="Times New Roman" w:cs="Times New Roman"/>
          <w:sz w:val="24"/>
          <w:szCs w:val="24"/>
        </w:rPr>
        <w:t xml:space="preserve"> развития;</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религиозные убеждения (не актуализирует, навязывает другим);</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отношения с семьей (описание известных педагогам фактов: кого слушается, к кому </w:t>
      </w:r>
      <w:proofErr w:type="gramStart"/>
      <w:r w:rsidRPr="0034208F">
        <w:rPr>
          <w:rFonts w:ascii="Times New Roman" w:eastAsia="Times New Roman" w:hAnsi="Times New Roman" w:cs="Times New Roman"/>
          <w:sz w:val="24"/>
          <w:szCs w:val="24"/>
        </w:rPr>
        <w:t>привязан</w:t>
      </w:r>
      <w:proofErr w:type="gramEnd"/>
      <w:r w:rsidRPr="0034208F">
        <w:rPr>
          <w:rFonts w:ascii="Times New Roman" w:eastAsia="Times New Roman" w:hAnsi="Times New Roman" w:cs="Times New Roman"/>
          <w:sz w:val="24"/>
          <w:szCs w:val="24"/>
        </w:rPr>
        <w:t>, либо эмоциональная связь с семьей ухудшена/утрачена);</w:t>
      </w:r>
    </w:p>
    <w:p w:rsidR="0028651A" w:rsidRPr="0034208F" w:rsidRDefault="004102B8" w:rsidP="000D5E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Поведенческие девиации</w:t>
      </w:r>
      <w:hyperlink r:id="rId14" w:anchor="22222" w:history="1">
        <w:r w:rsidR="0028651A" w:rsidRPr="0034208F">
          <w:rPr>
            <w:rFonts w:ascii="Times New Roman" w:eastAsia="Times New Roman" w:hAnsi="Times New Roman" w:cs="Times New Roman"/>
            <w:color w:val="0000FF"/>
            <w:sz w:val="24"/>
            <w:szCs w:val="24"/>
            <w:u w:val="single"/>
          </w:rPr>
          <w:t>**</w:t>
        </w:r>
      </w:hyperlink>
      <w:r w:rsidR="0028651A" w:rsidRPr="0034208F">
        <w:rPr>
          <w:rFonts w:ascii="Times New Roman" w:eastAsia="Times New Roman" w:hAnsi="Times New Roman" w:cs="Times New Roman"/>
          <w:sz w:val="24"/>
          <w:szCs w:val="24"/>
        </w:rPr>
        <w:t>:</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совершенные в прошлом или текущие правонарушения;</w:t>
      </w:r>
    </w:p>
    <w:p w:rsidR="0028651A" w:rsidRPr="0034208F" w:rsidRDefault="004102B8" w:rsidP="000D5E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проявления агрессии (физической и/или вербальной) по отношению к другим (либо к животным), склонность к насилию;</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оппозиционные установки (спорит, отказывается) либо негативизм (делает наоборот);</w:t>
      </w:r>
    </w:p>
    <w:p w:rsidR="0028651A" w:rsidRPr="0034208F" w:rsidRDefault="004102B8" w:rsidP="000D5E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 сквернословие;</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проявления злости и/или ненависти к окружающим (конкретизировать);</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отношение к компьютерным играм (равнодушен, интерес, зависимость);</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повышенная внушаемость (влияние авторитетов, влияние </w:t>
      </w:r>
      <w:proofErr w:type="spellStart"/>
      <w:r w:rsidRPr="0034208F">
        <w:rPr>
          <w:rFonts w:ascii="Times New Roman" w:eastAsia="Times New Roman" w:hAnsi="Times New Roman" w:cs="Times New Roman"/>
          <w:sz w:val="24"/>
          <w:szCs w:val="24"/>
        </w:rPr>
        <w:t>дисфункциональных</w:t>
      </w:r>
      <w:proofErr w:type="spellEnd"/>
      <w:r w:rsidRPr="0034208F">
        <w:rPr>
          <w:rFonts w:ascii="Times New Roman" w:eastAsia="Times New Roman" w:hAnsi="Times New Roman" w:cs="Times New Roman"/>
          <w:sz w:val="24"/>
          <w:szCs w:val="24"/>
        </w:rPr>
        <w:t xml:space="preserve"> групп сверстников, подверженность влиянию моды, средств массовой информации и пр.);</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w:t>
      </w:r>
      <w:proofErr w:type="spellStart"/>
      <w:r w:rsidRPr="0034208F">
        <w:rPr>
          <w:rFonts w:ascii="Times New Roman" w:eastAsia="Times New Roman" w:hAnsi="Times New Roman" w:cs="Times New Roman"/>
          <w:sz w:val="24"/>
          <w:szCs w:val="24"/>
        </w:rPr>
        <w:t>дезадаптивные</w:t>
      </w:r>
      <w:proofErr w:type="spellEnd"/>
      <w:r w:rsidRPr="0034208F">
        <w:rPr>
          <w:rFonts w:ascii="Times New Roman" w:eastAsia="Times New Roman" w:hAnsi="Times New Roman" w:cs="Times New Roman"/>
          <w:sz w:val="24"/>
          <w:szCs w:val="24"/>
        </w:rPr>
        <w:t xml:space="preserve"> черты личности (конкретизировать).</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10. Информация о проведении индивидуальной профилактической работы (конкретизировать).</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0D5EB8">
        <w:rPr>
          <w:rFonts w:ascii="Times New Roman" w:eastAsia="Times New Roman" w:hAnsi="Times New Roman" w:cs="Times New Roman"/>
          <w:b/>
          <w:sz w:val="24"/>
          <w:szCs w:val="24"/>
        </w:rPr>
        <w:t>Дата составления документа</w:t>
      </w:r>
      <w:r w:rsidRPr="0034208F">
        <w:rPr>
          <w:rFonts w:ascii="Times New Roman" w:eastAsia="Times New Roman" w:hAnsi="Times New Roman" w:cs="Times New Roman"/>
          <w:sz w:val="24"/>
          <w:szCs w:val="24"/>
        </w:rPr>
        <w:t>.</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0D5EB8">
        <w:rPr>
          <w:rFonts w:ascii="Times New Roman" w:eastAsia="Times New Roman" w:hAnsi="Times New Roman" w:cs="Times New Roman"/>
          <w:b/>
          <w:sz w:val="24"/>
          <w:szCs w:val="24"/>
        </w:rPr>
        <w:t xml:space="preserve">Подпись председателя </w:t>
      </w:r>
      <w:proofErr w:type="spellStart"/>
      <w:r w:rsidRPr="000D5EB8">
        <w:rPr>
          <w:rFonts w:ascii="Times New Roman" w:eastAsia="Times New Roman" w:hAnsi="Times New Roman" w:cs="Times New Roman"/>
          <w:b/>
          <w:sz w:val="24"/>
          <w:szCs w:val="24"/>
        </w:rPr>
        <w:t>ППк</w:t>
      </w:r>
      <w:proofErr w:type="spellEnd"/>
      <w:r w:rsidRPr="0034208F">
        <w:rPr>
          <w:rFonts w:ascii="Times New Roman" w:eastAsia="Times New Roman" w:hAnsi="Times New Roman" w:cs="Times New Roman"/>
          <w:sz w:val="24"/>
          <w:szCs w:val="24"/>
        </w:rPr>
        <w:t>. Печать образовательной организации.</w:t>
      </w:r>
    </w:p>
    <w:p w:rsidR="0028651A" w:rsidRPr="000D5EB8" w:rsidRDefault="0028651A" w:rsidP="000D5EB8">
      <w:pPr>
        <w:spacing w:after="0" w:line="240" w:lineRule="auto"/>
        <w:jc w:val="both"/>
        <w:rPr>
          <w:rFonts w:ascii="Times New Roman" w:eastAsia="Times New Roman" w:hAnsi="Times New Roman" w:cs="Times New Roman"/>
          <w:b/>
          <w:sz w:val="24"/>
          <w:szCs w:val="24"/>
        </w:rPr>
      </w:pPr>
      <w:r w:rsidRPr="000D5EB8">
        <w:rPr>
          <w:rFonts w:ascii="Times New Roman" w:eastAsia="Times New Roman" w:hAnsi="Times New Roman" w:cs="Times New Roman"/>
          <w:b/>
          <w:sz w:val="24"/>
          <w:szCs w:val="24"/>
        </w:rPr>
        <w:t>Дополнительно:</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1. Для </w:t>
      </w:r>
      <w:proofErr w:type="gramStart"/>
      <w:r w:rsidRPr="0034208F">
        <w:rPr>
          <w:rFonts w:ascii="Times New Roman" w:eastAsia="Times New Roman" w:hAnsi="Times New Roman" w:cs="Times New Roman"/>
          <w:sz w:val="24"/>
          <w:szCs w:val="24"/>
        </w:rPr>
        <w:t>обучающегося</w:t>
      </w:r>
      <w:proofErr w:type="gramEnd"/>
      <w:r w:rsidRPr="0034208F">
        <w:rPr>
          <w:rFonts w:ascii="Times New Roman" w:eastAsia="Times New Roman" w:hAnsi="Times New Roman" w:cs="Times New Roman"/>
          <w:sz w:val="24"/>
          <w:szCs w:val="24"/>
        </w:rPr>
        <w:t xml:space="preserve"> по АОП - указать коррекционно-развивающие курсы, динамику в коррекции нарушений;</w:t>
      </w:r>
    </w:p>
    <w:p w:rsidR="0028651A" w:rsidRPr="0034208F" w:rsidRDefault="004102B8" w:rsidP="000D5E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28651A" w:rsidRPr="0034208F">
        <w:rPr>
          <w:rFonts w:ascii="Times New Roman" w:eastAsia="Times New Roman" w:hAnsi="Times New Roman" w:cs="Times New Roman"/>
          <w:sz w:val="24"/>
          <w:szCs w:val="24"/>
        </w:rPr>
        <w:t>.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28651A" w:rsidRPr="0034208F" w:rsidRDefault="004102B8" w:rsidP="000D5E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8651A" w:rsidRPr="0034208F">
        <w:rPr>
          <w:rFonts w:ascii="Times New Roman" w:eastAsia="Times New Roman" w:hAnsi="Times New Roman" w:cs="Times New Roman"/>
          <w:sz w:val="24"/>
          <w:szCs w:val="24"/>
        </w:rPr>
        <w:t xml:space="preserve">. Представление может быть дополнено исходя из индивидуальных особенностей </w:t>
      </w:r>
      <w:proofErr w:type="gramStart"/>
      <w:r w:rsidR="0028651A" w:rsidRPr="0034208F">
        <w:rPr>
          <w:rFonts w:ascii="Times New Roman" w:eastAsia="Times New Roman" w:hAnsi="Times New Roman" w:cs="Times New Roman"/>
          <w:sz w:val="24"/>
          <w:szCs w:val="24"/>
        </w:rPr>
        <w:t>обучающегося</w:t>
      </w:r>
      <w:proofErr w:type="gramEnd"/>
      <w:r w:rsidR="0028651A" w:rsidRPr="0034208F">
        <w:rPr>
          <w:rFonts w:ascii="Times New Roman" w:eastAsia="Times New Roman" w:hAnsi="Times New Roman" w:cs="Times New Roman"/>
          <w:sz w:val="24"/>
          <w:szCs w:val="24"/>
        </w:rPr>
        <w:t>.</w:t>
      </w:r>
    </w:p>
    <w:p w:rsidR="0028651A" w:rsidRPr="0034208F" w:rsidRDefault="004102B8" w:rsidP="000D5EB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8651A" w:rsidRPr="0034208F">
        <w:rPr>
          <w:rFonts w:ascii="Times New Roman" w:eastAsia="Times New Roman" w:hAnsi="Times New Roman" w:cs="Times New Roman"/>
          <w:sz w:val="24"/>
          <w:szCs w:val="24"/>
        </w:rPr>
        <w:t>.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w:t>
      </w:r>
      <w:proofErr w:type="gramStart"/>
      <w:r w:rsidR="00AA126A">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w:t>
      </w:r>
      <w:proofErr w:type="gramEnd"/>
      <w:r w:rsidR="0028651A" w:rsidRPr="0034208F">
        <w:rPr>
          <w:rFonts w:ascii="Times New Roman" w:eastAsia="Times New Roman" w:hAnsi="Times New Roman" w:cs="Times New Roman"/>
          <w:sz w:val="24"/>
          <w:szCs w:val="24"/>
        </w:rPr>
        <w:t>.</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______________________________</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xml:space="preserve">* Для </w:t>
      </w:r>
      <w:proofErr w:type="gramStart"/>
      <w:r w:rsidRPr="0034208F">
        <w:rPr>
          <w:rFonts w:ascii="Times New Roman" w:eastAsia="Times New Roman" w:hAnsi="Times New Roman" w:cs="Times New Roman"/>
          <w:sz w:val="24"/>
          <w:szCs w:val="24"/>
        </w:rPr>
        <w:t>обучающихся</w:t>
      </w:r>
      <w:proofErr w:type="gramEnd"/>
      <w:r w:rsidRPr="0034208F">
        <w:rPr>
          <w:rFonts w:ascii="Times New Roman" w:eastAsia="Times New Roman" w:hAnsi="Times New Roman" w:cs="Times New Roman"/>
          <w:sz w:val="24"/>
          <w:szCs w:val="24"/>
        </w:rPr>
        <w:t xml:space="preserve"> с умственной отсталостью (интеллектуальными нарушениями)</w:t>
      </w:r>
    </w:p>
    <w:p w:rsidR="0028651A" w:rsidRPr="0034208F" w:rsidRDefault="0028651A" w:rsidP="000D5EB8">
      <w:pPr>
        <w:spacing w:after="0" w:line="240" w:lineRule="auto"/>
        <w:jc w:val="both"/>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lastRenderedPageBreak/>
        <w:t xml:space="preserve">** Для подростков, а также обучающихся с </w:t>
      </w:r>
      <w:proofErr w:type="spellStart"/>
      <w:r w:rsidRPr="0034208F">
        <w:rPr>
          <w:rFonts w:ascii="Times New Roman" w:eastAsia="Times New Roman" w:hAnsi="Times New Roman" w:cs="Times New Roman"/>
          <w:sz w:val="24"/>
          <w:szCs w:val="24"/>
        </w:rPr>
        <w:t>девиантным</w:t>
      </w:r>
      <w:proofErr w:type="spellEnd"/>
      <w:r w:rsidRPr="0034208F">
        <w:rPr>
          <w:rFonts w:ascii="Times New Roman" w:eastAsia="Times New Roman" w:hAnsi="Times New Roman" w:cs="Times New Roman"/>
          <w:sz w:val="24"/>
          <w:szCs w:val="24"/>
        </w:rPr>
        <w:t xml:space="preserve"> (общественно опасным) поведением</w:t>
      </w:r>
    </w:p>
    <w:p w:rsidR="000D5EB8" w:rsidRDefault="000D5EB8" w:rsidP="0028651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8651A" w:rsidRPr="0034208F" w:rsidRDefault="000D5EB8" w:rsidP="0028651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651A" w:rsidRPr="0034208F">
        <w:rPr>
          <w:rFonts w:ascii="Times New Roman" w:eastAsia="Times New Roman" w:hAnsi="Times New Roman" w:cs="Times New Roman"/>
          <w:sz w:val="24"/>
          <w:szCs w:val="24"/>
        </w:rPr>
        <w:t>Приложение 5</w:t>
      </w:r>
    </w:p>
    <w:p w:rsidR="0028651A" w:rsidRPr="0034208F" w:rsidRDefault="0028651A" w:rsidP="000D5EB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4208F">
        <w:rPr>
          <w:rFonts w:ascii="Times New Roman" w:eastAsia="Times New Roman" w:hAnsi="Times New Roman" w:cs="Times New Roman"/>
          <w:b/>
          <w:bCs/>
          <w:sz w:val="27"/>
          <w:szCs w:val="27"/>
        </w:rPr>
        <w:t>Согласие</w:t>
      </w:r>
      <w:r w:rsidRPr="0034208F">
        <w:rPr>
          <w:rFonts w:ascii="Times New Roman" w:eastAsia="Times New Roman" w:hAnsi="Times New Roman" w:cs="Times New Roman"/>
          <w:b/>
          <w:bCs/>
          <w:sz w:val="27"/>
          <w:szCs w:val="27"/>
        </w:rPr>
        <w:br/>
        <w:t xml:space="preserve">родителей (законных представителей) обучающегося на проведение психолого-педагогического обследования специалистами </w:t>
      </w:r>
      <w:proofErr w:type="spellStart"/>
      <w:r w:rsidRPr="0034208F">
        <w:rPr>
          <w:rFonts w:ascii="Times New Roman" w:eastAsia="Times New Roman" w:hAnsi="Times New Roman" w:cs="Times New Roman"/>
          <w:b/>
          <w:bCs/>
          <w:sz w:val="27"/>
          <w:szCs w:val="27"/>
        </w:rPr>
        <w:t>ППк</w:t>
      </w:r>
      <w:proofErr w:type="spellEnd"/>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Я, ______________________________________________________________________</w:t>
      </w:r>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ФИО родителя (законного представителя) обучающегося</w:t>
      </w:r>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_________________________________________________________________________</w:t>
      </w:r>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_________________________________________________________________________</w:t>
      </w:r>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(номер, серия паспорта, когда и кем выдан)</w:t>
      </w:r>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являясь родителем (законным представителем) _____________________________</w:t>
      </w:r>
      <w:r w:rsidR="000D5EB8">
        <w:rPr>
          <w:rFonts w:ascii="Times New Roman" w:eastAsia="Times New Roman" w:hAnsi="Times New Roman" w:cs="Times New Roman"/>
          <w:sz w:val="24"/>
          <w:szCs w:val="24"/>
        </w:rPr>
        <w:t>___</w:t>
      </w:r>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(нужное подчеркнуть)</w:t>
      </w:r>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_________________________________________________________________________</w:t>
      </w:r>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_________________________________________________________________________</w:t>
      </w:r>
    </w:p>
    <w:p w:rsidR="0028651A" w:rsidRPr="0034208F" w:rsidRDefault="000D5EB8" w:rsidP="000D5E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28651A" w:rsidRPr="0034208F">
        <w:rPr>
          <w:rFonts w:ascii="Times New Roman" w:eastAsia="Times New Roman" w:hAnsi="Times New Roman" w:cs="Times New Roman"/>
          <w:sz w:val="24"/>
          <w:szCs w:val="24"/>
        </w:rPr>
        <w:t> (ФИО, класс/группа, в котором/ой обучается обучающийся,</w:t>
      </w:r>
      <w:r>
        <w:rPr>
          <w:rFonts w:ascii="Times New Roman" w:eastAsia="Times New Roman" w:hAnsi="Times New Roman" w:cs="Times New Roman"/>
          <w:sz w:val="24"/>
          <w:szCs w:val="24"/>
        </w:rPr>
        <w:t> </w:t>
      </w:r>
      <w:r w:rsidR="0028651A" w:rsidRPr="0034208F">
        <w:rPr>
          <w:rFonts w:ascii="Times New Roman" w:eastAsia="Times New Roman" w:hAnsi="Times New Roman" w:cs="Times New Roman"/>
          <w:sz w:val="24"/>
          <w:szCs w:val="24"/>
        </w:rPr>
        <w:t>дата (</w:t>
      </w:r>
      <w:proofErr w:type="spellStart"/>
      <w:r w:rsidR="0028651A" w:rsidRPr="0034208F">
        <w:rPr>
          <w:rFonts w:ascii="Times New Roman" w:eastAsia="Times New Roman" w:hAnsi="Times New Roman" w:cs="Times New Roman"/>
          <w:sz w:val="24"/>
          <w:szCs w:val="24"/>
        </w:rPr>
        <w:t>дд.мм</w:t>
      </w:r>
      <w:proofErr w:type="gramStart"/>
      <w:r w:rsidR="0028651A" w:rsidRPr="0034208F">
        <w:rPr>
          <w:rFonts w:ascii="Times New Roman" w:eastAsia="Times New Roman" w:hAnsi="Times New Roman" w:cs="Times New Roman"/>
          <w:sz w:val="24"/>
          <w:szCs w:val="24"/>
        </w:rPr>
        <w:t>.г</w:t>
      </w:r>
      <w:proofErr w:type="gramEnd"/>
      <w:r w:rsidR="0028651A" w:rsidRPr="0034208F">
        <w:rPr>
          <w:rFonts w:ascii="Times New Roman" w:eastAsia="Times New Roman" w:hAnsi="Times New Roman" w:cs="Times New Roman"/>
          <w:sz w:val="24"/>
          <w:szCs w:val="24"/>
        </w:rPr>
        <w:t>г</w:t>
      </w:r>
      <w:proofErr w:type="spellEnd"/>
      <w:r w:rsidR="0028651A" w:rsidRPr="0034208F">
        <w:rPr>
          <w:rFonts w:ascii="Times New Roman" w:eastAsia="Times New Roman" w:hAnsi="Times New Roman" w:cs="Times New Roman"/>
          <w:sz w:val="24"/>
          <w:szCs w:val="24"/>
        </w:rPr>
        <w:t>.) рождения)</w:t>
      </w:r>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Выражаю согласие на проведение психолого-педагогического обследования.</w:t>
      </w:r>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"__" ___________ 20___ г. /________________/_____________________________</w:t>
      </w:r>
    </w:p>
    <w:p w:rsidR="0028651A" w:rsidRPr="0034208F" w:rsidRDefault="0028651A" w:rsidP="000D5EB8">
      <w:pPr>
        <w:spacing w:after="0" w:line="240" w:lineRule="auto"/>
        <w:rPr>
          <w:rFonts w:ascii="Times New Roman" w:eastAsia="Times New Roman" w:hAnsi="Times New Roman" w:cs="Times New Roman"/>
          <w:sz w:val="24"/>
          <w:szCs w:val="24"/>
        </w:rPr>
      </w:pPr>
      <w:r w:rsidRPr="0034208F">
        <w:rPr>
          <w:rFonts w:ascii="Times New Roman" w:eastAsia="Times New Roman" w:hAnsi="Times New Roman" w:cs="Times New Roman"/>
          <w:sz w:val="24"/>
          <w:szCs w:val="24"/>
        </w:rPr>
        <w:t>                               (подпись)        (расшифровка подписи)</w:t>
      </w:r>
    </w:p>
    <w:p w:rsidR="00D35A4E" w:rsidRDefault="00D35A4E" w:rsidP="000D5EB8">
      <w:pPr>
        <w:spacing w:after="0"/>
      </w:pPr>
    </w:p>
    <w:sectPr w:rsidR="00D35A4E" w:rsidSect="00AB2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28651A"/>
    <w:rsid w:val="000A5788"/>
    <w:rsid w:val="000D5EB8"/>
    <w:rsid w:val="000F0AB0"/>
    <w:rsid w:val="00102161"/>
    <w:rsid w:val="0013768F"/>
    <w:rsid w:val="0016560D"/>
    <w:rsid w:val="0028651A"/>
    <w:rsid w:val="003B0390"/>
    <w:rsid w:val="004102B8"/>
    <w:rsid w:val="004944A3"/>
    <w:rsid w:val="005330E7"/>
    <w:rsid w:val="00550292"/>
    <w:rsid w:val="005E6114"/>
    <w:rsid w:val="00693C90"/>
    <w:rsid w:val="007308EB"/>
    <w:rsid w:val="00962505"/>
    <w:rsid w:val="009B641E"/>
    <w:rsid w:val="00A224D4"/>
    <w:rsid w:val="00AA126A"/>
    <w:rsid w:val="00AB48CF"/>
    <w:rsid w:val="00B30B8A"/>
    <w:rsid w:val="00B42ADD"/>
    <w:rsid w:val="00BA38E4"/>
    <w:rsid w:val="00C1706E"/>
    <w:rsid w:val="00C726EF"/>
    <w:rsid w:val="00C823B3"/>
    <w:rsid w:val="00D35A4E"/>
    <w:rsid w:val="00D7271C"/>
    <w:rsid w:val="00E01928"/>
    <w:rsid w:val="00E717D5"/>
    <w:rsid w:val="00E85562"/>
    <w:rsid w:val="00E9143A"/>
    <w:rsid w:val="00EC6951"/>
    <w:rsid w:val="00ED3156"/>
    <w:rsid w:val="00F172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51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0216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93C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13" Type="http://schemas.openxmlformats.org/officeDocument/2006/relationships/hyperlink" Target="https://www.garant.ru/products/ipo/prime/doc/72641204/" TargetMode="External"/><Relationship Id="rId3" Type="http://schemas.openxmlformats.org/officeDocument/2006/relationships/webSettings" Target="webSettings.xml"/><Relationship Id="rId7" Type="http://schemas.openxmlformats.org/officeDocument/2006/relationships/hyperlink" Target="https://www.garant.ru/products/ipo/prime/doc/72641204/" TargetMode="External"/><Relationship Id="rId12" Type="http://schemas.openxmlformats.org/officeDocument/2006/relationships/hyperlink" Target="https://www.garant.ru/products/ipo/prime/doc/7264120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arant.ru/products/ipo/prime/doc/72641204/" TargetMode="External"/><Relationship Id="rId11" Type="http://schemas.openxmlformats.org/officeDocument/2006/relationships/hyperlink" Target="https://www.garant.ru/products/ipo/prime/doc/72641204/" TargetMode="External"/><Relationship Id="rId5" Type="http://schemas.openxmlformats.org/officeDocument/2006/relationships/hyperlink" Target="https://www.garant.ru/products/ipo/prime/doc/72641204/" TargetMode="External"/><Relationship Id="rId15" Type="http://schemas.openxmlformats.org/officeDocument/2006/relationships/fontTable" Target="fontTable.xml"/><Relationship Id="rId10" Type="http://schemas.openxmlformats.org/officeDocument/2006/relationships/hyperlink" Target="https://www.garant.ru/products/ipo/prime/doc/72641204/" TargetMode="External"/><Relationship Id="rId4" Type="http://schemas.openxmlformats.org/officeDocument/2006/relationships/hyperlink" Target="https://www.garant.ru/products/ipo/prime/doc/72641204/" TargetMode="External"/><Relationship Id="rId9" Type="http://schemas.openxmlformats.org/officeDocument/2006/relationships/hyperlink" Target="https://www.garant.ru/products/ipo/prime/doc/72641204/" TargetMode="External"/><Relationship Id="rId14" Type="http://schemas.openxmlformats.org/officeDocument/2006/relationships/hyperlink" Target="https://www.garant.ru/products/ipo/prime/doc/72641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6844</TotalTime>
  <Pages>1</Pages>
  <Words>3706</Words>
  <Characters>21129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2022-12-07T11:28:00Z</cp:lastPrinted>
  <dcterms:created xsi:type="dcterms:W3CDTF">2019-12-04T09:09:00Z</dcterms:created>
  <dcterms:modified xsi:type="dcterms:W3CDTF">2022-12-07T11:36:00Z</dcterms:modified>
</cp:coreProperties>
</file>