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595E" w14:textId="77777777" w:rsidR="00DA7954" w:rsidRPr="006C29DB" w:rsidRDefault="00DA7954" w:rsidP="006C2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D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1338085" w14:textId="76D35F08" w:rsidR="00DA7954" w:rsidRPr="006C29DB" w:rsidRDefault="00DA7954" w:rsidP="006C2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DB">
        <w:rPr>
          <w:rFonts w:ascii="Times New Roman" w:hAnsi="Times New Roman" w:cs="Times New Roman"/>
          <w:b/>
          <w:bCs/>
          <w:sz w:val="28"/>
          <w:szCs w:val="28"/>
        </w:rPr>
        <w:t>о численности обучающихся</w:t>
      </w:r>
      <w:r w:rsidR="006C2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29DB">
        <w:rPr>
          <w:rFonts w:ascii="Times New Roman" w:hAnsi="Times New Roman" w:cs="Times New Roman"/>
          <w:b/>
          <w:bCs/>
          <w:sz w:val="28"/>
          <w:szCs w:val="28"/>
        </w:rPr>
        <w:t>по реализуемым образовательным програ</w:t>
      </w:r>
      <w:r w:rsidR="00CA5772" w:rsidRPr="006C29DB">
        <w:rPr>
          <w:rFonts w:ascii="Times New Roman" w:hAnsi="Times New Roman" w:cs="Times New Roman"/>
          <w:b/>
          <w:bCs/>
          <w:sz w:val="28"/>
          <w:szCs w:val="28"/>
        </w:rPr>
        <w:t>ммам</w:t>
      </w:r>
      <w:r w:rsidRPr="006C29DB">
        <w:rPr>
          <w:rFonts w:ascii="Times New Roman" w:hAnsi="Times New Roman" w:cs="Times New Roman"/>
          <w:b/>
          <w:bCs/>
          <w:sz w:val="28"/>
          <w:szCs w:val="28"/>
        </w:rPr>
        <w:t xml:space="preserve"> 2024-2025 учебный год</w:t>
      </w:r>
    </w:p>
    <w:p w14:paraId="1FD63C8B" w14:textId="77777777" w:rsidR="00DA7954" w:rsidRPr="006C29DB" w:rsidRDefault="00DA7954" w:rsidP="006C2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9DB">
        <w:rPr>
          <w:rFonts w:ascii="Times New Roman" w:hAnsi="Times New Roman" w:cs="Times New Roman"/>
          <w:sz w:val="28"/>
          <w:szCs w:val="28"/>
        </w:rPr>
        <w:t xml:space="preserve">с </w:t>
      </w:r>
      <w:r w:rsidR="00B52B5F" w:rsidRPr="006C29DB">
        <w:rPr>
          <w:rFonts w:ascii="Times New Roman" w:hAnsi="Times New Roman" w:cs="Times New Roman"/>
          <w:sz w:val="28"/>
          <w:szCs w:val="28"/>
        </w:rPr>
        <w:t>01</w:t>
      </w:r>
      <w:r w:rsidRPr="006C29DB">
        <w:rPr>
          <w:rFonts w:ascii="Times New Roman" w:hAnsi="Times New Roman" w:cs="Times New Roman"/>
          <w:sz w:val="28"/>
          <w:szCs w:val="28"/>
        </w:rPr>
        <w:t>.09.2024 г.</w:t>
      </w:r>
    </w:p>
    <w:tbl>
      <w:tblPr>
        <w:tblStyle w:val="a3"/>
        <w:tblpPr w:leftFromText="180" w:rightFromText="180" w:vertAnchor="text" w:horzAnchor="margin" w:tblpXSpec="center" w:tblpY="424"/>
        <w:tblW w:w="9923" w:type="dxa"/>
        <w:tblLook w:val="04A0" w:firstRow="1" w:lastRow="0" w:firstColumn="1" w:lastColumn="0" w:noHBand="0" w:noVBand="1"/>
      </w:tblPr>
      <w:tblGrid>
        <w:gridCol w:w="566"/>
        <w:gridCol w:w="6092"/>
        <w:gridCol w:w="1393"/>
        <w:gridCol w:w="1872"/>
      </w:tblGrid>
      <w:tr w:rsidR="006C29DB" w:rsidRPr="006C29DB" w14:paraId="632775E1" w14:textId="77777777" w:rsidTr="006C29DB">
        <w:tc>
          <w:tcPr>
            <w:tcW w:w="566" w:type="dxa"/>
            <w:shd w:val="clear" w:color="auto" w:fill="E7E6E6" w:themeFill="background2"/>
          </w:tcPr>
          <w:p w14:paraId="23B12B1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2" w:type="dxa"/>
            <w:shd w:val="clear" w:color="auto" w:fill="E7E6E6" w:themeFill="background2"/>
          </w:tcPr>
          <w:p w14:paraId="5ECE819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1393" w:type="dxa"/>
            <w:shd w:val="clear" w:color="auto" w:fill="E7E6E6" w:themeFill="background2"/>
          </w:tcPr>
          <w:p w14:paraId="334F850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872" w:type="dxa"/>
            <w:shd w:val="clear" w:color="auto" w:fill="E7E6E6" w:themeFill="background2"/>
          </w:tcPr>
          <w:p w14:paraId="0CB0513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 </w:t>
            </w:r>
          </w:p>
        </w:tc>
      </w:tr>
      <w:tr w:rsidR="006C29DB" w:rsidRPr="006C29DB" w14:paraId="2ACA2B1F" w14:textId="77777777" w:rsidTr="006C29DB">
        <w:tc>
          <w:tcPr>
            <w:tcW w:w="9923" w:type="dxa"/>
            <w:gridSpan w:val="4"/>
            <w:shd w:val="clear" w:color="auto" w:fill="D0CECE" w:themeFill="background2" w:themeFillShade="E6"/>
          </w:tcPr>
          <w:p w14:paraId="7BE2119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Дополнительные предпрофессиональные программы в области искусства</w:t>
            </w:r>
          </w:p>
        </w:tc>
      </w:tr>
      <w:tr w:rsidR="006C29DB" w:rsidRPr="006C29DB" w14:paraId="51790DEE" w14:textId="77777777" w:rsidTr="006C29DB">
        <w:tc>
          <w:tcPr>
            <w:tcW w:w="566" w:type="dxa"/>
          </w:tcPr>
          <w:p w14:paraId="28E5069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14:paraId="753A05B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393" w:type="dxa"/>
          </w:tcPr>
          <w:p w14:paraId="4DFA7F9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1DFEC28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6C29DB" w:rsidRPr="006C29DB" w14:paraId="57F76A3F" w14:textId="77777777" w:rsidTr="006C29DB">
        <w:tc>
          <w:tcPr>
            <w:tcW w:w="566" w:type="dxa"/>
          </w:tcPr>
          <w:p w14:paraId="2C18445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14:paraId="3A02B87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1393" w:type="dxa"/>
          </w:tcPr>
          <w:p w14:paraId="156C690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7B07092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C29DB" w:rsidRPr="006C29DB" w14:paraId="0CBEE77C" w14:textId="77777777" w:rsidTr="006C29DB">
        <w:tc>
          <w:tcPr>
            <w:tcW w:w="566" w:type="dxa"/>
          </w:tcPr>
          <w:p w14:paraId="49B3D29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14:paraId="12A2032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6C5FE06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352FFB0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C29DB" w:rsidRPr="006C29DB" w14:paraId="2BBA8E78" w14:textId="77777777" w:rsidTr="006C29DB">
        <w:tc>
          <w:tcPr>
            <w:tcW w:w="566" w:type="dxa"/>
          </w:tcPr>
          <w:p w14:paraId="12C337A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14:paraId="663A863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6E3CAF1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915285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C29DB" w:rsidRPr="006C29DB" w14:paraId="6BE73E3B" w14:textId="77777777" w:rsidTr="006C29DB">
        <w:tc>
          <w:tcPr>
            <w:tcW w:w="566" w:type="dxa"/>
          </w:tcPr>
          <w:p w14:paraId="2EF84FC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14:paraId="0719A2B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7D84385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547371F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C29DB" w:rsidRPr="006C29DB" w14:paraId="2466D9C3" w14:textId="77777777" w:rsidTr="006C29DB">
        <w:tc>
          <w:tcPr>
            <w:tcW w:w="566" w:type="dxa"/>
          </w:tcPr>
          <w:p w14:paraId="214B5E2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2" w:type="dxa"/>
          </w:tcPr>
          <w:p w14:paraId="6368272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2DB20DD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2C96CF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29DB" w:rsidRPr="006C29DB" w14:paraId="66813830" w14:textId="77777777" w:rsidTr="006C29DB">
        <w:tc>
          <w:tcPr>
            <w:tcW w:w="566" w:type="dxa"/>
          </w:tcPr>
          <w:p w14:paraId="18BCDBF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2" w:type="dxa"/>
          </w:tcPr>
          <w:p w14:paraId="2050640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393" w:type="dxa"/>
          </w:tcPr>
          <w:p w14:paraId="471B638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00C6D25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C29DB" w:rsidRPr="006C29DB" w14:paraId="7F90197E" w14:textId="77777777" w:rsidTr="006C29DB">
        <w:tc>
          <w:tcPr>
            <w:tcW w:w="566" w:type="dxa"/>
          </w:tcPr>
          <w:p w14:paraId="065573B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2" w:type="dxa"/>
          </w:tcPr>
          <w:p w14:paraId="1743FB9C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393" w:type="dxa"/>
          </w:tcPr>
          <w:p w14:paraId="26184CE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0D4A89A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C29DB" w:rsidRPr="006C29DB" w14:paraId="4434D9EF" w14:textId="77777777" w:rsidTr="006C29DB">
        <w:tc>
          <w:tcPr>
            <w:tcW w:w="566" w:type="dxa"/>
          </w:tcPr>
          <w:p w14:paraId="562EF5B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2" w:type="dxa"/>
          </w:tcPr>
          <w:p w14:paraId="6294C8D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00E9C0C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14:paraId="2294DED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C29DB" w:rsidRPr="006C29DB" w14:paraId="3227DF81" w14:textId="77777777" w:rsidTr="006C29DB">
        <w:tc>
          <w:tcPr>
            <w:tcW w:w="566" w:type="dxa"/>
          </w:tcPr>
          <w:p w14:paraId="3A997B4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2" w:type="dxa"/>
          </w:tcPr>
          <w:p w14:paraId="2D1B460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0A5A88A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E3A6B0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C29DB" w:rsidRPr="006C29DB" w14:paraId="1F20D3D9" w14:textId="77777777" w:rsidTr="006C29DB">
        <w:tc>
          <w:tcPr>
            <w:tcW w:w="566" w:type="dxa"/>
          </w:tcPr>
          <w:p w14:paraId="3EB61F0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2" w:type="dxa"/>
          </w:tcPr>
          <w:p w14:paraId="6BD1D843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393" w:type="dxa"/>
          </w:tcPr>
          <w:p w14:paraId="6C62786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8B2D1A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29DB" w:rsidRPr="006C29DB" w14:paraId="4D9BA641" w14:textId="77777777" w:rsidTr="006C29DB">
        <w:tc>
          <w:tcPr>
            <w:tcW w:w="9923" w:type="dxa"/>
            <w:gridSpan w:val="4"/>
            <w:shd w:val="clear" w:color="auto" w:fill="D0CECE" w:themeFill="background2" w:themeFillShade="E6"/>
          </w:tcPr>
          <w:p w14:paraId="496BF4D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Дополнительные общеразвивающие программы в области искусства</w:t>
            </w:r>
          </w:p>
        </w:tc>
      </w:tr>
      <w:tr w:rsidR="006C29DB" w:rsidRPr="006C29DB" w14:paraId="711A81AC" w14:textId="77777777" w:rsidTr="006C29DB">
        <w:tc>
          <w:tcPr>
            <w:tcW w:w="566" w:type="dxa"/>
          </w:tcPr>
          <w:p w14:paraId="6745EB8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2" w:type="dxa"/>
          </w:tcPr>
          <w:p w14:paraId="00693A5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393" w:type="dxa"/>
          </w:tcPr>
          <w:p w14:paraId="5FEFDA1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0F8EB74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6C29DB" w:rsidRPr="006C29DB" w14:paraId="0B026F24" w14:textId="77777777" w:rsidTr="006C29DB">
        <w:tc>
          <w:tcPr>
            <w:tcW w:w="566" w:type="dxa"/>
          </w:tcPr>
          <w:p w14:paraId="20EDA3F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2" w:type="dxa"/>
          </w:tcPr>
          <w:p w14:paraId="57B8E82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Фортепиано (продвинутый уровень)</w:t>
            </w:r>
          </w:p>
        </w:tc>
        <w:tc>
          <w:tcPr>
            <w:tcW w:w="1393" w:type="dxa"/>
          </w:tcPr>
          <w:p w14:paraId="6BAF897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483A98B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29DB" w:rsidRPr="006C29DB" w14:paraId="3660861C" w14:textId="77777777" w:rsidTr="006C29DB">
        <w:tc>
          <w:tcPr>
            <w:tcW w:w="566" w:type="dxa"/>
          </w:tcPr>
          <w:p w14:paraId="776E81C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2" w:type="dxa"/>
          </w:tcPr>
          <w:p w14:paraId="6576B1D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</w:t>
            </w:r>
          </w:p>
        </w:tc>
        <w:tc>
          <w:tcPr>
            <w:tcW w:w="1393" w:type="dxa"/>
          </w:tcPr>
          <w:p w14:paraId="1591AEF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0F2317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C29DB" w:rsidRPr="006C29DB" w14:paraId="5B8F0F21" w14:textId="77777777" w:rsidTr="006C29DB">
        <w:tc>
          <w:tcPr>
            <w:tcW w:w="566" w:type="dxa"/>
          </w:tcPr>
          <w:p w14:paraId="3005BEE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2" w:type="dxa"/>
          </w:tcPr>
          <w:p w14:paraId="6778AE5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Струнные инструменты (продвинутый уровень)</w:t>
            </w:r>
          </w:p>
        </w:tc>
        <w:tc>
          <w:tcPr>
            <w:tcW w:w="1393" w:type="dxa"/>
          </w:tcPr>
          <w:p w14:paraId="1BC5B32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0A7592D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29DB" w:rsidRPr="006C29DB" w14:paraId="4D8BDB0B" w14:textId="77777777" w:rsidTr="006C29DB">
        <w:tc>
          <w:tcPr>
            <w:tcW w:w="566" w:type="dxa"/>
          </w:tcPr>
          <w:p w14:paraId="1A445AB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2" w:type="dxa"/>
          </w:tcPr>
          <w:p w14:paraId="4B586C9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393" w:type="dxa"/>
          </w:tcPr>
          <w:p w14:paraId="1A4A44A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E38A12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6C29DB" w:rsidRPr="006C29DB" w14:paraId="2840030C" w14:textId="77777777" w:rsidTr="006C29DB">
        <w:tc>
          <w:tcPr>
            <w:tcW w:w="566" w:type="dxa"/>
          </w:tcPr>
          <w:p w14:paraId="095F087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2" w:type="dxa"/>
          </w:tcPr>
          <w:p w14:paraId="1DD4A46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 (продвинутый уровень)</w:t>
            </w:r>
          </w:p>
        </w:tc>
        <w:tc>
          <w:tcPr>
            <w:tcW w:w="1393" w:type="dxa"/>
          </w:tcPr>
          <w:p w14:paraId="01B4083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72AB148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29DB" w:rsidRPr="006C29DB" w14:paraId="2D91DC69" w14:textId="77777777" w:rsidTr="006C29DB">
        <w:tc>
          <w:tcPr>
            <w:tcW w:w="566" w:type="dxa"/>
          </w:tcPr>
          <w:p w14:paraId="3AC1B927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2" w:type="dxa"/>
          </w:tcPr>
          <w:p w14:paraId="34E8E62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Духовые и ударные инструменты</w:t>
            </w:r>
          </w:p>
        </w:tc>
        <w:tc>
          <w:tcPr>
            <w:tcW w:w="1393" w:type="dxa"/>
          </w:tcPr>
          <w:p w14:paraId="65D36AD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7AB5DAA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C29DB" w:rsidRPr="006C29DB" w14:paraId="3FC2B446" w14:textId="77777777" w:rsidTr="006C29DB">
        <w:tc>
          <w:tcPr>
            <w:tcW w:w="566" w:type="dxa"/>
          </w:tcPr>
          <w:p w14:paraId="4FC1745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2" w:type="dxa"/>
          </w:tcPr>
          <w:p w14:paraId="4B9949C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393" w:type="dxa"/>
          </w:tcPr>
          <w:p w14:paraId="52AF5FA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CF4A09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C29DB" w:rsidRPr="006C29DB" w14:paraId="35590E33" w14:textId="77777777" w:rsidTr="006C29DB">
        <w:tc>
          <w:tcPr>
            <w:tcW w:w="566" w:type="dxa"/>
          </w:tcPr>
          <w:p w14:paraId="2B8ACA5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2" w:type="dxa"/>
          </w:tcPr>
          <w:p w14:paraId="0680DDBF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 (продвинутый уровень)</w:t>
            </w:r>
          </w:p>
        </w:tc>
        <w:tc>
          <w:tcPr>
            <w:tcW w:w="1393" w:type="dxa"/>
          </w:tcPr>
          <w:p w14:paraId="18C7AB1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3EFAC4B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C29DB" w:rsidRPr="006C29DB" w14:paraId="545748EC" w14:textId="77777777" w:rsidTr="006C29DB">
        <w:tc>
          <w:tcPr>
            <w:tcW w:w="566" w:type="dxa"/>
          </w:tcPr>
          <w:p w14:paraId="3482881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2" w:type="dxa"/>
          </w:tcPr>
          <w:p w14:paraId="0EAB410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академическое пение</w:t>
            </w:r>
          </w:p>
        </w:tc>
        <w:tc>
          <w:tcPr>
            <w:tcW w:w="1393" w:type="dxa"/>
          </w:tcPr>
          <w:p w14:paraId="5AEA9A9C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753A302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C29DB" w:rsidRPr="006C29DB" w14:paraId="7C546FF9" w14:textId="77777777" w:rsidTr="006C29DB">
        <w:tc>
          <w:tcPr>
            <w:tcW w:w="566" w:type="dxa"/>
          </w:tcPr>
          <w:p w14:paraId="33957B7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2" w:type="dxa"/>
          </w:tcPr>
          <w:p w14:paraId="08ADABF8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академическое пение (продвинутый уровень)</w:t>
            </w:r>
          </w:p>
        </w:tc>
        <w:tc>
          <w:tcPr>
            <w:tcW w:w="1393" w:type="dxa"/>
          </w:tcPr>
          <w:p w14:paraId="09AAFD9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7FD07CE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29DB" w:rsidRPr="006C29DB" w14:paraId="38B08FE1" w14:textId="77777777" w:rsidTr="006C29DB">
        <w:tc>
          <w:tcPr>
            <w:tcW w:w="566" w:type="dxa"/>
          </w:tcPr>
          <w:p w14:paraId="4E589D5D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2" w:type="dxa"/>
          </w:tcPr>
          <w:p w14:paraId="3899E701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Сольное эстрадное пение</w:t>
            </w:r>
          </w:p>
        </w:tc>
        <w:tc>
          <w:tcPr>
            <w:tcW w:w="1393" w:type="dxa"/>
          </w:tcPr>
          <w:p w14:paraId="033FF2A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74B8EC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C29DB" w:rsidRPr="006C29DB" w14:paraId="3FB5AA57" w14:textId="77777777" w:rsidTr="006C29DB">
        <w:tc>
          <w:tcPr>
            <w:tcW w:w="566" w:type="dxa"/>
          </w:tcPr>
          <w:p w14:paraId="688C8EB1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2" w:type="dxa"/>
          </w:tcPr>
          <w:p w14:paraId="734B01FA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</w:p>
        </w:tc>
        <w:tc>
          <w:tcPr>
            <w:tcW w:w="1393" w:type="dxa"/>
          </w:tcPr>
          <w:p w14:paraId="1F97C05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BB9BDD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6C29DB" w:rsidRPr="006C29DB" w14:paraId="27B7C520" w14:textId="77777777" w:rsidTr="006C29DB">
        <w:tc>
          <w:tcPr>
            <w:tcW w:w="566" w:type="dxa"/>
          </w:tcPr>
          <w:p w14:paraId="3754AA6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2" w:type="dxa"/>
          </w:tcPr>
          <w:p w14:paraId="46198F8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Синтезатор </w:t>
            </w:r>
          </w:p>
        </w:tc>
        <w:tc>
          <w:tcPr>
            <w:tcW w:w="1393" w:type="dxa"/>
          </w:tcPr>
          <w:p w14:paraId="5DA4EA2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1AB8343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29DB" w:rsidRPr="006C29DB" w14:paraId="46BF84B8" w14:textId="77777777" w:rsidTr="006C29DB">
        <w:tc>
          <w:tcPr>
            <w:tcW w:w="566" w:type="dxa"/>
          </w:tcPr>
          <w:p w14:paraId="5012175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2" w:type="dxa"/>
          </w:tcPr>
          <w:p w14:paraId="61175A92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393" w:type="dxa"/>
          </w:tcPr>
          <w:p w14:paraId="57FA82AE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40743FC7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C29DB" w:rsidRPr="006C29DB" w14:paraId="25661B7D" w14:textId="77777777" w:rsidTr="006C29DB">
        <w:tc>
          <w:tcPr>
            <w:tcW w:w="566" w:type="dxa"/>
          </w:tcPr>
          <w:p w14:paraId="3C534F0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2" w:type="dxa"/>
          </w:tcPr>
          <w:p w14:paraId="630A89C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</w:p>
        </w:tc>
        <w:tc>
          <w:tcPr>
            <w:tcW w:w="1393" w:type="dxa"/>
          </w:tcPr>
          <w:p w14:paraId="26540B1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0139E72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C29DB" w:rsidRPr="006C29DB" w14:paraId="28C63E00" w14:textId="77777777" w:rsidTr="006C29DB">
        <w:tc>
          <w:tcPr>
            <w:tcW w:w="566" w:type="dxa"/>
          </w:tcPr>
          <w:p w14:paraId="59394D1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92" w:type="dxa"/>
          </w:tcPr>
          <w:p w14:paraId="064F906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 (продвинутый уровень)</w:t>
            </w:r>
          </w:p>
        </w:tc>
        <w:tc>
          <w:tcPr>
            <w:tcW w:w="1393" w:type="dxa"/>
          </w:tcPr>
          <w:p w14:paraId="3562EF1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2F7B505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C29DB" w:rsidRPr="006C29DB" w14:paraId="4A5AF953" w14:textId="77777777" w:rsidTr="006C29DB">
        <w:tc>
          <w:tcPr>
            <w:tcW w:w="566" w:type="dxa"/>
          </w:tcPr>
          <w:p w14:paraId="58454D6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92" w:type="dxa"/>
          </w:tcPr>
          <w:p w14:paraId="75B76C97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1393" w:type="dxa"/>
          </w:tcPr>
          <w:p w14:paraId="18CDC69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72" w:type="dxa"/>
          </w:tcPr>
          <w:p w14:paraId="294800F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6C29DB" w:rsidRPr="006C29DB" w14:paraId="5D410BDC" w14:textId="77777777" w:rsidTr="006C29DB">
        <w:tc>
          <w:tcPr>
            <w:tcW w:w="566" w:type="dxa"/>
          </w:tcPr>
          <w:p w14:paraId="1F1BB1F5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92" w:type="dxa"/>
          </w:tcPr>
          <w:p w14:paraId="0486BE7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Живопись (продвинутый уровень)</w:t>
            </w:r>
          </w:p>
        </w:tc>
        <w:tc>
          <w:tcPr>
            <w:tcW w:w="1393" w:type="dxa"/>
          </w:tcPr>
          <w:p w14:paraId="40450F54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72" w:type="dxa"/>
          </w:tcPr>
          <w:p w14:paraId="3469E34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C29DB" w:rsidRPr="006C29DB" w14:paraId="7A166BF9" w14:textId="77777777" w:rsidTr="006C29DB">
        <w:tc>
          <w:tcPr>
            <w:tcW w:w="566" w:type="dxa"/>
          </w:tcPr>
          <w:p w14:paraId="2370D46F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92" w:type="dxa"/>
          </w:tcPr>
          <w:p w14:paraId="3A92742D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Хоровое пение (СОШ)</w:t>
            </w:r>
          </w:p>
        </w:tc>
        <w:tc>
          <w:tcPr>
            <w:tcW w:w="1393" w:type="dxa"/>
          </w:tcPr>
          <w:p w14:paraId="1F7FB1A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00CE0159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6C29DB" w:rsidRPr="006C29DB" w14:paraId="4A0FBE9D" w14:textId="77777777" w:rsidTr="006C29DB">
        <w:tc>
          <w:tcPr>
            <w:tcW w:w="566" w:type="dxa"/>
          </w:tcPr>
          <w:p w14:paraId="49393BF3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92" w:type="dxa"/>
          </w:tcPr>
          <w:p w14:paraId="33BDAE79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 (СОШ)</w:t>
            </w:r>
          </w:p>
        </w:tc>
        <w:tc>
          <w:tcPr>
            <w:tcW w:w="1393" w:type="dxa"/>
          </w:tcPr>
          <w:p w14:paraId="0EDB1F98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872" w:type="dxa"/>
          </w:tcPr>
          <w:p w14:paraId="0757B036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C29DB" w:rsidRPr="006C29DB" w14:paraId="086812D5" w14:textId="77777777" w:rsidTr="006C29DB">
        <w:tc>
          <w:tcPr>
            <w:tcW w:w="566" w:type="dxa"/>
          </w:tcPr>
          <w:p w14:paraId="5910735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92" w:type="dxa"/>
          </w:tcPr>
          <w:p w14:paraId="67249B94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 (СОШ)</w:t>
            </w:r>
          </w:p>
        </w:tc>
        <w:tc>
          <w:tcPr>
            <w:tcW w:w="1393" w:type="dxa"/>
          </w:tcPr>
          <w:p w14:paraId="02715C9A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51FA3FA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6C29DB" w:rsidRPr="006C29DB" w14:paraId="0F414D33" w14:textId="77777777" w:rsidTr="006C29DB">
        <w:tc>
          <w:tcPr>
            <w:tcW w:w="566" w:type="dxa"/>
          </w:tcPr>
          <w:p w14:paraId="1BA72BDB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92" w:type="dxa"/>
          </w:tcPr>
          <w:p w14:paraId="774A260E" w14:textId="77777777" w:rsidR="006C29DB" w:rsidRPr="006C29DB" w:rsidRDefault="006C29DB" w:rsidP="006C2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Живопись (СОШ)</w:t>
            </w:r>
          </w:p>
        </w:tc>
        <w:tc>
          <w:tcPr>
            <w:tcW w:w="1393" w:type="dxa"/>
          </w:tcPr>
          <w:p w14:paraId="72A2DB72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872" w:type="dxa"/>
          </w:tcPr>
          <w:p w14:paraId="6CC9A810" w14:textId="77777777" w:rsidR="006C29DB" w:rsidRPr="006C29DB" w:rsidRDefault="006C29DB" w:rsidP="006C2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9D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</w:tbl>
    <w:p w14:paraId="78DD6C3F" w14:textId="77777777" w:rsidR="00DA7954" w:rsidRPr="006C29DB" w:rsidRDefault="00DA7954" w:rsidP="00DA79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0C8F4A" w14:textId="77777777" w:rsidR="00DA7954" w:rsidRPr="006C29DB" w:rsidRDefault="00DA7954" w:rsidP="00DA79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954" w:rsidRPr="006C29DB" w:rsidSect="006C2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DE"/>
    <w:rsid w:val="000D1814"/>
    <w:rsid w:val="002533A9"/>
    <w:rsid w:val="002A61AC"/>
    <w:rsid w:val="002F7C06"/>
    <w:rsid w:val="00304CC8"/>
    <w:rsid w:val="004454DE"/>
    <w:rsid w:val="00584E5D"/>
    <w:rsid w:val="005F7558"/>
    <w:rsid w:val="006C29DB"/>
    <w:rsid w:val="007377B6"/>
    <w:rsid w:val="00751D93"/>
    <w:rsid w:val="00752D06"/>
    <w:rsid w:val="00A66CD9"/>
    <w:rsid w:val="00B52B5F"/>
    <w:rsid w:val="00C0283D"/>
    <w:rsid w:val="00CA5772"/>
    <w:rsid w:val="00D428FF"/>
    <w:rsid w:val="00DA7954"/>
    <w:rsid w:val="00E71622"/>
    <w:rsid w:val="00F80259"/>
    <w:rsid w:val="00FB5AFF"/>
    <w:rsid w:val="00F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25EB"/>
  <w15:chartTrackingRefBased/>
  <w15:docId w15:val="{E0A43095-5819-45F1-8F42-76E9116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Докучаева</cp:lastModifiedBy>
  <cp:revision>6</cp:revision>
  <dcterms:created xsi:type="dcterms:W3CDTF">2025-04-09T12:15:00Z</dcterms:created>
  <dcterms:modified xsi:type="dcterms:W3CDTF">2025-04-16T05:26:00Z</dcterms:modified>
</cp:coreProperties>
</file>