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52"/>
        <w:tblW w:w="10598" w:type="dxa"/>
        <w:tblLook w:val="04A0" w:firstRow="1" w:lastRow="0" w:firstColumn="1" w:lastColumn="0" w:noHBand="0" w:noVBand="1"/>
      </w:tblPr>
      <w:tblGrid>
        <w:gridCol w:w="5026"/>
        <w:gridCol w:w="5572"/>
      </w:tblGrid>
      <w:tr w:rsidR="00460D9D" w:rsidRPr="005D2015" w14:paraId="1CFE9F58" w14:textId="77777777" w:rsidTr="00224E89">
        <w:tc>
          <w:tcPr>
            <w:tcW w:w="5026" w:type="dxa"/>
          </w:tcPr>
          <w:p w14:paraId="73871FC2" w14:textId="77777777" w:rsidR="00460D9D" w:rsidRPr="005D2015" w:rsidRDefault="00460D9D" w:rsidP="00224E89">
            <w:pPr>
              <w:contextualSpacing/>
              <w:rPr>
                <w:rFonts w:eastAsia="Calibri"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>Рассмотрено и принято</w:t>
            </w:r>
          </w:p>
          <w:p w14:paraId="21DA5CB9" w14:textId="77777777" w:rsidR="00460D9D" w:rsidRPr="005D2015" w:rsidRDefault="00460D9D" w:rsidP="00224E89">
            <w:pPr>
              <w:contextualSpacing/>
              <w:rPr>
                <w:rFonts w:eastAsia="Calibri"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>на заседании</w:t>
            </w:r>
          </w:p>
          <w:p w14:paraId="5123F9CD" w14:textId="77777777" w:rsidR="00460D9D" w:rsidRPr="005D2015" w:rsidRDefault="00460D9D" w:rsidP="00224E89">
            <w:pPr>
              <w:contextualSpacing/>
              <w:rPr>
                <w:rFonts w:eastAsia="Calibri"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 xml:space="preserve">Педагогического совета </w:t>
            </w:r>
          </w:p>
          <w:p w14:paraId="6C330A15" w14:textId="77777777" w:rsidR="00460D9D" w:rsidRPr="005D2015" w:rsidRDefault="00460D9D" w:rsidP="00224E89">
            <w:pPr>
              <w:contextualSpacing/>
              <w:rPr>
                <w:rFonts w:eastAsia="Calibri"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>МАОУ «Школа № 32»</w:t>
            </w:r>
          </w:p>
          <w:p w14:paraId="7D16B4F2" w14:textId="77777777" w:rsidR="00460D9D" w:rsidRPr="005D2015" w:rsidRDefault="00460D9D" w:rsidP="00224E89">
            <w:pPr>
              <w:contextualSpacing/>
              <w:rPr>
                <w:rFonts w:eastAsia="Calibri"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>протокол № 1 от 29.08.2025</w:t>
            </w:r>
          </w:p>
          <w:p w14:paraId="6B28A8B7" w14:textId="77777777" w:rsidR="00460D9D" w:rsidRPr="005D2015" w:rsidRDefault="00460D9D" w:rsidP="00224E89">
            <w:pPr>
              <w:contextualSpacing/>
              <w:jc w:val="right"/>
              <w:rPr>
                <w:rFonts w:eastAsia="Calibri"/>
                <w:b/>
                <w:sz w:val="28"/>
                <w:szCs w:val="32"/>
              </w:rPr>
            </w:pPr>
          </w:p>
        </w:tc>
        <w:tc>
          <w:tcPr>
            <w:tcW w:w="5572" w:type="dxa"/>
          </w:tcPr>
          <w:p w14:paraId="11DD579D" w14:textId="77777777" w:rsidR="00460D9D" w:rsidRPr="005D2015" w:rsidRDefault="00460D9D" w:rsidP="00224E89">
            <w:pPr>
              <w:ind w:left="720"/>
              <w:contextualSpacing/>
              <w:jc w:val="right"/>
              <w:rPr>
                <w:rFonts w:eastAsia="Calibri"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>«УТВЕРЖДАЮ»</w:t>
            </w:r>
          </w:p>
          <w:p w14:paraId="7376E17F" w14:textId="77777777" w:rsidR="00460D9D" w:rsidRPr="005D2015" w:rsidRDefault="00460D9D" w:rsidP="00224E89">
            <w:pPr>
              <w:ind w:left="720"/>
              <w:contextualSpacing/>
              <w:jc w:val="right"/>
              <w:rPr>
                <w:rFonts w:eastAsia="Calibri"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>Директор МАОУ «Школа № 32»</w:t>
            </w:r>
          </w:p>
          <w:p w14:paraId="32B5BF92" w14:textId="77777777" w:rsidR="00460D9D" w:rsidRPr="005D2015" w:rsidRDefault="00460D9D" w:rsidP="00224E89">
            <w:pPr>
              <w:ind w:left="720"/>
              <w:contextualSpacing/>
              <w:jc w:val="right"/>
              <w:rPr>
                <w:rFonts w:eastAsia="Calibri"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>______________М.В. Володина</w:t>
            </w:r>
          </w:p>
          <w:p w14:paraId="01831664" w14:textId="77777777" w:rsidR="00460D9D" w:rsidRPr="005D2015" w:rsidRDefault="00460D9D" w:rsidP="00224E89">
            <w:pPr>
              <w:contextualSpacing/>
              <w:jc w:val="right"/>
              <w:rPr>
                <w:rFonts w:eastAsia="Calibri"/>
                <w:b/>
                <w:sz w:val="28"/>
                <w:szCs w:val="32"/>
              </w:rPr>
            </w:pPr>
            <w:r w:rsidRPr="005D2015">
              <w:rPr>
                <w:rFonts w:eastAsia="Calibri"/>
                <w:sz w:val="28"/>
                <w:szCs w:val="32"/>
              </w:rPr>
              <w:t>приказ № 212 от «29» августа 2025г.</w:t>
            </w:r>
          </w:p>
        </w:tc>
      </w:tr>
    </w:tbl>
    <w:p w14:paraId="627D9B2B" w14:textId="77777777" w:rsidR="001B6871" w:rsidRPr="00460D9D" w:rsidRDefault="001B6871" w:rsidP="00460D9D">
      <w:pPr>
        <w:widowControl/>
        <w:autoSpaceDE/>
        <w:autoSpaceDN/>
        <w:ind w:right="57" w:firstLine="720"/>
        <w:jc w:val="center"/>
        <w:rPr>
          <w:b/>
          <w:bCs/>
          <w:color w:val="000000"/>
          <w:sz w:val="28"/>
          <w:szCs w:val="28"/>
        </w:rPr>
      </w:pPr>
    </w:p>
    <w:p w14:paraId="07B69E23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03DD4C35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5BC1362A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1E47C9D8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43171C1D" w14:textId="77777777" w:rsidR="001B6871" w:rsidRPr="00460D9D" w:rsidRDefault="001B6871" w:rsidP="00460D9D">
      <w:pPr>
        <w:widowControl/>
        <w:autoSpaceDE/>
        <w:autoSpaceDN/>
        <w:ind w:right="57" w:firstLine="720"/>
        <w:jc w:val="center"/>
        <w:rPr>
          <w:rFonts w:eastAsia="Calibri"/>
          <w:b/>
          <w:sz w:val="28"/>
          <w:szCs w:val="28"/>
        </w:rPr>
      </w:pPr>
    </w:p>
    <w:p w14:paraId="689E6AA9" w14:textId="77777777" w:rsidR="001B6871" w:rsidRPr="00460D9D" w:rsidRDefault="001B6871" w:rsidP="00460D9D">
      <w:pPr>
        <w:widowControl/>
        <w:autoSpaceDE/>
        <w:autoSpaceDN/>
        <w:ind w:right="57" w:firstLine="720"/>
        <w:jc w:val="center"/>
        <w:rPr>
          <w:rFonts w:eastAsia="Calibri"/>
          <w:b/>
          <w:sz w:val="36"/>
          <w:szCs w:val="36"/>
        </w:rPr>
      </w:pPr>
    </w:p>
    <w:p w14:paraId="206EC557" w14:textId="148A4D30" w:rsidR="001B6871" w:rsidRPr="00460D9D" w:rsidRDefault="001B6871" w:rsidP="00460D9D">
      <w:pPr>
        <w:widowControl/>
        <w:autoSpaceDE/>
        <w:autoSpaceDN/>
        <w:ind w:right="57" w:firstLine="720"/>
        <w:jc w:val="center"/>
        <w:rPr>
          <w:rFonts w:eastAsia="Calibri"/>
          <w:b/>
          <w:sz w:val="36"/>
          <w:szCs w:val="36"/>
        </w:rPr>
      </w:pPr>
      <w:r w:rsidRPr="00460D9D">
        <w:rPr>
          <w:rFonts w:eastAsia="Calibri"/>
          <w:b/>
          <w:sz w:val="36"/>
          <w:szCs w:val="36"/>
        </w:rPr>
        <w:t>П</w:t>
      </w:r>
      <w:r w:rsidR="00505A83">
        <w:rPr>
          <w:rFonts w:eastAsia="Calibri"/>
          <w:b/>
          <w:sz w:val="36"/>
          <w:szCs w:val="36"/>
        </w:rPr>
        <w:t>ОЛОЖЕНИЕ</w:t>
      </w:r>
    </w:p>
    <w:p w14:paraId="54955C51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36"/>
          <w:szCs w:val="36"/>
        </w:rPr>
      </w:pPr>
      <w:r w:rsidRPr="00460D9D">
        <w:rPr>
          <w:rFonts w:eastAsia="Calibri"/>
          <w:b/>
          <w:bCs/>
          <w:sz w:val="36"/>
          <w:szCs w:val="36"/>
        </w:rPr>
        <w:t>о</w:t>
      </w:r>
      <w:r w:rsidRPr="00460D9D">
        <w:rPr>
          <w:rFonts w:eastAsia="Calibri"/>
          <w:b/>
          <w:bCs/>
          <w:sz w:val="36"/>
          <w:szCs w:val="36"/>
          <w:lang w:val="en-US"/>
        </w:rPr>
        <w:t> </w:t>
      </w:r>
      <w:r w:rsidRPr="00460D9D">
        <w:rPr>
          <w:rFonts w:eastAsia="Calibri"/>
          <w:b/>
          <w:bCs/>
          <w:sz w:val="36"/>
          <w:szCs w:val="36"/>
        </w:rPr>
        <w:t>порядке разработки, утверждения и реализации адаптированных образовательных программ (АООП)</w:t>
      </w:r>
    </w:p>
    <w:p w14:paraId="010374BC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7CA1F396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6C0AB089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7123647D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75D2FED3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3A86E8C0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649BF094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4D694E02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5BE28050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1B6151E2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7F8F1640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2F559C92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026468AE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6110944E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54165DE9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791DA1DC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00D77C8C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65D1B1A4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3898D5EB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5A53688B" w14:textId="77777777" w:rsidR="007872B7" w:rsidRPr="00460D9D" w:rsidRDefault="007872B7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4CDE83F9" w14:textId="77777777" w:rsidR="007872B7" w:rsidRPr="00460D9D" w:rsidRDefault="007872B7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0F79BB61" w14:textId="77777777" w:rsidR="007872B7" w:rsidRPr="00460D9D" w:rsidRDefault="007872B7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4C163C7F" w14:textId="77777777" w:rsidR="007872B7" w:rsidRPr="00460D9D" w:rsidRDefault="007872B7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0C1BC030" w14:textId="77777777" w:rsidR="007872B7" w:rsidRPr="00460D9D" w:rsidRDefault="007872B7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1FA8A211" w14:textId="77777777" w:rsidR="007872B7" w:rsidRPr="00460D9D" w:rsidRDefault="007872B7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</w:p>
    <w:p w14:paraId="235E3B99" w14:textId="77777777" w:rsidR="001B6871" w:rsidRPr="00460D9D" w:rsidRDefault="001B6871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  <w:r w:rsidRPr="00460D9D">
        <w:rPr>
          <w:rFonts w:eastAsia="Calibri"/>
          <w:b/>
          <w:sz w:val="28"/>
          <w:szCs w:val="28"/>
        </w:rPr>
        <w:t>Ростов-на-Дону</w:t>
      </w:r>
    </w:p>
    <w:p w14:paraId="712112C1" w14:textId="77777777" w:rsidR="00524B08" w:rsidRPr="00460D9D" w:rsidRDefault="007872B7" w:rsidP="00460D9D">
      <w:pPr>
        <w:widowControl/>
        <w:autoSpaceDE/>
        <w:autoSpaceDN/>
        <w:ind w:right="57" w:firstLine="720"/>
        <w:contextualSpacing/>
        <w:jc w:val="center"/>
        <w:rPr>
          <w:rFonts w:eastAsia="Calibri"/>
          <w:b/>
          <w:sz w:val="28"/>
          <w:szCs w:val="28"/>
        </w:rPr>
      </w:pPr>
      <w:r w:rsidRPr="00460D9D">
        <w:rPr>
          <w:rFonts w:eastAsia="Calibri"/>
          <w:b/>
          <w:sz w:val="28"/>
          <w:szCs w:val="28"/>
        </w:rPr>
        <w:t>2025</w:t>
      </w:r>
    </w:p>
    <w:p w14:paraId="1CD95C78" w14:textId="77777777" w:rsidR="00524B08" w:rsidRPr="00460D9D" w:rsidRDefault="00524B08" w:rsidP="00460D9D">
      <w:pPr>
        <w:ind w:right="57" w:firstLine="720"/>
        <w:jc w:val="right"/>
        <w:rPr>
          <w:sz w:val="28"/>
          <w:szCs w:val="28"/>
        </w:rPr>
        <w:sectPr w:rsidR="00524B08" w:rsidRPr="00460D9D">
          <w:footerReference w:type="default" r:id="rId8"/>
          <w:type w:val="continuous"/>
          <w:pgSz w:w="11930" w:h="16860"/>
          <w:pgMar w:top="1140" w:right="850" w:bottom="280" w:left="850" w:header="720" w:footer="720" w:gutter="0"/>
          <w:cols w:space="720"/>
        </w:sectPr>
      </w:pPr>
    </w:p>
    <w:p w14:paraId="59BD1FDD" w14:textId="77777777" w:rsidR="00524B08" w:rsidRPr="00460D9D" w:rsidRDefault="002B3178" w:rsidP="00460D9D">
      <w:pPr>
        <w:pStyle w:val="1"/>
        <w:numPr>
          <w:ilvl w:val="0"/>
          <w:numId w:val="28"/>
        </w:numPr>
        <w:tabs>
          <w:tab w:val="left" w:pos="4000"/>
        </w:tabs>
        <w:ind w:left="0" w:right="57" w:firstLine="720"/>
        <w:jc w:val="left"/>
      </w:pPr>
      <w:r w:rsidRPr="00460D9D">
        <w:lastRenderedPageBreak/>
        <w:t>Общие</w:t>
      </w:r>
      <w:r w:rsidRPr="00460D9D">
        <w:rPr>
          <w:spacing w:val="-6"/>
        </w:rPr>
        <w:t xml:space="preserve"> </w:t>
      </w:r>
      <w:r w:rsidRPr="00460D9D">
        <w:rPr>
          <w:spacing w:val="-2"/>
        </w:rPr>
        <w:t>положения</w:t>
      </w:r>
    </w:p>
    <w:p w14:paraId="3D117E02" w14:textId="00805CB9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26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Настоящее Положение о разработке и реализации адаптированной основной общеобразовательной программы соответствующего уровня образования</w:t>
      </w:r>
      <w:r w:rsidRPr="00505A83">
        <w:rPr>
          <w:spacing w:val="80"/>
          <w:sz w:val="28"/>
          <w:szCs w:val="28"/>
        </w:rPr>
        <w:t xml:space="preserve"> </w:t>
      </w:r>
      <w:r w:rsidRPr="00460D9D">
        <w:rPr>
          <w:sz w:val="28"/>
          <w:szCs w:val="28"/>
        </w:rPr>
        <w:t>для</w:t>
      </w:r>
      <w:r w:rsidRPr="00505A83">
        <w:rPr>
          <w:spacing w:val="8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505A83">
        <w:rPr>
          <w:spacing w:val="80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505A83">
        <w:rPr>
          <w:spacing w:val="80"/>
          <w:sz w:val="28"/>
          <w:szCs w:val="28"/>
        </w:rPr>
        <w:t xml:space="preserve"> </w:t>
      </w:r>
      <w:r w:rsidRPr="00460D9D">
        <w:rPr>
          <w:sz w:val="28"/>
          <w:szCs w:val="28"/>
        </w:rPr>
        <w:t>ограниченными</w:t>
      </w:r>
      <w:r w:rsidRPr="00505A83">
        <w:rPr>
          <w:spacing w:val="80"/>
          <w:sz w:val="28"/>
          <w:szCs w:val="28"/>
        </w:rPr>
        <w:t xml:space="preserve"> </w:t>
      </w:r>
      <w:r w:rsidRPr="00460D9D">
        <w:rPr>
          <w:sz w:val="28"/>
          <w:szCs w:val="28"/>
        </w:rPr>
        <w:t>возможностями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здоровья (далее – Положение) разработано в соответствии с Федеральным Законом</w:t>
      </w:r>
      <w:r w:rsidRPr="00505A83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«Об</w:t>
      </w:r>
      <w:r w:rsidRPr="00505A83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образовании</w:t>
      </w:r>
      <w:r w:rsidRPr="00505A83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505A83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Российской</w:t>
      </w:r>
      <w:r w:rsidRPr="00505A83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Федерации»</w:t>
      </w:r>
      <w:r w:rsidRPr="00505A83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от</w:t>
      </w:r>
      <w:r w:rsidRPr="00505A83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29.12.2012</w:t>
      </w:r>
      <w:r w:rsidRPr="00505A83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года</w:t>
      </w:r>
      <w:r w:rsidRPr="00505A83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№273- ФЗ с изменениями от 28 декабря 2024 года (п. 28 ст. 2, п. 6, ст. 28, </w:t>
      </w:r>
      <w:proofErr w:type="spellStart"/>
      <w:r w:rsidRPr="00460D9D">
        <w:rPr>
          <w:sz w:val="28"/>
          <w:szCs w:val="28"/>
        </w:rPr>
        <w:t>п.п</w:t>
      </w:r>
      <w:proofErr w:type="spellEnd"/>
      <w:r w:rsidRPr="00460D9D">
        <w:rPr>
          <w:sz w:val="28"/>
          <w:szCs w:val="28"/>
        </w:rPr>
        <w:t>. 1-4 ст.79),</w:t>
      </w:r>
      <w:r w:rsidRPr="00505A83">
        <w:rPr>
          <w:spacing w:val="-1"/>
          <w:sz w:val="28"/>
          <w:szCs w:val="28"/>
        </w:rPr>
        <w:t xml:space="preserve"> </w:t>
      </w:r>
      <w:r w:rsidR="001B6871" w:rsidRPr="00505A83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Приказом</w:t>
      </w:r>
      <w:r w:rsidRPr="00505A83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Министерства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просвещения РФ</w:t>
      </w:r>
      <w:r w:rsidRPr="00505A83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№115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от</w:t>
      </w:r>
      <w:r w:rsidRPr="00505A83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22 марта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2021</w:t>
      </w:r>
      <w:r w:rsidRPr="00505A83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г.</w:t>
      </w:r>
      <w:r w:rsidR="00505A83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29 сентября 2023 года</w:t>
      </w:r>
      <w:r w:rsidR="001B6871" w:rsidRPr="00460D9D">
        <w:rPr>
          <w:sz w:val="28"/>
          <w:szCs w:val="28"/>
        </w:rPr>
        <w:t xml:space="preserve">, </w:t>
      </w:r>
      <w:r w:rsidRPr="00460D9D">
        <w:rPr>
          <w:sz w:val="28"/>
          <w:szCs w:val="28"/>
        </w:rPr>
        <w:t>Приказом Министерства образования и науки Российской Федерации от 9 ноября 2015 г. N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с изменен</w:t>
      </w:r>
      <w:r w:rsidR="001B6871" w:rsidRPr="00460D9D">
        <w:rPr>
          <w:sz w:val="28"/>
          <w:szCs w:val="28"/>
        </w:rPr>
        <w:t>иями от 18 августа 2016 года</w:t>
      </w:r>
      <w:r w:rsidRPr="00460D9D">
        <w:rPr>
          <w:sz w:val="28"/>
          <w:szCs w:val="28"/>
        </w:rPr>
        <w:t>, Приказом Министерства просвещения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РФ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от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24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ноября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2022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года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№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1023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«Об</w:t>
      </w:r>
      <w:r w:rsidRPr="00505A83">
        <w:rPr>
          <w:spacing w:val="80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утверждении</w:t>
      </w:r>
      <w:r w:rsidR="001B6871" w:rsidRPr="00460D9D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федеральной</w:t>
      </w:r>
      <w:r w:rsidRPr="00505A83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адаптированной</w:t>
      </w:r>
      <w:r w:rsidRPr="00505A83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образовательной</w:t>
      </w:r>
      <w:r w:rsidRPr="00505A83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программы</w:t>
      </w:r>
      <w:r w:rsidRPr="00505A83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начального</w:t>
      </w:r>
      <w:r w:rsidRPr="00505A83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общего образования для обучающихся с ограниченными возможностями здоровья» с изменениями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от</w:t>
      </w:r>
      <w:r w:rsidRPr="00505A83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17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июля 2024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года,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Приказом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Министерства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просвещения РФ от 24 ноября 2022 года № 1025 «Об утверждении федеральной адаптированной образовательной программы основного общего образования для</w:t>
      </w:r>
      <w:r w:rsidRPr="00505A83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505A83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505A83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ограниченными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возможностями</w:t>
      </w:r>
      <w:r w:rsidRPr="00505A83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здоровья»</w:t>
      </w:r>
      <w:r w:rsidRPr="00505A83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изменениями от</w:t>
      </w:r>
      <w:r w:rsidRPr="00505A83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17</w:t>
      </w:r>
      <w:r w:rsidRPr="00505A83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июля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2024 года,</w:t>
      </w:r>
      <w:r w:rsidRPr="00505A83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Приказом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Министерства</w:t>
      </w:r>
      <w:r w:rsidRPr="00505A83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образования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науки РФ</w:t>
      </w:r>
      <w:r w:rsidRPr="00505A83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от</w:t>
      </w:r>
      <w:r w:rsidR="00505A83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с изменениями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от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8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ноября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2022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года,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а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также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Уставом</w:t>
      </w:r>
      <w:r w:rsidRPr="00505A83">
        <w:rPr>
          <w:spacing w:val="40"/>
          <w:sz w:val="28"/>
          <w:szCs w:val="28"/>
        </w:rPr>
        <w:t xml:space="preserve"> </w:t>
      </w:r>
      <w:r w:rsidR="001B6871" w:rsidRPr="00460D9D">
        <w:rPr>
          <w:sz w:val="28"/>
          <w:szCs w:val="28"/>
        </w:rPr>
        <w:t>МАОУ «</w:t>
      </w:r>
      <w:r w:rsidR="00505A83">
        <w:rPr>
          <w:sz w:val="28"/>
          <w:szCs w:val="28"/>
        </w:rPr>
        <w:t>Школа № 32</w:t>
      </w:r>
      <w:r w:rsidR="001B6871" w:rsidRPr="00460D9D">
        <w:rPr>
          <w:sz w:val="28"/>
          <w:szCs w:val="28"/>
        </w:rPr>
        <w:t>»</w:t>
      </w:r>
      <w:r w:rsidRPr="00460D9D">
        <w:rPr>
          <w:sz w:val="28"/>
          <w:szCs w:val="28"/>
        </w:rPr>
        <w:t>,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осуществляющей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образовательную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деятельность,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505A83">
        <w:rPr>
          <w:spacing w:val="40"/>
          <w:sz w:val="28"/>
          <w:szCs w:val="28"/>
        </w:rPr>
        <w:t xml:space="preserve"> </w:t>
      </w:r>
      <w:r w:rsidR="00505A83">
        <w:rPr>
          <w:spacing w:val="15"/>
          <w:w w:val="97"/>
          <w:sz w:val="28"/>
          <w:szCs w:val="28"/>
        </w:rPr>
        <w:t>другими</w:t>
      </w:r>
      <w:r w:rsidR="00505A83">
        <w:rPr>
          <w:spacing w:val="15"/>
          <w:w w:val="120"/>
          <w:sz w:val="28"/>
          <w:szCs w:val="28"/>
          <w:vertAlign w:val="subscript"/>
        </w:rPr>
        <w:t xml:space="preserve"> </w:t>
      </w:r>
      <w:r w:rsidRPr="00460D9D">
        <w:rPr>
          <w:sz w:val="28"/>
          <w:szCs w:val="28"/>
        </w:rPr>
        <w:t>нормативными правовыми актами Российской Федерации, регламентирующими деятельность общеобразовательных организаций.</w:t>
      </w:r>
    </w:p>
    <w:p w14:paraId="631BF6AE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9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Данное Положение о разработке и реализации адаптированной основной общеобразовательной программы соответствующего уровня образования для обучающихся с ОВЗ устанавливает цель и задачи адаптированной основной общеобразовательной программы, требования к </w:t>
      </w:r>
      <w:proofErr w:type="spellStart"/>
      <w:r w:rsidRPr="00460D9D">
        <w:rPr>
          <w:sz w:val="28"/>
          <w:szCs w:val="28"/>
        </w:rPr>
        <w:t>еѐ</w:t>
      </w:r>
      <w:proofErr w:type="spellEnd"/>
      <w:r w:rsidRPr="00460D9D">
        <w:rPr>
          <w:sz w:val="28"/>
          <w:szCs w:val="28"/>
        </w:rPr>
        <w:t xml:space="preserve"> структуре, порядок разработки и утверждения, условия реализации и особенности организации образовательной деятельности для лиц с ОВЗ, определяет права и обязанности участников адаптированной основной образовательной программы общего образования в школе.</w:t>
      </w:r>
    </w:p>
    <w:p w14:paraId="42D356E4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Адаптированная образовательная программа – образовательная программа, адаптированная для обучения детей с ограниченными возможностями здоровья (далее – ОВЗ), с учетом особенностей их психофизического развития, индивидуальных возможностей и при необходимости обеспечивающая коррекцию нарушений развития и </w:t>
      </w:r>
      <w:r w:rsidRPr="00460D9D">
        <w:rPr>
          <w:sz w:val="28"/>
          <w:szCs w:val="28"/>
        </w:rPr>
        <w:lastRenderedPageBreak/>
        <w:t>социальную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адаптацию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указанных лиц</w:t>
      </w:r>
      <w:r w:rsidR="001B6871" w:rsidRPr="00460D9D">
        <w:rPr>
          <w:spacing w:val="-4"/>
          <w:sz w:val="28"/>
          <w:szCs w:val="28"/>
        </w:rPr>
        <w:t xml:space="preserve">. </w:t>
      </w:r>
      <w:r w:rsidRPr="00460D9D">
        <w:rPr>
          <w:sz w:val="28"/>
          <w:szCs w:val="28"/>
        </w:rPr>
        <w:t>Адаптированная основная общеобразовательная программа (далее – АООП) – программа, разрабатываемая и реализуемая</w:t>
      </w:r>
      <w:r w:rsidRPr="00460D9D">
        <w:rPr>
          <w:spacing w:val="39"/>
          <w:sz w:val="28"/>
          <w:szCs w:val="28"/>
        </w:rPr>
        <w:t xml:space="preserve"> </w:t>
      </w:r>
      <w:r w:rsidRPr="00460D9D">
        <w:rPr>
          <w:sz w:val="28"/>
          <w:szCs w:val="28"/>
        </w:rPr>
        <w:t>на</w:t>
      </w:r>
      <w:r w:rsidRPr="00460D9D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уровнях общего</w:t>
      </w:r>
      <w:r w:rsidRPr="00460D9D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образования.</w:t>
      </w:r>
      <w:r w:rsidRPr="00460D9D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Указанная</w:t>
      </w:r>
    </w:p>
    <w:p w14:paraId="40B92EF6" w14:textId="77777777" w:rsidR="00524B08" w:rsidRPr="00460D9D" w:rsidRDefault="002B3178" w:rsidP="00460D9D">
      <w:pPr>
        <w:pStyle w:val="a3"/>
        <w:ind w:left="0" w:right="57" w:firstLine="720"/>
      </w:pPr>
      <w:r w:rsidRPr="00460D9D">
        <w:t xml:space="preserve">программа разрабатывается для обучающегося с ОВЗ, получающего общее образование безотносительно формата его организации – в отдельном классе, отдельной </w:t>
      </w:r>
      <w:r w:rsidR="001B6871" w:rsidRPr="00460D9D">
        <w:t xml:space="preserve">общеобразовательной организации, </w:t>
      </w:r>
      <w:r w:rsidRPr="00460D9D">
        <w:t>инклюзивно или на дому с учетом особенностей психофизического развития, индивидуальных возможностей конкретного обучающегося/группы обучающихся</w:t>
      </w:r>
      <w:r w:rsidR="001B6871" w:rsidRPr="00460D9D">
        <w:t>.</w:t>
      </w:r>
    </w:p>
    <w:p w14:paraId="1B4B6DCF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0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Форма</w:t>
      </w:r>
      <w:r w:rsidRPr="00460D9D">
        <w:rPr>
          <w:spacing w:val="-19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получения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общего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образования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может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быть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получена:</w:t>
      </w:r>
    </w:p>
    <w:p w14:paraId="37C05AE4" w14:textId="77777777" w:rsidR="00524B08" w:rsidRPr="00460D9D" w:rsidRDefault="002B3178" w:rsidP="00460D9D">
      <w:pPr>
        <w:pStyle w:val="a4"/>
        <w:numPr>
          <w:ilvl w:val="0"/>
          <w:numId w:val="22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в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организации,</w:t>
      </w:r>
      <w:r w:rsidRPr="00460D9D">
        <w:rPr>
          <w:spacing w:val="3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осуществляющей</w:t>
      </w:r>
      <w:r w:rsidRPr="00460D9D">
        <w:rPr>
          <w:spacing w:val="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образовательную</w:t>
      </w:r>
      <w:r w:rsidRPr="00460D9D">
        <w:rPr>
          <w:spacing w:val="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деятельность;</w:t>
      </w:r>
    </w:p>
    <w:p w14:paraId="696BBB9C" w14:textId="77777777" w:rsidR="00524B08" w:rsidRPr="00460D9D" w:rsidRDefault="002B3178" w:rsidP="00460D9D">
      <w:pPr>
        <w:pStyle w:val="a4"/>
        <w:numPr>
          <w:ilvl w:val="0"/>
          <w:numId w:val="22"/>
        </w:numPr>
        <w:tabs>
          <w:tab w:val="left" w:pos="1417"/>
          <w:tab w:val="left" w:pos="2401"/>
          <w:tab w:val="left" w:pos="4548"/>
          <w:tab w:val="left" w:pos="728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pacing w:val="-4"/>
          <w:sz w:val="28"/>
          <w:szCs w:val="28"/>
        </w:rPr>
        <w:t>вне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организации,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осуществляющую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 xml:space="preserve">образовательную </w:t>
      </w:r>
      <w:r w:rsidRPr="00460D9D">
        <w:rPr>
          <w:sz w:val="28"/>
          <w:szCs w:val="28"/>
        </w:rPr>
        <w:t>деятельность (в форме семейного образования и самообразования).</w:t>
      </w:r>
    </w:p>
    <w:p w14:paraId="65094741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0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Обучение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осуществляется:</w:t>
      </w:r>
    </w:p>
    <w:p w14:paraId="789B1252" w14:textId="77777777" w:rsidR="00524B08" w:rsidRPr="00460D9D" w:rsidRDefault="002B3178" w:rsidP="00460D9D">
      <w:pPr>
        <w:pStyle w:val="a4"/>
        <w:numPr>
          <w:ilvl w:val="0"/>
          <w:numId w:val="20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организации,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осуществляющей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образовательную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деятельность,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с учетом потребностей, возможностей личности и в зависимости от объема обязательных занятий педагогического работника с обучающимися в очной,</w:t>
      </w:r>
      <w:r w:rsidR="001B6871" w:rsidRPr="00460D9D">
        <w:rPr>
          <w:sz w:val="28"/>
          <w:szCs w:val="28"/>
        </w:rPr>
        <w:t xml:space="preserve"> очно-заочной или заочной форме.</w:t>
      </w:r>
    </w:p>
    <w:p w14:paraId="701AC3A8" w14:textId="77777777" w:rsidR="00524B08" w:rsidRPr="00460D9D" w:rsidRDefault="002B3178" w:rsidP="00460D9D">
      <w:pPr>
        <w:pStyle w:val="a4"/>
        <w:numPr>
          <w:ilvl w:val="0"/>
          <w:numId w:val="20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вне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организации,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осуществляющей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образовательную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деятельность (только среднее общее образование). По желанию родителей (законных представителей) с учетом мнения обучающихся возможно освоение общеобразовательных программ вне организации, осуществляющей образовательную деятельность с правом последующего прохождения промежуточной и государственной итоговой аттестации в школе.</w:t>
      </w:r>
    </w:p>
    <w:p w14:paraId="4DD0E536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Общеобразовательная организация при разработке настоящего Положения руководствуется:</w:t>
      </w:r>
    </w:p>
    <w:p w14:paraId="61F63915" w14:textId="77777777" w:rsidR="00524B08" w:rsidRPr="00460D9D" w:rsidRDefault="002B3178" w:rsidP="00460D9D">
      <w:pPr>
        <w:pStyle w:val="a4"/>
        <w:numPr>
          <w:ilvl w:val="0"/>
          <w:numId w:val="1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приказом Минобрнауки России от 19.12.2014 №1598 «Об утверждении федерального государственного образовательного стандарта начального общего образования обучающихся с ОВЗ» (с изменениями от 8 ноября 2022 года);</w:t>
      </w:r>
    </w:p>
    <w:p w14:paraId="3DF8CD1F" w14:textId="77777777" w:rsidR="00524B08" w:rsidRPr="00460D9D" w:rsidRDefault="002B3178" w:rsidP="00460D9D">
      <w:pPr>
        <w:pStyle w:val="a4"/>
        <w:numPr>
          <w:ilvl w:val="0"/>
          <w:numId w:val="1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приказом Минобрнауки России от 19.12.2014 №1599 «Об утверждении федерального государственного образовательного стандарта обучающихся с умственной отсталостью (интеллектуальными </w:t>
      </w:r>
      <w:r w:rsidRPr="00460D9D">
        <w:rPr>
          <w:spacing w:val="-2"/>
          <w:sz w:val="28"/>
          <w:szCs w:val="28"/>
        </w:rPr>
        <w:t>нарушениями)»;</w:t>
      </w:r>
    </w:p>
    <w:p w14:paraId="0CE1E6B9" w14:textId="77777777" w:rsidR="00524B08" w:rsidRPr="00460D9D" w:rsidRDefault="002B3178" w:rsidP="00460D9D">
      <w:pPr>
        <w:pStyle w:val="a4"/>
        <w:numPr>
          <w:ilvl w:val="0"/>
          <w:numId w:val="1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приказом Минпросвещения России от 24.11.2022 №1026 «Об утверждении федеральной адаптированной основной общеобразовательной программы обучающихся с умственной отсталостью (интеллектуальными </w:t>
      </w:r>
      <w:r w:rsidRPr="00460D9D">
        <w:rPr>
          <w:spacing w:val="-2"/>
          <w:sz w:val="28"/>
          <w:szCs w:val="28"/>
        </w:rPr>
        <w:t>нарушениями)»;</w:t>
      </w:r>
    </w:p>
    <w:p w14:paraId="515CED1F" w14:textId="77777777" w:rsidR="00524B08" w:rsidRPr="00460D9D" w:rsidRDefault="002B3178" w:rsidP="00460D9D">
      <w:pPr>
        <w:pStyle w:val="a4"/>
        <w:numPr>
          <w:ilvl w:val="0"/>
          <w:numId w:val="1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распоряжением</w:t>
      </w:r>
      <w:r w:rsidRPr="00460D9D">
        <w:rPr>
          <w:spacing w:val="45"/>
          <w:sz w:val="28"/>
          <w:szCs w:val="28"/>
        </w:rPr>
        <w:t xml:space="preserve"> </w:t>
      </w:r>
      <w:r w:rsidRPr="00460D9D">
        <w:rPr>
          <w:sz w:val="28"/>
          <w:szCs w:val="28"/>
        </w:rPr>
        <w:t>Минпросвещения</w:t>
      </w:r>
      <w:r w:rsidRPr="00460D9D">
        <w:rPr>
          <w:spacing w:val="49"/>
          <w:sz w:val="28"/>
          <w:szCs w:val="28"/>
        </w:rPr>
        <w:t xml:space="preserve"> </w:t>
      </w:r>
      <w:r w:rsidRPr="00460D9D">
        <w:rPr>
          <w:sz w:val="28"/>
          <w:szCs w:val="28"/>
        </w:rPr>
        <w:t>России</w:t>
      </w:r>
      <w:r w:rsidRPr="00460D9D">
        <w:rPr>
          <w:spacing w:val="48"/>
          <w:sz w:val="28"/>
          <w:szCs w:val="28"/>
        </w:rPr>
        <w:t xml:space="preserve"> </w:t>
      </w:r>
      <w:r w:rsidRPr="00460D9D">
        <w:rPr>
          <w:sz w:val="28"/>
          <w:szCs w:val="28"/>
        </w:rPr>
        <w:t>от</w:t>
      </w:r>
      <w:r w:rsidRPr="00460D9D">
        <w:rPr>
          <w:spacing w:val="43"/>
          <w:sz w:val="28"/>
          <w:szCs w:val="28"/>
        </w:rPr>
        <w:t xml:space="preserve"> </w:t>
      </w:r>
      <w:r w:rsidRPr="00460D9D">
        <w:rPr>
          <w:sz w:val="28"/>
          <w:szCs w:val="28"/>
        </w:rPr>
        <w:t>09.09.2019</w:t>
      </w:r>
      <w:r w:rsidRPr="00460D9D">
        <w:rPr>
          <w:spacing w:val="44"/>
          <w:sz w:val="28"/>
          <w:szCs w:val="28"/>
        </w:rPr>
        <w:t xml:space="preserve"> </w:t>
      </w:r>
      <w:r w:rsidRPr="00460D9D">
        <w:rPr>
          <w:sz w:val="28"/>
          <w:szCs w:val="28"/>
        </w:rPr>
        <w:t>№</w:t>
      </w:r>
      <w:r w:rsidRPr="00460D9D">
        <w:rPr>
          <w:spacing w:val="50"/>
          <w:sz w:val="28"/>
          <w:szCs w:val="28"/>
        </w:rPr>
        <w:t xml:space="preserve"> </w:t>
      </w:r>
      <w:r w:rsidRPr="00460D9D">
        <w:rPr>
          <w:sz w:val="28"/>
          <w:szCs w:val="28"/>
        </w:rPr>
        <w:t>Р-</w:t>
      </w:r>
      <w:r w:rsidRPr="00460D9D">
        <w:rPr>
          <w:spacing w:val="-5"/>
          <w:sz w:val="28"/>
          <w:szCs w:val="28"/>
        </w:rPr>
        <w:t>93</w:t>
      </w:r>
    </w:p>
    <w:p w14:paraId="750194A7" w14:textId="77777777" w:rsidR="00524B08" w:rsidRPr="00460D9D" w:rsidRDefault="002B3178" w:rsidP="00460D9D">
      <w:pPr>
        <w:pStyle w:val="a3"/>
        <w:ind w:left="0" w:right="57" w:firstLine="720"/>
      </w:pPr>
      <w:r w:rsidRPr="00460D9D">
        <w:t>«Об утверждении примерного положения о психолого-педагогическом консилиуме образовательной организации»;</w:t>
      </w:r>
    </w:p>
    <w:p w14:paraId="38F4F6FC" w14:textId="77777777" w:rsidR="00505A83" w:rsidRPr="00505A83" w:rsidRDefault="002B3178" w:rsidP="00505A83">
      <w:pPr>
        <w:pStyle w:val="a4"/>
        <w:numPr>
          <w:ilvl w:val="0"/>
          <w:numId w:val="19"/>
        </w:numPr>
        <w:tabs>
          <w:tab w:val="left" w:pos="1417"/>
          <w:tab w:val="right" w:pos="9363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постановлением Главного государственного санитарного врача России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от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28.09.2020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№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28</w:t>
      </w:r>
      <w:r w:rsidRPr="00505A83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«Об</w:t>
      </w:r>
      <w:r w:rsidRPr="00505A83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утверждении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санитарных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правил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СП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2.4.3648- 20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«Санитарно-эпидемиологические</w:t>
      </w:r>
      <w:r w:rsidRPr="00505A83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требования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к</w:t>
      </w:r>
      <w:r w:rsidRPr="00505A83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организациям</w:t>
      </w:r>
      <w:r w:rsidRPr="00505A83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воспитания</w:t>
      </w:r>
      <w:r w:rsidRPr="00505A83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="00505A83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обучения,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отдыха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оздоровления</w:t>
      </w:r>
      <w:r w:rsidRPr="00505A83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детей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505A83">
        <w:rPr>
          <w:spacing w:val="-4"/>
          <w:sz w:val="28"/>
          <w:szCs w:val="28"/>
        </w:rPr>
        <w:t xml:space="preserve"> </w:t>
      </w:r>
      <w:r w:rsidRPr="00505A83">
        <w:rPr>
          <w:spacing w:val="-2"/>
          <w:sz w:val="28"/>
          <w:szCs w:val="28"/>
        </w:rPr>
        <w:t>молодежи»;</w:t>
      </w:r>
    </w:p>
    <w:p w14:paraId="1A2D3EF4" w14:textId="0EB7B705" w:rsidR="00524B08" w:rsidRPr="00460D9D" w:rsidRDefault="002B3178" w:rsidP="00505A83">
      <w:pPr>
        <w:pStyle w:val="a4"/>
        <w:numPr>
          <w:ilvl w:val="0"/>
          <w:numId w:val="19"/>
        </w:numPr>
        <w:tabs>
          <w:tab w:val="left" w:pos="1417"/>
          <w:tab w:val="right" w:pos="9363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 xml:space="preserve">постановлением Главного государственного санитарного врача </w:t>
      </w:r>
      <w:r w:rsidRPr="00460D9D">
        <w:rPr>
          <w:sz w:val="28"/>
          <w:szCs w:val="28"/>
        </w:rPr>
        <w:lastRenderedPageBreak/>
        <w:t>России от 28.01.2021 № 2 «Об утверждении санитарных правил и норм СанПиН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1.2.3685-21</w:t>
      </w:r>
      <w:r w:rsidRPr="00505A83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«Гигиенические нормативы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и требования к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обеспечению безопасности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(или)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безвредности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для</w:t>
      </w:r>
      <w:r w:rsidRPr="00505A83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человека</w:t>
      </w:r>
      <w:r w:rsidRPr="00505A83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факторов</w:t>
      </w:r>
      <w:r w:rsidRPr="00505A83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среды</w:t>
      </w:r>
      <w:r w:rsidRPr="00505A83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обитания»</w:t>
      </w:r>
      <w:r w:rsidRPr="00505A83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(с изменениями от 30 декабря 2022 года);</w:t>
      </w:r>
    </w:p>
    <w:p w14:paraId="54D4D761" w14:textId="77777777" w:rsidR="00524B08" w:rsidRPr="00460D9D" w:rsidRDefault="002B3178" w:rsidP="00460D9D">
      <w:pPr>
        <w:pStyle w:val="a4"/>
        <w:numPr>
          <w:ilvl w:val="0"/>
          <w:numId w:val="1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письмом Минпросвещения России от 20.02.2019 № ТС-551/07 «О сопровождении образования обучающихся с ОВЗ и инвалидностью».</w:t>
      </w:r>
    </w:p>
    <w:p w14:paraId="04577BAF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552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Адаптированная основная образовательная организация разрабатывается по каждому виду ОВЗ для каждого уровня образования на основе ФГОС соответствующего уровня образования, федеральной АООП и настоящего Положения.</w:t>
      </w:r>
    </w:p>
    <w:p w14:paraId="2B309B14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26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Допускается сочетание различных форм получения образования и форм </w:t>
      </w:r>
      <w:r w:rsidR="001B6871" w:rsidRPr="00460D9D">
        <w:rPr>
          <w:sz w:val="28"/>
          <w:szCs w:val="28"/>
        </w:rPr>
        <w:t>обучения конкретным обучающимся.</w:t>
      </w:r>
    </w:p>
    <w:p w14:paraId="37544B81" w14:textId="3ED822A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69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Для обучающихся, нуждающихся в длительном лечении, детей- </w:t>
      </w:r>
      <w:proofErr w:type="gramStart"/>
      <w:r w:rsidRPr="00460D9D">
        <w:rPr>
          <w:sz w:val="28"/>
          <w:szCs w:val="28"/>
        </w:rPr>
        <w:t>инвалидов,</w:t>
      </w:r>
      <w:r w:rsidRPr="00505A83">
        <w:rPr>
          <w:spacing w:val="80"/>
          <w:sz w:val="28"/>
          <w:szCs w:val="28"/>
        </w:rPr>
        <w:t xml:space="preserve">  </w:t>
      </w:r>
      <w:r w:rsidRPr="00460D9D">
        <w:rPr>
          <w:sz w:val="28"/>
          <w:szCs w:val="28"/>
        </w:rPr>
        <w:t>которые</w:t>
      </w:r>
      <w:proofErr w:type="gramEnd"/>
      <w:r w:rsidRPr="00505A83">
        <w:rPr>
          <w:spacing w:val="80"/>
          <w:sz w:val="28"/>
          <w:szCs w:val="28"/>
        </w:rPr>
        <w:t xml:space="preserve">  </w:t>
      </w:r>
      <w:proofErr w:type="gramStart"/>
      <w:r w:rsidRPr="00460D9D">
        <w:rPr>
          <w:sz w:val="28"/>
          <w:szCs w:val="28"/>
        </w:rPr>
        <w:t>по</w:t>
      </w:r>
      <w:r w:rsidRPr="00505A83">
        <w:rPr>
          <w:spacing w:val="80"/>
          <w:sz w:val="28"/>
          <w:szCs w:val="28"/>
        </w:rPr>
        <w:t xml:space="preserve">  </w:t>
      </w:r>
      <w:r w:rsidRPr="00460D9D">
        <w:rPr>
          <w:sz w:val="28"/>
          <w:szCs w:val="28"/>
        </w:rPr>
        <w:t>состоянию</w:t>
      </w:r>
      <w:proofErr w:type="gramEnd"/>
      <w:r w:rsidRPr="00505A83">
        <w:rPr>
          <w:spacing w:val="80"/>
          <w:sz w:val="28"/>
          <w:szCs w:val="28"/>
        </w:rPr>
        <w:t xml:space="preserve">  </w:t>
      </w:r>
      <w:proofErr w:type="gramStart"/>
      <w:r w:rsidRPr="00460D9D">
        <w:rPr>
          <w:sz w:val="28"/>
          <w:szCs w:val="28"/>
        </w:rPr>
        <w:t>здоровья</w:t>
      </w:r>
      <w:r w:rsidRPr="00505A83">
        <w:rPr>
          <w:spacing w:val="80"/>
          <w:sz w:val="28"/>
          <w:szCs w:val="28"/>
        </w:rPr>
        <w:t xml:space="preserve">  </w:t>
      </w:r>
      <w:r w:rsidRPr="00460D9D">
        <w:rPr>
          <w:sz w:val="28"/>
          <w:szCs w:val="28"/>
        </w:rPr>
        <w:t>не</w:t>
      </w:r>
      <w:proofErr w:type="gramEnd"/>
      <w:r w:rsidRPr="00505A83">
        <w:rPr>
          <w:spacing w:val="80"/>
          <w:sz w:val="28"/>
          <w:szCs w:val="28"/>
        </w:rPr>
        <w:t xml:space="preserve">  </w:t>
      </w:r>
      <w:proofErr w:type="gramStart"/>
      <w:r w:rsidRPr="00460D9D">
        <w:rPr>
          <w:sz w:val="28"/>
          <w:szCs w:val="28"/>
        </w:rPr>
        <w:t>могут</w:t>
      </w:r>
      <w:r w:rsidRPr="00505A83">
        <w:rPr>
          <w:spacing w:val="80"/>
          <w:sz w:val="28"/>
          <w:szCs w:val="28"/>
        </w:rPr>
        <w:t xml:space="preserve">  </w:t>
      </w:r>
      <w:r w:rsidRPr="00460D9D">
        <w:rPr>
          <w:sz w:val="28"/>
          <w:szCs w:val="28"/>
        </w:rPr>
        <w:t>посещать</w:t>
      </w:r>
      <w:proofErr w:type="gramEnd"/>
      <w:r w:rsidR="00505A83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общеобразовательные организации, на основании заключения медицинской организации</w:t>
      </w:r>
      <w:r w:rsidRPr="00505A83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505A83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письменного</w:t>
      </w:r>
      <w:r w:rsidRPr="00505A83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обращения</w:t>
      </w:r>
      <w:r w:rsidRPr="00505A83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родителей</w:t>
      </w:r>
      <w:r w:rsidRPr="00505A83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(законных</w:t>
      </w:r>
      <w:r w:rsidRPr="00505A83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представителей) обучение по общеобразовательным программам организуется на дому</w:t>
      </w:r>
      <w:r w:rsidR="001B6871" w:rsidRPr="00460D9D">
        <w:rPr>
          <w:sz w:val="28"/>
          <w:szCs w:val="28"/>
        </w:rPr>
        <w:t xml:space="preserve"> или в медицинских организациях.</w:t>
      </w:r>
    </w:p>
    <w:p w14:paraId="37E15D39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724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Порядок регламентации и оформления отношений государственной и муниципальной общеобразовательной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="001B6871" w:rsidRPr="00460D9D">
        <w:rPr>
          <w:sz w:val="28"/>
          <w:szCs w:val="28"/>
        </w:rPr>
        <w:t>.</w:t>
      </w:r>
    </w:p>
    <w:p w14:paraId="5BC21784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4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программой, а для инвалидов также в соответствии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индивидуальной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программой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реабилитации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инвалида</w:t>
      </w:r>
      <w:r w:rsidR="001B6871" w:rsidRPr="00460D9D">
        <w:rPr>
          <w:spacing w:val="-17"/>
          <w:sz w:val="28"/>
          <w:szCs w:val="28"/>
        </w:rPr>
        <w:t>.</w:t>
      </w:r>
    </w:p>
    <w:p w14:paraId="400D0B8E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50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Под специальными условиями для получения образования обучающимися с ограниченными возможностями здоровья понимаются условия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обучения,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воспитания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развития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таких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обучающихся,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включающие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оказывающего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необходимую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техническую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помощь,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проведение групповых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индивидуальных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коррекционных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занятий,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обеспечение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доступа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в здания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общеобразовательной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организации,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а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также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иные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условия,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без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которых невозможно или затруднено ос</w:t>
      </w:r>
      <w:r w:rsidR="001B6871" w:rsidRPr="00460D9D">
        <w:rPr>
          <w:sz w:val="28"/>
          <w:szCs w:val="28"/>
        </w:rPr>
        <w:t>воение образовательных программ.</w:t>
      </w:r>
    </w:p>
    <w:p w14:paraId="254D63B9" w14:textId="3ED11F10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2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Правила</w:t>
      </w:r>
      <w:r w:rsidRPr="00505A83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доступности</w:t>
      </w:r>
      <w:r w:rsidRPr="00505A83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образовательных</w:t>
      </w:r>
      <w:r w:rsidRPr="00505A83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организаций,</w:t>
      </w:r>
      <w:r w:rsidRPr="00505A83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реализующих образовательную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деятельность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по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адаптированным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общеобразовательным</w:t>
      </w:r>
      <w:r w:rsidR="00505A83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в преодолении барьеров, мешающих получению услуг в сфере образования и использованию объектов </w:t>
      </w:r>
      <w:r w:rsidRPr="00460D9D">
        <w:rPr>
          <w:sz w:val="28"/>
          <w:szCs w:val="28"/>
        </w:rPr>
        <w:lastRenderedPageBreak/>
        <w:t>наравне с другим</w:t>
      </w:r>
      <w:r w:rsidR="001B6871" w:rsidRPr="00460D9D">
        <w:rPr>
          <w:sz w:val="28"/>
          <w:szCs w:val="28"/>
        </w:rPr>
        <w:t>и лицами.</w:t>
      </w:r>
    </w:p>
    <w:p w14:paraId="24F77B83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88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14:paraId="454A191F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глухих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–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6</w:t>
      </w:r>
      <w:r w:rsidRPr="00460D9D">
        <w:rPr>
          <w:spacing w:val="-2"/>
          <w:sz w:val="28"/>
          <w:szCs w:val="28"/>
        </w:rPr>
        <w:t xml:space="preserve"> человек;</w:t>
      </w:r>
    </w:p>
    <w:p w14:paraId="46B28D82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 слабослышащих и позднооглохших обучающихся с легким недоразвитием речи, обусловленным нарушением слуха, – 10 человек;</w:t>
      </w:r>
    </w:p>
    <w:p w14:paraId="4AEB867F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 слабослышащих и позднооглохших обучающихся с глубоким недоразвитием речи, обусловленным нарушением слуха, – 6 человек;</w:t>
      </w:r>
    </w:p>
    <w:p w14:paraId="4893A0E9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слепых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–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8</w:t>
      </w:r>
      <w:r w:rsidRPr="00460D9D">
        <w:rPr>
          <w:spacing w:val="-2"/>
          <w:sz w:val="28"/>
          <w:szCs w:val="28"/>
        </w:rPr>
        <w:t xml:space="preserve"> человек;</w:t>
      </w:r>
    </w:p>
    <w:p w14:paraId="6290DE43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слабовидящих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–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12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человек;</w:t>
      </w:r>
    </w:p>
    <w:p w14:paraId="6AABA573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тяжелыми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нарушениями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речи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–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12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человек;</w:t>
      </w:r>
    </w:p>
    <w:p w14:paraId="55F7294F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jc w:val="left"/>
        <w:rPr>
          <w:position w:val="4"/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нарушениями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опорно-двигательного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аппарата</w:t>
      </w:r>
    </w:p>
    <w:p w14:paraId="05F89132" w14:textId="77777777" w:rsidR="00524B08" w:rsidRPr="00460D9D" w:rsidRDefault="002B3178" w:rsidP="00460D9D">
      <w:pPr>
        <w:pStyle w:val="a3"/>
        <w:ind w:left="0" w:right="57" w:firstLine="720"/>
        <w:jc w:val="left"/>
      </w:pPr>
      <w:r w:rsidRPr="00460D9D">
        <w:t xml:space="preserve">–10 </w:t>
      </w:r>
      <w:r w:rsidRPr="00460D9D">
        <w:rPr>
          <w:spacing w:val="-2"/>
        </w:rPr>
        <w:t>человек;</w:t>
      </w:r>
    </w:p>
    <w:p w14:paraId="2BE6E84F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обучающихся,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имеющих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задержку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психического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развития, – 12 человек,</w:t>
      </w:r>
    </w:p>
    <w:p w14:paraId="546ADA91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умственной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отсталостью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(интеллектуальными нарушениями) – 12 человек;</w:t>
      </w:r>
    </w:p>
    <w:p w14:paraId="224FCB8A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36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35"/>
          <w:sz w:val="28"/>
          <w:szCs w:val="28"/>
        </w:rPr>
        <w:t xml:space="preserve"> </w:t>
      </w:r>
      <w:r w:rsidRPr="00460D9D">
        <w:rPr>
          <w:sz w:val="28"/>
          <w:szCs w:val="28"/>
        </w:rPr>
        <w:t>с расстройствами</w:t>
      </w:r>
      <w:r w:rsidRPr="00460D9D">
        <w:rPr>
          <w:spacing w:val="36"/>
          <w:sz w:val="28"/>
          <w:szCs w:val="28"/>
        </w:rPr>
        <w:t xml:space="preserve"> </w:t>
      </w:r>
      <w:r w:rsidRPr="00460D9D">
        <w:rPr>
          <w:sz w:val="28"/>
          <w:szCs w:val="28"/>
        </w:rPr>
        <w:t>аутистического</w:t>
      </w:r>
      <w:r w:rsidRPr="00460D9D">
        <w:rPr>
          <w:spacing w:val="37"/>
          <w:sz w:val="28"/>
          <w:szCs w:val="28"/>
        </w:rPr>
        <w:t xml:space="preserve"> </w:t>
      </w:r>
      <w:r w:rsidRPr="00460D9D">
        <w:rPr>
          <w:sz w:val="28"/>
          <w:szCs w:val="28"/>
        </w:rPr>
        <w:t>спектра</w:t>
      </w:r>
      <w:r w:rsidRPr="00460D9D">
        <w:rPr>
          <w:spacing w:val="36"/>
          <w:sz w:val="28"/>
          <w:szCs w:val="28"/>
        </w:rPr>
        <w:t xml:space="preserve"> </w:t>
      </w:r>
      <w:r w:rsidRPr="00460D9D">
        <w:rPr>
          <w:sz w:val="28"/>
          <w:szCs w:val="28"/>
        </w:rPr>
        <w:t>–</w:t>
      </w:r>
      <w:r w:rsidRPr="00460D9D">
        <w:rPr>
          <w:spacing w:val="36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8 </w:t>
      </w:r>
      <w:r w:rsidRPr="00460D9D">
        <w:rPr>
          <w:spacing w:val="-2"/>
          <w:sz w:val="28"/>
          <w:szCs w:val="28"/>
        </w:rPr>
        <w:t>человек;</w:t>
      </w:r>
    </w:p>
    <w:p w14:paraId="6A401EF5" w14:textId="77777777" w:rsidR="00524B08" w:rsidRPr="00460D9D" w:rsidRDefault="002B3178" w:rsidP="00460D9D">
      <w:pPr>
        <w:pStyle w:val="a4"/>
        <w:numPr>
          <w:ilvl w:val="0"/>
          <w:numId w:val="18"/>
        </w:numPr>
        <w:tabs>
          <w:tab w:val="left" w:pos="1417"/>
          <w:tab w:val="left" w:pos="2100"/>
          <w:tab w:val="left" w:pos="4025"/>
          <w:tab w:val="left" w:pos="4560"/>
          <w:tab w:val="left" w:pos="6091"/>
          <w:tab w:val="left" w:pos="7645"/>
          <w:tab w:val="left" w:pos="8132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pacing w:val="-4"/>
          <w:sz w:val="28"/>
          <w:szCs w:val="28"/>
        </w:rPr>
        <w:t>для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обучающихся</w:t>
      </w:r>
      <w:r w:rsidRPr="00460D9D">
        <w:rPr>
          <w:sz w:val="28"/>
          <w:szCs w:val="28"/>
        </w:rPr>
        <w:tab/>
      </w:r>
      <w:r w:rsidRPr="00460D9D">
        <w:rPr>
          <w:spacing w:val="-6"/>
          <w:sz w:val="28"/>
          <w:szCs w:val="28"/>
        </w:rPr>
        <w:t>со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сложными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дефектами</w:t>
      </w:r>
      <w:r w:rsidRPr="00460D9D">
        <w:rPr>
          <w:sz w:val="28"/>
          <w:szCs w:val="28"/>
        </w:rPr>
        <w:tab/>
      </w:r>
      <w:r w:rsidRPr="00460D9D">
        <w:rPr>
          <w:spacing w:val="-6"/>
          <w:sz w:val="28"/>
          <w:szCs w:val="28"/>
        </w:rPr>
        <w:t>(с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 xml:space="preserve">тяжелыми </w:t>
      </w:r>
      <w:r w:rsidRPr="00460D9D">
        <w:rPr>
          <w:sz w:val="28"/>
          <w:szCs w:val="28"/>
        </w:rPr>
        <w:t>множественными нарушениями развития) – 5 человек.</w:t>
      </w:r>
    </w:p>
    <w:p w14:paraId="38F09531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73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Образование обучающихся с ОВЗ может быть организовано как совместно с другими обучающимися, так и в отдельных классах, группах или отдельных образовательных организациях</w:t>
      </w:r>
      <w:r w:rsidR="001B6871" w:rsidRPr="00460D9D">
        <w:rPr>
          <w:sz w:val="28"/>
          <w:szCs w:val="28"/>
        </w:rPr>
        <w:t>.</w:t>
      </w:r>
    </w:p>
    <w:p w14:paraId="009839C5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8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Количество обучающихся с ОВЗ устанавливается из расчета не более 3 обучающихся при получении образования совместно с другими обучающимися [пункт 3.4.14 постановления Главного государственного санитарного врача России от 28 сентября 2020 года № 28].</w:t>
      </w:r>
    </w:p>
    <w:p w14:paraId="6AECDA2F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68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Адаптация основной общеобразовательной программы осуществляется с учетом рекомендаций специалистов психолого-медико- педагогической комиссии (далее - ПМПК), индивидуальной программы реабилитации ребенка-инвалида и включает следующие направления </w:t>
      </w:r>
      <w:r w:rsidRPr="00460D9D">
        <w:rPr>
          <w:spacing w:val="-2"/>
          <w:sz w:val="28"/>
          <w:szCs w:val="28"/>
        </w:rPr>
        <w:t>деятельности:</w:t>
      </w:r>
    </w:p>
    <w:p w14:paraId="1B7B2FF1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анализ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требований</w:t>
      </w:r>
      <w:r w:rsidRPr="00460D9D">
        <w:rPr>
          <w:spacing w:val="3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государственного</w:t>
      </w:r>
      <w:r w:rsidRPr="00460D9D">
        <w:rPr>
          <w:spacing w:val="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образовательного</w:t>
      </w:r>
      <w:r w:rsidRPr="00460D9D">
        <w:rPr>
          <w:spacing w:val="5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стандарта;</w:t>
      </w:r>
    </w:p>
    <w:p w14:paraId="5FEB0119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содержания федеральных программ для детей с ОВЗ, учет особенностей психофизического развития лиц с ОВЗ, имеющих различные отклонения в развитии (представленными родителями (законными </w:t>
      </w:r>
      <w:r w:rsidRPr="00460D9D">
        <w:rPr>
          <w:spacing w:val="-2"/>
          <w:sz w:val="28"/>
          <w:szCs w:val="28"/>
        </w:rPr>
        <w:t>представителями);</w:t>
      </w:r>
    </w:p>
    <w:p w14:paraId="55960009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проектирование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необходимых</w:t>
      </w:r>
      <w:r w:rsidRPr="00460D9D">
        <w:rPr>
          <w:spacing w:val="3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образовательных</w:t>
      </w:r>
      <w:r w:rsidRPr="00460D9D">
        <w:rPr>
          <w:spacing w:val="5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потребностей;</w:t>
      </w:r>
    </w:p>
    <w:p w14:paraId="768C3EF2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определение временных границ освоения АООП. При </w:t>
      </w:r>
      <w:proofErr w:type="gramStart"/>
      <w:r w:rsidRPr="00460D9D">
        <w:rPr>
          <w:sz w:val="28"/>
          <w:szCs w:val="28"/>
        </w:rPr>
        <w:t>проектировании</w:t>
      </w:r>
      <w:r w:rsidRPr="00460D9D">
        <w:rPr>
          <w:spacing w:val="78"/>
          <w:sz w:val="28"/>
          <w:szCs w:val="28"/>
        </w:rPr>
        <w:t xml:space="preserve">  </w:t>
      </w:r>
      <w:r w:rsidRPr="00460D9D">
        <w:rPr>
          <w:sz w:val="28"/>
          <w:szCs w:val="28"/>
        </w:rPr>
        <w:t>АООП</w:t>
      </w:r>
      <w:proofErr w:type="gramEnd"/>
      <w:r w:rsidRPr="00460D9D">
        <w:rPr>
          <w:spacing w:val="78"/>
          <w:sz w:val="28"/>
          <w:szCs w:val="28"/>
        </w:rPr>
        <w:t xml:space="preserve">  </w:t>
      </w:r>
      <w:proofErr w:type="gramStart"/>
      <w:r w:rsidRPr="00460D9D">
        <w:rPr>
          <w:sz w:val="28"/>
          <w:szCs w:val="28"/>
        </w:rPr>
        <w:t>указывается</w:t>
      </w:r>
      <w:r w:rsidRPr="00460D9D">
        <w:rPr>
          <w:spacing w:val="78"/>
          <w:sz w:val="28"/>
          <w:szCs w:val="28"/>
        </w:rPr>
        <w:t xml:space="preserve">  </w:t>
      </w:r>
      <w:r w:rsidRPr="00460D9D">
        <w:rPr>
          <w:sz w:val="28"/>
          <w:szCs w:val="28"/>
        </w:rPr>
        <w:t>отрезок</w:t>
      </w:r>
      <w:proofErr w:type="gramEnd"/>
      <w:r w:rsidRPr="00460D9D">
        <w:rPr>
          <w:spacing w:val="78"/>
          <w:sz w:val="28"/>
          <w:szCs w:val="28"/>
        </w:rPr>
        <w:t xml:space="preserve">  </w:t>
      </w:r>
      <w:proofErr w:type="gramStart"/>
      <w:r w:rsidRPr="00460D9D">
        <w:rPr>
          <w:sz w:val="28"/>
          <w:szCs w:val="28"/>
        </w:rPr>
        <w:t>времени,</w:t>
      </w:r>
      <w:r w:rsidRPr="00460D9D">
        <w:rPr>
          <w:spacing w:val="77"/>
          <w:sz w:val="28"/>
          <w:szCs w:val="28"/>
        </w:rPr>
        <w:t xml:space="preserve">  </w:t>
      </w:r>
      <w:r w:rsidRPr="00460D9D">
        <w:rPr>
          <w:sz w:val="28"/>
          <w:szCs w:val="28"/>
        </w:rPr>
        <w:t>покрываемый</w:t>
      </w:r>
      <w:proofErr w:type="gramEnd"/>
    </w:p>
    <w:p w14:paraId="7D57B668" w14:textId="77777777" w:rsidR="00524B08" w:rsidRPr="00460D9D" w:rsidRDefault="002B3178" w:rsidP="00460D9D">
      <w:pPr>
        <w:pStyle w:val="a3"/>
        <w:tabs>
          <w:tab w:val="right" w:pos="9363"/>
        </w:tabs>
        <w:ind w:left="0" w:right="57" w:firstLine="720"/>
        <w:jc w:val="left"/>
        <w:rPr>
          <w:position w:val="4"/>
        </w:rPr>
      </w:pPr>
      <w:r w:rsidRPr="00460D9D">
        <w:t>реализацией</w:t>
      </w:r>
      <w:r w:rsidRPr="00460D9D">
        <w:rPr>
          <w:spacing w:val="-6"/>
        </w:rPr>
        <w:t xml:space="preserve"> </w:t>
      </w:r>
      <w:r w:rsidRPr="00460D9D">
        <w:rPr>
          <w:spacing w:val="-2"/>
        </w:rPr>
        <w:t>содержания;</w:t>
      </w:r>
    </w:p>
    <w:p w14:paraId="28FDB496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определение</w:t>
      </w:r>
      <w:r w:rsidRPr="00460D9D">
        <w:rPr>
          <w:spacing w:val="-19"/>
          <w:sz w:val="28"/>
          <w:szCs w:val="28"/>
        </w:rPr>
        <w:t xml:space="preserve"> </w:t>
      </w:r>
      <w:r w:rsidRPr="00460D9D">
        <w:rPr>
          <w:sz w:val="28"/>
          <w:szCs w:val="28"/>
        </w:rPr>
        <w:t>круга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задач,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конкретизирующих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цель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АООП;</w:t>
      </w:r>
    </w:p>
    <w:p w14:paraId="28059B43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определение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содержания</w:t>
      </w:r>
      <w:r w:rsidRPr="00460D9D">
        <w:rPr>
          <w:sz w:val="28"/>
          <w:szCs w:val="28"/>
        </w:rPr>
        <w:t xml:space="preserve"> </w:t>
      </w:r>
      <w:r w:rsidRPr="00460D9D">
        <w:rPr>
          <w:spacing w:val="-4"/>
          <w:sz w:val="28"/>
          <w:szCs w:val="28"/>
        </w:rPr>
        <w:t>АООП;</w:t>
      </w:r>
    </w:p>
    <w:p w14:paraId="7A2218BA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lastRenderedPageBreak/>
        <w:t>особое внимание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при проектировании содержания АООП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следует уделить описанию тех способов и приемов, посредством которых дети с ОВЗ будут осваивать содержание образования;</w:t>
      </w:r>
    </w:p>
    <w:p w14:paraId="091B8B0A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планирование форм реализации АООП. Реализация АООП осуществляется с использованием различных форм, в том числе с использованием домашнего обучения и семейного образования и сетевого </w:t>
      </w:r>
      <w:r w:rsidRPr="00460D9D">
        <w:rPr>
          <w:spacing w:val="-2"/>
          <w:sz w:val="28"/>
          <w:szCs w:val="28"/>
        </w:rPr>
        <w:t>взаимодействия;</w:t>
      </w:r>
    </w:p>
    <w:p w14:paraId="00B1AEAB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планирование участия в реализации АООП различных специалистов (учителя-дефектолога, учителя-логопеда, педагога-психолога, социального педагога, педагога дополнительного образования и др.);</w:t>
      </w:r>
    </w:p>
    <w:p w14:paraId="3B8673CB" w14:textId="77777777" w:rsidR="00524B08" w:rsidRPr="00460D9D" w:rsidRDefault="002B3178" w:rsidP="00460D9D">
      <w:pPr>
        <w:pStyle w:val="a4"/>
        <w:numPr>
          <w:ilvl w:val="0"/>
          <w:numId w:val="1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включение в реализацию АООП родителей (законных представителей) ребенка с ОВЗ.</w:t>
      </w:r>
    </w:p>
    <w:p w14:paraId="301509E4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40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Решение о переводе ребенка с ОВЗ на образование по АООП принимается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на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основании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рекомендаций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специалистов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ПМПК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при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согласии (письменном заявлении) родителей (законных представителей).</w:t>
      </w:r>
    </w:p>
    <w:p w14:paraId="32293849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608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Педагогический совет общеобразовательной организации рассматривает АООП для детей с ОВЗ. При необходимости корректировки AOOII повторно утверждается Педагогическим советом.</w:t>
      </w:r>
    </w:p>
    <w:p w14:paraId="726114CB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529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Контроль над полнотой и качеством реализации АООП осуществляется заместителем директора по учебно-воспитательной работе.</w:t>
      </w:r>
    </w:p>
    <w:p w14:paraId="1167AC81" w14:textId="77777777" w:rsidR="00524B08" w:rsidRPr="00460D9D" w:rsidRDefault="002B3178" w:rsidP="00460D9D">
      <w:pPr>
        <w:pStyle w:val="1"/>
        <w:numPr>
          <w:ilvl w:val="0"/>
          <w:numId w:val="28"/>
        </w:numPr>
        <w:tabs>
          <w:tab w:val="left" w:pos="3802"/>
        </w:tabs>
        <w:ind w:left="0" w:right="57" w:firstLine="720"/>
      </w:pPr>
      <w:r w:rsidRPr="00460D9D">
        <w:t>Цели</w:t>
      </w:r>
      <w:r w:rsidRPr="00460D9D">
        <w:rPr>
          <w:spacing w:val="-5"/>
        </w:rPr>
        <w:t xml:space="preserve"> </w:t>
      </w:r>
      <w:r w:rsidRPr="00460D9D">
        <w:t>и</w:t>
      </w:r>
      <w:r w:rsidRPr="00460D9D">
        <w:rPr>
          <w:spacing w:val="-5"/>
        </w:rPr>
        <w:t xml:space="preserve"> </w:t>
      </w:r>
      <w:r w:rsidRPr="00460D9D">
        <w:t>задачи</w:t>
      </w:r>
      <w:r w:rsidRPr="00460D9D">
        <w:rPr>
          <w:spacing w:val="-5"/>
        </w:rPr>
        <w:t xml:space="preserve"> </w:t>
      </w:r>
      <w:r w:rsidRPr="00460D9D">
        <w:rPr>
          <w:spacing w:val="-4"/>
        </w:rPr>
        <w:t>АООП</w:t>
      </w:r>
    </w:p>
    <w:p w14:paraId="515194F9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2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Целью адаптированной основной образовательной программы является планирование, организация и управление образовательной деятельностью при обучении ребенка с ОВЗ.</w:t>
      </w:r>
    </w:p>
    <w:p w14:paraId="41CCF291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1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AOOП определяет объем и содержание материала, умений и навыков, которыми должны овладеть обучающиеся с ОВЗ, имеющие различные нарушения в развитии, оптимально распределяет время по темам.</w:t>
      </w:r>
    </w:p>
    <w:p w14:paraId="6DFB1ECA" w14:textId="401C6DF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04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АООП</w:t>
      </w:r>
      <w:r w:rsidRPr="00505A83">
        <w:rPr>
          <w:spacing w:val="58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способствует</w:t>
      </w:r>
      <w:r w:rsidRPr="00505A83">
        <w:rPr>
          <w:spacing w:val="62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совершенствованию</w:t>
      </w:r>
      <w:r w:rsidRPr="00505A83">
        <w:rPr>
          <w:spacing w:val="62"/>
          <w:w w:val="150"/>
          <w:sz w:val="28"/>
          <w:szCs w:val="28"/>
        </w:rPr>
        <w:t xml:space="preserve"> </w:t>
      </w:r>
      <w:r w:rsidRPr="00460D9D">
        <w:rPr>
          <w:sz w:val="28"/>
          <w:szCs w:val="28"/>
        </w:rPr>
        <w:t>методики</w:t>
      </w:r>
      <w:r w:rsidRPr="00505A83">
        <w:rPr>
          <w:spacing w:val="61"/>
          <w:w w:val="150"/>
          <w:sz w:val="28"/>
          <w:szCs w:val="28"/>
        </w:rPr>
        <w:t xml:space="preserve"> </w:t>
      </w:r>
      <w:r w:rsidRPr="00505A83">
        <w:rPr>
          <w:spacing w:val="-2"/>
          <w:sz w:val="28"/>
          <w:szCs w:val="28"/>
        </w:rPr>
        <w:t>проведения</w:t>
      </w:r>
      <w:r w:rsid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непосредственно</w:t>
      </w:r>
      <w:r w:rsidRPr="00505A83">
        <w:rPr>
          <w:spacing w:val="12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образовательной</w:t>
      </w:r>
      <w:r w:rsidRPr="00505A83">
        <w:rPr>
          <w:spacing w:val="18"/>
          <w:sz w:val="28"/>
          <w:szCs w:val="28"/>
        </w:rPr>
        <w:t xml:space="preserve"> </w:t>
      </w:r>
      <w:r w:rsidRPr="00460D9D">
        <w:rPr>
          <w:sz w:val="28"/>
          <w:szCs w:val="28"/>
        </w:rPr>
        <w:t>деятельности</w:t>
      </w:r>
      <w:r w:rsidRPr="00505A83">
        <w:rPr>
          <w:spacing w:val="12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обучающихся,</w:t>
      </w:r>
      <w:r w:rsidRPr="00505A83">
        <w:rPr>
          <w:spacing w:val="13"/>
          <w:sz w:val="28"/>
          <w:szCs w:val="28"/>
        </w:rPr>
        <w:t xml:space="preserve"> </w:t>
      </w:r>
      <w:r w:rsidRPr="00505A83">
        <w:rPr>
          <w:spacing w:val="-2"/>
          <w:sz w:val="28"/>
          <w:szCs w:val="28"/>
        </w:rPr>
        <w:t>активизирует</w:t>
      </w:r>
      <w:r w:rsidR="00505A83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их познавательную деятельность, развитие творческих способностей, что способствует применению современных образовательных технологий.</w:t>
      </w:r>
    </w:p>
    <w:p w14:paraId="55D92285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0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АООП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выполняет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следующие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основные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функции:</w:t>
      </w:r>
    </w:p>
    <w:p w14:paraId="060E1AF7" w14:textId="77777777" w:rsidR="00524B08" w:rsidRPr="00460D9D" w:rsidRDefault="002B3178" w:rsidP="00460D9D">
      <w:pPr>
        <w:pStyle w:val="a4"/>
        <w:numPr>
          <w:ilvl w:val="0"/>
          <w:numId w:val="23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t xml:space="preserve">нормативную </w:t>
      </w:r>
      <w:r w:rsidRPr="00460D9D">
        <w:rPr>
          <w:sz w:val="28"/>
          <w:szCs w:val="28"/>
        </w:rPr>
        <w:t>– документ, на основе которого осуществляется контроль освоения программы обучающимся;</w:t>
      </w:r>
    </w:p>
    <w:p w14:paraId="662D369E" w14:textId="77777777" w:rsidR="00524B08" w:rsidRPr="00460D9D" w:rsidRDefault="002B3178" w:rsidP="00460D9D">
      <w:pPr>
        <w:pStyle w:val="a4"/>
        <w:numPr>
          <w:ilvl w:val="0"/>
          <w:numId w:val="23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t xml:space="preserve">информационную </w:t>
      </w:r>
      <w:r w:rsidRPr="00460D9D">
        <w:rPr>
          <w:sz w:val="28"/>
          <w:szCs w:val="28"/>
        </w:rPr>
        <w:t xml:space="preserve">– позволяет получить представление о целях содержания, последовательности и сроках изучения образовательной </w:t>
      </w:r>
      <w:r w:rsidRPr="00460D9D">
        <w:rPr>
          <w:spacing w:val="-2"/>
          <w:sz w:val="28"/>
          <w:szCs w:val="28"/>
        </w:rPr>
        <w:t>программы;</w:t>
      </w:r>
    </w:p>
    <w:p w14:paraId="6F9530C6" w14:textId="77777777" w:rsidR="00524B08" w:rsidRPr="00460D9D" w:rsidRDefault="002B3178" w:rsidP="00460D9D">
      <w:pPr>
        <w:pStyle w:val="a4"/>
        <w:numPr>
          <w:ilvl w:val="0"/>
          <w:numId w:val="23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t xml:space="preserve">методическую </w:t>
      </w:r>
      <w:r w:rsidRPr="00460D9D">
        <w:rPr>
          <w:sz w:val="28"/>
          <w:szCs w:val="28"/>
        </w:rPr>
        <w:t>– определяет пути достижения планируемых результатов освоения основной образовательной программы используемые методы, образовательные технологии;</w:t>
      </w:r>
    </w:p>
    <w:p w14:paraId="497D12EA" w14:textId="77777777" w:rsidR="00524B08" w:rsidRPr="00460D9D" w:rsidRDefault="002B3178" w:rsidP="00460D9D">
      <w:pPr>
        <w:pStyle w:val="a4"/>
        <w:numPr>
          <w:ilvl w:val="0"/>
          <w:numId w:val="23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t xml:space="preserve">организационную </w:t>
      </w:r>
      <w:r w:rsidRPr="00460D9D">
        <w:rPr>
          <w:sz w:val="28"/>
          <w:szCs w:val="28"/>
        </w:rPr>
        <w:t>– определяет основные направления деятельности педагога и обучающихся, формы их взаимодействия, использование средств обучения.</w:t>
      </w:r>
    </w:p>
    <w:p w14:paraId="5E4B85EE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Адаптированная основная образовательная программа должна отвечать следующим характеристикам:</w:t>
      </w:r>
    </w:p>
    <w:p w14:paraId="125DDD05" w14:textId="77777777" w:rsidR="00524B08" w:rsidRPr="00460D9D" w:rsidRDefault="002B3178" w:rsidP="00460D9D">
      <w:pPr>
        <w:pStyle w:val="a4"/>
        <w:numPr>
          <w:ilvl w:val="0"/>
          <w:numId w:val="2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lastRenderedPageBreak/>
        <w:t xml:space="preserve">целостность </w:t>
      </w:r>
      <w:r w:rsidRPr="00460D9D">
        <w:rPr>
          <w:sz w:val="28"/>
          <w:szCs w:val="28"/>
        </w:rPr>
        <w:t>– обеспечение согласованности и полноты взаимодействия и последовательности действий для реализации цели;</w:t>
      </w:r>
    </w:p>
    <w:p w14:paraId="35F4CF53" w14:textId="77777777" w:rsidR="00524B08" w:rsidRPr="00460D9D" w:rsidRDefault="002B3178" w:rsidP="00460D9D">
      <w:pPr>
        <w:pStyle w:val="a4"/>
        <w:numPr>
          <w:ilvl w:val="0"/>
          <w:numId w:val="2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t xml:space="preserve">актуальность </w:t>
      </w:r>
      <w:r w:rsidRPr="00460D9D">
        <w:rPr>
          <w:sz w:val="28"/>
          <w:szCs w:val="28"/>
        </w:rPr>
        <w:t>– ориентация на потребности сегодняшнего дня системы образования детей с ОВЗ;</w:t>
      </w:r>
    </w:p>
    <w:p w14:paraId="0BC27A13" w14:textId="77777777" w:rsidR="00524B08" w:rsidRPr="00460D9D" w:rsidRDefault="002B3178" w:rsidP="00460D9D">
      <w:pPr>
        <w:pStyle w:val="a4"/>
        <w:numPr>
          <w:ilvl w:val="0"/>
          <w:numId w:val="2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t xml:space="preserve">прогнозируемость </w:t>
      </w:r>
      <w:r w:rsidRPr="00460D9D">
        <w:rPr>
          <w:sz w:val="28"/>
          <w:szCs w:val="28"/>
        </w:rPr>
        <w:t>– способность в планируемых целях и действиях проектировать эффективные решения;</w:t>
      </w:r>
    </w:p>
    <w:p w14:paraId="3ED1D2FD" w14:textId="77777777" w:rsidR="00524B08" w:rsidRPr="00460D9D" w:rsidRDefault="002B3178" w:rsidP="00460D9D">
      <w:pPr>
        <w:pStyle w:val="a4"/>
        <w:numPr>
          <w:ilvl w:val="0"/>
          <w:numId w:val="2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t xml:space="preserve">рациональность </w:t>
      </w:r>
      <w:r w:rsidRPr="00460D9D">
        <w:rPr>
          <w:sz w:val="28"/>
          <w:szCs w:val="28"/>
        </w:rPr>
        <w:t>– определение таких способов достижения цели, которые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конкретных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условиях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позволят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получить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максимально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достижимый </w:t>
      </w:r>
      <w:r w:rsidRPr="00460D9D">
        <w:rPr>
          <w:spacing w:val="-2"/>
          <w:sz w:val="28"/>
          <w:szCs w:val="28"/>
        </w:rPr>
        <w:t>результат;</w:t>
      </w:r>
    </w:p>
    <w:p w14:paraId="12981492" w14:textId="77777777" w:rsidR="00524B08" w:rsidRPr="00460D9D" w:rsidRDefault="002B3178" w:rsidP="00460D9D">
      <w:pPr>
        <w:pStyle w:val="a4"/>
        <w:numPr>
          <w:ilvl w:val="0"/>
          <w:numId w:val="2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i/>
          <w:sz w:val="28"/>
          <w:szCs w:val="28"/>
        </w:rPr>
        <w:t xml:space="preserve">контролируемость </w:t>
      </w:r>
      <w:r w:rsidRPr="00460D9D">
        <w:rPr>
          <w:sz w:val="28"/>
          <w:szCs w:val="28"/>
        </w:rPr>
        <w:t>– определение ожидаемых результатов на основе отражения соответствующих способов их проверки;</w:t>
      </w:r>
    </w:p>
    <w:p w14:paraId="6F59E4A7" w14:textId="77777777" w:rsidR="00524B08" w:rsidRPr="00460D9D" w:rsidRDefault="002B3178" w:rsidP="00460D9D">
      <w:pPr>
        <w:pStyle w:val="a4"/>
        <w:numPr>
          <w:ilvl w:val="0"/>
          <w:numId w:val="2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proofErr w:type="spellStart"/>
      <w:r w:rsidRPr="00460D9D">
        <w:rPr>
          <w:i/>
          <w:sz w:val="28"/>
          <w:szCs w:val="28"/>
        </w:rPr>
        <w:t>корректируемость</w:t>
      </w:r>
      <w:proofErr w:type="spellEnd"/>
      <w:r w:rsidRPr="00460D9D">
        <w:rPr>
          <w:i/>
          <w:sz w:val="28"/>
          <w:szCs w:val="28"/>
        </w:rPr>
        <w:t xml:space="preserve"> </w:t>
      </w:r>
      <w:r w:rsidRPr="00460D9D">
        <w:rPr>
          <w:sz w:val="28"/>
          <w:szCs w:val="28"/>
        </w:rPr>
        <w:t>– своевременное обнаружение и быстрое реагирование на возникающие отклонения и изменения.</w:t>
      </w:r>
    </w:p>
    <w:p w14:paraId="66A5BCAC" w14:textId="77777777" w:rsidR="00524B08" w:rsidRPr="00460D9D" w:rsidRDefault="002B3178" w:rsidP="00460D9D">
      <w:pPr>
        <w:pStyle w:val="1"/>
        <w:numPr>
          <w:ilvl w:val="0"/>
          <w:numId w:val="28"/>
        </w:numPr>
        <w:tabs>
          <w:tab w:val="left" w:pos="3166"/>
        </w:tabs>
        <w:ind w:left="0" w:right="57" w:firstLine="720"/>
      </w:pPr>
      <w:r w:rsidRPr="00460D9D">
        <w:t>Требования</w:t>
      </w:r>
      <w:r w:rsidRPr="00460D9D">
        <w:rPr>
          <w:spacing w:val="-12"/>
        </w:rPr>
        <w:t xml:space="preserve"> </w:t>
      </w:r>
      <w:r w:rsidRPr="00460D9D">
        <w:t>к</w:t>
      </w:r>
      <w:r w:rsidRPr="00460D9D">
        <w:rPr>
          <w:spacing w:val="-11"/>
        </w:rPr>
        <w:t xml:space="preserve"> </w:t>
      </w:r>
      <w:r w:rsidRPr="00460D9D">
        <w:t>структуре</w:t>
      </w:r>
      <w:r w:rsidRPr="00460D9D">
        <w:rPr>
          <w:spacing w:val="-8"/>
        </w:rPr>
        <w:t xml:space="preserve"> </w:t>
      </w:r>
      <w:r w:rsidRPr="00460D9D">
        <w:rPr>
          <w:spacing w:val="-4"/>
        </w:rPr>
        <w:t>АООП</w:t>
      </w:r>
    </w:p>
    <w:p w14:paraId="7F4402CC" w14:textId="77777777" w:rsidR="00A80582" w:rsidRPr="00460D9D" w:rsidRDefault="002B3178" w:rsidP="00460D9D">
      <w:pPr>
        <w:pStyle w:val="a3"/>
        <w:ind w:left="0" w:right="57" w:firstLine="720"/>
      </w:pPr>
      <w:r w:rsidRPr="00460D9D">
        <w:t>Компонентный</w:t>
      </w:r>
      <w:r w:rsidRPr="00460D9D">
        <w:rPr>
          <w:spacing w:val="51"/>
          <w:w w:val="150"/>
        </w:rPr>
        <w:t xml:space="preserve"> </w:t>
      </w:r>
      <w:r w:rsidRPr="00460D9D">
        <w:t>состав</w:t>
      </w:r>
      <w:r w:rsidRPr="00460D9D">
        <w:rPr>
          <w:spacing w:val="54"/>
          <w:w w:val="150"/>
        </w:rPr>
        <w:t xml:space="preserve"> </w:t>
      </w:r>
      <w:r w:rsidRPr="00460D9D">
        <w:t>структуры</w:t>
      </w:r>
      <w:r w:rsidRPr="00460D9D">
        <w:rPr>
          <w:spacing w:val="55"/>
          <w:w w:val="150"/>
        </w:rPr>
        <w:t xml:space="preserve"> </w:t>
      </w:r>
      <w:r w:rsidRPr="00460D9D">
        <w:t>АООП</w:t>
      </w:r>
      <w:r w:rsidRPr="00460D9D">
        <w:rPr>
          <w:spacing w:val="53"/>
          <w:w w:val="150"/>
        </w:rPr>
        <w:t xml:space="preserve"> </w:t>
      </w:r>
      <w:r w:rsidRPr="00460D9D">
        <w:t>для</w:t>
      </w:r>
      <w:r w:rsidRPr="00460D9D">
        <w:rPr>
          <w:spacing w:val="53"/>
          <w:w w:val="150"/>
        </w:rPr>
        <w:t xml:space="preserve"> </w:t>
      </w:r>
      <w:r w:rsidR="00DE326D" w:rsidRPr="00460D9D">
        <w:t>обучающихся с ОВЗ</w:t>
      </w:r>
      <w:r w:rsidR="00A80582" w:rsidRPr="00460D9D">
        <w:t xml:space="preserve">: </w:t>
      </w:r>
    </w:p>
    <w:p w14:paraId="6F2C5706" w14:textId="77777777" w:rsidR="00524B08" w:rsidRPr="00460D9D" w:rsidRDefault="00A80582" w:rsidP="00460D9D">
      <w:pPr>
        <w:pStyle w:val="a3"/>
        <w:ind w:left="0" w:right="57" w:firstLine="720"/>
      </w:pPr>
      <w:r w:rsidRPr="00460D9D">
        <w:t>Т</w:t>
      </w:r>
      <w:r w:rsidR="002B3178" w:rsidRPr="00460D9D">
        <w:t>итульный</w:t>
      </w:r>
      <w:r w:rsidR="002B3178" w:rsidRPr="00460D9D">
        <w:rPr>
          <w:spacing w:val="-12"/>
        </w:rPr>
        <w:t xml:space="preserve"> </w:t>
      </w:r>
      <w:r w:rsidR="002B3178" w:rsidRPr="00460D9D">
        <w:t>лист</w:t>
      </w:r>
      <w:r w:rsidR="002B3178" w:rsidRPr="00460D9D">
        <w:rPr>
          <w:spacing w:val="-13"/>
        </w:rPr>
        <w:t xml:space="preserve"> </w:t>
      </w:r>
      <w:r w:rsidR="002B3178" w:rsidRPr="00460D9D">
        <w:t>АООП</w:t>
      </w:r>
      <w:r w:rsidR="002B3178" w:rsidRPr="00460D9D">
        <w:rPr>
          <w:spacing w:val="-13"/>
        </w:rPr>
        <w:t xml:space="preserve"> </w:t>
      </w:r>
      <w:r w:rsidR="002B3178" w:rsidRPr="00460D9D">
        <w:rPr>
          <w:spacing w:val="-2"/>
        </w:rPr>
        <w:t>содержит:</w:t>
      </w:r>
    </w:p>
    <w:p w14:paraId="13137865" w14:textId="77777777" w:rsidR="00524B08" w:rsidRPr="00460D9D" w:rsidRDefault="002B3178" w:rsidP="00460D9D">
      <w:pPr>
        <w:pStyle w:val="a4"/>
        <w:numPr>
          <w:ilvl w:val="0"/>
          <w:numId w:val="2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информацию о том, когда и кем утверждена и рассмотрена </w:t>
      </w:r>
      <w:r w:rsidRPr="00460D9D">
        <w:rPr>
          <w:spacing w:val="-2"/>
          <w:sz w:val="28"/>
          <w:szCs w:val="28"/>
        </w:rPr>
        <w:t>программа;</w:t>
      </w:r>
    </w:p>
    <w:p w14:paraId="6CFE6DDD" w14:textId="05ACDB99" w:rsidR="00524B08" w:rsidRPr="00460D9D" w:rsidRDefault="002B3178" w:rsidP="00460D9D">
      <w:pPr>
        <w:pStyle w:val="a4"/>
        <w:numPr>
          <w:ilvl w:val="0"/>
          <w:numId w:val="2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полное наименование программы с указанием категории детей, для которых она разрабатывается</w:t>
      </w:r>
      <w:r w:rsidRPr="00460D9D">
        <w:rPr>
          <w:spacing w:val="-2"/>
          <w:sz w:val="28"/>
          <w:szCs w:val="28"/>
        </w:rPr>
        <w:t>;</w:t>
      </w:r>
    </w:p>
    <w:p w14:paraId="77C9B9CF" w14:textId="77777777" w:rsidR="00524B08" w:rsidRPr="00460D9D" w:rsidRDefault="002B3178" w:rsidP="00460D9D">
      <w:pPr>
        <w:pStyle w:val="a4"/>
        <w:numPr>
          <w:ilvl w:val="0"/>
          <w:numId w:val="2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информацию об</w:t>
      </w:r>
      <w:r w:rsidRPr="00460D9D">
        <w:rPr>
          <w:spacing w:val="2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образовательной</w:t>
      </w:r>
      <w:r w:rsidRPr="00460D9D">
        <w:rPr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организации.</w:t>
      </w:r>
    </w:p>
    <w:p w14:paraId="017C7973" w14:textId="54239259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406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Структура AOOП должна соответствовать требованиям к содержанию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образовательной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программы,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предъявляемым</w:t>
      </w:r>
      <w:r w:rsidRPr="00505A83">
        <w:rPr>
          <w:spacing w:val="40"/>
          <w:sz w:val="28"/>
          <w:szCs w:val="28"/>
        </w:rPr>
        <w:t xml:space="preserve"> </w:t>
      </w:r>
      <w:r w:rsidRPr="00460D9D">
        <w:rPr>
          <w:sz w:val="28"/>
          <w:szCs w:val="28"/>
        </w:rPr>
        <w:t>федеральными</w:t>
      </w:r>
      <w:r w:rsidR="00505A83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государственными</w:t>
      </w:r>
      <w:r w:rsidRPr="00505A83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образовательными</w:t>
      </w:r>
      <w:r w:rsidRPr="00505A83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стандартами</w:t>
      </w:r>
      <w:r w:rsidRPr="00505A83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образования,</w:t>
      </w:r>
      <w:r w:rsidRPr="00505A83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505A83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содержать три раздела:</w:t>
      </w:r>
    </w:p>
    <w:p w14:paraId="1F4BE2FB" w14:textId="77777777" w:rsidR="00524B08" w:rsidRPr="00460D9D" w:rsidRDefault="002B3178" w:rsidP="00460D9D">
      <w:pPr>
        <w:pStyle w:val="a4"/>
        <w:numPr>
          <w:ilvl w:val="0"/>
          <w:numId w:val="2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целевой;</w:t>
      </w:r>
    </w:p>
    <w:p w14:paraId="3D4F857C" w14:textId="77777777" w:rsidR="00524B08" w:rsidRPr="00460D9D" w:rsidRDefault="002B3178" w:rsidP="00460D9D">
      <w:pPr>
        <w:pStyle w:val="a4"/>
        <w:numPr>
          <w:ilvl w:val="0"/>
          <w:numId w:val="2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содержательный;</w:t>
      </w:r>
    </w:p>
    <w:p w14:paraId="2EC0C445" w14:textId="77777777" w:rsidR="00524B08" w:rsidRPr="00460D9D" w:rsidRDefault="002B3178" w:rsidP="00460D9D">
      <w:pPr>
        <w:pStyle w:val="a4"/>
        <w:numPr>
          <w:ilvl w:val="0"/>
          <w:numId w:val="2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организационный.</w:t>
      </w:r>
    </w:p>
    <w:p w14:paraId="34366189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9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Целевой раздел определяет общее назначение, цели, задачи и планируемые результаты реализации АООП, а также способы определения достижения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этих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целей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результатов</w:t>
      </w:r>
      <w:r w:rsidR="007872B7" w:rsidRPr="00460D9D">
        <w:rPr>
          <w:spacing w:val="-11"/>
          <w:sz w:val="28"/>
          <w:szCs w:val="28"/>
        </w:rPr>
        <w:t xml:space="preserve">. </w:t>
      </w:r>
      <w:r w:rsidRPr="00460D9D">
        <w:rPr>
          <w:sz w:val="28"/>
          <w:szCs w:val="28"/>
        </w:rPr>
        <w:t xml:space="preserve"> Целевой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раздел </w:t>
      </w:r>
      <w:r w:rsidRPr="00460D9D">
        <w:rPr>
          <w:spacing w:val="-2"/>
          <w:sz w:val="28"/>
          <w:szCs w:val="28"/>
        </w:rPr>
        <w:t>включает:</w:t>
      </w:r>
    </w:p>
    <w:p w14:paraId="25488FC6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пояснительную</w:t>
      </w:r>
      <w:r w:rsidRPr="00460D9D">
        <w:rPr>
          <w:spacing w:val="2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записку;</w:t>
      </w:r>
    </w:p>
    <w:p w14:paraId="6BC071F3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планируемые</w:t>
      </w:r>
      <w:r w:rsidRPr="00460D9D">
        <w:rPr>
          <w:spacing w:val="-20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результаты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освоения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обучающимися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АООП;</w:t>
      </w:r>
    </w:p>
    <w:p w14:paraId="50E05B02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систему оценки достижения планируемых результатов освоения </w:t>
      </w:r>
      <w:r w:rsidRPr="00460D9D">
        <w:rPr>
          <w:spacing w:val="-2"/>
          <w:sz w:val="28"/>
          <w:szCs w:val="28"/>
        </w:rPr>
        <w:t>АООП.</w:t>
      </w:r>
    </w:p>
    <w:p w14:paraId="4A102C93" w14:textId="77777777" w:rsidR="00524B08" w:rsidRPr="00460D9D" w:rsidRDefault="002B3178" w:rsidP="00460D9D">
      <w:pPr>
        <w:pStyle w:val="a3"/>
        <w:ind w:left="0" w:right="57" w:firstLine="720"/>
        <w:jc w:val="left"/>
      </w:pPr>
      <w:r w:rsidRPr="00460D9D">
        <w:t>Пояснительная</w:t>
      </w:r>
      <w:r w:rsidRPr="00460D9D">
        <w:rPr>
          <w:spacing w:val="-14"/>
        </w:rPr>
        <w:t xml:space="preserve"> </w:t>
      </w:r>
      <w:r w:rsidRPr="00460D9D">
        <w:t>записка</w:t>
      </w:r>
      <w:r w:rsidRPr="00460D9D">
        <w:rPr>
          <w:spacing w:val="-14"/>
        </w:rPr>
        <w:t xml:space="preserve"> </w:t>
      </w:r>
      <w:r w:rsidRPr="00460D9D">
        <w:t>АООП</w:t>
      </w:r>
      <w:r w:rsidRPr="00460D9D">
        <w:rPr>
          <w:spacing w:val="-15"/>
        </w:rPr>
        <w:t xml:space="preserve"> </w:t>
      </w:r>
      <w:r w:rsidRPr="00460D9D">
        <w:rPr>
          <w:spacing w:val="-2"/>
        </w:rPr>
        <w:t>содержит:</w:t>
      </w:r>
    </w:p>
    <w:p w14:paraId="698ADCDD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цели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задачи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реализации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Программы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для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детей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pacing w:val="-4"/>
          <w:sz w:val="28"/>
          <w:szCs w:val="28"/>
        </w:rPr>
        <w:t>ОВЗ;</w:t>
      </w:r>
    </w:p>
    <w:p w14:paraId="0F4805D8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  <w:tab w:val="left" w:pos="2512"/>
          <w:tab w:val="left" w:pos="4632"/>
          <w:tab w:val="left" w:pos="5760"/>
          <w:tab w:val="left" w:pos="6139"/>
          <w:tab w:val="left" w:pos="6829"/>
          <w:tab w:val="left" w:pos="775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общую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характеристику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АООП,</w:t>
      </w:r>
      <w:r w:rsidRPr="00460D9D">
        <w:rPr>
          <w:sz w:val="28"/>
          <w:szCs w:val="28"/>
        </w:rPr>
        <w:tab/>
      </w:r>
      <w:r w:rsidRPr="00460D9D">
        <w:rPr>
          <w:spacing w:val="-10"/>
          <w:sz w:val="28"/>
          <w:szCs w:val="28"/>
        </w:rPr>
        <w:t>в</w:t>
      </w:r>
      <w:r w:rsidRPr="00460D9D">
        <w:rPr>
          <w:sz w:val="28"/>
          <w:szCs w:val="28"/>
        </w:rPr>
        <w:tab/>
      </w:r>
      <w:r w:rsidRPr="00460D9D">
        <w:rPr>
          <w:spacing w:val="-4"/>
          <w:sz w:val="28"/>
          <w:szCs w:val="28"/>
        </w:rPr>
        <w:t>том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числе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 xml:space="preserve">нормативные </w:t>
      </w:r>
      <w:r w:rsidRPr="00460D9D">
        <w:rPr>
          <w:sz w:val="28"/>
          <w:szCs w:val="28"/>
        </w:rPr>
        <w:t>документы, на основании которых она разработана;</w:t>
      </w:r>
    </w:p>
    <w:p w14:paraId="5914F719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категории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детей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pacing w:val="-4"/>
          <w:sz w:val="28"/>
          <w:szCs w:val="28"/>
        </w:rPr>
        <w:t>ОВЗ;</w:t>
      </w:r>
    </w:p>
    <w:p w14:paraId="14586CCD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федеральные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и/или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комплексные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программы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общего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образования, включая программы для обучения и воспитания детей с ОВЗ;</w:t>
      </w:r>
      <w:r w:rsidR="00A80582" w:rsidRPr="00460D9D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разработки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реализации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АООП,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том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числе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специальные;</w:t>
      </w:r>
    </w:p>
    <w:p w14:paraId="1F52AB79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психолого-педагогическую</w:t>
      </w:r>
      <w:r w:rsidRPr="00460D9D">
        <w:rPr>
          <w:spacing w:val="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характеристику</w:t>
      </w:r>
      <w:r w:rsidRPr="00460D9D">
        <w:rPr>
          <w:spacing w:val="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обучающихся</w:t>
      </w:r>
      <w:r w:rsidRPr="00460D9D">
        <w:rPr>
          <w:spacing w:val="1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</w:t>
      </w:r>
      <w:r w:rsidRPr="00460D9D">
        <w:rPr>
          <w:spacing w:val="4"/>
          <w:sz w:val="28"/>
          <w:szCs w:val="28"/>
        </w:rPr>
        <w:t xml:space="preserve"> </w:t>
      </w:r>
      <w:r w:rsidRPr="00460D9D">
        <w:rPr>
          <w:spacing w:val="-4"/>
          <w:sz w:val="28"/>
          <w:szCs w:val="28"/>
        </w:rPr>
        <w:t>ОВЗ;</w:t>
      </w:r>
    </w:p>
    <w:p w14:paraId="418900DF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описание</w:t>
      </w:r>
      <w:r w:rsidRPr="00460D9D">
        <w:rPr>
          <w:spacing w:val="10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особых</w:t>
      </w:r>
      <w:r w:rsidRPr="00460D9D">
        <w:rPr>
          <w:spacing w:val="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образовательных</w:t>
      </w:r>
      <w:r w:rsidRPr="00460D9D">
        <w:rPr>
          <w:spacing w:val="10"/>
          <w:sz w:val="28"/>
          <w:szCs w:val="28"/>
        </w:rPr>
        <w:t xml:space="preserve"> </w:t>
      </w:r>
      <w:r w:rsidRPr="00460D9D">
        <w:rPr>
          <w:sz w:val="28"/>
          <w:szCs w:val="28"/>
        </w:rPr>
        <w:t>потребностей</w:t>
      </w:r>
      <w:r w:rsidRPr="00460D9D">
        <w:rPr>
          <w:spacing w:val="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10"/>
          <w:sz w:val="28"/>
          <w:szCs w:val="28"/>
        </w:rPr>
        <w:t xml:space="preserve"> </w:t>
      </w:r>
      <w:r w:rsidRPr="00460D9D">
        <w:rPr>
          <w:spacing w:val="-10"/>
          <w:sz w:val="28"/>
          <w:szCs w:val="28"/>
        </w:rPr>
        <w:t>с</w:t>
      </w:r>
    </w:p>
    <w:p w14:paraId="3FF34287" w14:textId="77777777" w:rsidR="00524B08" w:rsidRPr="00460D9D" w:rsidRDefault="002B3178" w:rsidP="00460D9D">
      <w:pPr>
        <w:pStyle w:val="a3"/>
        <w:ind w:left="0" w:right="57" w:firstLine="720"/>
        <w:jc w:val="left"/>
      </w:pPr>
      <w:r w:rsidRPr="00460D9D">
        <w:rPr>
          <w:spacing w:val="-4"/>
        </w:rPr>
        <w:lastRenderedPageBreak/>
        <w:t>ОВЗ;</w:t>
      </w:r>
    </w:p>
    <w:p w14:paraId="724C14E0" w14:textId="77777777" w:rsidR="00524B08" w:rsidRPr="00460D9D" w:rsidRDefault="002B3178" w:rsidP="00460D9D">
      <w:pPr>
        <w:pStyle w:val="a4"/>
        <w:numPr>
          <w:ilvl w:val="0"/>
          <w:numId w:val="2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планируемые</w:t>
      </w:r>
      <w:r w:rsidRPr="00460D9D">
        <w:rPr>
          <w:spacing w:val="15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результаты</w:t>
      </w:r>
      <w:r w:rsidRPr="00460D9D">
        <w:rPr>
          <w:spacing w:val="16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освоения</w:t>
      </w:r>
      <w:r w:rsidRPr="00460D9D">
        <w:rPr>
          <w:spacing w:val="22"/>
          <w:sz w:val="28"/>
          <w:szCs w:val="28"/>
        </w:rPr>
        <w:t xml:space="preserve"> </w:t>
      </w:r>
      <w:r w:rsidRPr="00460D9D">
        <w:rPr>
          <w:sz w:val="28"/>
          <w:szCs w:val="28"/>
        </w:rPr>
        <w:t>АООП,</w:t>
      </w:r>
      <w:r w:rsidRPr="00460D9D">
        <w:rPr>
          <w:spacing w:val="17"/>
          <w:sz w:val="28"/>
          <w:szCs w:val="28"/>
        </w:rPr>
        <w:t xml:space="preserve"> </w:t>
      </w:r>
      <w:r w:rsidRPr="00460D9D">
        <w:rPr>
          <w:sz w:val="28"/>
          <w:szCs w:val="28"/>
        </w:rPr>
        <w:t>критерии</w:t>
      </w:r>
      <w:r w:rsidRPr="00460D9D">
        <w:rPr>
          <w:spacing w:val="20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оценивания</w:t>
      </w:r>
    </w:p>
    <w:p w14:paraId="6BC9BB6D" w14:textId="77777777" w:rsidR="00524B08" w:rsidRPr="00460D9D" w:rsidRDefault="002B3178" w:rsidP="00460D9D">
      <w:pPr>
        <w:pStyle w:val="a3"/>
        <w:ind w:left="0" w:right="57" w:firstLine="720"/>
      </w:pPr>
      <w:r w:rsidRPr="00460D9D">
        <w:t>качества освоения Программ начального общего, основного общего или среднего общего образования.</w:t>
      </w:r>
    </w:p>
    <w:p w14:paraId="35282DB9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Содержательный раздел включает следующие программы, ориентированные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на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достижение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предметных,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метапредметных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личностных </w:t>
      </w:r>
      <w:r w:rsidRPr="00460D9D">
        <w:rPr>
          <w:spacing w:val="-2"/>
          <w:sz w:val="28"/>
          <w:szCs w:val="28"/>
        </w:rPr>
        <w:t>результатов:</w:t>
      </w:r>
    </w:p>
    <w:p w14:paraId="767C6460" w14:textId="77777777" w:rsidR="00524B08" w:rsidRPr="00460D9D" w:rsidRDefault="002B3178" w:rsidP="00460D9D">
      <w:pPr>
        <w:pStyle w:val="a4"/>
        <w:numPr>
          <w:ilvl w:val="0"/>
          <w:numId w:val="2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программу формирования универсальных учебных действий (далее – УУД) у обучающихся;</w:t>
      </w:r>
    </w:p>
    <w:p w14:paraId="1D23A70C" w14:textId="77777777" w:rsidR="00524B08" w:rsidRPr="00460D9D" w:rsidRDefault="002B3178" w:rsidP="00460D9D">
      <w:pPr>
        <w:pStyle w:val="a4"/>
        <w:numPr>
          <w:ilvl w:val="0"/>
          <w:numId w:val="2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программу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коррекционной</w:t>
      </w:r>
      <w:r w:rsidRPr="00460D9D">
        <w:rPr>
          <w:spacing w:val="8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работы;</w:t>
      </w:r>
    </w:p>
    <w:p w14:paraId="7BCC27AF" w14:textId="77777777" w:rsidR="00524B08" w:rsidRPr="00460D9D" w:rsidRDefault="002B3178" w:rsidP="00460D9D">
      <w:pPr>
        <w:pStyle w:val="a4"/>
        <w:numPr>
          <w:ilvl w:val="0"/>
          <w:numId w:val="2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рабочую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программу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воспитания. </w:t>
      </w:r>
    </w:p>
    <w:p w14:paraId="50DECD7D" w14:textId="77777777" w:rsidR="00524B08" w:rsidRPr="00460D9D" w:rsidRDefault="002B3178" w:rsidP="00460D9D">
      <w:pPr>
        <w:pStyle w:val="a4"/>
        <w:numPr>
          <w:ilvl w:val="2"/>
          <w:numId w:val="28"/>
        </w:numPr>
        <w:tabs>
          <w:tab w:val="left" w:pos="1403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Программа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формирования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УУД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содержит:</w:t>
      </w:r>
    </w:p>
    <w:p w14:paraId="0E7E1944" w14:textId="77777777" w:rsidR="00524B08" w:rsidRPr="00460D9D" w:rsidRDefault="002B3178" w:rsidP="00460D9D">
      <w:pPr>
        <w:pStyle w:val="a4"/>
        <w:numPr>
          <w:ilvl w:val="3"/>
          <w:numId w:val="28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описание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взаимосвязи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УУД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содержанием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учебных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предметов;</w:t>
      </w:r>
    </w:p>
    <w:p w14:paraId="169C0BEA" w14:textId="77777777" w:rsidR="00524B08" w:rsidRPr="00460D9D" w:rsidRDefault="002B3178" w:rsidP="00460D9D">
      <w:pPr>
        <w:pStyle w:val="a4"/>
        <w:numPr>
          <w:ilvl w:val="3"/>
          <w:numId w:val="28"/>
        </w:numPr>
        <w:tabs>
          <w:tab w:val="left" w:pos="1417"/>
          <w:tab w:val="left" w:pos="4464"/>
          <w:tab w:val="left" w:pos="7366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характеристики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регулятивных,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 xml:space="preserve">познавательных, </w:t>
      </w:r>
      <w:r w:rsidRPr="00460D9D">
        <w:rPr>
          <w:sz w:val="28"/>
          <w:szCs w:val="28"/>
        </w:rPr>
        <w:t>коммуникативных УУД обучающихся.</w:t>
      </w:r>
    </w:p>
    <w:p w14:paraId="7B81CB0C" w14:textId="77777777" w:rsidR="00524B08" w:rsidRPr="00460D9D" w:rsidRDefault="002B3178" w:rsidP="00460D9D">
      <w:pPr>
        <w:pStyle w:val="a4"/>
        <w:numPr>
          <w:ilvl w:val="2"/>
          <w:numId w:val="28"/>
        </w:numPr>
        <w:tabs>
          <w:tab w:val="left" w:pos="1508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</w:t>
      </w:r>
      <w:r w:rsidRPr="00460D9D">
        <w:rPr>
          <w:spacing w:val="69"/>
          <w:sz w:val="28"/>
          <w:szCs w:val="28"/>
        </w:rPr>
        <w:t xml:space="preserve">   </w:t>
      </w:r>
      <w:r w:rsidRPr="00460D9D">
        <w:rPr>
          <w:sz w:val="28"/>
          <w:szCs w:val="28"/>
        </w:rPr>
        <w:t>коллективизм,</w:t>
      </w:r>
      <w:r w:rsidRPr="00460D9D">
        <w:rPr>
          <w:spacing w:val="70"/>
          <w:sz w:val="28"/>
          <w:szCs w:val="28"/>
        </w:rPr>
        <w:t xml:space="preserve">   </w:t>
      </w:r>
      <w:r w:rsidRPr="00460D9D">
        <w:rPr>
          <w:sz w:val="28"/>
          <w:szCs w:val="28"/>
        </w:rPr>
        <w:t>взаимопомощь</w:t>
      </w:r>
      <w:r w:rsidRPr="00460D9D">
        <w:rPr>
          <w:spacing w:val="69"/>
          <w:sz w:val="28"/>
          <w:szCs w:val="28"/>
        </w:rPr>
        <w:t xml:space="preserve">   </w:t>
      </w:r>
      <w:r w:rsidRPr="00460D9D">
        <w:rPr>
          <w:sz w:val="28"/>
          <w:szCs w:val="28"/>
        </w:rPr>
        <w:t>и</w:t>
      </w:r>
      <w:r w:rsidRPr="00460D9D">
        <w:rPr>
          <w:spacing w:val="70"/>
          <w:sz w:val="28"/>
          <w:szCs w:val="28"/>
        </w:rPr>
        <w:t xml:space="preserve">   </w:t>
      </w:r>
      <w:r w:rsidRPr="00460D9D">
        <w:rPr>
          <w:spacing w:val="-6"/>
          <w:sz w:val="28"/>
          <w:szCs w:val="28"/>
        </w:rPr>
        <w:t>взаимоуважение</w:t>
      </w:r>
      <w:r w:rsidR="00A80582" w:rsidRPr="00460D9D">
        <w:rPr>
          <w:spacing w:val="-6"/>
          <w:sz w:val="28"/>
          <w:szCs w:val="28"/>
        </w:rPr>
        <w:t xml:space="preserve">, </w:t>
      </w:r>
      <w:r w:rsidRPr="00460D9D">
        <w:rPr>
          <w:sz w:val="28"/>
          <w:szCs w:val="28"/>
        </w:rPr>
        <w:t>историческая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память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преемственность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поколений,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единство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народов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России</w:t>
      </w:r>
      <w:r w:rsidR="007872B7" w:rsidRPr="00460D9D">
        <w:rPr>
          <w:sz w:val="28"/>
          <w:szCs w:val="28"/>
        </w:rPr>
        <w:t>.</w:t>
      </w:r>
      <w:r w:rsidRPr="00460D9D">
        <w:rPr>
          <w:sz w:val="28"/>
          <w:szCs w:val="28"/>
        </w:rPr>
        <w:t xml:space="preserve"> 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НОО, ООО, СОО</w:t>
      </w:r>
      <w:r w:rsidR="007872B7" w:rsidRPr="00460D9D">
        <w:rPr>
          <w:sz w:val="28"/>
          <w:szCs w:val="28"/>
        </w:rPr>
        <w:t>.</w:t>
      </w:r>
      <w:r w:rsidR="00A80582" w:rsidRPr="00460D9D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Рабочая программа воспитания реализуется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единстве урочной и внеурочной деятельности, осуществляемой</w:t>
      </w:r>
      <w:r w:rsidR="007872B7" w:rsidRPr="00460D9D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образовательной организацией совместно с семьей и</w:t>
      </w:r>
      <w:r w:rsidR="007872B7" w:rsidRPr="00460D9D">
        <w:rPr>
          <w:sz w:val="28"/>
          <w:szCs w:val="28"/>
        </w:rPr>
        <w:t xml:space="preserve"> другими институтами воспитания. </w:t>
      </w:r>
      <w:r w:rsidRPr="00460D9D">
        <w:rPr>
          <w:sz w:val="28"/>
          <w:szCs w:val="28"/>
        </w:rPr>
        <w:t>Рабочая программа воспитания предусматривает приобщение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к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российским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традиционным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духовным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ценностям, включая культурные ценности своей этнической группы, правилам и нормам поведения в российском обществе</w:t>
      </w:r>
      <w:r w:rsidR="007872B7" w:rsidRPr="00460D9D">
        <w:rPr>
          <w:sz w:val="28"/>
          <w:szCs w:val="28"/>
        </w:rPr>
        <w:t>.</w:t>
      </w:r>
    </w:p>
    <w:p w14:paraId="3D5790A8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Организационный раздел определяет общие рамки организации образовательной деятельности, а также организационные механизмы и условия реализации программы НОО, ООО, СОО и включает:</w:t>
      </w:r>
    </w:p>
    <w:p w14:paraId="63555C43" w14:textId="77777777" w:rsidR="00524B08" w:rsidRPr="00460D9D" w:rsidRDefault="002B3178" w:rsidP="00460D9D">
      <w:pPr>
        <w:pStyle w:val="a4"/>
        <w:numPr>
          <w:ilvl w:val="0"/>
          <w:numId w:val="1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учебный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pacing w:val="-4"/>
          <w:sz w:val="28"/>
          <w:szCs w:val="28"/>
        </w:rPr>
        <w:t>план;</w:t>
      </w:r>
    </w:p>
    <w:p w14:paraId="5CC1715F" w14:textId="77777777" w:rsidR="00524B08" w:rsidRPr="00460D9D" w:rsidRDefault="002B3178" w:rsidP="00460D9D">
      <w:pPr>
        <w:pStyle w:val="a4"/>
        <w:numPr>
          <w:ilvl w:val="0"/>
          <w:numId w:val="1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план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внеурочной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деятельности;</w:t>
      </w:r>
    </w:p>
    <w:p w14:paraId="04272D18" w14:textId="77777777" w:rsidR="00524B08" w:rsidRPr="00460D9D" w:rsidRDefault="002B3178" w:rsidP="00460D9D">
      <w:pPr>
        <w:pStyle w:val="a4"/>
        <w:numPr>
          <w:ilvl w:val="0"/>
          <w:numId w:val="16"/>
        </w:numPr>
        <w:tabs>
          <w:tab w:val="left" w:pos="1417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календарный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учебный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график</w:t>
      </w:r>
    </w:p>
    <w:p w14:paraId="6DF9B48D" w14:textId="77777777" w:rsidR="00524B08" w:rsidRPr="00460D9D" w:rsidRDefault="002B3178" w:rsidP="00460D9D">
      <w:pPr>
        <w:pStyle w:val="a4"/>
        <w:numPr>
          <w:ilvl w:val="0"/>
          <w:numId w:val="16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или периоде </w:t>
      </w:r>
      <w:r w:rsidRPr="00460D9D">
        <w:rPr>
          <w:spacing w:val="-2"/>
          <w:sz w:val="28"/>
          <w:szCs w:val="28"/>
        </w:rPr>
        <w:t>обучения.</w:t>
      </w:r>
    </w:p>
    <w:p w14:paraId="1F908654" w14:textId="77777777" w:rsidR="00A80582" w:rsidRPr="00460D9D" w:rsidRDefault="002B3178" w:rsidP="00460D9D">
      <w:pPr>
        <w:pStyle w:val="a3"/>
        <w:ind w:left="0" w:right="57" w:firstLine="720"/>
      </w:pPr>
      <w:r w:rsidRPr="00460D9D">
        <w:t>Учебный план обучающихся с ОВЗ является основным</w:t>
      </w:r>
      <w:r w:rsidRPr="00460D9D">
        <w:rPr>
          <w:spacing w:val="-15"/>
        </w:rPr>
        <w:t xml:space="preserve"> </w:t>
      </w:r>
      <w:r w:rsidRPr="00460D9D">
        <w:t>организационным</w:t>
      </w:r>
      <w:r w:rsidRPr="00460D9D">
        <w:rPr>
          <w:spacing w:val="-9"/>
        </w:rPr>
        <w:t xml:space="preserve"> </w:t>
      </w:r>
      <w:r w:rsidRPr="00460D9D">
        <w:t>механизмом</w:t>
      </w:r>
      <w:r w:rsidRPr="00460D9D">
        <w:rPr>
          <w:spacing w:val="-9"/>
        </w:rPr>
        <w:t xml:space="preserve"> </w:t>
      </w:r>
      <w:r w:rsidRPr="00460D9D">
        <w:t>реализации</w:t>
      </w:r>
      <w:r w:rsidRPr="00460D9D">
        <w:rPr>
          <w:spacing w:val="-9"/>
        </w:rPr>
        <w:t xml:space="preserve"> </w:t>
      </w:r>
      <w:r w:rsidRPr="00460D9D">
        <w:t>АООП</w:t>
      </w:r>
      <w:r w:rsidR="007872B7" w:rsidRPr="00460D9D">
        <w:t xml:space="preserve">. </w:t>
      </w:r>
      <w:r w:rsidRPr="00460D9D">
        <w:t xml:space="preserve">Он разрабатывается на </w:t>
      </w:r>
      <w:r w:rsidRPr="00460D9D">
        <w:lastRenderedPageBreak/>
        <w:t>нормативный срок освоения АООП и определяет общий объем нагрузки и максимальный объем аудиторной нагрузки обучающихся, состав и структуру обязательных предметных областей и предме</w:t>
      </w:r>
      <w:r w:rsidR="007872B7" w:rsidRPr="00460D9D">
        <w:t xml:space="preserve">тов по классам (годам обучения). </w:t>
      </w:r>
      <w:r w:rsidRPr="00460D9D">
        <w:t>Предельная допустимая нагрузка обучающихся с ОВЗ определяется действующими нормами санитарно- эпидемиологических</w:t>
      </w:r>
      <w:r w:rsidRPr="00460D9D">
        <w:rPr>
          <w:spacing w:val="77"/>
          <w:w w:val="150"/>
        </w:rPr>
        <w:t xml:space="preserve"> </w:t>
      </w:r>
      <w:r w:rsidRPr="00460D9D">
        <w:t>требований</w:t>
      </w:r>
      <w:r w:rsidRPr="00460D9D">
        <w:rPr>
          <w:spacing w:val="77"/>
          <w:w w:val="150"/>
        </w:rPr>
        <w:t xml:space="preserve"> </w:t>
      </w:r>
      <w:r w:rsidRPr="00460D9D">
        <w:t>к</w:t>
      </w:r>
      <w:r w:rsidRPr="00460D9D">
        <w:rPr>
          <w:spacing w:val="76"/>
          <w:w w:val="150"/>
        </w:rPr>
        <w:t xml:space="preserve"> </w:t>
      </w:r>
      <w:r w:rsidRPr="00460D9D">
        <w:t>условиям</w:t>
      </w:r>
      <w:r w:rsidRPr="00460D9D">
        <w:rPr>
          <w:spacing w:val="76"/>
          <w:w w:val="150"/>
        </w:rPr>
        <w:t xml:space="preserve"> </w:t>
      </w:r>
      <w:r w:rsidRPr="00460D9D">
        <w:t>и</w:t>
      </w:r>
      <w:r w:rsidRPr="00460D9D">
        <w:rPr>
          <w:spacing w:val="74"/>
          <w:w w:val="150"/>
        </w:rPr>
        <w:t xml:space="preserve"> </w:t>
      </w:r>
      <w:r w:rsidRPr="00460D9D">
        <w:t>организации</w:t>
      </w:r>
      <w:r w:rsidRPr="00460D9D">
        <w:rPr>
          <w:spacing w:val="74"/>
          <w:w w:val="150"/>
        </w:rPr>
        <w:t xml:space="preserve"> </w:t>
      </w:r>
      <w:r w:rsidRPr="00460D9D">
        <w:t>обучения</w:t>
      </w:r>
      <w:r w:rsidRPr="00460D9D">
        <w:rPr>
          <w:spacing w:val="74"/>
          <w:w w:val="150"/>
        </w:rPr>
        <w:t xml:space="preserve"> </w:t>
      </w:r>
      <w:r w:rsidRPr="00460D9D">
        <w:t>и</w:t>
      </w:r>
      <w:r w:rsidR="007872B7" w:rsidRPr="00460D9D">
        <w:t xml:space="preserve"> </w:t>
      </w:r>
      <w:r w:rsidRPr="00460D9D">
        <w:t>воспитания</w:t>
      </w:r>
      <w:r w:rsidRPr="00460D9D">
        <w:rPr>
          <w:spacing w:val="-11"/>
        </w:rPr>
        <w:t xml:space="preserve"> </w:t>
      </w:r>
      <w:r w:rsidRPr="00460D9D">
        <w:t>в</w:t>
      </w:r>
      <w:r w:rsidRPr="00460D9D">
        <w:rPr>
          <w:spacing w:val="-10"/>
        </w:rPr>
        <w:t xml:space="preserve"> </w:t>
      </w:r>
      <w:r w:rsidRPr="00460D9D">
        <w:t>общеобразовательных</w:t>
      </w:r>
      <w:r w:rsidRPr="00460D9D">
        <w:rPr>
          <w:spacing w:val="-7"/>
        </w:rPr>
        <w:t xml:space="preserve"> </w:t>
      </w:r>
      <w:r w:rsidRPr="00460D9D">
        <w:rPr>
          <w:spacing w:val="-2"/>
        </w:rPr>
        <w:t>организациях.</w:t>
      </w:r>
      <w:r w:rsidRPr="00460D9D">
        <w:tab/>
      </w:r>
    </w:p>
    <w:p w14:paraId="067DF6CC" w14:textId="77777777" w:rsidR="00524B08" w:rsidRPr="00460D9D" w:rsidRDefault="002B3178" w:rsidP="00460D9D">
      <w:pPr>
        <w:pStyle w:val="a3"/>
        <w:ind w:left="0" w:right="57" w:firstLine="720"/>
      </w:pPr>
      <w:r w:rsidRPr="00460D9D">
        <w:t>Порядок</w:t>
      </w:r>
      <w:r w:rsidRPr="00460D9D">
        <w:rPr>
          <w:spacing w:val="-14"/>
        </w:rPr>
        <w:t xml:space="preserve"> </w:t>
      </w:r>
      <w:r w:rsidRPr="00460D9D">
        <w:t>утверждения</w:t>
      </w:r>
      <w:r w:rsidRPr="00460D9D">
        <w:rPr>
          <w:spacing w:val="-13"/>
        </w:rPr>
        <w:t xml:space="preserve"> </w:t>
      </w:r>
      <w:r w:rsidRPr="00460D9D">
        <w:t>и</w:t>
      </w:r>
      <w:r w:rsidRPr="00460D9D">
        <w:rPr>
          <w:spacing w:val="-9"/>
        </w:rPr>
        <w:t xml:space="preserve"> </w:t>
      </w:r>
      <w:r w:rsidRPr="00460D9D">
        <w:t>внесения</w:t>
      </w:r>
      <w:r w:rsidRPr="00460D9D">
        <w:rPr>
          <w:spacing w:val="-11"/>
        </w:rPr>
        <w:t xml:space="preserve"> </w:t>
      </w:r>
      <w:r w:rsidRPr="00460D9D">
        <w:t>изменений</w:t>
      </w:r>
      <w:r w:rsidRPr="00460D9D">
        <w:rPr>
          <w:spacing w:val="-11"/>
        </w:rPr>
        <w:t xml:space="preserve"> </w:t>
      </w:r>
      <w:r w:rsidRPr="00460D9D">
        <w:t>в</w:t>
      </w:r>
      <w:r w:rsidRPr="00460D9D">
        <w:rPr>
          <w:spacing w:val="-10"/>
        </w:rPr>
        <w:t xml:space="preserve"> </w:t>
      </w:r>
      <w:r w:rsidRPr="00460D9D">
        <w:rPr>
          <w:spacing w:val="-4"/>
        </w:rPr>
        <w:t>АООП</w:t>
      </w:r>
    </w:p>
    <w:p w14:paraId="29719F04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603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Адаптированная основная образовательная программа разрабатывается психолого-медико-педагогическими консилиумом общеобразовательной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организации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соответствии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настоящим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положением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и представляется для рассмотрения на Педагогический совет школы.</w:t>
      </w:r>
    </w:p>
    <w:p w14:paraId="06EE2B0F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0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АООП рассматривается на заседании Педагогического совета, результаты рассмотрения заносятся в протокол, затем, при условии ее соответствия установленным требованиям, согласуется с родителями (законными представителями) обучающегося с ОВЗ.</w:t>
      </w:r>
    </w:p>
    <w:p w14:paraId="79F68050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569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АООП утверждается директором общеобразовательной организации. В случае несоответствия АООП и основной образовательной программы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установленным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требованиям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производится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доработка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программы.</w:t>
      </w:r>
    </w:p>
    <w:p w14:paraId="00A5812A" w14:textId="03B18E08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451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АООП может изменяться и дополняться по решению Педагогического совета</w:t>
      </w:r>
      <w:r w:rsidR="007872B7" w:rsidRPr="00460D9D">
        <w:rPr>
          <w:sz w:val="28"/>
          <w:szCs w:val="28"/>
        </w:rPr>
        <w:t>.</w:t>
      </w:r>
    </w:p>
    <w:p w14:paraId="6858E4B9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0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Основания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для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внесения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изменений:</w:t>
      </w:r>
    </w:p>
    <w:p w14:paraId="354B7D74" w14:textId="77777777" w:rsidR="00524B08" w:rsidRPr="00460D9D" w:rsidRDefault="002B3178" w:rsidP="00460D9D">
      <w:pPr>
        <w:pStyle w:val="a4"/>
        <w:numPr>
          <w:ilvl w:val="0"/>
          <w:numId w:val="1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обновление системы образования (изменение нормативной базы, регламентирующей содержание общего образования);</w:t>
      </w:r>
    </w:p>
    <w:p w14:paraId="2C188DD4" w14:textId="77777777" w:rsidR="00524B08" w:rsidRPr="00460D9D" w:rsidRDefault="002B3178" w:rsidP="00460D9D">
      <w:pPr>
        <w:pStyle w:val="a4"/>
        <w:numPr>
          <w:ilvl w:val="0"/>
          <w:numId w:val="1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предложения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педагогических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работников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по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результатам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работы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в текущем учебном году;</w:t>
      </w:r>
    </w:p>
    <w:p w14:paraId="4505CAD1" w14:textId="77777777" w:rsidR="00524B08" w:rsidRPr="00460D9D" w:rsidRDefault="002B3178" w:rsidP="00460D9D">
      <w:pPr>
        <w:pStyle w:val="a4"/>
        <w:numPr>
          <w:ilvl w:val="0"/>
          <w:numId w:val="1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предложения</w:t>
      </w:r>
      <w:r w:rsidRPr="00460D9D">
        <w:rPr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Педагогического</w:t>
      </w:r>
      <w:r w:rsidRPr="00460D9D">
        <w:rPr>
          <w:spacing w:val="5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совета,</w:t>
      </w:r>
      <w:r w:rsidRPr="00460D9D">
        <w:rPr>
          <w:spacing w:val="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администрации</w:t>
      </w:r>
      <w:r w:rsidRPr="00460D9D">
        <w:rPr>
          <w:spacing w:val="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школы;</w:t>
      </w:r>
    </w:p>
    <w:p w14:paraId="0A4294BD" w14:textId="77777777" w:rsidR="00524B08" w:rsidRPr="00460D9D" w:rsidRDefault="002B3178" w:rsidP="00460D9D">
      <w:pPr>
        <w:pStyle w:val="a4"/>
        <w:numPr>
          <w:ilvl w:val="0"/>
          <w:numId w:val="1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рекомендации</w:t>
      </w:r>
      <w:r w:rsidRPr="00460D9D">
        <w:rPr>
          <w:spacing w:val="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специалистов</w:t>
      </w:r>
      <w:r w:rsidRPr="00460D9D">
        <w:rPr>
          <w:spacing w:val="3"/>
          <w:sz w:val="28"/>
          <w:szCs w:val="28"/>
        </w:rPr>
        <w:t xml:space="preserve"> </w:t>
      </w:r>
      <w:r w:rsidRPr="00460D9D">
        <w:rPr>
          <w:spacing w:val="-4"/>
          <w:sz w:val="28"/>
          <w:szCs w:val="28"/>
        </w:rPr>
        <w:t>ПМПК.</w:t>
      </w:r>
    </w:p>
    <w:p w14:paraId="3750BDD9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04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Дополнения и изменения в АООП могут вноситься ежегодно перед началом нового учебного года. При накоплении большого количества изменений АООП корректируются в виде новой редакции программы.</w:t>
      </w:r>
    </w:p>
    <w:p w14:paraId="43804349" w14:textId="3EE82AD8" w:rsidR="00524B08" w:rsidRPr="00080DAB" w:rsidRDefault="002B3178" w:rsidP="00460D9D">
      <w:pPr>
        <w:pStyle w:val="1"/>
        <w:numPr>
          <w:ilvl w:val="0"/>
          <w:numId w:val="28"/>
        </w:numPr>
        <w:tabs>
          <w:tab w:val="left" w:pos="2079"/>
        </w:tabs>
        <w:ind w:left="0" w:right="57" w:firstLine="720"/>
      </w:pPr>
      <w:r w:rsidRPr="00080DAB">
        <w:t>Условия реализации и особенности организации образовательной</w:t>
      </w:r>
      <w:r w:rsidRPr="00080DAB">
        <w:rPr>
          <w:spacing w:val="-3"/>
        </w:rPr>
        <w:t xml:space="preserve"> </w:t>
      </w:r>
      <w:r w:rsidRPr="00080DAB">
        <w:t>деятельности</w:t>
      </w:r>
      <w:r w:rsidRPr="00080DAB">
        <w:rPr>
          <w:spacing w:val="-5"/>
        </w:rPr>
        <w:t xml:space="preserve"> </w:t>
      </w:r>
      <w:r w:rsidRPr="00080DAB">
        <w:t>для</w:t>
      </w:r>
      <w:r w:rsidRPr="00080DAB">
        <w:rPr>
          <w:spacing w:val="-8"/>
        </w:rPr>
        <w:t xml:space="preserve"> </w:t>
      </w:r>
      <w:r w:rsidRPr="00080DAB">
        <w:t>лиц</w:t>
      </w:r>
      <w:r w:rsidRPr="00080DAB">
        <w:rPr>
          <w:spacing w:val="-6"/>
        </w:rPr>
        <w:t xml:space="preserve"> </w:t>
      </w:r>
      <w:r w:rsidRPr="00080DAB">
        <w:t>с</w:t>
      </w:r>
      <w:r w:rsidRPr="00080DAB">
        <w:rPr>
          <w:spacing w:val="-3"/>
        </w:rPr>
        <w:t xml:space="preserve"> </w:t>
      </w:r>
      <w:r w:rsidRPr="00080DAB">
        <w:t>ОВЗ</w:t>
      </w:r>
      <w:r w:rsidRPr="00080DAB">
        <w:rPr>
          <w:spacing w:val="-2"/>
        </w:rPr>
        <w:t xml:space="preserve"> </w:t>
      </w:r>
      <w:r w:rsidRPr="00080DAB">
        <w:t>адаптированной</w:t>
      </w:r>
      <w:r w:rsidR="00080DAB">
        <w:t xml:space="preserve"> </w:t>
      </w:r>
      <w:r w:rsidRPr="00080DAB">
        <w:rPr>
          <w:spacing w:val="-2"/>
        </w:rPr>
        <w:t>основной</w:t>
      </w:r>
      <w:r w:rsidRPr="00080DAB">
        <w:rPr>
          <w:spacing w:val="-1"/>
        </w:rPr>
        <w:t xml:space="preserve"> </w:t>
      </w:r>
      <w:r w:rsidRPr="00080DAB">
        <w:rPr>
          <w:spacing w:val="-2"/>
        </w:rPr>
        <w:t>образовательной</w:t>
      </w:r>
      <w:r w:rsidRPr="00080DAB">
        <w:rPr>
          <w:spacing w:val="1"/>
        </w:rPr>
        <w:t xml:space="preserve"> </w:t>
      </w:r>
      <w:r w:rsidRPr="00080DAB">
        <w:rPr>
          <w:spacing w:val="-2"/>
        </w:rPr>
        <w:t>программы</w:t>
      </w:r>
    </w:p>
    <w:p w14:paraId="297371C2" w14:textId="2A04084F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4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АООП, и структурируются по сферам ресурсного</w:t>
      </w:r>
      <w:r w:rsidRPr="00080DAB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обеспечения.</w:t>
      </w:r>
      <w:r w:rsidRPr="00080DAB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Интегративным</w:t>
      </w:r>
      <w:r w:rsidRPr="00080DAB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результатом</w:t>
      </w:r>
      <w:r w:rsidRPr="00080DAB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реализации</w:t>
      </w:r>
      <w:r w:rsidRPr="00080DAB">
        <w:rPr>
          <w:spacing w:val="-7"/>
          <w:sz w:val="28"/>
          <w:szCs w:val="28"/>
        </w:rPr>
        <w:t xml:space="preserve"> </w:t>
      </w:r>
      <w:r w:rsidRPr="00080DAB">
        <w:rPr>
          <w:spacing w:val="7"/>
          <w:sz w:val="28"/>
          <w:szCs w:val="28"/>
        </w:rPr>
        <w:t>у</w:t>
      </w:r>
      <w:r w:rsidRPr="00080DAB">
        <w:rPr>
          <w:spacing w:val="10"/>
          <w:sz w:val="28"/>
          <w:szCs w:val="28"/>
        </w:rPr>
        <w:t>каза</w:t>
      </w:r>
      <w:r w:rsidRPr="00080DAB">
        <w:rPr>
          <w:spacing w:val="11"/>
          <w:sz w:val="28"/>
          <w:szCs w:val="28"/>
        </w:rPr>
        <w:t>н</w:t>
      </w:r>
      <w:r w:rsidRPr="00080DAB">
        <w:rPr>
          <w:spacing w:val="17"/>
          <w:sz w:val="28"/>
          <w:szCs w:val="28"/>
        </w:rPr>
        <w:t>н</w:t>
      </w:r>
      <w:r w:rsidR="00A80582" w:rsidRPr="00080DAB">
        <w:rPr>
          <w:spacing w:val="9"/>
          <w:sz w:val="28"/>
          <w:szCs w:val="28"/>
        </w:rPr>
        <w:t xml:space="preserve">ых </w:t>
      </w:r>
      <w:r w:rsidRPr="00460D9D">
        <w:rPr>
          <w:sz w:val="28"/>
          <w:szCs w:val="28"/>
        </w:rPr>
        <w:t>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</w:t>
      </w:r>
      <w:r w:rsidR="00080DAB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обучающихся, их родителей (законных представителей), духовно- нравственное (нравственное) развитие обучающихся, гарантирует охрану и укрепление</w:t>
      </w:r>
      <w:r w:rsidRPr="00080DAB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физического,</w:t>
      </w:r>
      <w:r w:rsidRPr="00080DAB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психического</w:t>
      </w:r>
      <w:r w:rsidRPr="00080DAB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080DAB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социального</w:t>
      </w:r>
      <w:r w:rsidRPr="00080DAB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здоровья</w:t>
      </w:r>
      <w:r w:rsidRPr="00080DAB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="007872B7" w:rsidRPr="00460D9D">
        <w:rPr>
          <w:sz w:val="28"/>
          <w:szCs w:val="28"/>
        </w:rPr>
        <w:t>.</w:t>
      </w:r>
    </w:p>
    <w:p w14:paraId="4CDFEEC0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lastRenderedPageBreak/>
        <w:t>Организация создает условия для реализации АООП, обеспечивающие возможность:</w:t>
      </w:r>
    </w:p>
    <w:p w14:paraId="45D71C55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достижения планируемых результатов освоения обучающимися с ОВЗ АООП;</w:t>
      </w:r>
    </w:p>
    <w:p w14:paraId="6866C7E3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14:paraId="4A0F3598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учета особых образовательных потребностей – общих для всех обучающихся с ОВЗ и специфических для отдельных групп;</w:t>
      </w:r>
    </w:p>
    <w:p w14:paraId="4487D1CC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расширения социального опыта и социальных контактов обучающихся, в том числе со сверстниками, не имеющими ограничений </w:t>
      </w:r>
      <w:r w:rsidRPr="00460D9D">
        <w:rPr>
          <w:spacing w:val="-2"/>
          <w:sz w:val="28"/>
          <w:szCs w:val="28"/>
        </w:rPr>
        <w:t>здоровья;</w:t>
      </w:r>
    </w:p>
    <w:p w14:paraId="29886730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участия педагогических работников, родителей (законных представителей) обучающихся и общественности в разработке АООП, проектировании и развитии социальной среды внутри организации, а также в формировании и реализации индивидуальных образовательных маршрутов </w:t>
      </w:r>
      <w:r w:rsidRPr="00460D9D">
        <w:rPr>
          <w:spacing w:val="-2"/>
          <w:sz w:val="28"/>
          <w:szCs w:val="28"/>
        </w:rPr>
        <w:t>обучающихся;</w:t>
      </w:r>
    </w:p>
    <w:p w14:paraId="70EB5B60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14:paraId="101D61E5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position w:val="5"/>
          <w:sz w:val="28"/>
          <w:szCs w:val="28"/>
        </w:rPr>
      </w:pPr>
      <w:r w:rsidRPr="00460D9D">
        <w:rPr>
          <w:sz w:val="28"/>
          <w:szCs w:val="28"/>
        </w:rPr>
        <w:t>эффективного использования времени, отведенного на</w:t>
      </w:r>
      <w:r w:rsidRPr="00460D9D">
        <w:rPr>
          <w:spacing w:val="80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реализацию</w:t>
      </w:r>
      <w:r w:rsidRPr="00460D9D">
        <w:rPr>
          <w:spacing w:val="22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обязательной</w:t>
      </w:r>
      <w:r w:rsidRPr="00460D9D">
        <w:rPr>
          <w:spacing w:val="21"/>
          <w:sz w:val="28"/>
          <w:szCs w:val="28"/>
        </w:rPr>
        <w:t xml:space="preserve"> </w:t>
      </w:r>
      <w:r w:rsidRPr="00460D9D">
        <w:rPr>
          <w:sz w:val="28"/>
          <w:szCs w:val="28"/>
        </w:rPr>
        <w:t>части</w:t>
      </w:r>
      <w:r w:rsidRPr="00460D9D">
        <w:rPr>
          <w:spacing w:val="23"/>
          <w:sz w:val="28"/>
          <w:szCs w:val="28"/>
        </w:rPr>
        <w:t xml:space="preserve"> </w:t>
      </w:r>
      <w:r w:rsidRPr="00460D9D">
        <w:rPr>
          <w:sz w:val="28"/>
          <w:szCs w:val="28"/>
        </w:rPr>
        <w:t>АООП</w:t>
      </w:r>
      <w:r w:rsidRPr="00460D9D">
        <w:rPr>
          <w:spacing w:val="23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23"/>
          <w:sz w:val="28"/>
          <w:szCs w:val="28"/>
        </w:rPr>
        <w:t xml:space="preserve"> </w:t>
      </w:r>
      <w:r w:rsidRPr="00460D9D">
        <w:rPr>
          <w:sz w:val="28"/>
          <w:szCs w:val="28"/>
        </w:rPr>
        <w:t>части,</w:t>
      </w:r>
      <w:r w:rsidRPr="00460D9D">
        <w:rPr>
          <w:spacing w:val="22"/>
          <w:sz w:val="28"/>
          <w:szCs w:val="28"/>
        </w:rPr>
        <w:t xml:space="preserve"> </w:t>
      </w:r>
      <w:r w:rsidRPr="00460D9D">
        <w:rPr>
          <w:sz w:val="28"/>
          <w:szCs w:val="28"/>
        </w:rPr>
        <w:t>формируемой</w:t>
      </w:r>
      <w:r w:rsidRPr="00460D9D">
        <w:rPr>
          <w:spacing w:val="23"/>
          <w:sz w:val="28"/>
          <w:szCs w:val="28"/>
        </w:rPr>
        <w:t xml:space="preserve"> </w:t>
      </w:r>
      <w:r w:rsidRPr="00460D9D">
        <w:rPr>
          <w:spacing w:val="6"/>
          <w:sz w:val="28"/>
          <w:szCs w:val="28"/>
        </w:rPr>
        <w:t>у</w:t>
      </w:r>
      <w:r w:rsidRPr="00460D9D">
        <w:rPr>
          <w:spacing w:val="9"/>
          <w:sz w:val="28"/>
          <w:szCs w:val="28"/>
        </w:rPr>
        <w:t>част</w:t>
      </w:r>
      <w:r w:rsidRPr="00460D9D">
        <w:rPr>
          <w:spacing w:val="8"/>
          <w:sz w:val="28"/>
          <w:szCs w:val="28"/>
        </w:rPr>
        <w:t>н</w:t>
      </w:r>
      <w:r w:rsidRPr="00460D9D">
        <w:rPr>
          <w:spacing w:val="10"/>
          <w:sz w:val="28"/>
          <w:szCs w:val="28"/>
        </w:rPr>
        <w:t>и</w:t>
      </w:r>
      <w:r w:rsidRPr="00460D9D">
        <w:rPr>
          <w:spacing w:val="8"/>
          <w:sz w:val="28"/>
          <w:szCs w:val="28"/>
        </w:rPr>
        <w:t>к</w:t>
      </w:r>
      <w:r w:rsidRPr="00460D9D">
        <w:rPr>
          <w:spacing w:val="7"/>
          <w:sz w:val="28"/>
          <w:szCs w:val="28"/>
        </w:rPr>
        <w:t>ам</w:t>
      </w:r>
      <w:r w:rsidRPr="00460D9D">
        <w:rPr>
          <w:spacing w:val="-104"/>
          <w:sz w:val="28"/>
          <w:szCs w:val="28"/>
        </w:rPr>
        <w:t>и</w:t>
      </w:r>
    </w:p>
    <w:p w14:paraId="524156F2" w14:textId="0B6B81E5" w:rsidR="00524B08" w:rsidRPr="00460D9D" w:rsidRDefault="00080DAB" w:rsidP="00460D9D">
      <w:pPr>
        <w:pStyle w:val="a3"/>
        <w:ind w:left="0" w:right="57" w:firstLine="720"/>
      </w:pPr>
      <w:r>
        <w:t>о</w:t>
      </w:r>
      <w:r w:rsidR="002B3178" w:rsidRPr="00460D9D">
        <w:t>бразовательных отношений, в соответствии с запросами обучающихся и их родителей</w:t>
      </w:r>
      <w:r w:rsidR="002B3178" w:rsidRPr="00460D9D">
        <w:rPr>
          <w:spacing w:val="-12"/>
        </w:rPr>
        <w:t xml:space="preserve"> </w:t>
      </w:r>
      <w:r w:rsidR="002B3178" w:rsidRPr="00460D9D">
        <w:t>(законных</w:t>
      </w:r>
      <w:r w:rsidR="002B3178" w:rsidRPr="00460D9D">
        <w:rPr>
          <w:spacing w:val="-12"/>
        </w:rPr>
        <w:t xml:space="preserve"> </w:t>
      </w:r>
      <w:r w:rsidR="002B3178" w:rsidRPr="00460D9D">
        <w:t>представителей),</w:t>
      </w:r>
      <w:r w:rsidR="002B3178" w:rsidRPr="00460D9D">
        <w:rPr>
          <w:spacing w:val="-14"/>
        </w:rPr>
        <w:t xml:space="preserve"> </w:t>
      </w:r>
      <w:r w:rsidR="002B3178" w:rsidRPr="00460D9D">
        <w:t>спецификой</w:t>
      </w:r>
      <w:r w:rsidR="002B3178" w:rsidRPr="00460D9D">
        <w:rPr>
          <w:spacing w:val="-14"/>
        </w:rPr>
        <w:t xml:space="preserve"> </w:t>
      </w:r>
      <w:r w:rsidR="002B3178" w:rsidRPr="00460D9D">
        <w:t>деятельности</w:t>
      </w:r>
      <w:r w:rsidR="002B3178" w:rsidRPr="00460D9D">
        <w:rPr>
          <w:spacing w:val="-17"/>
        </w:rPr>
        <w:t xml:space="preserve"> </w:t>
      </w:r>
      <w:r w:rsidR="002B3178" w:rsidRPr="00460D9D">
        <w:t>организации и с учетом особенностей субъекта Российской Федерации;</w:t>
      </w:r>
    </w:p>
    <w:p w14:paraId="2FB16A11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использования в образовательной деятельности современных образовательных технологий,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том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числе информационно-коммуникативных </w:t>
      </w:r>
      <w:r w:rsidRPr="00460D9D">
        <w:rPr>
          <w:spacing w:val="-2"/>
          <w:sz w:val="28"/>
          <w:szCs w:val="28"/>
        </w:rPr>
        <w:t>технологий;</w:t>
      </w:r>
    </w:p>
    <w:p w14:paraId="443ED415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обновления содержания АООП,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</w:t>
      </w:r>
    </w:p>
    <w:p w14:paraId="395B1587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14:paraId="7655A518" w14:textId="77777777" w:rsidR="00524B08" w:rsidRPr="00460D9D" w:rsidRDefault="002B3178" w:rsidP="00460D9D">
      <w:pPr>
        <w:pStyle w:val="a4"/>
        <w:numPr>
          <w:ilvl w:val="0"/>
          <w:numId w:val="1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по учету особенностей обучающегося индивидуальный педагогический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подход,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проявляющийся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особой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организации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коррекционно- педагогической деятельности, в применении специальных методов и средств обучения, компенсации и коррекции нарушений развития (информационно- методических, технических);</w:t>
      </w:r>
    </w:p>
    <w:p w14:paraId="4EAB8DBE" w14:textId="77777777" w:rsidR="00524B08" w:rsidRPr="00460D9D" w:rsidRDefault="002B3178" w:rsidP="00460D9D">
      <w:pPr>
        <w:pStyle w:val="a3"/>
        <w:ind w:left="0" w:right="57" w:firstLine="720"/>
      </w:pPr>
      <w:r w:rsidRPr="00460D9D">
        <w:t>5.3.</w:t>
      </w:r>
      <w:r w:rsidRPr="00460D9D">
        <w:rPr>
          <w:spacing w:val="-8"/>
        </w:rPr>
        <w:t xml:space="preserve"> </w:t>
      </w:r>
      <w:r w:rsidRPr="00460D9D">
        <w:t>Требования</w:t>
      </w:r>
      <w:r w:rsidRPr="00460D9D">
        <w:rPr>
          <w:spacing w:val="-5"/>
        </w:rPr>
        <w:t xml:space="preserve"> </w:t>
      </w:r>
      <w:r w:rsidRPr="00460D9D">
        <w:t>к</w:t>
      </w:r>
      <w:r w:rsidRPr="00460D9D">
        <w:rPr>
          <w:spacing w:val="-8"/>
        </w:rPr>
        <w:t xml:space="preserve"> </w:t>
      </w:r>
      <w:r w:rsidRPr="00460D9D">
        <w:t>кадровым</w:t>
      </w:r>
      <w:r w:rsidRPr="00460D9D">
        <w:rPr>
          <w:spacing w:val="-6"/>
        </w:rPr>
        <w:t xml:space="preserve"> </w:t>
      </w:r>
      <w:r w:rsidRPr="00460D9D">
        <w:rPr>
          <w:spacing w:val="-2"/>
        </w:rPr>
        <w:t>условиям.</w:t>
      </w:r>
    </w:p>
    <w:p w14:paraId="26698DF6" w14:textId="77777777" w:rsidR="00524B08" w:rsidRPr="00460D9D" w:rsidRDefault="002B3178" w:rsidP="00460D9D">
      <w:pPr>
        <w:pStyle w:val="a4"/>
        <w:numPr>
          <w:ilvl w:val="2"/>
          <w:numId w:val="13"/>
        </w:numPr>
        <w:tabs>
          <w:tab w:val="left" w:pos="1433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В реализации АООП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</w:t>
      </w:r>
      <w:r w:rsidRPr="00460D9D">
        <w:rPr>
          <w:sz w:val="28"/>
          <w:szCs w:val="28"/>
        </w:rPr>
        <w:lastRenderedPageBreak/>
        <w:t>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обучающихся. При необходимости в процессе реализации АООП для обучающихся с ОВЗ возможно временное или постоянное участие тьютора и (или) ассистента (помощника). В процессе психолого-медико-педагогического сопровождения обучающихся с ОВЗ принимают участие медицинские работники, имеющие необходимый уровень образования и квалификации</w:t>
      </w:r>
      <w:r w:rsidR="007872B7" w:rsidRPr="00460D9D">
        <w:rPr>
          <w:sz w:val="28"/>
          <w:szCs w:val="28"/>
        </w:rPr>
        <w:t>.</w:t>
      </w:r>
    </w:p>
    <w:p w14:paraId="3A77EB56" w14:textId="77777777" w:rsidR="00524B08" w:rsidRPr="00460D9D" w:rsidRDefault="002B3178" w:rsidP="00460D9D">
      <w:pPr>
        <w:pStyle w:val="a4"/>
        <w:numPr>
          <w:ilvl w:val="2"/>
          <w:numId w:val="13"/>
        </w:numPr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реализации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АООП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могут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также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участвовать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научные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pacing w:val="6"/>
          <w:sz w:val="28"/>
          <w:szCs w:val="28"/>
        </w:rPr>
        <w:t>р</w:t>
      </w:r>
      <w:r w:rsidRPr="00460D9D">
        <w:rPr>
          <w:spacing w:val="3"/>
          <w:sz w:val="28"/>
          <w:szCs w:val="28"/>
        </w:rPr>
        <w:t>а</w:t>
      </w:r>
      <w:r w:rsidR="00A80582" w:rsidRPr="00460D9D">
        <w:rPr>
          <w:spacing w:val="6"/>
          <w:sz w:val="28"/>
          <w:szCs w:val="28"/>
        </w:rPr>
        <w:t xml:space="preserve">ботники </w:t>
      </w:r>
      <w:r w:rsidRPr="00460D9D">
        <w:rPr>
          <w:sz w:val="28"/>
          <w:szCs w:val="28"/>
        </w:rPr>
        <w:t>организации,</w:t>
      </w:r>
      <w:r w:rsidRPr="00460D9D">
        <w:rPr>
          <w:spacing w:val="33"/>
          <w:sz w:val="28"/>
          <w:szCs w:val="28"/>
        </w:rPr>
        <w:t xml:space="preserve"> </w:t>
      </w:r>
      <w:r w:rsidRPr="00460D9D">
        <w:rPr>
          <w:sz w:val="28"/>
          <w:szCs w:val="28"/>
        </w:rPr>
        <w:t>иные</w:t>
      </w:r>
      <w:r w:rsidRPr="00460D9D">
        <w:rPr>
          <w:spacing w:val="34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работники</w:t>
      </w:r>
      <w:r w:rsidRPr="00460D9D">
        <w:rPr>
          <w:spacing w:val="62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организации,</w:t>
      </w:r>
      <w:r w:rsidRPr="00460D9D">
        <w:rPr>
          <w:spacing w:val="36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33"/>
          <w:sz w:val="28"/>
          <w:szCs w:val="28"/>
        </w:rPr>
        <w:t xml:space="preserve"> </w:t>
      </w:r>
      <w:r w:rsidRPr="00460D9D">
        <w:rPr>
          <w:sz w:val="28"/>
          <w:szCs w:val="28"/>
        </w:rPr>
        <w:t>том</w:t>
      </w:r>
      <w:r w:rsidRPr="00460D9D">
        <w:rPr>
          <w:spacing w:val="61"/>
          <w:sz w:val="28"/>
          <w:szCs w:val="28"/>
        </w:rPr>
        <w:t xml:space="preserve"> </w:t>
      </w:r>
      <w:r w:rsidRPr="00460D9D">
        <w:rPr>
          <w:sz w:val="28"/>
          <w:szCs w:val="28"/>
        </w:rPr>
        <w:t>числе</w:t>
      </w:r>
      <w:r w:rsidRPr="00460D9D">
        <w:rPr>
          <w:spacing w:val="32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осуществляющие</w:t>
      </w:r>
      <w:r w:rsidR="00A80582"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финансовую, хозяйственную деятельность, охрану жизни и здоровья обучающихся </w:t>
      </w:r>
      <w:r w:rsidR="007872B7" w:rsidRPr="00460D9D">
        <w:rPr>
          <w:sz w:val="28"/>
          <w:szCs w:val="28"/>
        </w:rPr>
        <w:t>и информационную поддержку АООП.</w:t>
      </w:r>
    </w:p>
    <w:p w14:paraId="258C1B55" w14:textId="77777777" w:rsidR="00524B08" w:rsidRPr="00460D9D" w:rsidRDefault="002B3178" w:rsidP="00460D9D">
      <w:pPr>
        <w:pStyle w:val="a4"/>
        <w:numPr>
          <w:ilvl w:val="2"/>
          <w:numId w:val="13"/>
        </w:numPr>
        <w:tabs>
          <w:tab w:val="left" w:pos="1436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</w:t>
      </w:r>
      <w:r w:rsidR="007872B7" w:rsidRPr="00460D9D">
        <w:rPr>
          <w:sz w:val="28"/>
          <w:szCs w:val="28"/>
        </w:rPr>
        <w:t>ехнологий обучения и воспитания.</w:t>
      </w:r>
    </w:p>
    <w:p w14:paraId="0B016499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20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Требования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к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финансовым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условиям.</w:t>
      </w:r>
    </w:p>
    <w:p w14:paraId="4F7CF774" w14:textId="77777777" w:rsidR="00524B08" w:rsidRPr="00460D9D" w:rsidRDefault="002B3178" w:rsidP="00460D9D">
      <w:pPr>
        <w:pStyle w:val="a4"/>
        <w:numPr>
          <w:ilvl w:val="2"/>
          <w:numId w:val="12"/>
        </w:numPr>
        <w:tabs>
          <w:tab w:val="left" w:pos="139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Финансовое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обеспечение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государственных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гарантий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на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основе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нормативов,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определяемых органами государственной власти субъектов Российской Федерации, обеспечивающих реализацию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АООП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соответствии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со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ФГОС.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Финансовые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условия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реализации АООП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должны: 1) обеспечивать возможность выполнения требований ФГОС к условиям реализации и структуре АООП; 2) обеспечивать реализацию обязательной части АООП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 3) отражать структуру и объем расходов, необходимых для реализации АООП, а также механизм их формирования.</w:t>
      </w:r>
    </w:p>
    <w:p w14:paraId="082E0DFD" w14:textId="77777777" w:rsidR="00524B08" w:rsidRPr="00460D9D" w:rsidRDefault="002B3178" w:rsidP="00460D9D">
      <w:pPr>
        <w:pStyle w:val="a4"/>
        <w:numPr>
          <w:ilvl w:val="2"/>
          <w:numId w:val="12"/>
        </w:numPr>
        <w:tabs>
          <w:tab w:val="left" w:pos="147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образования. Указанные нормативы определяются в соответствии со ФГОС:</w:t>
      </w:r>
    </w:p>
    <w:p w14:paraId="69DB4526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специальными условиями получения образования (кадровыми, </w:t>
      </w:r>
      <w:r w:rsidRPr="00460D9D">
        <w:rPr>
          <w:spacing w:val="-2"/>
          <w:sz w:val="28"/>
          <w:szCs w:val="28"/>
        </w:rPr>
        <w:t>материально-техническими);</w:t>
      </w:r>
    </w:p>
    <w:p w14:paraId="1BF8C362" w14:textId="77777777" w:rsidR="00A80582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  <w:tab w:val="left" w:pos="9253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расходами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на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оплату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труда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работников,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реализующих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АООП;</w:t>
      </w:r>
    </w:p>
    <w:p w14:paraId="316C54C1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  <w:tab w:val="left" w:pos="9253"/>
        </w:tabs>
        <w:ind w:left="0" w:right="57" w:firstLine="720"/>
        <w:jc w:val="left"/>
        <w:rPr>
          <w:sz w:val="28"/>
          <w:szCs w:val="28"/>
        </w:rPr>
      </w:pPr>
      <w:r w:rsidRPr="00460D9D">
        <w:rPr>
          <w:sz w:val="28"/>
          <w:szCs w:val="28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14:paraId="23FC34E6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расходами, связанными с дополнительным профессиональным </w:t>
      </w:r>
      <w:r w:rsidRPr="00460D9D">
        <w:rPr>
          <w:sz w:val="28"/>
          <w:szCs w:val="28"/>
        </w:rPr>
        <w:lastRenderedPageBreak/>
        <w:t xml:space="preserve">образованием руководящих и педагогических работников по профилю их </w:t>
      </w:r>
      <w:r w:rsidRPr="00460D9D">
        <w:rPr>
          <w:spacing w:val="-2"/>
          <w:sz w:val="28"/>
          <w:szCs w:val="28"/>
        </w:rPr>
        <w:t>деятельности;</w:t>
      </w:r>
    </w:p>
    <w:p w14:paraId="1D862BA8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иными расходами, связанными с реализацией и обеспечением реализации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АООП,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том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числе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круглосуточным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пребыванием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 с ОВЗ в организации.</w:t>
      </w:r>
    </w:p>
    <w:p w14:paraId="3F45862D" w14:textId="77777777" w:rsidR="00524B08" w:rsidRPr="00460D9D" w:rsidRDefault="002B3178" w:rsidP="00460D9D">
      <w:pPr>
        <w:pStyle w:val="a4"/>
        <w:numPr>
          <w:ilvl w:val="2"/>
          <w:numId w:val="12"/>
        </w:numPr>
        <w:tabs>
          <w:tab w:val="left" w:pos="15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для разных групп обучающихся с </w:t>
      </w:r>
      <w:proofErr w:type="gramStart"/>
      <w:r w:rsidRPr="00460D9D">
        <w:rPr>
          <w:sz w:val="28"/>
          <w:szCs w:val="28"/>
        </w:rPr>
        <w:t xml:space="preserve">ОВЗ </w:t>
      </w:r>
      <w:r w:rsidR="007872B7" w:rsidRPr="00460D9D">
        <w:rPr>
          <w:sz w:val="28"/>
          <w:szCs w:val="28"/>
        </w:rPr>
        <w:t>.</w:t>
      </w:r>
      <w:proofErr w:type="gramEnd"/>
    </w:p>
    <w:p w14:paraId="69394463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20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Требования</w:t>
      </w:r>
      <w:r w:rsidRPr="00460D9D">
        <w:rPr>
          <w:spacing w:val="-20"/>
          <w:sz w:val="28"/>
          <w:szCs w:val="28"/>
        </w:rPr>
        <w:t xml:space="preserve"> </w:t>
      </w:r>
      <w:r w:rsidRPr="00460D9D">
        <w:rPr>
          <w:sz w:val="28"/>
          <w:szCs w:val="28"/>
        </w:rPr>
        <w:t>к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материально-техническим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условиям.</w:t>
      </w:r>
    </w:p>
    <w:p w14:paraId="55017436" w14:textId="77777777" w:rsidR="00524B08" w:rsidRPr="00460D9D" w:rsidRDefault="002B3178" w:rsidP="00460D9D">
      <w:pPr>
        <w:pStyle w:val="a4"/>
        <w:numPr>
          <w:ilvl w:val="2"/>
          <w:numId w:val="12"/>
        </w:numPr>
        <w:tabs>
          <w:tab w:val="left" w:pos="1388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Материально-техническое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обеспечение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реализации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АООП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должно соответствовать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особым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образовательным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потребностям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ОВЗ. Структура требований к материально-техническим условиям включает требования к:</w:t>
      </w:r>
    </w:p>
    <w:p w14:paraId="33D42B30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организации пространства, в котором осуществляется реализация АООП, включая его архитектурную доступность и универсальный дизайн;</w:t>
      </w:r>
    </w:p>
    <w:p w14:paraId="6D8995AB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организации</w:t>
      </w:r>
      <w:r w:rsidRPr="00460D9D">
        <w:rPr>
          <w:spacing w:val="2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временного режима обучения;</w:t>
      </w:r>
    </w:p>
    <w:p w14:paraId="523FBB07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техническим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средствам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обучения;</w:t>
      </w:r>
    </w:p>
    <w:p w14:paraId="71F6E9C2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потребностям</w:t>
      </w:r>
      <w:r w:rsidRPr="00460D9D">
        <w:rPr>
          <w:spacing w:val="-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позволяющим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реализовывать выбранный вариант программы.</w:t>
      </w:r>
    </w:p>
    <w:p w14:paraId="2872BF19" w14:textId="0C94967C" w:rsidR="00524B08" w:rsidRPr="00460D9D" w:rsidRDefault="002B3178" w:rsidP="00460D9D">
      <w:pPr>
        <w:pStyle w:val="a3"/>
        <w:ind w:left="0" w:right="57" w:firstLine="720"/>
      </w:pPr>
      <w:r w:rsidRPr="00460D9D">
        <w:t>Требования к материально-техническому обеспечению ориентированы на</w:t>
      </w:r>
      <w:r w:rsidRPr="00460D9D">
        <w:rPr>
          <w:spacing w:val="79"/>
          <w:w w:val="150"/>
        </w:rPr>
        <w:t xml:space="preserve"> </w:t>
      </w:r>
      <w:r w:rsidRPr="00460D9D">
        <w:t>всех</w:t>
      </w:r>
      <w:r w:rsidRPr="00460D9D">
        <w:rPr>
          <w:spacing w:val="80"/>
          <w:w w:val="150"/>
        </w:rPr>
        <w:t xml:space="preserve"> </w:t>
      </w:r>
      <w:r w:rsidRPr="00460D9D">
        <w:t>участников</w:t>
      </w:r>
      <w:r w:rsidRPr="00460D9D">
        <w:rPr>
          <w:spacing w:val="79"/>
          <w:w w:val="150"/>
        </w:rPr>
        <w:t xml:space="preserve"> </w:t>
      </w:r>
      <w:r w:rsidRPr="00460D9D">
        <w:t>процесса</w:t>
      </w:r>
      <w:r w:rsidRPr="00460D9D">
        <w:rPr>
          <w:spacing w:val="78"/>
          <w:w w:val="150"/>
        </w:rPr>
        <w:t xml:space="preserve"> </w:t>
      </w:r>
      <w:r w:rsidRPr="00460D9D">
        <w:t>образования.</w:t>
      </w:r>
      <w:r w:rsidRPr="00460D9D">
        <w:rPr>
          <w:spacing w:val="80"/>
          <w:w w:val="150"/>
        </w:rPr>
        <w:t xml:space="preserve"> </w:t>
      </w:r>
      <w:r w:rsidRPr="00460D9D">
        <w:t>Все</w:t>
      </w:r>
      <w:r w:rsidRPr="00460D9D">
        <w:rPr>
          <w:spacing w:val="80"/>
          <w:w w:val="150"/>
        </w:rPr>
        <w:t xml:space="preserve"> </w:t>
      </w:r>
      <w:r w:rsidRPr="00460D9D">
        <w:t>вовлеченные</w:t>
      </w:r>
      <w:r w:rsidRPr="00460D9D">
        <w:rPr>
          <w:spacing w:val="79"/>
          <w:w w:val="150"/>
        </w:rPr>
        <w:t xml:space="preserve"> </w:t>
      </w:r>
      <w:r w:rsidRPr="00460D9D">
        <w:t>в</w:t>
      </w:r>
      <w:r w:rsidRPr="00460D9D">
        <w:rPr>
          <w:spacing w:val="78"/>
          <w:w w:val="150"/>
        </w:rPr>
        <w:t xml:space="preserve"> </w:t>
      </w:r>
      <w:r w:rsidRPr="00460D9D">
        <w:t>процесс</w:t>
      </w:r>
      <w:r w:rsidR="00A80582" w:rsidRPr="00460D9D">
        <w:t xml:space="preserve"> </w:t>
      </w:r>
      <w:r w:rsidRPr="00460D9D">
        <w:t xml:space="preserve">образования должны иметь доступ к организационной технике либо специальному ресурсному центру в организации. 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 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</w:t>
      </w:r>
      <w:r w:rsidRPr="00460D9D">
        <w:rPr>
          <w:spacing w:val="-2"/>
        </w:rPr>
        <w:t>ресурсы,</w:t>
      </w:r>
      <w:r w:rsidRPr="00460D9D">
        <w:tab/>
      </w:r>
      <w:r w:rsidRPr="00460D9D">
        <w:rPr>
          <w:spacing w:val="-2"/>
        </w:rPr>
        <w:t>совокупность</w:t>
      </w:r>
      <w:r w:rsidRPr="00460D9D">
        <w:tab/>
      </w:r>
      <w:r w:rsidRPr="00460D9D">
        <w:rPr>
          <w:spacing w:val="-2"/>
        </w:rPr>
        <w:t>информационных</w:t>
      </w:r>
      <w:r w:rsidRPr="00460D9D">
        <w:tab/>
      </w:r>
      <w:r w:rsidRPr="00460D9D">
        <w:rPr>
          <w:spacing w:val="-2"/>
        </w:rPr>
        <w:t xml:space="preserve">технологий, </w:t>
      </w:r>
      <w:r w:rsidRPr="00460D9D">
        <w:t>телекоммуникационных технологий, соответствующих технических средств, обеспечивающих достижение каждым обучающимся</w:t>
      </w:r>
      <w:r w:rsidRPr="00460D9D">
        <w:rPr>
          <w:spacing w:val="-17"/>
        </w:rPr>
        <w:t xml:space="preserve"> </w:t>
      </w:r>
      <w:r w:rsidRPr="00460D9D">
        <w:t>максимально</w:t>
      </w:r>
      <w:r w:rsidRPr="00460D9D">
        <w:rPr>
          <w:spacing w:val="-15"/>
        </w:rPr>
        <w:t xml:space="preserve"> </w:t>
      </w:r>
      <w:r w:rsidRPr="00460D9D">
        <w:t>возможных</w:t>
      </w:r>
      <w:r w:rsidRPr="00460D9D">
        <w:rPr>
          <w:spacing w:val="-17"/>
        </w:rPr>
        <w:t xml:space="preserve"> </w:t>
      </w:r>
      <w:r w:rsidRPr="00460D9D">
        <w:t>для</w:t>
      </w:r>
      <w:r w:rsidRPr="00460D9D">
        <w:rPr>
          <w:spacing w:val="-18"/>
        </w:rPr>
        <w:t xml:space="preserve"> </w:t>
      </w:r>
      <w:r w:rsidRPr="00460D9D">
        <w:t>него</w:t>
      </w:r>
      <w:r w:rsidRPr="00460D9D">
        <w:rPr>
          <w:spacing w:val="-17"/>
        </w:rPr>
        <w:t xml:space="preserve"> </w:t>
      </w:r>
      <w:r w:rsidRPr="00460D9D">
        <w:t>результатов</w:t>
      </w:r>
      <w:r w:rsidRPr="00460D9D">
        <w:rPr>
          <w:spacing w:val="-16"/>
        </w:rPr>
        <w:t xml:space="preserve"> </w:t>
      </w:r>
      <w:r w:rsidRPr="00460D9D">
        <w:t>освоения</w:t>
      </w:r>
      <w:r w:rsidRPr="00460D9D">
        <w:rPr>
          <w:spacing w:val="-15"/>
        </w:rPr>
        <w:t xml:space="preserve"> </w:t>
      </w:r>
      <w:r w:rsidRPr="00460D9D">
        <w:t>АООП. Образовательные организации вправе применять дистанционн</w:t>
      </w:r>
      <w:r w:rsidR="007872B7" w:rsidRPr="00460D9D">
        <w:t>ые образовательные технологии.</w:t>
      </w:r>
    </w:p>
    <w:p w14:paraId="5519F33A" w14:textId="77777777" w:rsidR="00524B08" w:rsidRPr="00460D9D" w:rsidRDefault="002B3178" w:rsidP="00460D9D">
      <w:pPr>
        <w:pStyle w:val="a4"/>
        <w:numPr>
          <w:ilvl w:val="2"/>
          <w:numId w:val="12"/>
        </w:numPr>
        <w:tabs>
          <w:tab w:val="left" w:pos="1688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Пространство, в котором осуществляется образование обучающихся с ОВЗ, должно соответствовать общим требованиям, предъявляемым к образовательным организациям, в области:</w:t>
      </w:r>
    </w:p>
    <w:p w14:paraId="5F94ED68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соблюдения санитарно-гигиенических норм организации образовательной деятельности;</w:t>
      </w:r>
    </w:p>
    <w:p w14:paraId="6F6499DA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обеспечения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санитарно-бытовых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и</w:t>
      </w:r>
      <w:r w:rsidRPr="00460D9D">
        <w:rPr>
          <w:spacing w:val="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социально-бытовых</w:t>
      </w:r>
      <w:r w:rsidRPr="00460D9D">
        <w:rPr>
          <w:spacing w:val="8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условий;</w:t>
      </w:r>
    </w:p>
    <w:p w14:paraId="016F2FB1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соблюдения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пожарной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электробезопасности;</w:t>
      </w:r>
    </w:p>
    <w:p w14:paraId="21855792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lastRenderedPageBreak/>
        <w:t>соблюдения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требований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охраны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труда;</w:t>
      </w:r>
    </w:p>
    <w:p w14:paraId="137D2D59" w14:textId="77777777" w:rsidR="00524B08" w:rsidRPr="00460D9D" w:rsidRDefault="002B3178" w:rsidP="00460D9D">
      <w:pPr>
        <w:pStyle w:val="a4"/>
        <w:numPr>
          <w:ilvl w:val="3"/>
          <w:numId w:val="1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соблюдения своевременных сроков и необходимых объемов текущего и капитального ремонта и другого.</w:t>
      </w:r>
    </w:p>
    <w:p w14:paraId="44415BE1" w14:textId="77777777" w:rsidR="00524B08" w:rsidRPr="00460D9D" w:rsidRDefault="002B3178" w:rsidP="00460D9D">
      <w:pPr>
        <w:pStyle w:val="a4"/>
        <w:numPr>
          <w:ilvl w:val="2"/>
          <w:numId w:val="12"/>
        </w:numPr>
        <w:tabs>
          <w:tab w:val="left" w:pos="1402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Образовательная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организация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обеспечивает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выделение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отдельных специально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оборудованных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помещений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для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реализации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курсов</w:t>
      </w:r>
      <w:r w:rsidRPr="00460D9D">
        <w:rPr>
          <w:spacing w:val="-20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коррекционно-развивающей области и психолого-медико-педагогического </w:t>
      </w:r>
      <w:r w:rsidR="007872B7" w:rsidRPr="00460D9D">
        <w:rPr>
          <w:sz w:val="28"/>
          <w:szCs w:val="28"/>
        </w:rPr>
        <w:t>сопровождения обучающихся с ОВЗ.</w:t>
      </w:r>
    </w:p>
    <w:p w14:paraId="1A6E8CD6" w14:textId="77777777" w:rsidR="00524B08" w:rsidRPr="00460D9D" w:rsidRDefault="002B3178" w:rsidP="00460D9D">
      <w:pPr>
        <w:pStyle w:val="a4"/>
        <w:numPr>
          <w:ilvl w:val="2"/>
          <w:numId w:val="12"/>
        </w:numPr>
        <w:tabs>
          <w:tab w:val="left" w:pos="1649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Образовательная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</w:t>
      </w:r>
      <w:r w:rsidR="007872B7" w:rsidRPr="00460D9D">
        <w:rPr>
          <w:sz w:val="28"/>
          <w:szCs w:val="28"/>
        </w:rPr>
        <w:t xml:space="preserve"> необходимы для реализации АООП.</w:t>
      </w:r>
    </w:p>
    <w:p w14:paraId="1E1DB17B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24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 организациях, осуществляющих образовательную деятельность по адаптированным общеобразовательным программам, создаются специальные условия для получения образования обучающимися с ограниченными возможностями здоровья: а) для обучающихся с ограниченными возможностями здоровья по зрению:</w:t>
      </w:r>
    </w:p>
    <w:p w14:paraId="35963C1E" w14:textId="77777777" w:rsidR="00524B08" w:rsidRPr="00460D9D" w:rsidRDefault="002B3178" w:rsidP="00460D9D">
      <w:pPr>
        <w:pStyle w:val="a4"/>
        <w:numPr>
          <w:ilvl w:val="0"/>
          <w:numId w:val="1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размещение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доступных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для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обучающихся,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являющихся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14:paraId="5F8D1DD8" w14:textId="77777777" w:rsidR="00524B08" w:rsidRPr="00460D9D" w:rsidRDefault="002B3178" w:rsidP="00460D9D">
      <w:pPr>
        <w:pStyle w:val="a4"/>
        <w:numPr>
          <w:ilvl w:val="0"/>
          <w:numId w:val="1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присутствие ассистента, оказывающего обучающемуся необходимую помощь;</w:t>
      </w:r>
    </w:p>
    <w:p w14:paraId="43BEC43B" w14:textId="77777777" w:rsidR="00524B08" w:rsidRPr="00460D9D" w:rsidRDefault="002B3178" w:rsidP="00460D9D">
      <w:pPr>
        <w:pStyle w:val="a4"/>
        <w:numPr>
          <w:ilvl w:val="0"/>
          <w:numId w:val="1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обеспечение наличия альтернативных форматов печатных материалов (крупный шрифт) или аудиофайлов;</w:t>
      </w:r>
    </w:p>
    <w:p w14:paraId="087AE055" w14:textId="77777777" w:rsidR="00524B08" w:rsidRPr="00460D9D" w:rsidRDefault="002B3178" w:rsidP="00460D9D">
      <w:pPr>
        <w:pStyle w:val="a4"/>
        <w:numPr>
          <w:ilvl w:val="0"/>
          <w:numId w:val="1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обеспечение доступа обучающегося,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обучающегося;</w:t>
      </w:r>
    </w:p>
    <w:p w14:paraId="6CFCC8A2" w14:textId="77777777" w:rsidR="00524B08" w:rsidRPr="00460D9D" w:rsidRDefault="002B3178" w:rsidP="00460D9D">
      <w:pPr>
        <w:pStyle w:val="a3"/>
        <w:ind w:left="0" w:right="57" w:firstLine="720"/>
        <w:rPr>
          <w:i/>
        </w:rPr>
      </w:pPr>
      <w:r w:rsidRPr="00460D9D">
        <w:t xml:space="preserve">б) для обучающихся с ограниченными возможностями здоровья по </w:t>
      </w:r>
      <w:r w:rsidRPr="00460D9D">
        <w:rPr>
          <w:spacing w:val="-2"/>
        </w:rPr>
        <w:t>слуху</w:t>
      </w:r>
      <w:r w:rsidRPr="00460D9D">
        <w:rPr>
          <w:i/>
          <w:spacing w:val="-2"/>
        </w:rPr>
        <w:t>:</w:t>
      </w:r>
    </w:p>
    <w:p w14:paraId="38A9F20D" w14:textId="77777777" w:rsidR="00524B08" w:rsidRPr="00460D9D" w:rsidRDefault="002B3178" w:rsidP="00460D9D">
      <w:pPr>
        <w:pStyle w:val="a4"/>
        <w:numPr>
          <w:ilvl w:val="0"/>
          <w:numId w:val="1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14:paraId="6AB7B8A8" w14:textId="77777777" w:rsidR="00524B08" w:rsidRPr="00460D9D" w:rsidRDefault="002B3178" w:rsidP="00460D9D">
      <w:pPr>
        <w:pStyle w:val="a4"/>
        <w:numPr>
          <w:ilvl w:val="0"/>
          <w:numId w:val="1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обеспечение надлежащими звуковыми средствами воспроизведения информации;</w:t>
      </w:r>
    </w:p>
    <w:p w14:paraId="2534005D" w14:textId="77777777" w:rsidR="00524B08" w:rsidRPr="00460D9D" w:rsidRDefault="002B3178" w:rsidP="00460D9D">
      <w:pPr>
        <w:pStyle w:val="a4"/>
        <w:numPr>
          <w:ilvl w:val="0"/>
          <w:numId w:val="1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обеспечение получения информации с использованием русского жестового языка (сурдоперевода, </w:t>
      </w:r>
      <w:proofErr w:type="spellStart"/>
      <w:r w:rsidRPr="00460D9D">
        <w:rPr>
          <w:sz w:val="28"/>
          <w:szCs w:val="28"/>
        </w:rPr>
        <w:t>тифлосурдоперевода</w:t>
      </w:r>
      <w:proofErr w:type="spellEnd"/>
      <w:r w:rsidRPr="00460D9D">
        <w:rPr>
          <w:sz w:val="28"/>
          <w:szCs w:val="28"/>
        </w:rPr>
        <w:t>);</w:t>
      </w:r>
    </w:p>
    <w:p w14:paraId="56FEC8E0" w14:textId="77777777" w:rsidR="00524B08" w:rsidRPr="00460D9D" w:rsidRDefault="002B3178" w:rsidP="00460D9D">
      <w:pPr>
        <w:ind w:right="57" w:firstLine="720"/>
        <w:jc w:val="both"/>
        <w:rPr>
          <w:i/>
          <w:sz w:val="28"/>
          <w:szCs w:val="28"/>
        </w:rPr>
      </w:pPr>
      <w:r w:rsidRPr="00460D9D">
        <w:rPr>
          <w:sz w:val="28"/>
          <w:szCs w:val="28"/>
        </w:rPr>
        <w:t xml:space="preserve">в) </w:t>
      </w:r>
      <w:r w:rsidRPr="00460D9D">
        <w:rPr>
          <w:i/>
          <w:sz w:val="28"/>
          <w:szCs w:val="28"/>
        </w:rPr>
        <w:t xml:space="preserve">для обучающихся, имеющих нарушения опорно-двигательного </w:t>
      </w:r>
      <w:r w:rsidRPr="00460D9D">
        <w:rPr>
          <w:i/>
          <w:spacing w:val="-2"/>
          <w:sz w:val="28"/>
          <w:szCs w:val="28"/>
        </w:rPr>
        <w:t>аппарата:</w:t>
      </w:r>
    </w:p>
    <w:p w14:paraId="076D1218" w14:textId="77777777" w:rsidR="00524B08" w:rsidRPr="00460D9D" w:rsidRDefault="002B3178" w:rsidP="00460D9D">
      <w:pPr>
        <w:pStyle w:val="a4"/>
        <w:numPr>
          <w:ilvl w:val="0"/>
          <w:numId w:val="1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обеспечение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беспрепятственного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доступа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учебные помещения, столовые, туалетные и другие помещения общеобразовательной организации, а также их пребывания в указанных помещениях (наличие </w:t>
      </w:r>
      <w:r w:rsidRPr="00460D9D">
        <w:rPr>
          <w:sz w:val="28"/>
          <w:szCs w:val="28"/>
        </w:rPr>
        <w:lastRenderedPageBreak/>
        <w:t>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14:paraId="7E5BD897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19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 получения без дискриминации качественного образования лицами с ограниченными возможностями здоровья создаются:</w:t>
      </w:r>
    </w:p>
    <w:p w14:paraId="249109B3" w14:textId="77777777" w:rsidR="00524B08" w:rsidRPr="00460D9D" w:rsidRDefault="002B3178" w:rsidP="00460D9D">
      <w:pPr>
        <w:pStyle w:val="a4"/>
        <w:numPr>
          <w:ilvl w:val="0"/>
          <w:numId w:val="10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14:paraId="6B2DE0C8" w14:textId="77777777" w:rsidR="00524B08" w:rsidRPr="00460D9D" w:rsidRDefault="002B3178" w:rsidP="00460D9D">
      <w:pPr>
        <w:pStyle w:val="a4"/>
        <w:numPr>
          <w:ilvl w:val="0"/>
          <w:numId w:val="10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5A1540CE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19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При реализации адаптированных программ основного общего образования обучающихся с ОВЗ в учебный план могут быть внесены следующие изменения:</w:t>
      </w:r>
    </w:p>
    <w:p w14:paraId="7C640B41" w14:textId="77777777" w:rsidR="00524B08" w:rsidRPr="00460D9D" w:rsidRDefault="002B3178" w:rsidP="00460D9D">
      <w:pPr>
        <w:pStyle w:val="a4"/>
        <w:numPr>
          <w:ilvl w:val="0"/>
          <w:numId w:val="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 глухих и слабослышащих обучающихся исключение из обязательных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для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изучения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учебных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предметов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учебного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предмета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«Музыка»;</w:t>
      </w:r>
    </w:p>
    <w:p w14:paraId="2510B673" w14:textId="77777777" w:rsidR="00524B08" w:rsidRPr="00460D9D" w:rsidRDefault="002B3178" w:rsidP="00460D9D">
      <w:pPr>
        <w:pStyle w:val="a4"/>
        <w:numPr>
          <w:ilvl w:val="0"/>
          <w:numId w:val="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 глухих и слабослышащих обучающихся, обучающихся с тяжелыми нарушениями речи включение в предметную область «Русский язык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литература»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обязательного для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изучения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учебного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предмета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«Развитие речи», предметные результаты по которому определяются образовательной организацией самостоятельно с учетом состояния здоровья обучающихся с ОВЗ, их особых образовательных потребностей;</w:t>
      </w:r>
    </w:p>
    <w:p w14:paraId="0D341ABE" w14:textId="77777777" w:rsidR="00524B08" w:rsidRPr="00460D9D" w:rsidRDefault="002B3178" w:rsidP="00460D9D">
      <w:pPr>
        <w:pStyle w:val="a4"/>
        <w:numPr>
          <w:ilvl w:val="0"/>
          <w:numId w:val="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 глухих, слабослышащих обучающихся, обучающихся с тяжелыми нарушениями речи, обучающихся с нарушениями опорно- двигательного аппарата изменение сроков и продолжительности изучения иностранного языка;</w:t>
      </w:r>
    </w:p>
    <w:p w14:paraId="22F2B102" w14:textId="77777777" w:rsidR="00524B08" w:rsidRPr="00460D9D" w:rsidRDefault="002B3178" w:rsidP="00460D9D">
      <w:pPr>
        <w:pStyle w:val="a4"/>
        <w:numPr>
          <w:ilvl w:val="0"/>
          <w:numId w:val="9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для</w:t>
      </w:r>
      <w:r w:rsidRPr="00460D9D">
        <w:rPr>
          <w:spacing w:val="70"/>
          <w:sz w:val="28"/>
          <w:szCs w:val="28"/>
        </w:rPr>
        <w:t xml:space="preserve"> </w:t>
      </w:r>
      <w:r w:rsidRPr="00460D9D">
        <w:rPr>
          <w:sz w:val="28"/>
          <w:szCs w:val="28"/>
        </w:rPr>
        <w:t>всех</w:t>
      </w:r>
      <w:r w:rsidRPr="00460D9D">
        <w:rPr>
          <w:spacing w:val="68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74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66"/>
          <w:sz w:val="28"/>
          <w:szCs w:val="28"/>
        </w:rPr>
        <w:t xml:space="preserve"> </w:t>
      </w:r>
      <w:r w:rsidRPr="00460D9D">
        <w:rPr>
          <w:sz w:val="28"/>
          <w:szCs w:val="28"/>
        </w:rPr>
        <w:t>ОВЗ</w:t>
      </w:r>
      <w:r w:rsidRPr="00460D9D">
        <w:rPr>
          <w:spacing w:val="70"/>
          <w:sz w:val="28"/>
          <w:szCs w:val="28"/>
        </w:rPr>
        <w:t xml:space="preserve"> </w:t>
      </w:r>
      <w:r w:rsidRPr="00460D9D">
        <w:rPr>
          <w:sz w:val="28"/>
          <w:szCs w:val="28"/>
        </w:rPr>
        <w:t>исключение</w:t>
      </w:r>
      <w:r w:rsidRPr="00460D9D">
        <w:rPr>
          <w:spacing w:val="74"/>
          <w:sz w:val="28"/>
          <w:szCs w:val="28"/>
        </w:rPr>
        <w:t xml:space="preserve"> </w:t>
      </w:r>
      <w:r w:rsidRPr="00460D9D">
        <w:rPr>
          <w:sz w:val="28"/>
          <w:szCs w:val="28"/>
        </w:rPr>
        <w:t>учебного</w:t>
      </w:r>
      <w:r w:rsidRPr="00460D9D">
        <w:rPr>
          <w:spacing w:val="7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предмета</w:t>
      </w:r>
    </w:p>
    <w:p w14:paraId="537D663A" w14:textId="77777777" w:rsidR="00524B08" w:rsidRPr="00460D9D" w:rsidRDefault="002B3178" w:rsidP="00460D9D">
      <w:pPr>
        <w:pStyle w:val="a3"/>
        <w:ind w:left="0" w:right="57" w:firstLine="720"/>
      </w:pPr>
      <w:r w:rsidRPr="00460D9D">
        <w:t>«Физическая культура» и включение учебного предмета «Адаптивная физическая культура», предметные результаты по которому определяются образовательной организацией самостоятельно с учетом состояния здоровья обучающихся с ОВЗ, их особых образовательных потребностей.</w:t>
      </w:r>
    </w:p>
    <w:p w14:paraId="0CC7AA5F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24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 организациях, осуществляющих образовательную деятельность по адаптированным общеобразовательным программам для слабослышащих обучающихся (имеющих частичную потерю слуха и различную степень недоразвития речи) и позднооглохших обучающихся (оглохших в дошкольном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или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школьном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возрасте,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но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сохранивших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самостоятельную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речь), создаются два отделения:</w:t>
      </w:r>
    </w:p>
    <w:p w14:paraId="62DFB62F" w14:textId="77777777" w:rsidR="00524B08" w:rsidRPr="00460D9D" w:rsidRDefault="002B3178" w:rsidP="00460D9D">
      <w:pPr>
        <w:pStyle w:val="a4"/>
        <w:numPr>
          <w:ilvl w:val="0"/>
          <w:numId w:val="8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1 отделение – для обучающихся с легким недоразвитием речи, обусловленным нарушением слуха;</w:t>
      </w:r>
    </w:p>
    <w:p w14:paraId="7A093F64" w14:textId="77777777" w:rsidR="00524B08" w:rsidRPr="00460D9D" w:rsidRDefault="002B3178" w:rsidP="00460D9D">
      <w:pPr>
        <w:pStyle w:val="a4"/>
        <w:numPr>
          <w:ilvl w:val="0"/>
          <w:numId w:val="8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2 отделение – для обучающихся с глубоким недоразвитием речи, обусловленным нарушением слуха.</w:t>
      </w:r>
    </w:p>
    <w:p w14:paraId="4FD1E8E5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38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В организации, осуществляющей образовательную деятельность по адаптированным общеобразовательным программам, допускается </w:t>
      </w:r>
      <w:r w:rsidRPr="00460D9D">
        <w:rPr>
          <w:sz w:val="28"/>
          <w:szCs w:val="28"/>
        </w:rPr>
        <w:lastRenderedPageBreak/>
        <w:t>совместное обучение слепых и слабовидящих обучающихся, а также обучающихся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пониженным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зрением,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страдающих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амблиопией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косоглазием и нуждающихся в офтальмологическом сопровождении. Основой обучения слепых обучающихся является система </w:t>
      </w:r>
      <w:proofErr w:type="gramStart"/>
      <w:r w:rsidRPr="00460D9D">
        <w:rPr>
          <w:sz w:val="28"/>
          <w:szCs w:val="28"/>
        </w:rPr>
        <w:t xml:space="preserve">Брайля </w:t>
      </w:r>
      <w:r w:rsidR="00A80582" w:rsidRPr="00460D9D">
        <w:rPr>
          <w:sz w:val="28"/>
          <w:szCs w:val="28"/>
        </w:rPr>
        <w:t>.</w:t>
      </w:r>
      <w:proofErr w:type="gramEnd"/>
    </w:p>
    <w:p w14:paraId="42E085EA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356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 организациях, осуществляющих образовательную деятельность по адаптированным общеобразовательным программам для обучающихся, имеющих тяжелые нарушения речи, создаются два отделения:</w:t>
      </w:r>
    </w:p>
    <w:p w14:paraId="3A7E2AFD" w14:textId="77777777" w:rsidR="00524B08" w:rsidRPr="00460D9D" w:rsidRDefault="002B3178" w:rsidP="00460D9D">
      <w:pPr>
        <w:pStyle w:val="a4"/>
        <w:numPr>
          <w:ilvl w:val="0"/>
          <w:numId w:val="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1 отделение – для обучающихся, имеющих общее недоразвитие речи тяжелой степени (алалия, дизартрия, </w:t>
      </w:r>
      <w:proofErr w:type="spellStart"/>
      <w:r w:rsidRPr="00460D9D">
        <w:rPr>
          <w:sz w:val="28"/>
          <w:szCs w:val="28"/>
        </w:rPr>
        <w:t>ринолалия</w:t>
      </w:r>
      <w:proofErr w:type="spellEnd"/>
      <w:r w:rsidRPr="00460D9D">
        <w:rPr>
          <w:sz w:val="28"/>
          <w:szCs w:val="28"/>
        </w:rPr>
        <w:t xml:space="preserve">, афазия), а также обучающихся, имеющих общее недоразвитие речи, сопровождающееся </w:t>
      </w:r>
      <w:r w:rsidRPr="00460D9D">
        <w:rPr>
          <w:spacing w:val="-2"/>
          <w:sz w:val="28"/>
          <w:szCs w:val="28"/>
        </w:rPr>
        <w:t>заиканием;</w:t>
      </w:r>
    </w:p>
    <w:p w14:paraId="1544029B" w14:textId="77777777" w:rsidR="00524B08" w:rsidRPr="00460D9D" w:rsidRDefault="002B3178" w:rsidP="00460D9D">
      <w:pPr>
        <w:pStyle w:val="a4"/>
        <w:numPr>
          <w:ilvl w:val="0"/>
          <w:numId w:val="7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2 отделение – для обучающихся с тяжелой формой заикания при нормальном развитии речи.</w:t>
      </w:r>
    </w:p>
    <w:p w14:paraId="6D24ADDA" w14:textId="77777777" w:rsidR="00524B08" w:rsidRPr="00460D9D" w:rsidRDefault="002B3178" w:rsidP="00460D9D">
      <w:pPr>
        <w:pStyle w:val="a3"/>
        <w:ind w:left="0" w:right="57" w:firstLine="720"/>
      </w:pPr>
      <w:r w:rsidRPr="00460D9D">
        <w:t>В составе 1 и 2 отделений комплектуются классы (группы) обучающихся, имеющих однотипные формы речевой патологии, с обязательным уче</w:t>
      </w:r>
      <w:r w:rsidR="00A80582" w:rsidRPr="00460D9D">
        <w:t xml:space="preserve">том уровня их речевого развития. </w:t>
      </w:r>
      <w:r w:rsidRPr="00460D9D">
        <w:t>В организации, осуществляющей образовательную деятельность по адаптированным общеобразовательным программам, допускается:</w:t>
      </w:r>
    </w:p>
    <w:p w14:paraId="332E7138" w14:textId="77777777" w:rsidR="00524B08" w:rsidRPr="00460D9D" w:rsidRDefault="002B3178" w:rsidP="00460D9D">
      <w:pPr>
        <w:pStyle w:val="a4"/>
        <w:numPr>
          <w:ilvl w:val="0"/>
          <w:numId w:val="6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совместное обучение обучающихся с задержкой психического развития и обучающихся с расстройством аутистического спектра, интеллектуальное развитие которых сопоставимо с задержкой психического </w:t>
      </w:r>
      <w:r w:rsidRPr="00460D9D">
        <w:rPr>
          <w:spacing w:val="-2"/>
          <w:sz w:val="28"/>
          <w:szCs w:val="28"/>
        </w:rPr>
        <w:t>развития;</w:t>
      </w:r>
    </w:p>
    <w:p w14:paraId="52C861B6" w14:textId="41BB52AF" w:rsidR="00524B08" w:rsidRPr="00460D9D" w:rsidRDefault="002B3178" w:rsidP="00080DAB">
      <w:pPr>
        <w:pStyle w:val="a4"/>
        <w:numPr>
          <w:ilvl w:val="0"/>
          <w:numId w:val="6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080DAB">
        <w:rPr>
          <w:sz w:val="28"/>
          <w:szCs w:val="28"/>
        </w:rPr>
        <w:t>совместное обучение по образовательным программам для обучающихся</w:t>
      </w:r>
      <w:r w:rsidRPr="00080DAB">
        <w:rPr>
          <w:spacing w:val="40"/>
          <w:sz w:val="28"/>
          <w:szCs w:val="28"/>
        </w:rPr>
        <w:t xml:space="preserve"> </w:t>
      </w:r>
      <w:r w:rsidRPr="00080DAB">
        <w:rPr>
          <w:sz w:val="28"/>
          <w:szCs w:val="28"/>
        </w:rPr>
        <w:t>с</w:t>
      </w:r>
      <w:r w:rsidRPr="00080DAB">
        <w:rPr>
          <w:spacing w:val="40"/>
          <w:sz w:val="28"/>
          <w:szCs w:val="28"/>
        </w:rPr>
        <w:t xml:space="preserve"> </w:t>
      </w:r>
      <w:r w:rsidRPr="00080DAB">
        <w:rPr>
          <w:sz w:val="28"/>
          <w:szCs w:val="28"/>
        </w:rPr>
        <w:t>умственной</w:t>
      </w:r>
      <w:r w:rsidRPr="00080DAB">
        <w:rPr>
          <w:spacing w:val="40"/>
          <w:sz w:val="28"/>
          <w:szCs w:val="28"/>
        </w:rPr>
        <w:t xml:space="preserve"> </w:t>
      </w:r>
      <w:r w:rsidRPr="00080DAB">
        <w:rPr>
          <w:sz w:val="28"/>
          <w:szCs w:val="28"/>
        </w:rPr>
        <w:t>отсталостью</w:t>
      </w:r>
      <w:r w:rsidRPr="00080DAB">
        <w:rPr>
          <w:spacing w:val="40"/>
          <w:sz w:val="28"/>
          <w:szCs w:val="28"/>
        </w:rPr>
        <w:t xml:space="preserve"> </w:t>
      </w:r>
      <w:r w:rsidRPr="00080DAB">
        <w:rPr>
          <w:sz w:val="28"/>
          <w:szCs w:val="28"/>
        </w:rPr>
        <w:t>и</w:t>
      </w:r>
      <w:r w:rsidRPr="00080DAB">
        <w:rPr>
          <w:spacing w:val="40"/>
          <w:sz w:val="28"/>
          <w:szCs w:val="28"/>
        </w:rPr>
        <w:t xml:space="preserve"> </w:t>
      </w:r>
      <w:r w:rsidRPr="00080DAB">
        <w:rPr>
          <w:sz w:val="28"/>
          <w:szCs w:val="28"/>
        </w:rPr>
        <w:t>обучающихся</w:t>
      </w:r>
      <w:r w:rsidRPr="00080DAB">
        <w:rPr>
          <w:spacing w:val="40"/>
          <w:sz w:val="28"/>
          <w:szCs w:val="28"/>
        </w:rPr>
        <w:t xml:space="preserve"> </w:t>
      </w:r>
      <w:r w:rsidRPr="00080DAB">
        <w:rPr>
          <w:sz w:val="28"/>
          <w:szCs w:val="28"/>
        </w:rPr>
        <w:t>с</w:t>
      </w:r>
      <w:r w:rsidRPr="00080DAB">
        <w:rPr>
          <w:spacing w:val="40"/>
          <w:sz w:val="28"/>
          <w:szCs w:val="28"/>
        </w:rPr>
        <w:t xml:space="preserve"> </w:t>
      </w:r>
      <w:r w:rsidRPr="00080DAB">
        <w:rPr>
          <w:sz w:val="28"/>
          <w:szCs w:val="28"/>
        </w:rPr>
        <w:t>расстройством</w:t>
      </w:r>
      <w:r w:rsidR="00080DAB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14:paraId="6C595EC1" w14:textId="77777777" w:rsidR="00524B08" w:rsidRPr="00460D9D" w:rsidRDefault="002B3178" w:rsidP="00460D9D">
      <w:pPr>
        <w:pStyle w:val="a3"/>
        <w:ind w:left="0" w:right="57" w:firstLine="720"/>
      </w:pPr>
      <w:r w:rsidRPr="00460D9D">
        <w:t>Обучающимся с расстройством аутистического спектра, интеллектуальное развитие которых сопоставимо с задержкой психического развития,</w:t>
      </w:r>
      <w:r w:rsidRPr="00460D9D">
        <w:rPr>
          <w:spacing w:val="-1"/>
        </w:rPr>
        <w:t xml:space="preserve"> </w:t>
      </w:r>
      <w:r w:rsidRPr="00460D9D">
        <w:t>на</w:t>
      </w:r>
      <w:r w:rsidRPr="00460D9D">
        <w:rPr>
          <w:spacing w:val="-2"/>
        </w:rPr>
        <w:t xml:space="preserve"> </w:t>
      </w:r>
      <w:r w:rsidRPr="00460D9D">
        <w:t>период</w:t>
      </w:r>
      <w:r w:rsidRPr="00460D9D">
        <w:rPr>
          <w:spacing w:val="-5"/>
        </w:rPr>
        <w:t xml:space="preserve"> </w:t>
      </w:r>
      <w:r w:rsidRPr="00460D9D">
        <w:t>адаптации к</w:t>
      </w:r>
      <w:r w:rsidRPr="00460D9D">
        <w:rPr>
          <w:spacing w:val="-4"/>
        </w:rPr>
        <w:t xml:space="preserve"> </w:t>
      </w:r>
      <w:r w:rsidRPr="00460D9D">
        <w:t>нахождению</w:t>
      </w:r>
      <w:r w:rsidRPr="00460D9D">
        <w:rPr>
          <w:spacing w:val="-2"/>
        </w:rPr>
        <w:t xml:space="preserve"> </w:t>
      </w:r>
      <w:r w:rsidRPr="00460D9D">
        <w:t>в</w:t>
      </w:r>
      <w:r w:rsidRPr="00460D9D">
        <w:rPr>
          <w:spacing w:val="-5"/>
        </w:rPr>
        <w:t xml:space="preserve"> </w:t>
      </w:r>
      <w:r w:rsidRPr="00460D9D">
        <w:t>образовательной</w:t>
      </w:r>
      <w:r w:rsidRPr="00460D9D">
        <w:rPr>
          <w:spacing w:val="-2"/>
        </w:rPr>
        <w:t xml:space="preserve"> </w:t>
      </w:r>
      <w:r w:rsidRPr="00460D9D">
        <w:t>организации (от полугода до 1 года) организуется специальное сопровождение. Для успешной адаптации обучающихся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обучающихся с расстройством аутистического спектра на одну ставку должности педагога-психолога</w:t>
      </w:r>
      <w:r w:rsidR="007872B7" w:rsidRPr="00460D9D">
        <w:t>.</w:t>
      </w:r>
    </w:p>
    <w:p w14:paraId="3B94F193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421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обучающихся с ограниченными возможностями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здоровья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их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родителей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(законных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представителей)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на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основе выбора профиля труда, включающего в себя подготовку обучающегося для индив</w:t>
      </w:r>
      <w:r w:rsidR="007872B7" w:rsidRPr="00460D9D">
        <w:rPr>
          <w:sz w:val="28"/>
          <w:szCs w:val="28"/>
        </w:rPr>
        <w:t>идуальной трудовой деятельности.</w:t>
      </w:r>
    </w:p>
    <w:p w14:paraId="5C0457C3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349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Для выпускников 9(10) классов с ограниченными возможностями </w:t>
      </w:r>
      <w:r w:rsidRPr="00460D9D">
        <w:rPr>
          <w:sz w:val="28"/>
          <w:szCs w:val="28"/>
        </w:rPr>
        <w:lastRenderedPageBreak/>
        <w:t>здоровья (с различными формами умственной отсталости), не имеющих основного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общего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среднего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общего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образования,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а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также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совершеннолетних лиц с умственной отсталостью, не получавших общее образование, реализуются программы профессиональной подготовки по профессиям рабочих, должностям служащих в специально создаваемых</w:t>
      </w:r>
      <w:r w:rsidRPr="00460D9D">
        <w:rPr>
          <w:spacing w:val="-1"/>
          <w:sz w:val="28"/>
          <w:szCs w:val="28"/>
        </w:rPr>
        <w:t xml:space="preserve"> </w:t>
      </w:r>
      <w:r w:rsidR="007872B7" w:rsidRPr="00460D9D">
        <w:rPr>
          <w:sz w:val="28"/>
          <w:szCs w:val="28"/>
        </w:rPr>
        <w:t>классах (группах).</w:t>
      </w:r>
    </w:p>
    <w:p w14:paraId="33B90BC0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70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При организации образовательной деятельности по адаптированной общеобразовательной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обучающихся из расчета по одной штатной единице:</w:t>
      </w:r>
    </w:p>
    <w:p w14:paraId="5D049DC3" w14:textId="77777777" w:rsidR="00524B08" w:rsidRPr="00460D9D" w:rsidRDefault="002B3178" w:rsidP="00460D9D">
      <w:pPr>
        <w:pStyle w:val="a4"/>
        <w:numPr>
          <w:ilvl w:val="0"/>
          <w:numId w:val="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учителя-дефектолога (сурдопедагога, тифлопедагога) на каждые 6-12 обучающихся с ограниченными возможностями здоровья;</w:t>
      </w:r>
    </w:p>
    <w:p w14:paraId="152539F4" w14:textId="77777777" w:rsidR="00524B08" w:rsidRPr="00460D9D" w:rsidRDefault="002B3178" w:rsidP="00460D9D">
      <w:pPr>
        <w:pStyle w:val="a4"/>
        <w:numPr>
          <w:ilvl w:val="0"/>
          <w:numId w:val="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учителя-логопеда на каждые 6-12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 с ограниченными возможностями здоровья;</w:t>
      </w:r>
    </w:p>
    <w:p w14:paraId="502CFFA2" w14:textId="77777777" w:rsidR="00524B08" w:rsidRPr="00460D9D" w:rsidRDefault="002B3178" w:rsidP="00460D9D">
      <w:pPr>
        <w:pStyle w:val="a4"/>
        <w:numPr>
          <w:ilvl w:val="0"/>
          <w:numId w:val="5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педагога-психолога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на каждые 20 обучающихся с ограниченными возможностями здоровья;</w:t>
      </w:r>
    </w:p>
    <w:p w14:paraId="6957DA51" w14:textId="77777777" w:rsidR="00524B08" w:rsidRPr="00460D9D" w:rsidRDefault="002B3178" w:rsidP="00460D9D">
      <w:pPr>
        <w:pStyle w:val="a3"/>
        <w:ind w:left="0" w:right="57" w:firstLine="720"/>
      </w:pPr>
      <w:r w:rsidRPr="00460D9D">
        <w:t xml:space="preserve">тьютора, ассистента (помощника) на каждые 1-6 обучающихся с ограниченными возможностями здоровья. </w:t>
      </w:r>
    </w:p>
    <w:p w14:paraId="29155AA4" w14:textId="4004D037" w:rsidR="00524B08" w:rsidRPr="00460D9D" w:rsidRDefault="002B3178" w:rsidP="00080DAB">
      <w:pPr>
        <w:pStyle w:val="a4"/>
        <w:numPr>
          <w:ilvl w:val="1"/>
          <w:numId w:val="12"/>
        </w:numPr>
        <w:tabs>
          <w:tab w:val="left" w:pos="1380"/>
        </w:tabs>
        <w:ind w:left="0" w:right="57" w:firstLine="720"/>
        <w:rPr>
          <w:sz w:val="28"/>
          <w:szCs w:val="28"/>
        </w:rPr>
      </w:pPr>
      <w:r w:rsidRPr="00080DAB">
        <w:rPr>
          <w:sz w:val="28"/>
          <w:szCs w:val="28"/>
        </w:rPr>
        <w:t>Для обучающихся, нуждающихся в длительном лечении, детей- инвалидов, которые по состоянию здоровья не могут посещать образовательные организации, на основании заключения медицинской организации</w:t>
      </w:r>
      <w:r w:rsidRPr="00080DAB">
        <w:rPr>
          <w:spacing w:val="-4"/>
          <w:sz w:val="28"/>
          <w:szCs w:val="28"/>
        </w:rPr>
        <w:t xml:space="preserve"> </w:t>
      </w:r>
      <w:r w:rsidRPr="00080DAB">
        <w:rPr>
          <w:sz w:val="28"/>
          <w:szCs w:val="28"/>
        </w:rPr>
        <w:t>и</w:t>
      </w:r>
      <w:r w:rsidRPr="00080DAB">
        <w:rPr>
          <w:spacing w:val="-4"/>
          <w:sz w:val="28"/>
          <w:szCs w:val="28"/>
        </w:rPr>
        <w:t xml:space="preserve"> </w:t>
      </w:r>
      <w:r w:rsidRPr="00080DAB">
        <w:rPr>
          <w:sz w:val="28"/>
          <w:szCs w:val="28"/>
        </w:rPr>
        <w:t>письменного</w:t>
      </w:r>
      <w:r w:rsidRPr="00080DAB">
        <w:rPr>
          <w:spacing w:val="-3"/>
          <w:sz w:val="28"/>
          <w:szCs w:val="28"/>
        </w:rPr>
        <w:t xml:space="preserve"> </w:t>
      </w:r>
      <w:r w:rsidRPr="00080DAB">
        <w:rPr>
          <w:sz w:val="28"/>
          <w:szCs w:val="28"/>
        </w:rPr>
        <w:t>обращения</w:t>
      </w:r>
      <w:r w:rsidRPr="00080DAB">
        <w:rPr>
          <w:spacing w:val="-7"/>
          <w:sz w:val="28"/>
          <w:szCs w:val="28"/>
        </w:rPr>
        <w:t xml:space="preserve"> </w:t>
      </w:r>
      <w:r w:rsidRPr="00080DAB">
        <w:rPr>
          <w:sz w:val="28"/>
          <w:szCs w:val="28"/>
        </w:rPr>
        <w:t>родителей</w:t>
      </w:r>
      <w:r w:rsidRPr="00080DAB">
        <w:rPr>
          <w:spacing w:val="-4"/>
          <w:sz w:val="28"/>
          <w:szCs w:val="28"/>
        </w:rPr>
        <w:t xml:space="preserve"> </w:t>
      </w:r>
      <w:r w:rsidRPr="00080DAB">
        <w:rPr>
          <w:sz w:val="28"/>
          <w:szCs w:val="28"/>
        </w:rPr>
        <w:t>(законных</w:t>
      </w:r>
      <w:r w:rsidRPr="00080DAB">
        <w:rPr>
          <w:spacing w:val="-4"/>
          <w:sz w:val="28"/>
          <w:szCs w:val="28"/>
        </w:rPr>
        <w:t xml:space="preserve"> </w:t>
      </w:r>
      <w:r w:rsidRPr="00080DAB">
        <w:rPr>
          <w:sz w:val="28"/>
          <w:szCs w:val="28"/>
        </w:rPr>
        <w:t xml:space="preserve">представителей) обучение по общеобразовательным программам организуется на дому или в медицинских организациях.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</w:t>
      </w:r>
      <w:proofErr w:type="gramStart"/>
      <w:r w:rsidRPr="00080DAB">
        <w:rPr>
          <w:sz w:val="28"/>
          <w:szCs w:val="28"/>
        </w:rPr>
        <w:t>по</w:t>
      </w:r>
      <w:r w:rsidRPr="00080DAB">
        <w:rPr>
          <w:spacing w:val="61"/>
          <w:sz w:val="28"/>
          <w:szCs w:val="28"/>
        </w:rPr>
        <w:t xml:space="preserve">  </w:t>
      </w:r>
      <w:r w:rsidRPr="00080DAB">
        <w:rPr>
          <w:sz w:val="28"/>
          <w:szCs w:val="28"/>
        </w:rPr>
        <w:t>общеобразовательным</w:t>
      </w:r>
      <w:proofErr w:type="gramEnd"/>
      <w:r w:rsidRPr="00080DAB">
        <w:rPr>
          <w:spacing w:val="62"/>
          <w:sz w:val="28"/>
          <w:szCs w:val="28"/>
        </w:rPr>
        <w:t xml:space="preserve">  </w:t>
      </w:r>
      <w:proofErr w:type="gramStart"/>
      <w:r w:rsidRPr="00080DAB">
        <w:rPr>
          <w:sz w:val="28"/>
          <w:szCs w:val="28"/>
        </w:rPr>
        <w:t>программам</w:t>
      </w:r>
      <w:r w:rsidRPr="00080DAB">
        <w:rPr>
          <w:spacing w:val="62"/>
          <w:sz w:val="28"/>
          <w:szCs w:val="28"/>
        </w:rPr>
        <w:t xml:space="preserve">  </w:t>
      </w:r>
      <w:r w:rsidRPr="00080DAB">
        <w:rPr>
          <w:sz w:val="28"/>
          <w:szCs w:val="28"/>
        </w:rPr>
        <w:t>на</w:t>
      </w:r>
      <w:proofErr w:type="gramEnd"/>
      <w:r w:rsidRPr="00080DAB">
        <w:rPr>
          <w:spacing w:val="60"/>
          <w:sz w:val="28"/>
          <w:szCs w:val="28"/>
        </w:rPr>
        <w:t xml:space="preserve">  </w:t>
      </w:r>
      <w:proofErr w:type="gramStart"/>
      <w:r w:rsidRPr="00080DAB">
        <w:rPr>
          <w:sz w:val="28"/>
          <w:szCs w:val="28"/>
        </w:rPr>
        <w:t>дому</w:t>
      </w:r>
      <w:r w:rsidRPr="00080DAB">
        <w:rPr>
          <w:spacing w:val="60"/>
          <w:sz w:val="28"/>
          <w:szCs w:val="28"/>
        </w:rPr>
        <w:t xml:space="preserve">  </w:t>
      </w:r>
      <w:r w:rsidRPr="00080DAB">
        <w:rPr>
          <w:sz w:val="28"/>
          <w:szCs w:val="28"/>
        </w:rPr>
        <w:t>или</w:t>
      </w:r>
      <w:proofErr w:type="gramEnd"/>
      <w:r w:rsidRPr="00080DAB">
        <w:rPr>
          <w:spacing w:val="62"/>
          <w:sz w:val="28"/>
          <w:szCs w:val="28"/>
        </w:rPr>
        <w:t xml:space="preserve">  </w:t>
      </w:r>
      <w:proofErr w:type="gramStart"/>
      <w:r w:rsidRPr="00080DAB">
        <w:rPr>
          <w:sz w:val="28"/>
          <w:szCs w:val="28"/>
        </w:rPr>
        <w:t>в</w:t>
      </w:r>
      <w:r w:rsidRPr="00080DAB">
        <w:rPr>
          <w:spacing w:val="61"/>
          <w:sz w:val="28"/>
          <w:szCs w:val="28"/>
        </w:rPr>
        <w:t xml:space="preserve">  </w:t>
      </w:r>
      <w:r w:rsidRPr="00080DAB">
        <w:rPr>
          <w:sz w:val="28"/>
          <w:szCs w:val="28"/>
        </w:rPr>
        <w:t>медицинских</w:t>
      </w:r>
      <w:proofErr w:type="gramEnd"/>
      <w:r w:rsidR="00080DAB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организациях определяется нормативным правовым актом уполномоченного органа</w:t>
      </w:r>
      <w:r w:rsidRPr="00080DAB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государственной</w:t>
      </w:r>
      <w:r w:rsidRPr="00080DAB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власти</w:t>
      </w:r>
      <w:r w:rsidRPr="00080DAB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субъекта</w:t>
      </w:r>
      <w:r w:rsidRPr="00080DAB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Российской</w:t>
      </w:r>
      <w:r w:rsidRPr="00080DAB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Федерации</w:t>
      </w:r>
      <w:r w:rsidR="00A80582" w:rsidRPr="00080DAB">
        <w:rPr>
          <w:spacing w:val="-7"/>
          <w:sz w:val="28"/>
          <w:szCs w:val="28"/>
        </w:rPr>
        <w:t>.</w:t>
      </w:r>
    </w:p>
    <w:p w14:paraId="334309B0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33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При реализации АООП общеобразовательная организация имеет </w:t>
      </w:r>
      <w:r w:rsidRPr="00460D9D">
        <w:rPr>
          <w:spacing w:val="-2"/>
          <w:sz w:val="28"/>
          <w:szCs w:val="28"/>
        </w:rPr>
        <w:t>право:</w:t>
      </w:r>
    </w:p>
    <w:p w14:paraId="2DD7830D" w14:textId="77777777" w:rsidR="00524B08" w:rsidRPr="00460D9D" w:rsidRDefault="002B3178" w:rsidP="00460D9D">
      <w:pPr>
        <w:pStyle w:val="a4"/>
        <w:numPr>
          <w:ilvl w:val="0"/>
          <w:numId w:val="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использовать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различные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образовательные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технологии,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том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числе дистанционные образовательные т</w:t>
      </w:r>
      <w:r w:rsidR="007872B7" w:rsidRPr="00460D9D">
        <w:rPr>
          <w:sz w:val="28"/>
          <w:szCs w:val="28"/>
        </w:rPr>
        <w:t>ехнологии, электронное обучение.</w:t>
      </w:r>
    </w:p>
    <w:p w14:paraId="3FCB4298" w14:textId="77777777" w:rsidR="00524B08" w:rsidRPr="00460D9D" w:rsidRDefault="002B3178" w:rsidP="00460D9D">
      <w:pPr>
        <w:pStyle w:val="a4"/>
        <w:numPr>
          <w:ilvl w:val="0"/>
          <w:numId w:val="4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определять содержание образования, выборе образовательных технологий, а также в выборе </w:t>
      </w:r>
      <w:r w:rsidR="007872B7" w:rsidRPr="00460D9D">
        <w:rPr>
          <w:sz w:val="28"/>
          <w:szCs w:val="28"/>
        </w:rPr>
        <w:t>учебно-методическое обеспечение.</w:t>
      </w:r>
    </w:p>
    <w:p w14:paraId="73C695E3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373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Формы организации образовательной деятельности, чередование учебной и внеурочной деятельности в рамках реализации АООП школа определяет самостоятельно с соблюдением санитарно-гигиенических требований и нормативов</w:t>
      </w:r>
      <w:r w:rsidR="007872B7" w:rsidRPr="00460D9D">
        <w:rPr>
          <w:sz w:val="28"/>
          <w:szCs w:val="28"/>
        </w:rPr>
        <w:t>.</w:t>
      </w:r>
    </w:p>
    <w:p w14:paraId="2471090C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544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Образовательная деятельность по АООП организуется в соответствии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с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расписанием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учебных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занятий,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внеурочных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(коррекционных</w:t>
      </w:r>
      <w:r w:rsidRPr="00460D9D">
        <w:rPr>
          <w:spacing w:val="-2"/>
          <w:sz w:val="28"/>
          <w:szCs w:val="28"/>
        </w:rPr>
        <w:t xml:space="preserve"> </w:t>
      </w:r>
      <w:r w:rsidR="007872B7" w:rsidRPr="00460D9D">
        <w:rPr>
          <w:sz w:val="28"/>
          <w:szCs w:val="28"/>
        </w:rPr>
        <w:t>и развивающих) занятий.</w:t>
      </w:r>
    </w:p>
    <w:p w14:paraId="1F74D446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33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Программа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коррекционной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работы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должна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содержать:</w:t>
      </w:r>
    </w:p>
    <w:p w14:paraId="60003CC5" w14:textId="77777777" w:rsidR="00524B08" w:rsidRPr="00460D9D" w:rsidRDefault="002B3178" w:rsidP="00460D9D">
      <w:pPr>
        <w:pStyle w:val="a4"/>
        <w:numPr>
          <w:ilvl w:val="0"/>
          <w:numId w:val="3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перечень, содержание и план реализации индивидуально </w:t>
      </w:r>
      <w:r w:rsidRPr="00460D9D">
        <w:rPr>
          <w:sz w:val="28"/>
          <w:szCs w:val="28"/>
        </w:rPr>
        <w:lastRenderedPageBreak/>
        <w:t>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14:paraId="04284C61" w14:textId="77777777" w:rsidR="00524B08" w:rsidRPr="00460D9D" w:rsidRDefault="002B3178" w:rsidP="00460D9D">
      <w:pPr>
        <w:pStyle w:val="a4"/>
        <w:numPr>
          <w:ilvl w:val="0"/>
          <w:numId w:val="3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систему комплексного психолого-медико-педагогического сопровождения обучающихся с ОВЗ в условиях образовательной деятельности,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включающего психолого-медико-педагогическое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обследование обучающихся с целью выявления их особых образовательных потребностей, мониторинг динамики развития обучающихся;</w:t>
      </w:r>
    </w:p>
    <w:p w14:paraId="1906CD8D" w14:textId="77777777" w:rsidR="00524B08" w:rsidRPr="00460D9D" w:rsidRDefault="002B3178" w:rsidP="00460D9D">
      <w:pPr>
        <w:pStyle w:val="a4"/>
        <w:numPr>
          <w:ilvl w:val="0"/>
          <w:numId w:val="3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корректировку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коррекционных</w:t>
      </w:r>
      <w:r w:rsidRPr="00460D9D">
        <w:rPr>
          <w:spacing w:val="11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мероприятий.</w:t>
      </w:r>
    </w:p>
    <w:p w14:paraId="3508696C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335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 xml:space="preserve">Программа коррекционной работы обучающихся с ОВЗ должна </w:t>
      </w:r>
      <w:r w:rsidRPr="00460D9D">
        <w:rPr>
          <w:spacing w:val="-2"/>
          <w:sz w:val="28"/>
          <w:szCs w:val="28"/>
        </w:rPr>
        <w:t>обеспечивать:</w:t>
      </w:r>
    </w:p>
    <w:p w14:paraId="1EC12DDA" w14:textId="77777777" w:rsidR="00524B08" w:rsidRPr="00460D9D" w:rsidRDefault="002B3178" w:rsidP="00460D9D">
      <w:pPr>
        <w:pStyle w:val="a4"/>
        <w:numPr>
          <w:ilvl w:val="0"/>
          <w:numId w:val="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выявление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особых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образовательных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потребностей</w:t>
      </w:r>
      <w:r w:rsidRPr="00460D9D">
        <w:rPr>
          <w:spacing w:val="-6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обучающихся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с ОВЗ, обусловленных недостатками в их физическом и (или) психическом </w:t>
      </w:r>
      <w:r w:rsidRPr="00460D9D">
        <w:rPr>
          <w:spacing w:val="-2"/>
          <w:sz w:val="28"/>
          <w:szCs w:val="28"/>
        </w:rPr>
        <w:t>развитии;</w:t>
      </w:r>
    </w:p>
    <w:p w14:paraId="7408C0F6" w14:textId="77777777" w:rsidR="00524B08" w:rsidRPr="00460D9D" w:rsidRDefault="002B3178" w:rsidP="00460D9D">
      <w:pPr>
        <w:pStyle w:val="a4"/>
        <w:numPr>
          <w:ilvl w:val="0"/>
          <w:numId w:val="2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осуществление индивидуально-ориентированной психолого- медико-педагогической помощи обучающимся с ОВЗ с учетом особых образовательных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потребностей,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индивидуальных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возможностей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обучающихся (в соответствии с рекомендациями психолого-медико-педагогической комиссии). </w:t>
      </w:r>
    </w:p>
    <w:p w14:paraId="0EDF8320" w14:textId="77777777" w:rsidR="00524B08" w:rsidRPr="00460D9D" w:rsidRDefault="002B3178" w:rsidP="00460D9D">
      <w:pPr>
        <w:pStyle w:val="a4"/>
        <w:numPr>
          <w:ilvl w:val="1"/>
          <w:numId w:val="12"/>
        </w:numPr>
        <w:tabs>
          <w:tab w:val="left" w:pos="145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При изменении состояния здоровья обучающихся возможны внесения изменений в АООП в соответствии с рекомендациями ПМПК и по согласованию с родителями (законными представителями).</w:t>
      </w:r>
    </w:p>
    <w:p w14:paraId="2FB60984" w14:textId="77777777" w:rsidR="00524B08" w:rsidRPr="00460D9D" w:rsidRDefault="002B3178" w:rsidP="00460D9D">
      <w:pPr>
        <w:pStyle w:val="1"/>
        <w:numPr>
          <w:ilvl w:val="0"/>
          <w:numId w:val="28"/>
        </w:numPr>
        <w:tabs>
          <w:tab w:val="left" w:pos="2307"/>
        </w:tabs>
        <w:ind w:left="0" w:right="57" w:firstLine="720"/>
      </w:pPr>
      <w:r w:rsidRPr="00460D9D">
        <w:t>Порядок</w:t>
      </w:r>
      <w:r w:rsidRPr="00460D9D">
        <w:rPr>
          <w:spacing w:val="-14"/>
        </w:rPr>
        <w:t xml:space="preserve"> </w:t>
      </w:r>
      <w:r w:rsidRPr="00460D9D">
        <w:t>выдачи</w:t>
      </w:r>
      <w:r w:rsidRPr="00460D9D">
        <w:rPr>
          <w:spacing w:val="-13"/>
        </w:rPr>
        <w:t xml:space="preserve"> </w:t>
      </w:r>
      <w:r w:rsidRPr="00460D9D">
        <w:t>документов</w:t>
      </w:r>
      <w:r w:rsidRPr="00460D9D">
        <w:rPr>
          <w:spacing w:val="-13"/>
        </w:rPr>
        <w:t xml:space="preserve"> </w:t>
      </w:r>
      <w:r w:rsidRPr="00460D9D">
        <w:t>об</w:t>
      </w:r>
      <w:r w:rsidRPr="00460D9D">
        <w:rPr>
          <w:spacing w:val="-9"/>
        </w:rPr>
        <w:t xml:space="preserve"> </w:t>
      </w:r>
      <w:r w:rsidRPr="00460D9D">
        <w:rPr>
          <w:spacing w:val="-2"/>
        </w:rPr>
        <w:t>образовании</w:t>
      </w:r>
    </w:p>
    <w:p w14:paraId="7597CAD7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39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образование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не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было получено обучающимся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ранее</w:t>
      </w:r>
      <w:r w:rsidR="007872B7" w:rsidRPr="00460D9D">
        <w:rPr>
          <w:spacing w:val="-2"/>
          <w:sz w:val="28"/>
          <w:szCs w:val="28"/>
        </w:rPr>
        <w:t>.</w:t>
      </w:r>
    </w:p>
    <w:p w14:paraId="5B4D9BA8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Освоение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образовательной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программы,</w:t>
      </w:r>
      <w:r w:rsidRPr="00460D9D">
        <w:rPr>
          <w:spacing w:val="-11"/>
          <w:sz w:val="28"/>
          <w:szCs w:val="28"/>
        </w:rPr>
        <w:t xml:space="preserve"> </w:t>
      </w:r>
      <w:r w:rsidRPr="00460D9D">
        <w:rPr>
          <w:sz w:val="28"/>
          <w:szCs w:val="28"/>
        </w:rPr>
        <w:t>в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том</w:t>
      </w:r>
      <w:r w:rsidRPr="00460D9D">
        <w:rPr>
          <w:spacing w:val="-8"/>
          <w:sz w:val="28"/>
          <w:szCs w:val="28"/>
        </w:rPr>
        <w:t xml:space="preserve"> </w:t>
      </w:r>
      <w:r w:rsidRPr="00460D9D">
        <w:rPr>
          <w:sz w:val="28"/>
          <w:szCs w:val="28"/>
        </w:rPr>
        <w:t>числе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отдельной</w:t>
      </w:r>
      <w:r w:rsidRPr="00460D9D">
        <w:rPr>
          <w:spacing w:val="-9"/>
          <w:sz w:val="28"/>
          <w:szCs w:val="28"/>
        </w:rPr>
        <w:t xml:space="preserve"> </w:t>
      </w:r>
      <w:r w:rsidRPr="00460D9D">
        <w:rPr>
          <w:sz w:val="28"/>
          <w:szCs w:val="28"/>
        </w:rPr>
        <w:t>части или всего объема учебного предмета, курса, дисциплины (модуля) образовательной программы сопровождается промежуточной аттестацией обучающихся, проводимой в формах, определенных учебным планом, и в порядке,</w:t>
      </w:r>
      <w:r w:rsidRPr="00460D9D">
        <w:rPr>
          <w:spacing w:val="-18"/>
          <w:sz w:val="28"/>
          <w:szCs w:val="28"/>
        </w:rPr>
        <w:t xml:space="preserve"> </w:t>
      </w:r>
      <w:r w:rsidRPr="00460D9D">
        <w:rPr>
          <w:sz w:val="28"/>
          <w:szCs w:val="28"/>
        </w:rPr>
        <w:t>установленном</w:t>
      </w:r>
      <w:r w:rsidRPr="00460D9D">
        <w:rPr>
          <w:spacing w:val="-17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общеобразовательной</w:t>
      </w:r>
      <w:r w:rsidRPr="00460D9D">
        <w:rPr>
          <w:spacing w:val="-16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организацией</w:t>
      </w:r>
      <w:r w:rsidR="007872B7" w:rsidRPr="00460D9D">
        <w:rPr>
          <w:sz w:val="28"/>
          <w:szCs w:val="28"/>
        </w:rPr>
        <w:t>.</w:t>
      </w:r>
    </w:p>
    <w:p w14:paraId="4B59581E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9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К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государственной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итоговой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аттестации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допускается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обучающийся, не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имеющий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академической задолженности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и в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полном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объеме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выполнивший учебный план или индивидуальный учебный план, если иное не установлено</w:t>
      </w:r>
      <w:r w:rsidR="00A80582" w:rsidRPr="00460D9D">
        <w:rPr>
          <w:sz w:val="28"/>
          <w:szCs w:val="28"/>
        </w:rPr>
        <w:t xml:space="preserve"> </w:t>
      </w:r>
      <w:r w:rsidRPr="00460D9D">
        <w:rPr>
          <w:sz w:val="28"/>
          <w:szCs w:val="28"/>
        </w:rPr>
        <w:t>порядком проведения государственной итоговой аттестации по соответству</w:t>
      </w:r>
      <w:r w:rsidR="007872B7" w:rsidRPr="00460D9D">
        <w:rPr>
          <w:sz w:val="28"/>
          <w:szCs w:val="28"/>
        </w:rPr>
        <w:t>ющим образовательным программам.</w:t>
      </w:r>
    </w:p>
    <w:p w14:paraId="3D9659CE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1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Лицам, успешно прошедшим итоговую аттестацию, вы</w:t>
      </w:r>
      <w:r w:rsidR="007872B7" w:rsidRPr="00460D9D">
        <w:rPr>
          <w:sz w:val="28"/>
          <w:szCs w:val="28"/>
        </w:rPr>
        <w:t>даются документы об образовании.</w:t>
      </w:r>
    </w:p>
    <w:p w14:paraId="4C0004AF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19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Документ об образовании, выдаваемый лицам (в т.ч. с ОВЗ), успешно прошедшим государственную итоговую аттестацию, подтверждает получение общего образования следующего уровня:</w:t>
      </w:r>
    </w:p>
    <w:p w14:paraId="37C0870A" w14:textId="77777777" w:rsidR="00524B08" w:rsidRPr="00460D9D" w:rsidRDefault="002B3178" w:rsidP="00460D9D">
      <w:pPr>
        <w:pStyle w:val="a4"/>
        <w:numPr>
          <w:ilvl w:val="0"/>
          <w:numId w:val="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lastRenderedPageBreak/>
        <w:t>основное общее образование (подтверждается аттестатом об основном общем образовании);</w:t>
      </w:r>
    </w:p>
    <w:p w14:paraId="70095FD3" w14:textId="77777777" w:rsidR="00524B08" w:rsidRPr="00460D9D" w:rsidRDefault="002B3178" w:rsidP="00460D9D">
      <w:pPr>
        <w:pStyle w:val="a4"/>
        <w:numPr>
          <w:ilvl w:val="0"/>
          <w:numId w:val="1"/>
        </w:numPr>
        <w:tabs>
          <w:tab w:val="left" w:pos="141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среднее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общее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образование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>(подтверждается</w:t>
      </w:r>
      <w:r w:rsidRPr="00460D9D">
        <w:rPr>
          <w:spacing w:val="-13"/>
          <w:sz w:val="28"/>
          <w:szCs w:val="28"/>
        </w:rPr>
        <w:t xml:space="preserve"> </w:t>
      </w:r>
      <w:r w:rsidRPr="00460D9D">
        <w:rPr>
          <w:sz w:val="28"/>
          <w:szCs w:val="28"/>
        </w:rPr>
        <w:t>аттестатом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</w:t>
      </w:r>
      <w:r w:rsidRPr="00460D9D">
        <w:rPr>
          <w:spacing w:val="-14"/>
          <w:sz w:val="28"/>
          <w:szCs w:val="28"/>
        </w:rPr>
        <w:t xml:space="preserve"> </w:t>
      </w:r>
      <w:r w:rsidRPr="00460D9D">
        <w:rPr>
          <w:sz w:val="28"/>
          <w:szCs w:val="28"/>
        </w:rPr>
        <w:t xml:space="preserve">среднем общем образовании). </w:t>
      </w:r>
    </w:p>
    <w:p w14:paraId="32AE0FA6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50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</w:t>
      </w:r>
      <w:r w:rsidRPr="00460D9D">
        <w:rPr>
          <w:spacing w:val="-15"/>
          <w:sz w:val="28"/>
          <w:szCs w:val="28"/>
        </w:rPr>
        <w:t xml:space="preserve"> </w:t>
      </w:r>
      <w:r w:rsidRPr="00460D9D">
        <w:rPr>
          <w:sz w:val="28"/>
          <w:szCs w:val="28"/>
        </w:rPr>
        <w:t>общеобразовательной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организацией</w:t>
      </w:r>
      <w:r w:rsidR="007872B7" w:rsidRPr="00460D9D">
        <w:rPr>
          <w:sz w:val="28"/>
          <w:szCs w:val="28"/>
        </w:rPr>
        <w:t>.</w:t>
      </w:r>
    </w:p>
    <w:p w14:paraId="5A9B1FA8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38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Лицам с ограниченными возможностями здоровья (с различными формами умственной отсталости),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не имеющим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основного общего и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</w:t>
      </w:r>
      <w:r w:rsidR="007872B7" w:rsidRPr="00460D9D">
        <w:rPr>
          <w:sz w:val="28"/>
          <w:szCs w:val="28"/>
        </w:rPr>
        <w:t>гулированию в сфере образования.</w:t>
      </w:r>
    </w:p>
    <w:p w14:paraId="0C1A4D65" w14:textId="77777777" w:rsidR="00524B08" w:rsidRPr="00460D9D" w:rsidRDefault="002B3178" w:rsidP="00460D9D">
      <w:pPr>
        <w:pStyle w:val="1"/>
        <w:numPr>
          <w:ilvl w:val="0"/>
          <w:numId w:val="28"/>
        </w:numPr>
        <w:tabs>
          <w:tab w:val="left" w:pos="2211"/>
        </w:tabs>
        <w:ind w:left="0" w:right="57" w:firstLine="720"/>
      </w:pPr>
      <w:r w:rsidRPr="00460D9D">
        <w:t>Ответственность</w:t>
      </w:r>
      <w:r w:rsidRPr="00460D9D">
        <w:rPr>
          <w:spacing w:val="-13"/>
        </w:rPr>
        <w:t xml:space="preserve"> </w:t>
      </w:r>
      <w:r w:rsidRPr="00460D9D">
        <w:t>и</w:t>
      </w:r>
      <w:r w:rsidRPr="00460D9D">
        <w:rPr>
          <w:spacing w:val="-17"/>
        </w:rPr>
        <w:t xml:space="preserve"> </w:t>
      </w:r>
      <w:r w:rsidRPr="00460D9D">
        <w:t>контроль,</w:t>
      </w:r>
      <w:r w:rsidRPr="00460D9D">
        <w:rPr>
          <w:spacing w:val="-16"/>
        </w:rPr>
        <w:t xml:space="preserve"> </w:t>
      </w:r>
      <w:r w:rsidRPr="00460D9D">
        <w:t>хранение</w:t>
      </w:r>
      <w:r w:rsidRPr="00460D9D">
        <w:rPr>
          <w:spacing w:val="-13"/>
        </w:rPr>
        <w:t xml:space="preserve"> </w:t>
      </w:r>
      <w:r w:rsidRPr="00460D9D">
        <w:rPr>
          <w:spacing w:val="-4"/>
        </w:rPr>
        <w:t>АООП</w:t>
      </w:r>
    </w:p>
    <w:p w14:paraId="6817DB9A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60"/>
          <w:tab w:val="left" w:pos="3614"/>
          <w:tab w:val="left" w:pos="4080"/>
          <w:tab w:val="left" w:pos="5291"/>
          <w:tab w:val="left" w:pos="5674"/>
          <w:tab w:val="left" w:pos="6951"/>
          <w:tab w:val="left" w:pos="8545"/>
        </w:tabs>
        <w:ind w:left="0" w:right="57" w:firstLine="720"/>
        <w:rPr>
          <w:sz w:val="28"/>
          <w:szCs w:val="28"/>
        </w:rPr>
      </w:pPr>
      <w:r w:rsidRPr="00460D9D">
        <w:rPr>
          <w:spacing w:val="-2"/>
          <w:sz w:val="28"/>
          <w:szCs w:val="28"/>
        </w:rPr>
        <w:t>Ответственность</w:t>
      </w:r>
      <w:r w:rsidRPr="00460D9D">
        <w:rPr>
          <w:sz w:val="28"/>
          <w:szCs w:val="28"/>
        </w:rPr>
        <w:tab/>
      </w:r>
      <w:r w:rsidRPr="00460D9D">
        <w:rPr>
          <w:spacing w:val="-6"/>
          <w:sz w:val="28"/>
          <w:szCs w:val="28"/>
        </w:rPr>
        <w:t>за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полноту</w:t>
      </w:r>
      <w:r w:rsidRPr="00460D9D">
        <w:rPr>
          <w:sz w:val="28"/>
          <w:szCs w:val="28"/>
        </w:rPr>
        <w:tab/>
      </w:r>
      <w:r w:rsidRPr="00460D9D">
        <w:rPr>
          <w:spacing w:val="-10"/>
          <w:sz w:val="28"/>
          <w:szCs w:val="28"/>
        </w:rPr>
        <w:t>и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качество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реализации</w:t>
      </w:r>
      <w:r w:rsidRPr="00460D9D">
        <w:rPr>
          <w:sz w:val="28"/>
          <w:szCs w:val="28"/>
        </w:rPr>
        <w:tab/>
      </w:r>
      <w:r w:rsidRPr="00460D9D">
        <w:rPr>
          <w:spacing w:val="-4"/>
          <w:sz w:val="28"/>
          <w:szCs w:val="28"/>
        </w:rPr>
        <w:t xml:space="preserve">АООП </w:t>
      </w:r>
      <w:r w:rsidRPr="00460D9D">
        <w:rPr>
          <w:sz w:val="28"/>
          <w:szCs w:val="28"/>
        </w:rPr>
        <w:t>возлагается на педагогов общеобразовательной организации.</w:t>
      </w:r>
    </w:p>
    <w:p w14:paraId="7650A0D2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03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Ответственность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за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контроль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над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полнотой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и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качеством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pacing w:val="-2"/>
          <w:sz w:val="28"/>
          <w:szCs w:val="28"/>
        </w:rPr>
        <w:t>реализации</w:t>
      </w:r>
    </w:p>
    <w:p w14:paraId="0E369E7D" w14:textId="77777777" w:rsidR="00524B08" w:rsidRPr="00460D9D" w:rsidRDefault="002B3178" w:rsidP="00460D9D">
      <w:pPr>
        <w:pStyle w:val="a3"/>
        <w:ind w:left="0" w:right="57" w:firstLine="720"/>
        <w:jc w:val="left"/>
      </w:pPr>
      <w:r w:rsidRPr="00460D9D">
        <w:t>AOOП</w:t>
      </w:r>
      <w:r w:rsidRPr="00460D9D">
        <w:rPr>
          <w:spacing w:val="-8"/>
        </w:rPr>
        <w:t xml:space="preserve"> </w:t>
      </w:r>
      <w:r w:rsidRPr="00460D9D">
        <w:t>возлагается</w:t>
      </w:r>
      <w:r w:rsidRPr="00460D9D">
        <w:rPr>
          <w:spacing w:val="-4"/>
        </w:rPr>
        <w:t xml:space="preserve"> </w:t>
      </w:r>
      <w:r w:rsidRPr="00460D9D">
        <w:t>на</w:t>
      </w:r>
      <w:r w:rsidRPr="00460D9D">
        <w:rPr>
          <w:spacing w:val="-5"/>
        </w:rPr>
        <w:t xml:space="preserve"> </w:t>
      </w:r>
      <w:r w:rsidRPr="00460D9D">
        <w:t>заместителя</w:t>
      </w:r>
      <w:r w:rsidRPr="00460D9D">
        <w:rPr>
          <w:spacing w:val="-7"/>
        </w:rPr>
        <w:t xml:space="preserve"> </w:t>
      </w:r>
      <w:r w:rsidRPr="00460D9D">
        <w:t>директора</w:t>
      </w:r>
      <w:r w:rsidRPr="00460D9D">
        <w:rPr>
          <w:spacing w:val="-4"/>
        </w:rPr>
        <w:t xml:space="preserve"> </w:t>
      </w:r>
      <w:r w:rsidRPr="00460D9D">
        <w:t>по</w:t>
      </w:r>
      <w:r w:rsidRPr="00460D9D">
        <w:rPr>
          <w:spacing w:val="-3"/>
        </w:rPr>
        <w:t xml:space="preserve"> </w:t>
      </w:r>
      <w:r w:rsidRPr="00460D9D">
        <w:rPr>
          <w:spacing w:val="-4"/>
        </w:rPr>
        <w:t>УВР.</w:t>
      </w:r>
    </w:p>
    <w:p w14:paraId="606AE12C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43"/>
          <w:tab w:val="left" w:pos="2366"/>
          <w:tab w:val="left" w:pos="3657"/>
          <w:tab w:val="left" w:pos="4003"/>
          <w:tab w:val="left" w:pos="5292"/>
          <w:tab w:val="left" w:pos="6723"/>
        </w:tabs>
        <w:ind w:left="0" w:right="57" w:firstLine="720"/>
        <w:rPr>
          <w:sz w:val="28"/>
          <w:szCs w:val="28"/>
        </w:rPr>
      </w:pPr>
      <w:r w:rsidRPr="00460D9D">
        <w:rPr>
          <w:spacing w:val="-4"/>
          <w:sz w:val="28"/>
          <w:szCs w:val="28"/>
        </w:rPr>
        <w:t>АООП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хранится</w:t>
      </w:r>
      <w:r w:rsidRPr="00460D9D">
        <w:rPr>
          <w:sz w:val="28"/>
          <w:szCs w:val="28"/>
        </w:rPr>
        <w:tab/>
      </w:r>
      <w:r w:rsidRPr="00460D9D">
        <w:rPr>
          <w:spacing w:val="-10"/>
          <w:sz w:val="28"/>
          <w:szCs w:val="28"/>
        </w:rPr>
        <w:t>в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кабинете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директора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общеобразовательной организации.</w:t>
      </w:r>
    </w:p>
    <w:p w14:paraId="7F4D44EC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79"/>
          <w:tab w:val="left" w:pos="1814"/>
          <w:tab w:val="left" w:pos="2868"/>
          <w:tab w:val="left" w:pos="3900"/>
          <w:tab w:val="left" w:pos="4968"/>
          <w:tab w:val="left" w:pos="5594"/>
          <w:tab w:val="left" w:pos="7702"/>
          <w:tab w:val="left" w:pos="9205"/>
        </w:tabs>
        <w:ind w:left="0" w:right="57" w:firstLine="720"/>
        <w:rPr>
          <w:sz w:val="28"/>
          <w:szCs w:val="28"/>
        </w:rPr>
      </w:pPr>
      <w:r w:rsidRPr="00460D9D">
        <w:rPr>
          <w:spacing w:val="-10"/>
          <w:sz w:val="28"/>
          <w:szCs w:val="28"/>
        </w:rPr>
        <w:t>К</w:t>
      </w:r>
      <w:r w:rsidRPr="00460D9D">
        <w:rPr>
          <w:sz w:val="28"/>
          <w:szCs w:val="28"/>
        </w:rPr>
        <w:tab/>
      </w:r>
      <w:r w:rsidRPr="00460D9D">
        <w:rPr>
          <w:spacing w:val="-4"/>
          <w:sz w:val="28"/>
          <w:szCs w:val="28"/>
        </w:rPr>
        <w:t>АООП</w:t>
      </w:r>
      <w:r w:rsidRPr="00460D9D">
        <w:rPr>
          <w:sz w:val="28"/>
          <w:szCs w:val="28"/>
        </w:rPr>
        <w:tab/>
      </w:r>
      <w:r w:rsidRPr="00460D9D">
        <w:rPr>
          <w:spacing w:val="-4"/>
          <w:sz w:val="28"/>
          <w:szCs w:val="28"/>
        </w:rPr>
        <w:t>имеют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доступ</w:t>
      </w:r>
      <w:r w:rsidRPr="00460D9D">
        <w:rPr>
          <w:sz w:val="28"/>
          <w:szCs w:val="28"/>
        </w:rPr>
        <w:tab/>
      </w:r>
      <w:r w:rsidRPr="00460D9D">
        <w:rPr>
          <w:spacing w:val="-4"/>
          <w:sz w:val="28"/>
          <w:szCs w:val="28"/>
        </w:rPr>
        <w:t>все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педагогические</w:t>
      </w:r>
      <w:r w:rsidRPr="00460D9D">
        <w:rPr>
          <w:sz w:val="28"/>
          <w:szCs w:val="28"/>
        </w:rPr>
        <w:tab/>
      </w:r>
      <w:r w:rsidRPr="00460D9D">
        <w:rPr>
          <w:spacing w:val="-2"/>
          <w:sz w:val="28"/>
          <w:szCs w:val="28"/>
        </w:rPr>
        <w:t>работники</w:t>
      </w:r>
      <w:r w:rsidRPr="00460D9D">
        <w:rPr>
          <w:sz w:val="28"/>
          <w:szCs w:val="28"/>
        </w:rPr>
        <w:tab/>
      </w:r>
      <w:r w:rsidRPr="00460D9D">
        <w:rPr>
          <w:spacing w:val="-10"/>
          <w:sz w:val="28"/>
          <w:szCs w:val="28"/>
        </w:rPr>
        <w:t xml:space="preserve">и </w:t>
      </w:r>
      <w:r w:rsidRPr="00460D9D">
        <w:rPr>
          <w:sz w:val="28"/>
          <w:szCs w:val="28"/>
        </w:rPr>
        <w:t>администрация школы.</w:t>
      </w:r>
    </w:p>
    <w:p w14:paraId="525A202C" w14:textId="77777777" w:rsidR="00524B08" w:rsidRPr="00460D9D" w:rsidRDefault="002B3178" w:rsidP="00460D9D">
      <w:pPr>
        <w:pStyle w:val="1"/>
        <w:numPr>
          <w:ilvl w:val="0"/>
          <w:numId w:val="28"/>
        </w:numPr>
        <w:tabs>
          <w:tab w:val="left" w:pos="3332"/>
        </w:tabs>
        <w:ind w:left="0" w:right="57" w:firstLine="720"/>
      </w:pPr>
      <w:r w:rsidRPr="00460D9D">
        <w:rPr>
          <w:spacing w:val="-2"/>
        </w:rPr>
        <w:t>Заключительные</w:t>
      </w:r>
      <w:r w:rsidRPr="00460D9D">
        <w:rPr>
          <w:spacing w:val="7"/>
        </w:rPr>
        <w:t xml:space="preserve"> </w:t>
      </w:r>
      <w:r w:rsidRPr="00460D9D">
        <w:rPr>
          <w:spacing w:val="-2"/>
        </w:rPr>
        <w:t>положения</w:t>
      </w:r>
    </w:p>
    <w:p w14:paraId="66911D5C" w14:textId="13B499BC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21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Настоящее Положение о разработке и реализации адаптированной основной общеобразовательной программы (АООП) соответствующего уровня образования для обучающихся с ограниченными возможностями здоровья является локальным</w:t>
      </w:r>
      <w:r w:rsidRPr="00460D9D">
        <w:rPr>
          <w:spacing w:val="-4"/>
          <w:sz w:val="28"/>
          <w:szCs w:val="28"/>
        </w:rPr>
        <w:t xml:space="preserve"> </w:t>
      </w:r>
      <w:r w:rsidRPr="00460D9D">
        <w:rPr>
          <w:sz w:val="28"/>
          <w:szCs w:val="28"/>
        </w:rPr>
        <w:t>нормативным</w:t>
      </w:r>
      <w:r w:rsidRPr="00460D9D">
        <w:rPr>
          <w:spacing w:val="-1"/>
          <w:sz w:val="28"/>
          <w:szCs w:val="28"/>
        </w:rPr>
        <w:t xml:space="preserve"> </w:t>
      </w:r>
      <w:r w:rsidRPr="00460D9D">
        <w:rPr>
          <w:sz w:val="28"/>
          <w:szCs w:val="28"/>
        </w:rPr>
        <w:t>актом,</w:t>
      </w:r>
      <w:r w:rsidRPr="00460D9D">
        <w:rPr>
          <w:spacing w:val="-3"/>
          <w:sz w:val="28"/>
          <w:szCs w:val="28"/>
        </w:rPr>
        <w:t xml:space="preserve"> </w:t>
      </w:r>
      <w:r w:rsidRPr="00460D9D">
        <w:rPr>
          <w:sz w:val="28"/>
          <w:szCs w:val="28"/>
        </w:rPr>
        <w:t>принимается на</w:t>
      </w:r>
      <w:r w:rsidRPr="00460D9D">
        <w:rPr>
          <w:spacing w:val="-2"/>
          <w:sz w:val="28"/>
          <w:szCs w:val="28"/>
        </w:rPr>
        <w:t xml:space="preserve"> </w:t>
      </w:r>
      <w:r w:rsidRPr="00460D9D">
        <w:rPr>
          <w:sz w:val="28"/>
          <w:szCs w:val="28"/>
        </w:rPr>
        <w:t>заседании Педагогического</w:t>
      </w:r>
      <w:r w:rsidRPr="00460D9D">
        <w:rPr>
          <w:spacing w:val="-7"/>
          <w:sz w:val="28"/>
          <w:szCs w:val="28"/>
        </w:rPr>
        <w:t xml:space="preserve"> </w:t>
      </w:r>
      <w:r w:rsidRPr="00460D9D">
        <w:rPr>
          <w:sz w:val="28"/>
          <w:szCs w:val="28"/>
        </w:rPr>
        <w:t>совета</w:t>
      </w:r>
      <w:r w:rsidRPr="00460D9D">
        <w:rPr>
          <w:spacing w:val="-12"/>
          <w:sz w:val="28"/>
          <w:szCs w:val="28"/>
        </w:rPr>
        <w:t xml:space="preserve"> </w:t>
      </w:r>
      <w:r w:rsidRPr="00460D9D">
        <w:rPr>
          <w:sz w:val="28"/>
          <w:szCs w:val="28"/>
        </w:rPr>
        <w:t>школы</w:t>
      </w:r>
      <w:r w:rsidRPr="00460D9D">
        <w:rPr>
          <w:spacing w:val="-10"/>
          <w:sz w:val="28"/>
          <w:szCs w:val="28"/>
        </w:rPr>
        <w:t xml:space="preserve"> </w:t>
      </w:r>
      <w:r w:rsidRPr="00460D9D">
        <w:rPr>
          <w:sz w:val="28"/>
          <w:szCs w:val="28"/>
        </w:rPr>
        <w:t>утверждается (либо вводится в действие) приказом директора организации, осуществляющей образовательную деятельность.</w:t>
      </w:r>
    </w:p>
    <w:p w14:paraId="68204968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238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9AD05B4" w14:textId="77777777" w:rsidR="00524B08" w:rsidRPr="00460D9D" w:rsidRDefault="002B3178" w:rsidP="00460D9D">
      <w:pPr>
        <w:pStyle w:val="a4"/>
        <w:numPr>
          <w:ilvl w:val="1"/>
          <w:numId w:val="28"/>
        </w:numPr>
        <w:tabs>
          <w:tab w:val="left" w:pos="1387"/>
        </w:tabs>
        <w:ind w:left="0" w:right="57" w:firstLine="720"/>
        <w:rPr>
          <w:sz w:val="28"/>
          <w:szCs w:val="28"/>
        </w:rPr>
      </w:pPr>
      <w:r w:rsidRPr="00460D9D">
        <w:rPr>
          <w:sz w:val="28"/>
          <w:szCs w:val="28"/>
        </w:rPr>
        <w:t>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5C189613" w14:textId="01D07A2F" w:rsidR="00524B08" w:rsidRPr="00080DAB" w:rsidRDefault="002B3178" w:rsidP="00080DAB">
      <w:pPr>
        <w:pStyle w:val="a4"/>
        <w:numPr>
          <w:ilvl w:val="1"/>
          <w:numId w:val="28"/>
        </w:numPr>
        <w:tabs>
          <w:tab w:val="left" w:pos="1355"/>
        </w:tabs>
        <w:ind w:left="0" w:right="57" w:firstLine="720"/>
        <w:rPr>
          <w:sz w:val="28"/>
          <w:szCs w:val="28"/>
        </w:rPr>
      </w:pPr>
      <w:r w:rsidRPr="00080DAB">
        <w:rPr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24B08" w:rsidRPr="00080DAB">
      <w:pgSz w:w="11920" w:h="16850"/>
      <w:pgMar w:top="10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0300" w14:textId="77777777" w:rsidR="00595F0D" w:rsidRDefault="00595F0D" w:rsidP="001B6871">
      <w:r>
        <w:separator/>
      </w:r>
    </w:p>
  </w:endnote>
  <w:endnote w:type="continuationSeparator" w:id="0">
    <w:p w14:paraId="580DD54E" w14:textId="77777777" w:rsidR="00595F0D" w:rsidRDefault="00595F0D" w:rsidP="001B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68626"/>
      <w:docPartObj>
        <w:docPartGallery w:val="Page Numbers (Bottom of Page)"/>
        <w:docPartUnique/>
      </w:docPartObj>
    </w:sdtPr>
    <w:sdtContent>
      <w:p w14:paraId="28B64242" w14:textId="485CBA7E" w:rsidR="00080DAB" w:rsidRDefault="00080DA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DFAB2" w14:textId="77777777" w:rsidR="00080DAB" w:rsidRDefault="00080D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664B" w14:textId="77777777" w:rsidR="00595F0D" w:rsidRDefault="00595F0D" w:rsidP="001B6871">
      <w:r>
        <w:separator/>
      </w:r>
    </w:p>
  </w:footnote>
  <w:footnote w:type="continuationSeparator" w:id="0">
    <w:p w14:paraId="587CCFF5" w14:textId="77777777" w:rsidR="00595F0D" w:rsidRDefault="00595F0D" w:rsidP="001B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4D4"/>
    <w:multiLevelType w:val="multilevel"/>
    <w:tmpl w:val="501A710A"/>
    <w:lvl w:ilvl="0">
      <w:start w:val="5"/>
      <w:numFmt w:val="decimal"/>
      <w:lvlText w:val="%1"/>
      <w:lvlJc w:val="left"/>
      <w:pPr>
        <w:ind w:left="4" w:hanging="73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" w:hanging="7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2" w:hanging="730"/>
      </w:pPr>
      <w:rPr>
        <w:rFonts w:hint="default"/>
        <w:lang w:val="ru-RU" w:eastAsia="en-US" w:bidi="ar-SA"/>
      </w:rPr>
    </w:lvl>
  </w:abstractNum>
  <w:abstractNum w:abstractNumId="1" w15:restartNumberingAfterBreak="0">
    <w:nsid w:val="0D3275C9"/>
    <w:multiLevelType w:val="hybridMultilevel"/>
    <w:tmpl w:val="EA92626E"/>
    <w:lvl w:ilvl="0" w:tplc="6F102980">
      <w:numFmt w:val="bullet"/>
      <w:lvlText w:val=""/>
      <w:lvlJc w:val="left"/>
      <w:pPr>
        <w:ind w:left="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89BA055C">
      <w:numFmt w:val="bullet"/>
      <w:lvlText w:val="•"/>
      <w:lvlJc w:val="left"/>
      <w:pPr>
        <w:ind w:left="950" w:hanging="706"/>
      </w:pPr>
      <w:rPr>
        <w:rFonts w:hint="default"/>
        <w:lang w:val="ru-RU" w:eastAsia="en-US" w:bidi="ar-SA"/>
      </w:rPr>
    </w:lvl>
    <w:lvl w:ilvl="2" w:tplc="F1BC5AFA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3" w:tplc="84425D4A">
      <w:numFmt w:val="bullet"/>
      <w:lvlText w:val="•"/>
      <w:lvlJc w:val="left"/>
      <w:pPr>
        <w:ind w:left="2850" w:hanging="706"/>
      </w:pPr>
      <w:rPr>
        <w:rFonts w:hint="default"/>
        <w:lang w:val="ru-RU" w:eastAsia="en-US" w:bidi="ar-SA"/>
      </w:rPr>
    </w:lvl>
    <w:lvl w:ilvl="4" w:tplc="667AF0F4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5" w:tplc="8A266EB8">
      <w:numFmt w:val="bullet"/>
      <w:lvlText w:val="•"/>
      <w:lvlJc w:val="left"/>
      <w:pPr>
        <w:ind w:left="4751" w:hanging="706"/>
      </w:pPr>
      <w:rPr>
        <w:rFonts w:hint="default"/>
        <w:lang w:val="ru-RU" w:eastAsia="en-US" w:bidi="ar-SA"/>
      </w:rPr>
    </w:lvl>
    <w:lvl w:ilvl="6" w:tplc="E68050EA">
      <w:numFmt w:val="bullet"/>
      <w:lvlText w:val="•"/>
      <w:lvlJc w:val="left"/>
      <w:pPr>
        <w:ind w:left="5701" w:hanging="706"/>
      </w:pPr>
      <w:rPr>
        <w:rFonts w:hint="default"/>
        <w:lang w:val="ru-RU" w:eastAsia="en-US" w:bidi="ar-SA"/>
      </w:rPr>
    </w:lvl>
    <w:lvl w:ilvl="7" w:tplc="AF7A5736">
      <w:numFmt w:val="bullet"/>
      <w:lvlText w:val="•"/>
      <w:lvlJc w:val="left"/>
      <w:pPr>
        <w:ind w:left="6652" w:hanging="706"/>
      </w:pPr>
      <w:rPr>
        <w:rFonts w:hint="default"/>
        <w:lang w:val="ru-RU" w:eastAsia="en-US" w:bidi="ar-SA"/>
      </w:rPr>
    </w:lvl>
    <w:lvl w:ilvl="8" w:tplc="4D342CB8">
      <w:numFmt w:val="bullet"/>
      <w:lvlText w:val="•"/>
      <w:lvlJc w:val="left"/>
      <w:pPr>
        <w:ind w:left="7602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14F700E4"/>
    <w:multiLevelType w:val="hybridMultilevel"/>
    <w:tmpl w:val="BD40BB96"/>
    <w:lvl w:ilvl="0" w:tplc="0914AB66">
      <w:numFmt w:val="bullet"/>
      <w:lvlText w:val=""/>
      <w:lvlJc w:val="left"/>
      <w:pPr>
        <w:ind w:left="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FDBE00EA">
      <w:numFmt w:val="bullet"/>
      <w:lvlText w:val="•"/>
      <w:lvlJc w:val="left"/>
      <w:pPr>
        <w:ind w:left="950" w:hanging="706"/>
      </w:pPr>
      <w:rPr>
        <w:rFonts w:hint="default"/>
        <w:lang w:val="ru-RU" w:eastAsia="en-US" w:bidi="ar-SA"/>
      </w:rPr>
    </w:lvl>
    <w:lvl w:ilvl="2" w:tplc="7370064A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3" w:tplc="96F011D0">
      <w:numFmt w:val="bullet"/>
      <w:lvlText w:val="•"/>
      <w:lvlJc w:val="left"/>
      <w:pPr>
        <w:ind w:left="2850" w:hanging="706"/>
      </w:pPr>
      <w:rPr>
        <w:rFonts w:hint="default"/>
        <w:lang w:val="ru-RU" w:eastAsia="en-US" w:bidi="ar-SA"/>
      </w:rPr>
    </w:lvl>
    <w:lvl w:ilvl="4" w:tplc="CD968D60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5" w:tplc="07D48EE0">
      <w:numFmt w:val="bullet"/>
      <w:lvlText w:val="•"/>
      <w:lvlJc w:val="left"/>
      <w:pPr>
        <w:ind w:left="4751" w:hanging="706"/>
      </w:pPr>
      <w:rPr>
        <w:rFonts w:hint="default"/>
        <w:lang w:val="ru-RU" w:eastAsia="en-US" w:bidi="ar-SA"/>
      </w:rPr>
    </w:lvl>
    <w:lvl w:ilvl="6" w:tplc="C7581228">
      <w:numFmt w:val="bullet"/>
      <w:lvlText w:val="•"/>
      <w:lvlJc w:val="left"/>
      <w:pPr>
        <w:ind w:left="5701" w:hanging="706"/>
      </w:pPr>
      <w:rPr>
        <w:rFonts w:hint="default"/>
        <w:lang w:val="ru-RU" w:eastAsia="en-US" w:bidi="ar-SA"/>
      </w:rPr>
    </w:lvl>
    <w:lvl w:ilvl="7" w:tplc="E2660B6C">
      <w:numFmt w:val="bullet"/>
      <w:lvlText w:val="•"/>
      <w:lvlJc w:val="left"/>
      <w:pPr>
        <w:ind w:left="6652" w:hanging="706"/>
      </w:pPr>
      <w:rPr>
        <w:rFonts w:hint="default"/>
        <w:lang w:val="ru-RU" w:eastAsia="en-US" w:bidi="ar-SA"/>
      </w:rPr>
    </w:lvl>
    <w:lvl w:ilvl="8" w:tplc="72967B3C">
      <w:numFmt w:val="bullet"/>
      <w:lvlText w:val="•"/>
      <w:lvlJc w:val="left"/>
      <w:pPr>
        <w:ind w:left="7602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1DC71BCA"/>
    <w:multiLevelType w:val="multilevel"/>
    <w:tmpl w:val="EC9E17BC"/>
    <w:lvl w:ilvl="0">
      <w:start w:val="5"/>
      <w:numFmt w:val="decimal"/>
      <w:lvlText w:val="%1"/>
      <w:lvlJc w:val="left"/>
      <w:pPr>
        <w:ind w:left="1202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0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96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7A5113F"/>
    <w:multiLevelType w:val="hybridMultilevel"/>
    <w:tmpl w:val="B33CA7EC"/>
    <w:lvl w:ilvl="0" w:tplc="93DE3CAE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7214F8DA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59AEF616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728CD554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9A56455A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E8C69E50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D1A2E6E0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E036F6BC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0CCAFD42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B76769E"/>
    <w:multiLevelType w:val="hybridMultilevel"/>
    <w:tmpl w:val="C93CBF2A"/>
    <w:lvl w:ilvl="0" w:tplc="3146A14A">
      <w:numFmt w:val="bullet"/>
      <w:lvlText w:val=""/>
      <w:lvlJc w:val="left"/>
      <w:pPr>
        <w:ind w:left="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42F65D7C">
      <w:numFmt w:val="bullet"/>
      <w:lvlText w:val="•"/>
      <w:lvlJc w:val="left"/>
      <w:pPr>
        <w:ind w:left="950" w:hanging="706"/>
      </w:pPr>
      <w:rPr>
        <w:rFonts w:hint="default"/>
        <w:lang w:val="ru-RU" w:eastAsia="en-US" w:bidi="ar-SA"/>
      </w:rPr>
    </w:lvl>
    <w:lvl w:ilvl="2" w:tplc="C60AE4AA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3" w:tplc="FC60B716">
      <w:numFmt w:val="bullet"/>
      <w:lvlText w:val="•"/>
      <w:lvlJc w:val="left"/>
      <w:pPr>
        <w:ind w:left="2850" w:hanging="706"/>
      </w:pPr>
      <w:rPr>
        <w:rFonts w:hint="default"/>
        <w:lang w:val="ru-RU" w:eastAsia="en-US" w:bidi="ar-SA"/>
      </w:rPr>
    </w:lvl>
    <w:lvl w:ilvl="4" w:tplc="6FF463C2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5" w:tplc="A844AC6A">
      <w:numFmt w:val="bullet"/>
      <w:lvlText w:val="•"/>
      <w:lvlJc w:val="left"/>
      <w:pPr>
        <w:ind w:left="4751" w:hanging="706"/>
      </w:pPr>
      <w:rPr>
        <w:rFonts w:hint="default"/>
        <w:lang w:val="ru-RU" w:eastAsia="en-US" w:bidi="ar-SA"/>
      </w:rPr>
    </w:lvl>
    <w:lvl w:ilvl="6" w:tplc="12640604">
      <w:numFmt w:val="bullet"/>
      <w:lvlText w:val="•"/>
      <w:lvlJc w:val="left"/>
      <w:pPr>
        <w:ind w:left="5701" w:hanging="706"/>
      </w:pPr>
      <w:rPr>
        <w:rFonts w:hint="default"/>
        <w:lang w:val="ru-RU" w:eastAsia="en-US" w:bidi="ar-SA"/>
      </w:rPr>
    </w:lvl>
    <w:lvl w:ilvl="7" w:tplc="451E1108">
      <w:numFmt w:val="bullet"/>
      <w:lvlText w:val="•"/>
      <w:lvlJc w:val="left"/>
      <w:pPr>
        <w:ind w:left="6652" w:hanging="706"/>
      </w:pPr>
      <w:rPr>
        <w:rFonts w:hint="default"/>
        <w:lang w:val="ru-RU" w:eastAsia="en-US" w:bidi="ar-SA"/>
      </w:rPr>
    </w:lvl>
    <w:lvl w:ilvl="8" w:tplc="E72882D6">
      <w:numFmt w:val="bullet"/>
      <w:lvlText w:val="•"/>
      <w:lvlJc w:val="left"/>
      <w:pPr>
        <w:ind w:left="7602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0C36C32"/>
    <w:multiLevelType w:val="hybridMultilevel"/>
    <w:tmpl w:val="267CBFB2"/>
    <w:lvl w:ilvl="0" w:tplc="827EACD8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5F92EE3A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E9AE3FF8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86609398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DBA602CC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C7FA610C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94982AC4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0C9C11D6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B3FA0B02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67B5239"/>
    <w:multiLevelType w:val="hybridMultilevel"/>
    <w:tmpl w:val="1500E158"/>
    <w:lvl w:ilvl="0" w:tplc="A6E647CA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7C9ABB64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5A144584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2FE03314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E9805CCE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E3FCD336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66066646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1A00C162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7F38FFDE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ABC0F03"/>
    <w:multiLevelType w:val="hybridMultilevel"/>
    <w:tmpl w:val="3380445C"/>
    <w:lvl w:ilvl="0" w:tplc="CE0AE0C6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88BC38BC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FD66D18A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2FB2322A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F7AAE5B6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245A02CC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AD3A3354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924C097C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2FD44670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AD840DA"/>
    <w:multiLevelType w:val="hybridMultilevel"/>
    <w:tmpl w:val="4474797E"/>
    <w:lvl w:ilvl="0" w:tplc="66483F1A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FA64440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AE3E088C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31F607DE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25B4D628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75CC736E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DCFEAC0E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08248BFE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0E309E4E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BBD1329"/>
    <w:multiLevelType w:val="hybridMultilevel"/>
    <w:tmpl w:val="70ECB13A"/>
    <w:lvl w:ilvl="0" w:tplc="B3D21D54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7C28230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CE46ED80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EC0C34C6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E70EA55E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83CA7038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703ADBEA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1B641FDA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3B7C8BE2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C665B15"/>
    <w:multiLevelType w:val="hybridMultilevel"/>
    <w:tmpl w:val="E9E6B546"/>
    <w:lvl w:ilvl="0" w:tplc="C4EE6650">
      <w:numFmt w:val="bullet"/>
      <w:lvlText w:val=""/>
      <w:lvlJc w:val="left"/>
      <w:pPr>
        <w:ind w:left="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BD2B0EC">
      <w:numFmt w:val="bullet"/>
      <w:lvlText w:val="•"/>
      <w:lvlJc w:val="left"/>
      <w:pPr>
        <w:ind w:left="950" w:hanging="706"/>
      </w:pPr>
      <w:rPr>
        <w:rFonts w:hint="default"/>
        <w:lang w:val="ru-RU" w:eastAsia="en-US" w:bidi="ar-SA"/>
      </w:rPr>
    </w:lvl>
    <w:lvl w:ilvl="2" w:tplc="00D07C7E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3" w:tplc="5E58F3FC">
      <w:numFmt w:val="bullet"/>
      <w:lvlText w:val="•"/>
      <w:lvlJc w:val="left"/>
      <w:pPr>
        <w:ind w:left="2850" w:hanging="706"/>
      </w:pPr>
      <w:rPr>
        <w:rFonts w:hint="default"/>
        <w:lang w:val="ru-RU" w:eastAsia="en-US" w:bidi="ar-SA"/>
      </w:rPr>
    </w:lvl>
    <w:lvl w:ilvl="4" w:tplc="9F32BC18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5" w:tplc="6CDCC9CE">
      <w:numFmt w:val="bullet"/>
      <w:lvlText w:val="•"/>
      <w:lvlJc w:val="left"/>
      <w:pPr>
        <w:ind w:left="4751" w:hanging="706"/>
      </w:pPr>
      <w:rPr>
        <w:rFonts w:hint="default"/>
        <w:lang w:val="ru-RU" w:eastAsia="en-US" w:bidi="ar-SA"/>
      </w:rPr>
    </w:lvl>
    <w:lvl w:ilvl="6" w:tplc="5F78E26C">
      <w:numFmt w:val="bullet"/>
      <w:lvlText w:val="•"/>
      <w:lvlJc w:val="left"/>
      <w:pPr>
        <w:ind w:left="5701" w:hanging="706"/>
      </w:pPr>
      <w:rPr>
        <w:rFonts w:hint="default"/>
        <w:lang w:val="ru-RU" w:eastAsia="en-US" w:bidi="ar-SA"/>
      </w:rPr>
    </w:lvl>
    <w:lvl w:ilvl="7" w:tplc="D3C845F6">
      <w:numFmt w:val="bullet"/>
      <w:lvlText w:val="•"/>
      <w:lvlJc w:val="left"/>
      <w:pPr>
        <w:ind w:left="6652" w:hanging="706"/>
      </w:pPr>
      <w:rPr>
        <w:rFonts w:hint="default"/>
        <w:lang w:val="ru-RU" w:eastAsia="en-US" w:bidi="ar-SA"/>
      </w:rPr>
    </w:lvl>
    <w:lvl w:ilvl="8" w:tplc="4588D866">
      <w:numFmt w:val="bullet"/>
      <w:lvlText w:val="•"/>
      <w:lvlJc w:val="left"/>
      <w:pPr>
        <w:ind w:left="7602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50482A41"/>
    <w:multiLevelType w:val="hybridMultilevel"/>
    <w:tmpl w:val="54DA962E"/>
    <w:lvl w:ilvl="0" w:tplc="0BA8AD0E">
      <w:numFmt w:val="bullet"/>
      <w:lvlText w:val=""/>
      <w:lvlJc w:val="left"/>
      <w:pPr>
        <w:ind w:left="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EDC6F0C">
      <w:numFmt w:val="bullet"/>
      <w:lvlText w:val="•"/>
      <w:lvlJc w:val="left"/>
      <w:pPr>
        <w:ind w:left="950" w:hanging="706"/>
      </w:pPr>
      <w:rPr>
        <w:rFonts w:hint="default"/>
        <w:lang w:val="ru-RU" w:eastAsia="en-US" w:bidi="ar-SA"/>
      </w:rPr>
    </w:lvl>
    <w:lvl w:ilvl="2" w:tplc="77B60C52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3" w:tplc="06DA193A">
      <w:numFmt w:val="bullet"/>
      <w:lvlText w:val="•"/>
      <w:lvlJc w:val="left"/>
      <w:pPr>
        <w:ind w:left="2850" w:hanging="706"/>
      </w:pPr>
      <w:rPr>
        <w:rFonts w:hint="default"/>
        <w:lang w:val="ru-RU" w:eastAsia="en-US" w:bidi="ar-SA"/>
      </w:rPr>
    </w:lvl>
    <w:lvl w:ilvl="4" w:tplc="23C6BE00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5" w:tplc="7C3A40B0">
      <w:numFmt w:val="bullet"/>
      <w:lvlText w:val="•"/>
      <w:lvlJc w:val="left"/>
      <w:pPr>
        <w:ind w:left="4751" w:hanging="706"/>
      </w:pPr>
      <w:rPr>
        <w:rFonts w:hint="default"/>
        <w:lang w:val="ru-RU" w:eastAsia="en-US" w:bidi="ar-SA"/>
      </w:rPr>
    </w:lvl>
    <w:lvl w:ilvl="6" w:tplc="11740E2E">
      <w:numFmt w:val="bullet"/>
      <w:lvlText w:val="•"/>
      <w:lvlJc w:val="left"/>
      <w:pPr>
        <w:ind w:left="5701" w:hanging="706"/>
      </w:pPr>
      <w:rPr>
        <w:rFonts w:hint="default"/>
        <w:lang w:val="ru-RU" w:eastAsia="en-US" w:bidi="ar-SA"/>
      </w:rPr>
    </w:lvl>
    <w:lvl w:ilvl="7" w:tplc="4FB41DFE">
      <w:numFmt w:val="bullet"/>
      <w:lvlText w:val="•"/>
      <w:lvlJc w:val="left"/>
      <w:pPr>
        <w:ind w:left="6652" w:hanging="706"/>
      </w:pPr>
      <w:rPr>
        <w:rFonts w:hint="default"/>
        <w:lang w:val="ru-RU" w:eastAsia="en-US" w:bidi="ar-SA"/>
      </w:rPr>
    </w:lvl>
    <w:lvl w:ilvl="8" w:tplc="20FCEDC6">
      <w:numFmt w:val="bullet"/>
      <w:lvlText w:val="•"/>
      <w:lvlJc w:val="left"/>
      <w:pPr>
        <w:ind w:left="7602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506327FF"/>
    <w:multiLevelType w:val="hybridMultilevel"/>
    <w:tmpl w:val="454AB048"/>
    <w:lvl w:ilvl="0" w:tplc="514E73A8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8FB8F17A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94DAFBB2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A64660A6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1556DADE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3620C28E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3544E09A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29C83A60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FF063C1E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A401AF0"/>
    <w:multiLevelType w:val="hybridMultilevel"/>
    <w:tmpl w:val="2E58737C"/>
    <w:lvl w:ilvl="0" w:tplc="CB74E056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DF83E54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9458805C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F2728E74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5BF68A56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750243BA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87D22980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83AE4B9A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A7BE901A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A4671C5"/>
    <w:multiLevelType w:val="hybridMultilevel"/>
    <w:tmpl w:val="CC9E6914"/>
    <w:lvl w:ilvl="0" w:tplc="C350627C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AE7A1AEE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7824583A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21AE7BC6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D514EA74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E15AFFAC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2538190C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23864592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3D52EFD8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AB52D08"/>
    <w:multiLevelType w:val="hybridMultilevel"/>
    <w:tmpl w:val="A9023E06"/>
    <w:lvl w:ilvl="0" w:tplc="F43E7066">
      <w:numFmt w:val="bullet"/>
      <w:lvlText w:val=""/>
      <w:lvlJc w:val="left"/>
      <w:pPr>
        <w:ind w:left="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8086CD4">
      <w:numFmt w:val="bullet"/>
      <w:lvlText w:val="•"/>
      <w:lvlJc w:val="left"/>
      <w:pPr>
        <w:ind w:left="950" w:hanging="706"/>
      </w:pPr>
      <w:rPr>
        <w:rFonts w:hint="default"/>
        <w:lang w:val="ru-RU" w:eastAsia="en-US" w:bidi="ar-SA"/>
      </w:rPr>
    </w:lvl>
    <w:lvl w:ilvl="2" w:tplc="85765E92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3" w:tplc="96C6AABC">
      <w:numFmt w:val="bullet"/>
      <w:lvlText w:val="•"/>
      <w:lvlJc w:val="left"/>
      <w:pPr>
        <w:ind w:left="2850" w:hanging="706"/>
      </w:pPr>
      <w:rPr>
        <w:rFonts w:hint="default"/>
        <w:lang w:val="ru-RU" w:eastAsia="en-US" w:bidi="ar-SA"/>
      </w:rPr>
    </w:lvl>
    <w:lvl w:ilvl="4" w:tplc="77DEFA3E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5" w:tplc="DBCA8554">
      <w:numFmt w:val="bullet"/>
      <w:lvlText w:val="•"/>
      <w:lvlJc w:val="left"/>
      <w:pPr>
        <w:ind w:left="4751" w:hanging="706"/>
      </w:pPr>
      <w:rPr>
        <w:rFonts w:hint="default"/>
        <w:lang w:val="ru-RU" w:eastAsia="en-US" w:bidi="ar-SA"/>
      </w:rPr>
    </w:lvl>
    <w:lvl w:ilvl="6" w:tplc="47CE0F06">
      <w:numFmt w:val="bullet"/>
      <w:lvlText w:val="•"/>
      <w:lvlJc w:val="left"/>
      <w:pPr>
        <w:ind w:left="5701" w:hanging="706"/>
      </w:pPr>
      <w:rPr>
        <w:rFonts w:hint="default"/>
        <w:lang w:val="ru-RU" w:eastAsia="en-US" w:bidi="ar-SA"/>
      </w:rPr>
    </w:lvl>
    <w:lvl w:ilvl="7" w:tplc="9D00A714">
      <w:numFmt w:val="bullet"/>
      <w:lvlText w:val="•"/>
      <w:lvlJc w:val="left"/>
      <w:pPr>
        <w:ind w:left="6652" w:hanging="706"/>
      </w:pPr>
      <w:rPr>
        <w:rFonts w:hint="default"/>
        <w:lang w:val="ru-RU" w:eastAsia="en-US" w:bidi="ar-SA"/>
      </w:rPr>
    </w:lvl>
    <w:lvl w:ilvl="8" w:tplc="3A96F744">
      <w:numFmt w:val="bullet"/>
      <w:lvlText w:val="•"/>
      <w:lvlJc w:val="left"/>
      <w:pPr>
        <w:ind w:left="7602" w:hanging="706"/>
      </w:pPr>
      <w:rPr>
        <w:rFonts w:hint="default"/>
        <w:lang w:val="ru-RU" w:eastAsia="en-US" w:bidi="ar-SA"/>
      </w:rPr>
    </w:lvl>
  </w:abstractNum>
  <w:abstractNum w:abstractNumId="17" w15:restartNumberingAfterBreak="0">
    <w:nsid w:val="62355E44"/>
    <w:multiLevelType w:val="hybridMultilevel"/>
    <w:tmpl w:val="476A273C"/>
    <w:lvl w:ilvl="0" w:tplc="76F29020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8A44CB5C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FEC46482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5ED8F78C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75082462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1D28DE7C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CBD2F49E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EAD22D1A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8FBEEA16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62580707"/>
    <w:multiLevelType w:val="hybridMultilevel"/>
    <w:tmpl w:val="B22A6DCA"/>
    <w:lvl w:ilvl="0" w:tplc="62166732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449ED34E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D3283F62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127A50EC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CCBAB492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FC4CA4BC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546E9904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DC02D5EC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80DCEF8E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6AB75AB"/>
    <w:multiLevelType w:val="hybridMultilevel"/>
    <w:tmpl w:val="C39CE90C"/>
    <w:lvl w:ilvl="0" w:tplc="2BE6A524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656177C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37BC861C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74C055A0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331E84DA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16FE4C54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91FC0616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B58413FC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FC60B768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7AD2A7B"/>
    <w:multiLevelType w:val="hybridMultilevel"/>
    <w:tmpl w:val="DF3CC1D4"/>
    <w:lvl w:ilvl="0" w:tplc="6E007D24">
      <w:numFmt w:val="bullet"/>
      <w:lvlText w:val=""/>
      <w:lvlJc w:val="left"/>
      <w:pPr>
        <w:ind w:left="1418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5E30C448">
      <w:numFmt w:val="bullet"/>
      <w:lvlText w:val="•"/>
      <w:lvlJc w:val="left"/>
      <w:pPr>
        <w:ind w:left="2228" w:hanging="706"/>
      </w:pPr>
      <w:rPr>
        <w:rFonts w:hint="default"/>
        <w:lang w:val="ru-RU" w:eastAsia="en-US" w:bidi="ar-SA"/>
      </w:rPr>
    </w:lvl>
    <w:lvl w:ilvl="2" w:tplc="8F7E620A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3" w:tplc="ADFE674E">
      <w:numFmt w:val="bullet"/>
      <w:lvlText w:val="•"/>
      <w:lvlJc w:val="left"/>
      <w:pPr>
        <w:ind w:left="3844" w:hanging="706"/>
      </w:pPr>
      <w:rPr>
        <w:rFonts w:hint="default"/>
        <w:lang w:val="ru-RU" w:eastAsia="en-US" w:bidi="ar-SA"/>
      </w:rPr>
    </w:lvl>
    <w:lvl w:ilvl="4" w:tplc="B9DCBB3C">
      <w:numFmt w:val="bullet"/>
      <w:lvlText w:val="•"/>
      <w:lvlJc w:val="left"/>
      <w:pPr>
        <w:ind w:left="4653" w:hanging="706"/>
      </w:pPr>
      <w:rPr>
        <w:rFonts w:hint="default"/>
        <w:lang w:val="ru-RU" w:eastAsia="en-US" w:bidi="ar-SA"/>
      </w:rPr>
    </w:lvl>
    <w:lvl w:ilvl="5" w:tplc="80E0A082">
      <w:numFmt w:val="bullet"/>
      <w:lvlText w:val="•"/>
      <w:lvlJc w:val="left"/>
      <w:pPr>
        <w:ind w:left="5461" w:hanging="706"/>
      </w:pPr>
      <w:rPr>
        <w:rFonts w:hint="default"/>
        <w:lang w:val="ru-RU" w:eastAsia="en-US" w:bidi="ar-SA"/>
      </w:rPr>
    </w:lvl>
    <w:lvl w:ilvl="6" w:tplc="4D041640">
      <w:numFmt w:val="bullet"/>
      <w:lvlText w:val="•"/>
      <w:lvlJc w:val="left"/>
      <w:pPr>
        <w:ind w:left="6269" w:hanging="706"/>
      </w:pPr>
      <w:rPr>
        <w:rFonts w:hint="default"/>
        <w:lang w:val="ru-RU" w:eastAsia="en-US" w:bidi="ar-SA"/>
      </w:rPr>
    </w:lvl>
    <w:lvl w:ilvl="7" w:tplc="FDC2BE00">
      <w:numFmt w:val="bullet"/>
      <w:lvlText w:val="•"/>
      <w:lvlJc w:val="left"/>
      <w:pPr>
        <w:ind w:left="7078" w:hanging="706"/>
      </w:pPr>
      <w:rPr>
        <w:rFonts w:hint="default"/>
        <w:lang w:val="ru-RU" w:eastAsia="en-US" w:bidi="ar-SA"/>
      </w:rPr>
    </w:lvl>
    <w:lvl w:ilvl="8" w:tplc="7BF03D26">
      <w:numFmt w:val="bullet"/>
      <w:lvlText w:val="•"/>
      <w:lvlJc w:val="left"/>
      <w:pPr>
        <w:ind w:left="7886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6AD67367"/>
    <w:multiLevelType w:val="hybridMultilevel"/>
    <w:tmpl w:val="3092CDB6"/>
    <w:lvl w:ilvl="0" w:tplc="64F44F30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7285E9E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5EA8B432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5EDA5AD2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9940BFC6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85A6B0D6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8E6E9776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1F86D492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A1220D0C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C430B84"/>
    <w:multiLevelType w:val="hybridMultilevel"/>
    <w:tmpl w:val="0C0EED12"/>
    <w:lvl w:ilvl="0" w:tplc="74DC917E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49A704A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4CAA7A5A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65E4742A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D4041874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A052ED44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0986C9DC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ACBAD106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69C2C1B2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6DB452B9"/>
    <w:multiLevelType w:val="hybridMultilevel"/>
    <w:tmpl w:val="A5FC518A"/>
    <w:lvl w:ilvl="0" w:tplc="93522B62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B34158E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3C76FA0C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56EE5F34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E6BC50C6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3C10939A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05503062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91BC82C4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20943E4C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4134B83"/>
    <w:multiLevelType w:val="hybridMultilevel"/>
    <w:tmpl w:val="2EA01C62"/>
    <w:lvl w:ilvl="0" w:tplc="46EC36DA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76AB130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FDCAC10A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2704456C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BAB2E6D4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EFC026E0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CDAAA086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BC4C25AE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D820E2A0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47F78A4"/>
    <w:multiLevelType w:val="multilevel"/>
    <w:tmpl w:val="B4E8C8DC"/>
    <w:lvl w:ilvl="0">
      <w:start w:val="1"/>
      <w:numFmt w:val="decimal"/>
      <w:suff w:val="space"/>
      <w:lvlText w:val="%1."/>
      <w:lvlJc w:val="left"/>
      <w:pPr>
        <w:ind w:left="4001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37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706"/>
      </w:pPr>
      <w:rPr>
        <w:rFonts w:hint="default"/>
        <w:lang w:val="ru-RU" w:eastAsia="en-US" w:bidi="ar-SA"/>
      </w:rPr>
    </w:lvl>
  </w:abstractNum>
  <w:abstractNum w:abstractNumId="26" w15:restartNumberingAfterBreak="0">
    <w:nsid w:val="75B27521"/>
    <w:multiLevelType w:val="hybridMultilevel"/>
    <w:tmpl w:val="90C678B4"/>
    <w:lvl w:ilvl="0" w:tplc="07440AB4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4D806A6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75F0DAA4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695E985C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71C279A6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73888C8A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2A9E57C4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8E920850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211A47A4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9377AE4"/>
    <w:multiLevelType w:val="hybridMultilevel"/>
    <w:tmpl w:val="98962F88"/>
    <w:lvl w:ilvl="0" w:tplc="FFD2D070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02B4190A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DA20B8C0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43707D88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2CD4122C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79485E4C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1F488300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F974745E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C22488D2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num w:numId="1" w16cid:durableId="1627348513">
    <w:abstractNumId w:val="9"/>
  </w:num>
  <w:num w:numId="2" w16cid:durableId="892077957">
    <w:abstractNumId w:val="13"/>
  </w:num>
  <w:num w:numId="3" w16cid:durableId="142702227">
    <w:abstractNumId w:val="15"/>
  </w:num>
  <w:num w:numId="4" w16cid:durableId="1214730480">
    <w:abstractNumId w:val="26"/>
  </w:num>
  <w:num w:numId="5" w16cid:durableId="1334726896">
    <w:abstractNumId w:val="23"/>
  </w:num>
  <w:num w:numId="6" w16cid:durableId="1288124654">
    <w:abstractNumId w:val="10"/>
  </w:num>
  <w:num w:numId="7" w16cid:durableId="2139061121">
    <w:abstractNumId w:val="18"/>
  </w:num>
  <w:num w:numId="8" w16cid:durableId="489250353">
    <w:abstractNumId w:val="19"/>
  </w:num>
  <w:num w:numId="9" w16cid:durableId="360784133">
    <w:abstractNumId w:val="17"/>
  </w:num>
  <w:num w:numId="10" w16cid:durableId="1288314651">
    <w:abstractNumId w:val="24"/>
  </w:num>
  <w:num w:numId="11" w16cid:durableId="897087345">
    <w:abstractNumId w:val="22"/>
  </w:num>
  <w:num w:numId="12" w16cid:durableId="1274286930">
    <w:abstractNumId w:val="3"/>
  </w:num>
  <w:num w:numId="13" w16cid:durableId="1590314839">
    <w:abstractNumId w:val="0"/>
  </w:num>
  <w:num w:numId="14" w16cid:durableId="1565532885">
    <w:abstractNumId w:val="8"/>
  </w:num>
  <w:num w:numId="15" w16cid:durableId="145127823">
    <w:abstractNumId w:val="14"/>
  </w:num>
  <w:num w:numId="16" w16cid:durableId="922222686">
    <w:abstractNumId w:val="16"/>
  </w:num>
  <w:num w:numId="17" w16cid:durableId="1622147769">
    <w:abstractNumId w:val="11"/>
  </w:num>
  <w:num w:numId="18" w16cid:durableId="151527286">
    <w:abstractNumId w:val="5"/>
  </w:num>
  <w:num w:numId="19" w16cid:durableId="880900111">
    <w:abstractNumId w:val="21"/>
  </w:num>
  <w:num w:numId="20" w16cid:durableId="1799686223">
    <w:abstractNumId w:val="27"/>
  </w:num>
  <w:num w:numId="21" w16cid:durableId="1203707579">
    <w:abstractNumId w:val="7"/>
  </w:num>
  <w:num w:numId="22" w16cid:durableId="753285873">
    <w:abstractNumId w:val="12"/>
  </w:num>
  <w:num w:numId="23" w16cid:durableId="1488589983">
    <w:abstractNumId w:val="4"/>
  </w:num>
  <w:num w:numId="24" w16cid:durableId="1199469956">
    <w:abstractNumId w:val="6"/>
  </w:num>
  <w:num w:numId="25" w16cid:durableId="1111898596">
    <w:abstractNumId w:val="20"/>
  </w:num>
  <w:num w:numId="26" w16cid:durableId="1515459065">
    <w:abstractNumId w:val="2"/>
  </w:num>
  <w:num w:numId="27" w16cid:durableId="1357732420">
    <w:abstractNumId w:val="1"/>
  </w:num>
  <w:num w:numId="28" w16cid:durableId="21256169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08"/>
    <w:rsid w:val="00080DAB"/>
    <w:rsid w:val="00145DE6"/>
    <w:rsid w:val="001B6871"/>
    <w:rsid w:val="002B3178"/>
    <w:rsid w:val="00460D9D"/>
    <w:rsid w:val="00505A83"/>
    <w:rsid w:val="00524B08"/>
    <w:rsid w:val="00595F0D"/>
    <w:rsid w:val="006E0A7F"/>
    <w:rsid w:val="007872B7"/>
    <w:rsid w:val="00A80582"/>
    <w:rsid w:val="00C93FD1"/>
    <w:rsid w:val="00DE326D"/>
    <w:rsid w:val="00F6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C333"/>
  <w15:docId w15:val="{7745E002-53B3-4A2F-8148-D47FC9A2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8" w:hanging="2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customStyle="1" w:styleId="10">
    <w:name w:val="Сетка таблицы1"/>
    <w:basedOn w:val="a1"/>
    <w:next w:val="a5"/>
    <w:uiPriority w:val="59"/>
    <w:rsid w:val="001B6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B6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6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687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B6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687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B68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8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FD75A-5023-4066-980F-F6D04A4E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6437</Words>
  <Characters>36697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Ученик</cp:lastModifiedBy>
  <cp:revision>2</cp:revision>
  <cp:lastPrinted>2026-01-14T06:21:00Z</cp:lastPrinted>
  <dcterms:created xsi:type="dcterms:W3CDTF">2026-01-14T06:22:00Z</dcterms:created>
  <dcterms:modified xsi:type="dcterms:W3CDTF">2026-01-14T06:22:00Z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2010</vt:lpwstr>
  </property>
</Properties>
</file>