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E92" w:rsidRDefault="008E4E92" w:rsidP="008E4E92">
      <w:pPr>
        <w:spacing w:after="0" w:line="240" w:lineRule="auto"/>
        <w:jc w:val="center"/>
        <w:rPr>
          <w:rFonts w:ascii="Times New Roman" w:hAnsi="Times New Roman"/>
          <w:sz w:val="28"/>
          <w:szCs w:val="28"/>
        </w:rPr>
      </w:pPr>
      <w:r>
        <w:rPr>
          <w:rFonts w:ascii="Times New Roman" w:hAnsi="Times New Roman"/>
          <w:sz w:val="28"/>
          <w:szCs w:val="28"/>
        </w:rPr>
        <w:t>АДМИНИСТРАЦИЯ  СЕЛЬСКОГО ПОСЕЛЕНИЯ</w:t>
      </w:r>
      <w:r w:rsidR="008E3ABD">
        <w:rPr>
          <w:rFonts w:ascii="Times New Roman" w:hAnsi="Times New Roman"/>
          <w:sz w:val="28"/>
          <w:szCs w:val="28"/>
        </w:rPr>
        <w:t xml:space="preserve"> </w:t>
      </w:r>
      <w:proofErr w:type="gramStart"/>
      <w:r w:rsidR="008E3ABD">
        <w:rPr>
          <w:rFonts w:ascii="Times New Roman" w:hAnsi="Times New Roman"/>
          <w:sz w:val="28"/>
          <w:szCs w:val="28"/>
        </w:rPr>
        <w:t>ЮГСКОЕ</w:t>
      </w:r>
      <w:proofErr w:type="gramEnd"/>
    </w:p>
    <w:p w:rsidR="00174824" w:rsidRDefault="00174824" w:rsidP="008E4E92">
      <w:pPr>
        <w:spacing w:after="0" w:line="240" w:lineRule="auto"/>
        <w:jc w:val="center"/>
        <w:rPr>
          <w:rFonts w:ascii="Times New Roman" w:hAnsi="Times New Roman"/>
          <w:sz w:val="28"/>
          <w:szCs w:val="28"/>
        </w:rPr>
      </w:pPr>
    </w:p>
    <w:p w:rsidR="008E4E92" w:rsidRDefault="00174824" w:rsidP="008E4E92">
      <w:pPr>
        <w:spacing w:after="0" w:line="240" w:lineRule="auto"/>
        <w:jc w:val="center"/>
        <w:rPr>
          <w:rFonts w:ascii="Times New Roman" w:hAnsi="Times New Roman"/>
          <w:sz w:val="28"/>
          <w:szCs w:val="28"/>
        </w:rPr>
      </w:pPr>
      <w:r>
        <w:rPr>
          <w:rFonts w:ascii="Times New Roman" w:hAnsi="Times New Roman"/>
          <w:sz w:val="28"/>
          <w:szCs w:val="28"/>
        </w:rPr>
        <w:t>ПОСТАНОВЛЕНИЕ</w:t>
      </w:r>
    </w:p>
    <w:p w:rsidR="008E4E92" w:rsidRDefault="008E4E92" w:rsidP="00F96BFA">
      <w:pPr>
        <w:spacing w:after="0" w:line="240" w:lineRule="auto"/>
        <w:rPr>
          <w:rFonts w:ascii="Times New Roman" w:hAnsi="Times New Roman"/>
          <w:sz w:val="28"/>
          <w:szCs w:val="28"/>
        </w:rPr>
      </w:pPr>
    </w:p>
    <w:p w:rsidR="008E4E92" w:rsidRDefault="00876962" w:rsidP="008E4E92">
      <w:pPr>
        <w:spacing w:after="0" w:line="240" w:lineRule="auto"/>
        <w:rPr>
          <w:rFonts w:ascii="Times New Roman" w:hAnsi="Times New Roman"/>
          <w:sz w:val="28"/>
          <w:szCs w:val="28"/>
        </w:rPr>
      </w:pPr>
      <w:r>
        <w:rPr>
          <w:rFonts w:ascii="Times New Roman" w:hAnsi="Times New Roman"/>
          <w:sz w:val="28"/>
          <w:szCs w:val="28"/>
        </w:rPr>
        <w:t xml:space="preserve">от  </w:t>
      </w:r>
      <w:r w:rsidR="00137657">
        <w:rPr>
          <w:rFonts w:ascii="Times New Roman" w:hAnsi="Times New Roman"/>
          <w:sz w:val="28"/>
          <w:szCs w:val="28"/>
        </w:rPr>
        <w:t>10.07.2024</w:t>
      </w:r>
      <w:r>
        <w:rPr>
          <w:rFonts w:ascii="Times New Roman" w:hAnsi="Times New Roman"/>
          <w:sz w:val="28"/>
          <w:szCs w:val="28"/>
        </w:rPr>
        <w:t xml:space="preserve">  № </w:t>
      </w:r>
      <w:r w:rsidR="00137657">
        <w:rPr>
          <w:rFonts w:ascii="Times New Roman" w:hAnsi="Times New Roman"/>
          <w:sz w:val="28"/>
          <w:szCs w:val="28"/>
        </w:rPr>
        <w:t>258</w:t>
      </w:r>
      <w:bookmarkStart w:id="0" w:name="_GoBack"/>
      <w:bookmarkEnd w:id="0"/>
    </w:p>
    <w:p w:rsidR="00174824" w:rsidRDefault="00174824" w:rsidP="008E4E92">
      <w:pPr>
        <w:spacing w:after="0" w:line="240" w:lineRule="auto"/>
        <w:rPr>
          <w:rFonts w:ascii="Times New Roman" w:hAnsi="Times New Roman"/>
          <w:sz w:val="28"/>
          <w:szCs w:val="28"/>
        </w:rPr>
      </w:pPr>
      <w:r>
        <w:rPr>
          <w:rFonts w:ascii="Times New Roman" w:hAnsi="Times New Roman"/>
          <w:sz w:val="28"/>
          <w:szCs w:val="28"/>
        </w:rPr>
        <w:t>д. Новое Домозерово</w:t>
      </w:r>
    </w:p>
    <w:p w:rsidR="00E0386C" w:rsidRDefault="00E0386C" w:rsidP="00E0386C">
      <w:pPr>
        <w:spacing w:after="0" w:line="240" w:lineRule="auto"/>
        <w:rPr>
          <w:rFonts w:ascii="Times New Roman" w:hAnsi="Times New Roman"/>
          <w:sz w:val="28"/>
          <w:szCs w:val="28"/>
        </w:rPr>
      </w:pPr>
    </w:p>
    <w:tbl>
      <w:tblPr>
        <w:tblStyle w:val="a5"/>
        <w:tblpPr w:leftFromText="180" w:rightFromText="180" w:vertAnchor="tex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11"/>
      </w:tblGrid>
      <w:tr w:rsidR="00372D5B" w:rsidTr="008E4E92">
        <w:trPr>
          <w:trHeight w:val="711"/>
        </w:trPr>
        <w:tc>
          <w:tcPr>
            <w:tcW w:w="5211" w:type="dxa"/>
          </w:tcPr>
          <w:p w:rsidR="00372D5B" w:rsidRPr="00174824" w:rsidRDefault="006D02CA" w:rsidP="00174824">
            <w:pPr>
              <w:autoSpaceDE w:val="0"/>
              <w:autoSpaceDN w:val="0"/>
              <w:adjustRightInd w:val="0"/>
              <w:ind w:right="-108"/>
              <w:jc w:val="both"/>
              <w:rPr>
                <w:rFonts w:ascii="Times New Roman" w:hAnsi="Times New Roman"/>
                <w:bCs/>
                <w:sz w:val="28"/>
                <w:szCs w:val="28"/>
              </w:rPr>
            </w:pPr>
            <w:r>
              <w:rPr>
                <w:rFonts w:ascii="Times New Roman" w:hAnsi="Times New Roman"/>
                <w:bCs/>
                <w:noProof/>
                <w:sz w:val="28"/>
                <w:szCs w:val="28"/>
                <w:lang w:eastAsia="ru-RU"/>
              </w:rPr>
              <w:t>О внесении изменений в</w:t>
            </w:r>
            <w:r w:rsidR="00174824">
              <w:rPr>
                <w:rFonts w:ascii="Times New Roman" w:hAnsi="Times New Roman"/>
                <w:bCs/>
                <w:noProof/>
                <w:sz w:val="28"/>
                <w:szCs w:val="28"/>
                <w:lang w:eastAsia="ru-RU"/>
              </w:rPr>
              <w:t xml:space="preserve"> постановление Администрации муниципального образования Югское от 23.12.2013 № 361 «Об утверждении</w:t>
            </w:r>
            <w:r w:rsidR="00372D5B">
              <w:rPr>
                <w:rFonts w:ascii="Times New Roman" w:hAnsi="Times New Roman"/>
                <w:bCs/>
                <w:sz w:val="28"/>
                <w:szCs w:val="28"/>
              </w:rPr>
              <w:t xml:space="preserve"> Положени</w:t>
            </w:r>
            <w:r w:rsidR="00174824">
              <w:rPr>
                <w:rFonts w:ascii="Times New Roman" w:hAnsi="Times New Roman"/>
                <w:bCs/>
                <w:sz w:val="28"/>
                <w:szCs w:val="28"/>
              </w:rPr>
              <w:t>я</w:t>
            </w:r>
            <w:r w:rsidR="00372D5B">
              <w:rPr>
                <w:rFonts w:ascii="Times New Roman" w:hAnsi="Times New Roman"/>
                <w:bCs/>
                <w:sz w:val="28"/>
                <w:szCs w:val="28"/>
              </w:rPr>
              <w:t xml:space="preserve"> об О</w:t>
            </w:r>
            <w:r w:rsidR="00372D5B" w:rsidRPr="00BD1495">
              <w:rPr>
                <w:rFonts w:ascii="Times New Roman" w:hAnsi="Times New Roman"/>
                <w:bCs/>
                <w:sz w:val="28"/>
                <w:szCs w:val="28"/>
              </w:rPr>
              <w:t>бщественном совете</w:t>
            </w:r>
            <w:r w:rsidR="00372D5B">
              <w:rPr>
                <w:rFonts w:ascii="Times New Roman" w:hAnsi="Times New Roman"/>
                <w:bCs/>
                <w:sz w:val="28"/>
                <w:szCs w:val="28"/>
              </w:rPr>
              <w:t xml:space="preserve"> </w:t>
            </w:r>
            <w:r w:rsidR="00372D5B" w:rsidRPr="00BD1495">
              <w:rPr>
                <w:rFonts w:ascii="Times New Roman" w:hAnsi="Times New Roman"/>
                <w:bCs/>
                <w:sz w:val="28"/>
                <w:szCs w:val="28"/>
              </w:rPr>
              <w:t xml:space="preserve">при </w:t>
            </w:r>
            <w:r w:rsidR="00372D5B">
              <w:rPr>
                <w:rFonts w:ascii="Times New Roman" w:hAnsi="Times New Roman"/>
                <w:bCs/>
                <w:sz w:val="28"/>
                <w:szCs w:val="28"/>
              </w:rPr>
              <w:t xml:space="preserve">главе </w:t>
            </w:r>
            <w:r w:rsidR="00174824">
              <w:rPr>
                <w:rFonts w:ascii="Times New Roman" w:hAnsi="Times New Roman"/>
                <w:bCs/>
                <w:sz w:val="28"/>
                <w:szCs w:val="28"/>
              </w:rPr>
              <w:t xml:space="preserve">муниципального образования Югское </w:t>
            </w:r>
            <w:r w:rsidR="00372D5B">
              <w:rPr>
                <w:rFonts w:ascii="Times New Roman" w:hAnsi="Times New Roman"/>
                <w:bCs/>
                <w:sz w:val="28"/>
                <w:szCs w:val="28"/>
              </w:rPr>
              <w:t>по вопросам устойчивого</w:t>
            </w:r>
            <w:r w:rsidR="008E4E92">
              <w:rPr>
                <w:rFonts w:ascii="Times New Roman" w:hAnsi="Times New Roman"/>
                <w:bCs/>
                <w:sz w:val="28"/>
                <w:szCs w:val="28"/>
              </w:rPr>
              <w:t xml:space="preserve"> </w:t>
            </w:r>
            <w:r w:rsidR="00E31DC4">
              <w:rPr>
                <w:rFonts w:ascii="Times New Roman" w:hAnsi="Times New Roman"/>
                <w:bCs/>
                <w:sz w:val="28"/>
                <w:szCs w:val="28"/>
              </w:rPr>
              <w:t xml:space="preserve">развития </w:t>
            </w:r>
            <w:r w:rsidR="00372D5B">
              <w:rPr>
                <w:rFonts w:ascii="Times New Roman" w:hAnsi="Times New Roman"/>
                <w:bCs/>
                <w:sz w:val="28"/>
                <w:szCs w:val="28"/>
              </w:rPr>
              <w:t>территорий</w:t>
            </w:r>
            <w:r w:rsidR="00174824">
              <w:rPr>
                <w:rFonts w:ascii="Times New Roman" w:hAnsi="Times New Roman"/>
                <w:bCs/>
                <w:sz w:val="28"/>
                <w:szCs w:val="28"/>
              </w:rPr>
              <w:t>»</w:t>
            </w:r>
          </w:p>
        </w:tc>
      </w:tr>
    </w:tbl>
    <w:p w:rsidR="005B2F13" w:rsidRDefault="00ED4061" w:rsidP="00E0386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br w:type="textWrapping" w:clear="all"/>
      </w:r>
    </w:p>
    <w:p w:rsidR="005B2F13" w:rsidRDefault="005B2F13" w:rsidP="005B2F13">
      <w:pPr>
        <w:autoSpaceDE w:val="0"/>
        <w:autoSpaceDN w:val="0"/>
        <w:adjustRightInd w:val="0"/>
        <w:spacing w:after="0" w:line="240" w:lineRule="auto"/>
        <w:ind w:left="540"/>
        <w:jc w:val="both"/>
        <w:rPr>
          <w:rFonts w:ascii="Times New Roman" w:eastAsiaTheme="minorHAnsi" w:hAnsi="Times New Roman"/>
          <w:sz w:val="28"/>
          <w:szCs w:val="28"/>
        </w:rPr>
      </w:pPr>
      <w:r>
        <w:rPr>
          <w:rFonts w:ascii="Times New Roman" w:hAnsi="Times New Roman"/>
          <w:sz w:val="28"/>
          <w:szCs w:val="28"/>
        </w:rPr>
        <w:t xml:space="preserve">В соответствии с </w:t>
      </w:r>
      <w:r>
        <w:rPr>
          <w:rFonts w:ascii="Times New Roman" w:hAnsi="Times New Roman"/>
          <w:sz w:val="28"/>
          <w:szCs w:val="28"/>
        </w:rPr>
        <w:tab/>
      </w:r>
      <w:r>
        <w:rPr>
          <w:rFonts w:ascii="Times New Roman" w:eastAsiaTheme="minorHAnsi" w:hAnsi="Times New Roman"/>
          <w:sz w:val="28"/>
          <w:szCs w:val="28"/>
        </w:rPr>
        <w:t>Федеральны</w:t>
      </w:r>
      <w:r w:rsidR="00174824">
        <w:rPr>
          <w:rFonts w:ascii="Times New Roman" w:eastAsiaTheme="minorHAnsi" w:hAnsi="Times New Roman"/>
          <w:sz w:val="28"/>
          <w:szCs w:val="28"/>
        </w:rPr>
        <w:t>м</w:t>
      </w:r>
      <w:r>
        <w:rPr>
          <w:rFonts w:ascii="Times New Roman" w:eastAsiaTheme="minorHAnsi" w:hAnsi="Times New Roman"/>
          <w:sz w:val="28"/>
          <w:szCs w:val="28"/>
        </w:rPr>
        <w:t xml:space="preserve"> закон</w:t>
      </w:r>
      <w:r w:rsidR="00174824">
        <w:rPr>
          <w:rFonts w:ascii="Times New Roman" w:eastAsiaTheme="minorHAnsi" w:hAnsi="Times New Roman"/>
          <w:sz w:val="28"/>
          <w:szCs w:val="28"/>
        </w:rPr>
        <w:t>ом от 06.10.2003 N 131-ФЗ (</w:t>
      </w:r>
      <w:proofErr w:type="spellStart"/>
      <w:r w:rsidR="00174824">
        <w:rPr>
          <w:rFonts w:ascii="Times New Roman" w:eastAsiaTheme="minorHAnsi" w:hAnsi="Times New Roman"/>
          <w:sz w:val="28"/>
          <w:szCs w:val="28"/>
        </w:rPr>
        <w:t>ред</w:t>
      </w:r>
      <w:proofErr w:type="gramStart"/>
      <w:r w:rsidR="00174824">
        <w:rPr>
          <w:rFonts w:ascii="Times New Roman" w:eastAsiaTheme="minorHAnsi" w:hAnsi="Times New Roman"/>
          <w:sz w:val="28"/>
          <w:szCs w:val="28"/>
        </w:rPr>
        <w:t>.</w:t>
      </w:r>
      <w:r>
        <w:rPr>
          <w:rFonts w:ascii="Times New Roman" w:eastAsiaTheme="minorHAnsi" w:hAnsi="Times New Roman"/>
          <w:sz w:val="28"/>
          <w:szCs w:val="28"/>
        </w:rPr>
        <w:t>о</w:t>
      </w:r>
      <w:proofErr w:type="gramEnd"/>
      <w:r>
        <w:rPr>
          <w:rFonts w:ascii="Times New Roman" w:eastAsiaTheme="minorHAnsi" w:hAnsi="Times New Roman"/>
          <w:sz w:val="28"/>
          <w:szCs w:val="28"/>
        </w:rPr>
        <w:t>т</w:t>
      </w:r>
      <w:proofErr w:type="spellEnd"/>
    </w:p>
    <w:p w:rsidR="005B2F13" w:rsidRDefault="005B2F13" w:rsidP="005B2F13">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22.10.2013) "Об общих принципах организации местного самоуправления в Российской Федерации", Уставом сельского поселения</w:t>
      </w:r>
      <w:r w:rsidR="00174824">
        <w:rPr>
          <w:rFonts w:ascii="Times New Roman" w:eastAsiaTheme="minorHAnsi" w:hAnsi="Times New Roman"/>
          <w:sz w:val="28"/>
          <w:szCs w:val="28"/>
        </w:rPr>
        <w:t xml:space="preserve"> Югское</w:t>
      </w:r>
      <w:r w:rsidR="008E4E92">
        <w:rPr>
          <w:rFonts w:ascii="Times New Roman" w:eastAsiaTheme="minorHAnsi" w:hAnsi="Times New Roman"/>
          <w:sz w:val="28"/>
          <w:szCs w:val="28"/>
        </w:rPr>
        <w:t>,</w:t>
      </w:r>
    </w:p>
    <w:p w:rsidR="00174824" w:rsidRDefault="00174824" w:rsidP="00174824">
      <w:pPr>
        <w:autoSpaceDE w:val="0"/>
        <w:autoSpaceDN w:val="0"/>
        <w:adjustRightInd w:val="0"/>
        <w:spacing w:after="0" w:line="240" w:lineRule="auto"/>
        <w:jc w:val="both"/>
        <w:rPr>
          <w:rFonts w:ascii="Times New Roman" w:hAnsi="Times New Roman"/>
          <w:sz w:val="28"/>
          <w:szCs w:val="28"/>
        </w:rPr>
      </w:pPr>
    </w:p>
    <w:p w:rsidR="005B2F13" w:rsidRDefault="008E4E92" w:rsidP="0017482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Администрация </w:t>
      </w:r>
      <w:r w:rsidR="00174824">
        <w:rPr>
          <w:rFonts w:ascii="Times New Roman" w:hAnsi="Times New Roman"/>
          <w:sz w:val="28"/>
          <w:szCs w:val="28"/>
        </w:rPr>
        <w:t xml:space="preserve">сельского </w:t>
      </w:r>
      <w:r>
        <w:rPr>
          <w:rFonts w:ascii="Times New Roman" w:hAnsi="Times New Roman"/>
          <w:sz w:val="28"/>
          <w:szCs w:val="28"/>
        </w:rPr>
        <w:t>поселения</w:t>
      </w:r>
      <w:r w:rsidR="00174824">
        <w:rPr>
          <w:rFonts w:ascii="Times New Roman" w:hAnsi="Times New Roman"/>
          <w:sz w:val="28"/>
          <w:szCs w:val="28"/>
        </w:rPr>
        <w:t xml:space="preserve"> Югское</w:t>
      </w:r>
    </w:p>
    <w:p w:rsidR="008E4E92" w:rsidRDefault="008E4E92" w:rsidP="00E0386C">
      <w:pPr>
        <w:autoSpaceDE w:val="0"/>
        <w:autoSpaceDN w:val="0"/>
        <w:adjustRightInd w:val="0"/>
        <w:spacing w:after="0" w:line="240" w:lineRule="auto"/>
        <w:jc w:val="both"/>
        <w:rPr>
          <w:rFonts w:ascii="Times New Roman" w:hAnsi="Times New Roman"/>
          <w:sz w:val="28"/>
          <w:szCs w:val="28"/>
        </w:rPr>
      </w:pPr>
    </w:p>
    <w:p w:rsidR="00E0386C" w:rsidRDefault="000F1EDE" w:rsidP="00E0386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ПОСТАНОВЛЯЕТ</w:t>
      </w:r>
      <w:r w:rsidR="00E0386C">
        <w:rPr>
          <w:rFonts w:ascii="Times New Roman" w:hAnsi="Times New Roman"/>
          <w:sz w:val="28"/>
          <w:szCs w:val="28"/>
        </w:rPr>
        <w:t>:</w:t>
      </w:r>
    </w:p>
    <w:p w:rsidR="006D1B49" w:rsidRDefault="006D1B49" w:rsidP="00E0386C">
      <w:pPr>
        <w:autoSpaceDE w:val="0"/>
        <w:autoSpaceDN w:val="0"/>
        <w:adjustRightInd w:val="0"/>
        <w:spacing w:after="0" w:line="240" w:lineRule="auto"/>
        <w:jc w:val="both"/>
        <w:rPr>
          <w:rFonts w:ascii="Times New Roman" w:hAnsi="Times New Roman"/>
          <w:sz w:val="28"/>
          <w:szCs w:val="28"/>
        </w:rPr>
      </w:pPr>
    </w:p>
    <w:p w:rsidR="00E0386C" w:rsidRPr="006F25A3" w:rsidRDefault="00E0386C" w:rsidP="006D02CA">
      <w:pPr>
        <w:autoSpaceDE w:val="0"/>
        <w:autoSpaceDN w:val="0"/>
        <w:adjustRightInd w:val="0"/>
        <w:spacing w:after="0" w:line="240" w:lineRule="auto"/>
        <w:ind w:firstLine="709"/>
        <w:jc w:val="both"/>
        <w:rPr>
          <w:rFonts w:ascii="Times New Roman" w:hAnsi="Times New Roman"/>
          <w:sz w:val="28"/>
          <w:szCs w:val="28"/>
        </w:rPr>
      </w:pPr>
      <w:r w:rsidRPr="006F25A3">
        <w:rPr>
          <w:rFonts w:ascii="Times New Roman" w:hAnsi="Times New Roman"/>
          <w:sz w:val="28"/>
          <w:szCs w:val="28"/>
        </w:rPr>
        <w:t xml:space="preserve">1. </w:t>
      </w:r>
      <w:r w:rsidR="006D02CA">
        <w:rPr>
          <w:rFonts w:ascii="Times New Roman" w:hAnsi="Times New Roman"/>
          <w:sz w:val="28"/>
          <w:szCs w:val="28"/>
        </w:rPr>
        <w:t>Внести изменения в</w:t>
      </w:r>
      <w:r w:rsidRPr="006F25A3">
        <w:rPr>
          <w:rFonts w:ascii="Times New Roman" w:hAnsi="Times New Roman"/>
          <w:sz w:val="28"/>
          <w:szCs w:val="28"/>
        </w:rPr>
        <w:t xml:space="preserve"> </w:t>
      </w:r>
      <w:hyperlink w:anchor="Par34" w:history="1">
        <w:r w:rsidRPr="006F25A3">
          <w:rPr>
            <w:rFonts w:ascii="Times New Roman" w:hAnsi="Times New Roman"/>
            <w:sz w:val="28"/>
            <w:szCs w:val="28"/>
          </w:rPr>
          <w:t>Положение</w:t>
        </w:r>
      </w:hyperlink>
      <w:r w:rsidRPr="006F25A3">
        <w:rPr>
          <w:rFonts w:ascii="Times New Roman" w:hAnsi="Times New Roman"/>
          <w:sz w:val="28"/>
          <w:szCs w:val="28"/>
        </w:rPr>
        <w:t xml:space="preserve"> об Общественном совете при </w:t>
      </w:r>
      <w:r w:rsidR="005B2F13">
        <w:rPr>
          <w:rFonts w:ascii="Times New Roman" w:hAnsi="Times New Roman"/>
          <w:bCs/>
          <w:sz w:val="28"/>
          <w:szCs w:val="28"/>
        </w:rPr>
        <w:t>главе поселения</w:t>
      </w:r>
      <w:r w:rsidRPr="006F25A3">
        <w:rPr>
          <w:rFonts w:ascii="Times New Roman" w:hAnsi="Times New Roman"/>
          <w:bCs/>
          <w:sz w:val="28"/>
          <w:szCs w:val="28"/>
        </w:rPr>
        <w:t xml:space="preserve"> по вопрос</w:t>
      </w:r>
      <w:r w:rsidR="00E31DC4">
        <w:rPr>
          <w:rFonts w:ascii="Times New Roman" w:hAnsi="Times New Roman"/>
          <w:bCs/>
          <w:sz w:val="28"/>
          <w:szCs w:val="28"/>
        </w:rPr>
        <w:t xml:space="preserve">ам устойчивого развития </w:t>
      </w:r>
      <w:r w:rsidR="006D02CA">
        <w:rPr>
          <w:rFonts w:ascii="Times New Roman" w:hAnsi="Times New Roman"/>
          <w:bCs/>
          <w:sz w:val="28"/>
          <w:szCs w:val="28"/>
        </w:rPr>
        <w:t xml:space="preserve"> территорий, утвержденное Постановлением Администрации</w:t>
      </w:r>
      <w:r w:rsidR="00174824">
        <w:rPr>
          <w:rFonts w:ascii="Times New Roman" w:hAnsi="Times New Roman"/>
          <w:bCs/>
          <w:sz w:val="28"/>
          <w:szCs w:val="28"/>
        </w:rPr>
        <w:t xml:space="preserve"> муниципального образования Югское</w:t>
      </w:r>
      <w:r w:rsidR="006D02CA">
        <w:rPr>
          <w:rFonts w:ascii="Times New Roman" w:hAnsi="Times New Roman"/>
          <w:bCs/>
          <w:sz w:val="28"/>
          <w:szCs w:val="28"/>
        </w:rPr>
        <w:t xml:space="preserve"> от</w:t>
      </w:r>
      <w:r w:rsidR="00174824">
        <w:rPr>
          <w:rFonts w:ascii="Times New Roman" w:hAnsi="Times New Roman"/>
          <w:bCs/>
          <w:sz w:val="28"/>
          <w:szCs w:val="28"/>
        </w:rPr>
        <w:t xml:space="preserve"> 23.12.2013 </w:t>
      </w:r>
      <w:r w:rsidR="006D02CA">
        <w:rPr>
          <w:rFonts w:ascii="Times New Roman" w:hAnsi="Times New Roman"/>
          <w:bCs/>
          <w:sz w:val="28"/>
          <w:szCs w:val="28"/>
        </w:rPr>
        <w:t xml:space="preserve">№ </w:t>
      </w:r>
      <w:r w:rsidR="00174824">
        <w:rPr>
          <w:rFonts w:ascii="Times New Roman" w:hAnsi="Times New Roman"/>
          <w:bCs/>
          <w:sz w:val="28"/>
          <w:szCs w:val="28"/>
        </w:rPr>
        <w:t xml:space="preserve">361 </w:t>
      </w:r>
      <w:r w:rsidR="006D02CA">
        <w:rPr>
          <w:rFonts w:ascii="Times New Roman" w:hAnsi="Times New Roman"/>
          <w:bCs/>
          <w:sz w:val="28"/>
          <w:szCs w:val="28"/>
        </w:rPr>
        <w:t>(далее – Постановление) следующие изменения:</w:t>
      </w:r>
    </w:p>
    <w:p w:rsidR="00E0386C" w:rsidRDefault="006D02CA" w:rsidP="006D02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 Пункт 4.2. раздела 4 дополнить подпунктом 4.2.1. следующего содержания:</w:t>
      </w:r>
    </w:p>
    <w:p w:rsidR="006D02CA" w:rsidRPr="006D02CA" w:rsidRDefault="006D02CA" w:rsidP="006D02CA">
      <w:pPr>
        <w:autoSpaceDE w:val="0"/>
        <w:autoSpaceDN w:val="0"/>
        <w:adjustRightInd w:val="0"/>
        <w:spacing w:after="0" w:line="240" w:lineRule="auto"/>
        <w:ind w:firstLine="709"/>
        <w:jc w:val="both"/>
        <w:rPr>
          <w:rFonts w:ascii="Times New Roman" w:hAnsi="Times New Roman"/>
          <w:color w:val="1A1A1A"/>
          <w:sz w:val="28"/>
          <w:szCs w:val="28"/>
          <w:shd w:val="clear" w:color="auto" w:fill="FFFFFF"/>
        </w:rPr>
      </w:pPr>
      <w:r>
        <w:rPr>
          <w:rFonts w:ascii="Times New Roman" w:hAnsi="Times New Roman"/>
          <w:sz w:val="28"/>
          <w:szCs w:val="28"/>
        </w:rPr>
        <w:t>«</w:t>
      </w:r>
      <w:r w:rsidRPr="006D02CA">
        <w:rPr>
          <w:rFonts w:ascii="Times New Roman" w:hAnsi="Times New Roman"/>
          <w:sz w:val="28"/>
          <w:szCs w:val="28"/>
        </w:rPr>
        <w:t xml:space="preserve">4.2.1. </w:t>
      </w:r>
      <w:r w:rsidRPr="006D02CA">
        <w:rPr>
          <w:rFonts w:ascii="Times New Roman" w:hAnsi="Times New Roman"/>
          <w:color w:val="1A1A1A"/>
          <w:sz w:val="28"/>
          <w:szCs w:val="28"/>
          <w:shd w:val="clear" w:color="auto" w:fill="FFFFFF"/>
        </w:rPr>
        <w:t>В состав Общественного совета не могут входить лица:</w:t>
      </w:r>
    </w:p>
    <w:p w:rsidR="006D02CA" w:rsidRPr="006D02CA" w:rsidRDefault="006D02CA" w:rsidP="006D02CA">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6D02CA">
        <w:rPr>
          <w:rFonts w:ascii="Times New Roman" w:eastAsia="Times New Roman" w:hAnsi="Times New Roman"/>
          <w:color w:val="000000"/>
          <w:sz w:val="28"/>
          <w:szCs w:val="28"/>
          <w:lang w:eastAsia="ru-RU"/>
        </w:rPr>
        <w:t>1) 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выборные должности в органах местного самоуправления;</w:t>
      </w:r>
      <w:proofErr w:type="gramEnd"/>
    </w:p>
    <w:p w:rsidR="006D02CA" w:rsidRPr="006D02CA" w:rsidRDefault="006D02CA" w:rsidP="006D02CA">
      <w:pPr>
        <w:spacing w:after="0" w:line="240" w:lineRule="auto"/>
        <w:ind w:firstLine="709"/>
        <w:jc w:val="both"/>
        <w:rPr>
          <w:rFonts w:ascii="Times New Roman" w:eastAsia="Times New Roman" w:hAnsi="Times New Roman"/>
          <w:sz w:val="28"/>
          <w:szCs w:val="28"/>
          <w:lang w:eastAsia="ru-RU"/>
        </w:rPr>
      </w:pPr>
      <w:r w:rsidRPr="006D02CA">
        <w:rPr>
          <w:rFonts w:ascii="Times New Roman" w:eastAsia="Times New Roman" w:hAnsi="Times New Roman"/>
          <w:sz w:val="28"/>
          <w:szCs w:val="28"/>
          <w:lang w:eastAsia="ru-RU"/>
        </w:rPr>
        <w:t>2) лица, признанные недееспособными на основании решения суда;</w:t>
      </w:r>
    </w:p>
    <w:p w:rsidR="006D02CA" w:rsidRPr="006D02CA" w:rsidRDefault="006D02CA" w:rsidP="006D02CA">
      <w:pPr>
        <w:spacing w:after="0" w:line="240" w:lineRule="auto"/>
        <w:ind w:firstLine="709"/>
        <w:jc w:val="both"/>
        <w:rPr>
          <w:rFonts w:ascii="Times New Roman" w:eastAsia="Times New Roman" w:hAnsi="Times New Roman"/>
          <w:sz w:val="28"/>
          <w:szCs w:val="28"/>
          <w:lang w:eastAsia="ru-RU"/>
        </w:rPr>
      </w:pPr>
      <w:r w:rsidRPr="006D02CA">
        <w:rPr>
          <w:rFonts w:ascii="Times New Roman" w:eastAsia="Times New Roman" w:hAnsi="Times New Roman"/>
          <w:sz w:val="28"/>
          <w:szCs w:val="28"/>
          <w:lang w:eastAsia="ru-RU"/>
        </w:rPr>
        <w:t>3) лица, имеющие непогашенную или неснятую судимость;</w:t>
      </w:r>
    </w:p>
    <w:p w:rsidR="006D02CA" w:rsidRPr="006D02CA" w:rsidRDefault="006D02CA" w:rsidP="002E51F7">
      <w:pPr>
        <w:shd w:val="clear" w:color="auto" w:fill="FFFFFF"/>
        <w:spacing w:after="0" w:line="240" w:lineRule="auto"/>
        <w:ind w:firstLine="709"/>
        <w:jc w:val="both"/>
        <w:rPr>
          <w:rFonts w:ascii="Times New Roman" w:eastAsia="Times New Roman" w:hAnsi="Times New Roman"/>
          <w:sz w:val="28"/>
          <w:szCs w:val="28"/>
          <w:lang w:eastAsia="ru-RU"/>
        </w:rPr>
      </w:pPr>
      <w:r w:rsidRPr="006D02CA">
        <w:rPr>
          <w:rFonts w:ascii="Times New Roman" w:eastAsia="Times New Roman" w:hAnsi="Times New Roman"/>
          <w:sz w:val="28"/>
          <w:szCs w:val="28"/>
          <w:lang w:eastAsia="ru-RU"/>
        </w:rPr>
        <w:t>4) лица, членство которых в Общественной палате ранее было прекращено на основании </w:t>
      </w:r>
      <w:r w:rsidRPr="006D02CA">
        <w:rPr>
          <w:rFonts w:ascii="Times New Roman" w:eastAsia="Times New Roman" w:hAnsi="Times New Roman"/>
          <w:color w:val="1A0DAB"/>
          <w:sz w:val="28"/>
          <w:szCs w:val="28"/>
          <w:u w:val="single"/>
          <w:lang w:eastAsia="ru-RU"/>
        </w:rPr>
        <w:t>пункта 6 части 1 статьи 15</w:t>
      </w:r>
      <w:r w:rsidRPr="006D02CA">
        <w:rPr>
          <w:rFonts w:ascii="Times New Roman" w:eastAsia="Times New Roman" w:hAnsi="Times New Roman"/>
          <w:sz w:val="28"/>
          <w:szCs w:val="28"/>
          <w:lang w:eastAsia="ru-RU"/>
        </w:rPr>
        <w:t xml:space="preserve">  </w:t>
      </w:r>
      <w:r w:rsidRPr="006D02CA">
        <w:rPr>
          <w:rFonts w:ascii="Times New Roman" w:eastAsia="Times New Roman" w:hAnsi="Times New Roman"/>
          <w:color w:val="1A1A1A"/>
          <w:sz w:val="28"/>
          <w:szCs w:val="28"/>
          <w:lang w:eastAsia="ru-RU"/>
        </w:rPr>
        <w:t>Федеральн</w:t>
      </w:r>
      <w:r>
        <w:rPr>
          <w:rFonts w:ascii="Times New Roman" w:eastAsia="Times New Roman" w:hAnsi="Times New Roman"/>
          <w:color w:val="1A1A1A"/>
          <w:sz w:val="28"/>
          <w:szCs w:val="28"/>
          <w:lang w:eastAsia="ru-RU"/>
        </w:rPr>
        <w:t>ого</w:t>
      </w:r>
      <w:r w:rsidRPr="006D02CA">
        <w:rPr>
          <w:rFonts w:ascii="Times New Roman" w:eastAsia="Times New Roman" w:hAnsi="Times New Roman"/>
          <w:color w:val="1A1A1A"/>
          <w:sz w:val="28"/>
          <w:szCs w:val="28"/>
          <w:lang w:eastAsia="ru-RU"/>
        </w:rPr>
        <w:t xml:space="preserve"> закон</w:t>
      </w:r>
      <w:r>
        <w:rPr>
          <w:rFonts w:ascii="Times New Roman" w:eastAsia="Times New Roman" w:hAnsi="Times New Roman"/>
          <w:color w:val="1A1A1A"/>
          <w:sz w:val="28"/>
          <w:szCs w:val="28"/>
          <w:lang w:eastAsia="ru-RU"/>
        </w:rPr>
        <w:t>а</w:t>
      </w:r>
      <w:r w:rsidRPr="006D02CA">
        <w:rPr>
          <w:rFonts w:ascii="Times New Roman" w:eastAsia="Times New Roman" w:hAnsi="Times New Roman"/>
          <w:color w:val="1A1A1A"/>
          <w:sz w:val="28"/>
          <w:szCs w:val="28"/>
          <w:lang w:eastAsia="ru-RU"/>
        </w:rPr>
        <w:t xml:space="preserve"> от 4 апреля 2005 года № 32-ФЗ «Об Общественной палате Российской </w:t>
      </w:r>
      <w:r w:rsidRPr="006D02CA">
        <w:rPr>
          <w:rFonts w:ascii="Times New Roman" w:eastAsia="Times New Roman" w:hAnsi="Times New Roman"/>
          <w:color w:val="1A1A1A"/>
          <w:sz w:val="28"/>
          <w:szCs w:val="28"/>
          <w:lang w:eastAsia="ru-RU"/>
        </w:rPr>
        <w:lastRenderedPageBreak/>
        <w:t>Федерации»</w:t>
      </w:r>
      <w:r w:rsidRPr="006D02CA">
        <w:rPr>
          <w:rFonts w:ascii="Times New Roman" w:eastAsia="Times New Roman" w:hAnsi="Times New Roman"/>
          <w:sz w:val="28"/>
          <w:szCs w:val="28"/>
          <w:lang w:eastAsia="ru-RU"/>
        </w:rPr>
        <w:t>.</w:t>
      </w:r>
      <w:r w:rsidR="002E51F7">
        <w:rPr>
          <w:rFonts w:ascii="Times New Roman" w:eastAsia="Times New Roman" w:hAnsi="Times New Roman"/>
          <w:sz w:val="28"/>
          <w:szCs w:val="28"/>
          <w:lang w:eastAsia="ru-RU"/>
        </w:rPr>
        <w:t xml:space="preserve"> </w:t>
      </w:r>
      <w:r w:rsidRPr="006D02CA">
        <w:rPr>
          <w:rFonts w:ascii="Times New Roman" w:eastAsia="Times New Roman" w:hAnsi="Times New Roman"/>
          <w:sz w:val="28"/>
          <w:szCs w:val="28"/>
          <w:lang w:eastAsia="ru-RU"/>
        </w:rPr>
        <w:t>В этом случае запрет на членство в Общественной палате относится только к работе Общественной палаты следующего состава;</w:t>
      </w:r>
    </w:p>
    <w:p w:rsidR="006D02CA" w:rsidRDefault="006D02CA" w:rsidP="006D02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D02CA">
        <w:rPr>
          <w:rFonts w:ascii="Times New Roman" w:eastAsia="Times New Roman" w:hAnsi="Times New Roman"/>
          <w:sz w:val="28"/>
          <w:szCs w:val="28"/>
          <w:lang w:eastAsia="ru-RU"/>
        </w:rPr>
        <w:t>5) лица, имеющие двойное гражданство</w:t>
      </w:r>
      <w:proofErr w:type="gramStart"/>
      <w:r w:rsidRPr="006D02CA">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roofErr w:type="gramEnd"/>
    </w:p>
    <w:p w:rsidR="001D4D38" w:rsidRDefault="001D4D38" w:rsidP="006D02CA">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1.2. В пункте 4.7 Положения слова «главе поселения» заменить словами «Совету депутатов сельского поселения».</w:t>
      </w:r>
    </w:p>
    <w:p w:rsidR="00174824" w:rsidRPr="00174824" w:rsidRDefault="006D02CA" w:rsidP="00174824">
      <w:pPr>
        <w:widowControl w:val="0"/>
        <w:autoSpaceDE w:val="0"/>
        <w:autoSpaceDN w:val="0"/>
        <w:adjustRightInd w:val="0"/>
        <w:spacing w:after="0" w:line="240" w:lineRule="auto"/>
        <w:ind w:firstLine="539"/>
        <w:jc w:val="both"/>
        <w:rPr>
          <w:rFonts w:ascii="Times New Roman" w:eastAsia="Times New Roman" w:hAnsi="Times New Roman"/>
          <w:sz w:val="28"/>
          <w:szCs w:val="28"/>
          <w:lang w:eastAsia="ru-RU"/>
        </w:rPr>
      </w:pPr>
      <w:r>
        <w:rPr>
          <w:rFonts w:ascii="Times New Roman" w:hAnsi="Times New Roman"/>
          <w:sz w:val="28"/>
          <w:szCs w:val="28"/>
        </w:rPr>
        <w:t>2</w:t>
      </w:r>
      <w:r w:rsidR="008E4E92">
        <w:rPr>
          <w:rFonts w:ascii="Times New Roman" w:hAnsi="Times New Roman"/>
          <w:sz w:val="28"/>
          <w:szCs w:val="28"/>
        </w:rPr>
        <w:t xml:space="preserve">. </w:t>
      </w:r>
      <w:r w:rsidR="00174824" w:rsidRPr="00174824">
        <w:rPr>
          <w:rFonts w:ascii="Times New Roman" w:eastAsia="Times New Roman" w:hAnsi="Times New Roman"/>
          <w:sz w:val="28"/>
          <w:szCs w:val="28"/>
          <w:lang w:eastAsia="ru-RU"/>
        </w:rPr>
        <w:t>Настоящее  Постановление подлежит официальному опубликованию  в информационном вестнике «</w:t>
      </w:r>
      <w:proofErr w:type="spellStart"/>
      <w:r w:rsidR="00174824" w:rsidRPr="00174824">
        <w:rPr>
          <w:rFonts w:ascii="Times New Roman" w:eastAsia="Times New Roman" w:hAnsi="Times New Roman"/>
          <w:sz w:val="28"/>
          <w:szCs w:val="28"/>
          <w:lang w:eastAsia="ru-RU"/>
        </w:rPr>
        <w:t>Югский</w:t>
      </w:r>
      <w:proofErr w:type="spellEnd"/>
      <w:r w:rsidR="00174824" w:rsidRPr="00174824">
        <w:rPr>
          <w:rFonts w:ascii="Times New Roman" w:eastAsia="Times New Roman" w:hAnsi="Times New Roman"/>
          <w:sz w:val="28"/>
          <w:szCs w:val="28"/>
          <w:lang w:eastAsia="ru-RU"/>
        </w:rPr>
        <w:t xml:space="preserve"> вестник», а также размещению на официальном сайте сельского поселения Югское в информационно-телекоммуникационной сети «Интернет».</w:t>
      </w:r>
    </w:p>
    <w:p w:rsidR="00174824" w:rsidRPr="00174824" w:rsidRDefault="00174824" w:rsidP="0017482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74824" w:rsidRPr="00174824" w:rsidRDefault="00174824" w:rsidP="0017482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74824" w:rsidRDefault="00174824" w:rsidP="0017482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74824" w:rsidRPr="00174824" w:rsidRDefault="00174824" w:rsidP="0017482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74824" w:rsidRPr="00174824" w:rsidRDefault="00174824" w:rsidP="0017482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74824">
        <w:rPr>
          <w:rFonts w:ascii="Times New Roman" w:eastAsia="Times New Roman" w:hAnsi="Times New Roman"/>
          <w:sz w:val="28"/>
          <w:szCs w:val="28"/>
          <w:lang w:eastAsia="ru-RU"/>
        </w:rPr>
        <w:t xml:space="preserve">Глава сельского поселения Югское                      А.В. Замыслов                                        </w:t>
      </w:r>
    </w:p>
    <w:p w:rsidR="001A26DE" w:rsidRDefault="001A26DE" w:rsidP="00174824">
      <w:pPr>
        <w:pStyle w:val="ab"/>
        <w:spacing w:after="0" w:line="240" w:lineRule="auto"/>
        <w:ind w:left="0" w:firstLine="708"/>
        <w:jc w:val="both"/>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p w:rsidR="001D4D38" w:rsidRDefault="001D4D38" w:rsidP="007B2E45">
      <w:pPr>
        <w:autoSpaceDE w:val="0"/>
        <w:autoSpaceDN w:val="0"/>
        <w:adjustRightInd w:val="0"/>
        <w:spacing w:after="0" w:line="240" w:lineRule="auto"/>
        <w:ind w:firstLine="6237"/>
        <w:jc w:val="right"/>
        <w:outlineLvl w:val="0"/>
        <w:rPr>
          <w:rFonts w:ascii="Times New Roman" w:hAnsi="Times New Roman"/>
          <w:sz w:val="28"/>
          <w:szCs w:val="28"/>
        </w:rPr>
      </w:pPr>
    </w:p>
    <w:sectPr w:rsidR="001D4D38" w:rsidSect="00CD5A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F14" w:rsidRDefault="00E27F14" w:rsidP="00ED4061">
      <w:pPr>
        <w:spacing w:after="0" w:line="240" w:lineRule="auto"/>
      </w:pPr>
      <w:r>
        <w:separator/>
      </w:r>
    </w:p>
  </w:endnote>
  <w:endnote w:type="continuationSeparator" w:id="0">
    <w:p w:rsidR="00E27F14" w:rsidRDefault="00E27F14" w:rsidP="00ED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F14" w:rsidRDefault="00E27F14" w:rsidP="00ED4061">
      <w:pPr>
        <w:spacing w:after="0" w:line="240" w:lineRule="auto"/>
      </w:pPr>
      <w:r>
        <w:separator/>
      </w:r>
    </w:p>
  </w:footnote>
  <w:footnote w:type="continuationSeparator" w:id="0">
    <w:p w:rsidR="00E27F14" w:rsidRDefault="00E27F14" w:rsidP="00ED40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86C"/>
    <w:rsid w:val="00022DB8"/>
    <w:rsid w:val="00034387"/>
    <w:rsid w:val="00057834"/>
    <w:rsid w:val="000A5E81"/>
    <w:rsid w:val="000C5850"/>
    <w:rsid w:val="000F1EDE"/>
    <w:rsid w:val="00123ED8"/>
    <w:rsid w:val="00137657"/>
    <w:rsid w:val="0014152A"/>
    <w:rsid w:val="00172A2B"/>
    <w:rsid w:val="00174824"/>
    <w:rsid w:val="00186851"/>
    <w:rsid w:val="001A26DE"/>
    <w:rsid w:val="001C08F8"/>
    <w:rsid w:val="001D4D38"/>
    <w:rsid w:val="001E5603"/>
    <w:rsid w:val="001E6C1E"/>
    <w:rsid w:val="0020612F"/>
    <w:rsid w:val="002445C6"/>
    <w:rsid w:val="002650E4"/>
    <w:rsid w:val="002E51F7"/>
    <w:rsid w:val="002E6EE1"/>
    <w:rsid w:val="00372D5B"/>
    <w:rsid w:val="00393802"/>
    <w:rsid w:val="003952D5"/>
    <w:rsid w:val="003F00D5"/>
    <w:rsid w:val="00415239"/>
    <w:rsid w:val="004378F0"/>
    <w:rsid w:val="00490354"/>
    <w:rsid w:val="004F1B5F"/>
    <w:rsid w:val="00517F8D"/>
    <w:rsid w:val="00520484"/>
    <w:rsid w:val="0055162D"/>
    <w:rsid w:val="005B2F13"/>
    <w:rsid w:val="005F0983"/>
    <w:rsid w:val="00625197"/>
    <w:rsid w:val="00633479"/>
    <w:rsid w:val="006B3E7D"/>
    <w:rsid w:val="006D02CA"/>
    <w:rsid w:val="006D1B49"/>
    <w:rsid w:val="006F57AE"/>
    <w:rsid w:val="00707F9C"/>
    <w:rsid w:val="00735611"/>
    <w:rsid w:val="0078034B"/>
    <w:rsid w:val="0078367B"/>
    <w:rsid w:val="007876D7"/>
    <w:rsid w:val="007A59C3"/>
    <w:rsid w:val="007B2E45"/>
    <w:rsid w:val="007D1680"/>
    <w:rsid w:val="008036FE"/>
    <w:rsid w:val="00835358"/>
    <w:rsid w:val="008472A0"/>
    <w:rsid w:val="00876962"/>
    <w:rsid w:val="00892D2E"/>
    <w:rsid w:val="008D28DA"/>
    <w:rsid w:val="008E39E9"/>
    <w:rsid w:val="008E3ABD"/>
    <w:rsid w:val="008E4E92"/>
    <w:rsid w:val="008F1C45"/>
    <w:rsid w:val="00977C18"/>
    <w:rsid w:val="009E7B60"/>
    <w:rsid w:val="00A6229A"/>
    <w:rsid w:val="00AB00C8"/>
    <w:rsid w:val="00AF2755"/>
    <w:rsid w:val="00AF29A8"/>
    <w:rsid w:val="00C121D0"/>
    <w:rsid w:val="00C613D8"/>
    <w:rsid w:val="00C761C9"/>
    <w:rsid w:val="00C90EC3"/>
    <w:rsid w:val="00CB4CA2"/>
    <w:rsid w:val="00CC7B3A"/>
    <w:rsid w:val="00CD1B97"/>
    <w:rsid w:val="00CD5A50"/>
    <w:rsid w:val="00D410DF"/>
    <w:rsid w:val="00D5137D"/>
    <w:rsid w:val="00DB5570"/>
    <w:rsid w:val="00DB6647"/>
    <w:rsid w:val="00DE421E"/>
    <w:rsid w:val="00E0386C"/>
    <w:rsid w:val="00E0639D"/>
    <w:rsid w:val="00E25181"/>
    <w:rsid w:val="00E27F14"/>
    <w:rsid w:val="00E31DC4"/>
    <w:rsid w:val="00EB5EE0"/>
    <w:rsid w:val="00ED4061"/>
    <w:rsid w:val="00F01E09"/>
    <w:rsid w:val="00F65E34"/>
    <w:rsid w:val="00F92132"/>
    <w:rsid w:val="00F96BFA"/>
    <w:rsid w:val="00FB533B"/>
    <w:rsid w:val="00FE6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86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386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E0386C"/>
    <w:rPr>
      <w:b/>
      <w:bCs/>
    </w:rPr>
  </w:style>
  <w:style w:type="table" w:styleId="a5">
    <w:name w:val="Table Grid"/>
    <w:basedOn w:val="a1"/>
    <w:uiPriority w:val="59"/>
    <w:rsid w:val="00E038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E0386C"/>
    <w:pPr>
      <w:spacing w:after="0" w:line="240" w:lineRule="auto"/>
    </w:pPr>
  </w:style>
  <w:style w:type="paragraph" w:customStyle="1" w:styleId="ConsPlusNonformat">
    <w:name w:val="ConsPlusNonformat"/>
    <w:uiPriority w:val="99"/>
    <w:rsid w:val="00E0386C"/>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E0386C"/>
    <w:pPr>
      <w:autoSpaceDE w:val="0"/>
      <w:autoSpaceDN w:val="0"/>
      <w:adjustRightInd w:val="0"/>
      <w:spacing w:after="0" w:line="240" w:lineRule="auto"/>
    </w:pPr>
    <w:rPr>
      <w:rFonts w:ascii="Times New Roman" w:eastAsia="Calibri" w:hAnsi="Times New Roman" w:cs="Times New Roman"/>
      <w:sz w:val="28"/>
      <w:szCs w:val="28"/>
    </w:rPr>
  </w:style>
  <w:style w:type="paragraph" w:styleId="a7">
    <w:name w:val="header"/>
    <w:basedOn w:val="a"/>
    <w:link w:val="a8"/>
    <w:uiPriority w:val="99"/>
    <w:semiHidden/>
    <w:unhideWhenUsed/>
    <w:rsid w:val="00ED406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D4061"/>
    <w:rPr>
      <w:rFonts w:ascii="Calibri" w:eastAsia="Calibri" w:hAnsi="Calibri" w:cs="Times New Roman"/>
    </w:rPr>
  </w:style>
  <w:style w:type="paragraph" w:styleId="a9">
    <w:name w:val="footer"/>
    <w:basedOn w:val="a"/>
    <w:link w:val="aa"/>
    <w:uiPriority w:val="99"/>
    <w:semiHidden/>
    <w:unhideWhenUsed/>
    <w:rsid w:val="00ED406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D4061"/>
    <w:rPr>
      <w:rFonts w:ascii="Calibri" w:eastAsia="Calibri" w:hAnsi="Calibri" w:cs="Times New Roman"/>
    </w:rPr>
  </w:style>
  <w:style w:type="paragraph" w:styleId="ab">
    <w:name w:val="List Paragraph"/>
    <w:basedOn w:val="a"/>
    <w:uiPriority w:val="34"/>
    <w:qFormat/>
    <w:rsid w:val="008E4E92"/>
    <w:pPr>
      <w:ind w:left="720"/>
      <w:contextualSpacing/>
    </w:pPr>
    <w:rPr>
      <w:rFonts w:asciiTheme="minorHAnsi" w:eastAsiaTheme="minorEastAsia" w:hAnsiTheme="minorHAnsi" w:cstheme="minorBidi"/>
      <w:lang w:eastAsia="ru-RU"/>
    </w:rPr>
  </w:style>
  <w:style w:type="paragraph" w:customStyle="1" w:styleId="no-indent">
    <w:name w:val="no-indent"/>
    <w:basedOn w:val="a"/>
    <w:rsid w:val="006D02C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6D02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86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386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E0386C"/>
    <w:rPr>
      <w:b/>
      <w:bCs/>
    </w:rPr>
  </w:style>
  <w:style w:type="table" w:styleId="a5">
    <w:name w:val="Table Grid"/>
    <w:basedOn w:val="a1"/>
    <w:uiPriority w:val="59"/>
    <w:rsid w:val="00E038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E0386C"/>
    <w:pPr>
      <w:spacing w:after="0" w:line="240" w:lineRule="auto"/>
    </w:pPr>
  </w:style>
  <w:style w:type="paragraph" w:customStyle="1" w:styleId="ConsPlusNonformat">
    <w:name w:val="ConsPlusNonformat"/>
    <w:uiPriority w:val="99"/>
    <w:rsid w:val="00E0386C"/>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E0386C"/>
    <w:pPr>
      <w:autoSpaceDE w:val="0"/>
      <w:autoSpaceDN w:val="0"/>
      <w:adjustRightInd w:val="0"/>
      <w:spacing w:after="0" w:line="240" w:lineRule="auto"/>
    </w:pPr>
    <w:rPr>
      <w:rFonts w:ascii="Times New Roman" w:eastAsia="Calibri" w:hAnsi="Times New Roman" w:cs="Times New Roman"/>
      <w:sz w:val="28"/>
      <w:szCs w:val="28"/>
    </w:rPr>
  </w:style>
  <w:style w:type="paragraph" w:styleId="a7">
    <w:name w:val="header"/>
    <w:basedOn w:val="a"/>
    <w:link w:val="a8"/>
    <w:uiPriority w:val="99"/>
    <w:semiHidden/>
    <w:unhideWhenUsed/>
    <w:rsid w:val="00ED406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D4061"/>
    <w:rPr>
      <w:rFonts w:ascii="Calibri" w:eastAsia="Calibri" w:hAnsi="Calibri" w:cs="Times New Roman"/>
    </w:rPr>
  </w:style>
  <w:style w:type="paragraph" w:styleId="a9">
    <w:name w:val="footer"/>
    <w:basedOn w:val="a"/>
    <w:link w:val="aa"/>
    <w:uiPriority w:val="99"/>
    <w:semiHidden/>
    <w:unhideWhenUsed/>
    <w:rsid w:val="00ED406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D4061"/>
    <w:rPr>
      <w:rFonts w:ascii="Calibri" w:eastAsia="Calibri" w:hAnsi="Calibri" w:cs="Times New Roman"/>
    </w:rPr>
  </w:style>
  <w:style w:type="paragraph" w:styleId="ab">
    <w:name w:val="List Paragraph"/>
    <w:basedOn w:val="a"/>
    <w:uiPriority w:val="34"/>
    <w:qFormat/>
    <w:rsid w:val="008E4E92"/>
    <w:pPr>
      <w:ind w:left="720"/>
      <w:contextualSpacing/>
    </w:pPr>
    <w:rPr>
      <w:rFonts w:asciiTheme="minorHAnsi" w:eastAsiaTheme="minorEastAsia" w:hAnsiTheme="minorHAnsi" w:cstheme="minorBidi"/>
      <w:lang w:eastAsia="ru-RU"/>
    </w:rPr>
  </w:style>
  <w:style w:type="paragraph" w:customStyle="1" w:styleId="no-indent">
    <w:name w:val="no-indent"/>
    <w:basedOn w:val="a"/>
    <w:rsid w:val="006D02C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6D02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23252">
      <w:bodyDiv w:val="1"/>
      <w:marLeft w:val="0"/>
      <w:marRight w:val="0"/>
      <w:marTop w:val="0"/>
      <w:marBottom w:val="0"/>
      <w:divBdr>
        <w:top w:val="none" w:sz="0" w:space="0" w:color="auto"/>
        <w:left w:val="none" w:sz="0" w:space="0" w:color="auto"/>
        <w:bottom w:val="none" w:sz="0" w:space="0" w:color="auto"/>
        <w:right w:val="none" w:sz="0" w:space="0" w:color="auto"/>
      </w:divBdr>
    </w:div>
    <w:div w:id="512692693">
      <w:bodyDiv w:val="1"/>
      <w:marLeft w:val="0"/>
      <w:marRight w:val="0"/>
      <w:marTop w:val="0"/>
      <w:marBottom w:val="0"/>
      <w:divBdr>
        <w:top w:val="none" w:sz="0" w:space="0" w:color="auto"/>
        <w:left w:val="none" w:sz="0" w:space="0" w:color="auto"/>
        <w:bottom w:val="none" w:sz="0" w:space="0" w:color="auto"/>
        <w:right w:val="none" w:sz="0" w:space="0" w:color="auto"/>
      </w:divBdr>
    </w:div>
    <w:div w:id="1515026789">
      <w:bodyDiv w:val="1"/>
      <w:marLeft w:val="0"/>
      <w:marRight w:val="0"/>
      <w:marTop w:val="0"/>
      <w:marBottom w:val="0"/>
      <w:divBdr>
        <w:top w:val="none" w:sz="0" w:space="0" w:color="auto"/>
        <w:left w:val="none" w:sz="0" w:space="0" w:color="auto"/>
        <w:bottom w:val="none" w:sz="0" w:space="0" w:color="auto"/>
        <w:right w:val="none" w:sz="0" w:space="0" w:color="auto"/>
      </w:divBdr>
    </w:div>
    <w:div w:id="1836608610">
      <w:bodyDiv w:val="1"/>
      <w:marLeft w:val="0"/>
      <w:marRight w:val="0"/>
      <w:marTop w:val="0"/>
      <w:marBottom w:val="0"/>
      <w:divBdr>
        <w:top w:val="none" w:sz="0" w:space="0" w:color="auto"/>
        <w:left w:val="none" w:sz="0" w:space="0" w:color="auto"/>
        <w:bottom w:val="none" w:sz="0" w:space="0" w:color="auto"/>
        <w:right w:val="none" w:sz="0" w:space="0" w:color="auto"/>
      </w:divBdr>
      <w:divsChild>
        <w:div w:id="741023017">
          <w:marLeft w:val="0"/>
          <w:marRight w:val="0"/>
          <w:marTop w:val="0"/>
          <w:marBottom w:val="0"/>
          <w:divBdr>
            <w:top w:val="none" w:sz="0" w:space="0" w:color="auto"/>
            <w:left w:val="none" w:sz="0" w:space="0" w:color="auto"/>
            <w:bottom w:val="none" w:sz="0" w:space="0" w:color="auto"/>
            <w:right w:val="none" w:sz="0" w:space="0" w:color="auto"/>
          </w:divBdr>
        </w:div>
        <w:div w:id="1094672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382</Words>
  <Characters>2181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dc:creator>
  <cp:lastModifiedBy>Пользователь Windows</cp:lastModifiedBy>
  <cp:revision>7</cp:revision>
  <cp:lastPrinted>2024-07-10T13:00:00Z</cp:lastPrinted>
  <dcterms:created xsi:type="dcterms:W3CDTF">2024-05-21T13:10:00Z</dcterms:created>
  <dcterms:modified xsi:type="dcterms:W3CDTF">2024-07-10T13:02:00Z</dcterms:modified>
</cp:coreProperties>
</file>