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5691B" w14:textId="53197BDB" w:rsidR="008921AB" w:rsidRDefault="008921AB" w:rsidP="008921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0278F9C" wp14:editId="58BD171B">
            <wp:extent cx="1714500" cy="1420495"/>
            <wp:effectExtent l="0" t="0" r="0" b="825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/>
                    <a:srcRect l="47477" t="48084" r="31945" b="21603"/>
                    <a:stretch/>
                  </pic:blipFill>
                  <pic:spPr bwMode="auto">
                    <a:xfrm>
                      <a:off x="0" y="0"/>
                      <a:ext cx="1714500" cy="1420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15E26" wp14:editId="16758643">
            <wp:extent cx="3752850" cy="12382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/>
                    <a:srcRect l="13376" t="43119" r="56786" b="39373"/>
                    <a:stretch/>
                  </pic:blipFill>
                  <pic:spPr bwMode="auto">
                    <a:xfrm>
                      <a:off x="0" y="0"/>
                      <a:ext cx="375285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B4F890" w14:textId="53D29F61" w:rsidR="00DE2A66" w:rsidRPr="008921AB" w:rsidRDefault="00175D4F" w:rsidP="008921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21AB"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Центра образования </w:t>
      </w:r>
      <w:proofErr w:type="gramStart"/>
      <w:r w:rsidRPr="008921AB">
        <w:rPr>
          <w:rFonts w:ascii="Times New Roman" w:hAnsi="Times New Roman" w:cs="Times New Roman"/>
          <w:b/>
          <w:bCs/>
          <w:sz w:val="24"/>
          <w:szCs w:val="24"/>
        </w:rPr>
        <w:t>естественно-научной</w:t>
      </w:r>
      <w:proofErr w:type="gramEnd"/>
      <w:r w:rsidRPr="008921AB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направленности «Точка роста» на базе Муниципального бюджетного общеобразовательного учреждения «Удомельская гимназия №3 </w:t>
      </w:r>
      <w:proofErr w:type="spellStart"/>
      <w:r w:rsidRPr="008921AB">
        <w:rPr>
          <w:rFonts w:ascii="Times New Roman" w:hAnsi="Times New Roman" w:cs="Times New Roman"/>
          <w:b/>
          <w:bCs/>
          <w:sz w:val="24"/>
          <w:szCs w:val="24"/>
        </w:rPr>
        <w:t>им.О.Г.Макарова</w:t>
      </w:r>
      <w:proofErr w:type="spellEnd"/>
      <w:r w:rsidRPr="008921AB">
        <w:rPr>
          <w:rFonts w:ascii="Times New Roman" w:hAnsi="Times New Roman" w:cs="Times New Roman"/>
          <w:b/>
          <w:bCs/>
          <w:sz w:val="24"/>
          <w:szCs w:val="24"/>
        </w:rPr>
        <w:t>» на 202</w:t>
      </w:r>
      <w:r w:rsidR="00F01C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921AB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365E5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921AB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175D4F" w:rsidRPr="008921AB" w14:paraId="5EDFB908" w14:textId="77777777" w:rsidTr="00175D4F">
        <w:tc>
          <w:tcPr>
            <w:tcW w:w="3226" w:type="dxa"/>
          </w:tcPr>
          <w:p w14:paraId="7768AB96" w14:textId="735E0F55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226" w:type="dxa"/>
          </w:tcPr>
          <w:p w14:paraId="058B98A6" w14:textId="7DA9C3E4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27" w:type="dxa"/>
          </w:tcPr>
          <w:p w14:paraId="576BD538" w14:textId="448C1AA0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75D4F" w:rsidRPr="008921AB" w14:paraId="62136B5F" w14:textId="77777777" w:rsidTr="00175D4F">
        <w:tc>
          <w:tcPr>
            <w:tcW w:w="3226" w:type="dxa"/>
          </w:tcPr>
          <w:p w14:paraId="47CA5321" w14:textId="04A64862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Уроки биологии</w:t>
            </w:r>
          </w:p>
        </w:tc>
        <w:tc>
          <w:tcPr>
            <w:tcW w:w="3226" w:type="dxa"/>
          </w:tcPr>
          <w:p w14:paraId="37E3F00E" w14:textId="516FE560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27" w:type="dxa"/>
          </w:tcPr>
          <w:p w14:paraId="3E7D2579" w14:textId="523936DC" w:rsidR="00175D4F" w:rsidRPr="008921AB" w:rsidRDefault="00175D4F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Шевякова А.Б.</w:t>
            </w:r>
          </w:p>
        </w:tc>
      </w:tr>
      <w:tr w:rsidR="00175D4F" w:rsidRPr="008921AB" w14:paraId="2486393C" w14:textId="77777777" w:rsidTr="00175D4F">
        <w:tc>
          <w:tcPr>
            <w:tcW w:w="3226" w:type="dxa"/>
          </w:tcPr>
          <w:p w14:paraId="1E0B023E" w14:textId="205DA5DF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Уроки физики</w:t>
            </w:r>
          </w:p>
        </w:tc>
        <w:tc>
          <w:tcPr>
            <w:tcW w:w="3226" w:type="dxa"/>
          </w:tcPr>
          <w:p w14:paraId="2761B920" w14:textId="60D80D25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27" w:type="dxa"/>
          </w:tcPr>
          <w:p w14:paraId="6B07C7BB" w14:textId="55167356" w:rsidR="00175D4F" w:rsidRPr="008921AB" w:rsidRDefault="00175D4F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Красников А.Ю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365E55">
              <w:rPr>
                <w:rFonts w:ascii="Times New Roman" w:hAnsi="Times New Roman" w:cs="Times New Roman"/>
                <w:sz w:val="24"/>
                <w:szCs w:val="24"/>
              </w:rPr>
              <w:t>Нерода</w:t>
            </w:r>
            <w:proofErr w:type="spellEnd"/>
            <w:r w:rsidR="00365E5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75D4F" w:rsidRPr="008921AB" w14:paraId="381542A3" w14:textId="77777777" w:rsidTr="00175D4F">
        <w:tc>
          <w:tcPr>
            <w:tcW w:w="3226" w:type="dxa"/>
          </w:tcPr>
          <w:p w14:paraId="4C4E86A4" w14:textId="6FEDF283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Уроки химии</w:t>
            </w:r>
          </w:p>
        </w:tc>
        <w:tc>
          <w:tcPr>
            <w:tcW w:w="3226" w:type="dxa"/>
          </w:tcPr>
          <w:p w14:paraId="7B90253B" w14:textId="6EFAB51F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27" w:type="dxa"/>
          </w:tcPr>
          <w:p w14:paraId="63F13899" w14:textId="59539D1B" w:rsidR="00175D4F" w:rsidRPr="008921AB" w:rsidRDefault="00175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Абдуллаева Т.В.</w:t>
            </w:r>
          </w:p>
        </w:tc>
      </w:tr>
      <w:tr w:rsidR="00175D4F" w:rsidRPr="008921AB" w14:paraId="5802D172" w14:textId="77777777" w:rsidTr="00175D4F">
        <w:tc>
          <w:tcPr>
            <w:tcW w:w="3226" w:type="dxa"/>
          </w:tcPr>
          <w:p w14:paraId="22AA4720" w14:textId="24D6C896" w:rsidR="00175D4F" w:rsidRPr="008921AB" w:rsidRDefault="00950ABF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деятельность: «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>Умные каникулы</w:t>
            </w: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382C" w:rsidRPr="008921AB"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биология»</w:t>
            </w:r>
          </w:p>
        </w:tc>
        <w:tc>
          <w:tcPr>
            <w:tcW w:w="3226" w:type="dxa"/>
          </w:tcPr>
          <w:p w14:paraId="79775D47" w14:textId="30B55F86" w:rsidR="00175D4F" w:rsidRPr="008921AB" w:rsidRDefault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 октября 2025г., 30 марта-4 апреля 2026г.</w:t>
            </w:r>
          </w:p>
        </w:tc>
        <w:tc>
          <w:tcPr>
            <w:tcW w:w="3227" w:type="dxa"/>
          </w:tcPr>
          <w:p w14:paraId="73427802" w14:textId="63A73D08" w:rsidR="00175D4F" w:rsidRPr="008921AB" w:rsidRDefault="00365E55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Шевякова А.Б.</w:t>
            </w:r>
          </w:p>
        </w:tc>
      </w:tr>
      <w:tr w:rsidR="00175D4F" w:rsidRPr="008921AB" w14:paraId="51844B02" w14:textId="77777777" w:rsidTr="00175D4F">
        <w:tc>
          <w:tcPr>
            <w:tcW w:w="3226" w:type="dxa"/>
          </w:tcPr>
          <w:p w14:paraId="7F29F1D4" w14:textId="74E6F081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«Химия в жизни человека» для 9 класса</w:t>
            </w:r>
          </w:p>
        </w:tc>
        <w:tc>
          <w:tcPr>
            <w:tcW w:w="3226" w:type="dxa"/>
          </w:tcPr>
          <w:p w14:paraId="072F560B" w14:textId="2B511060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27" w:type="dxa"/>
          </w:tcPr>
          <w:p w14:paraId="3E049992" w14:textId="339EE1C4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Абдуллаева Т.В.</w:t>
            </w:r>
          </w:p>
        </w:tc>
      </w:tr>
      <w:tr w:rsidR="00175D4F" w:rsidRPr="008921AB" w14:paraId="3F465D68" w14:textId="77777777" w:rsidTr="00175D4F">
        <w:tc>
          <w:tcPr>
            <w:tcW w:w="3226" w:type="dxa"/>
          </w:tcPr>
          <w:p w14:paraId="5B3E64D1" w14:textId="2EAFA757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образования «Объединение любителей биологии» для 9 класса</w:t>
            </w:r>
          </w:p>
        </w:tc>
        <w:tc>
          <w:tcPr>
            <w:tcW w:w="3226" w:type="dxa"/>
          </w:tcPr>
          <w:p w14:paraId="03AE7EA5" w14:textId="72C6D9D7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27" w:type="dxa"/>
          </w:tcPr>
          <w:p w14:paraId="583D35D0" w14:textId="391A2A12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Шевякова А.Б.</w:t>
            </w:r>
          </w:p>
        </w:tc>
      </w:tr>
      <w:tr w:rsidR="00175D4F" w:rsidRPr="008921AB" w14:paraId="2A498012" w14:textId="77777777" w:rsidTr="00175D4F">
        <w:tc>
          <w:tcPr>
            <w:tcW w:w="3226" w:type="dxa"/>
          </w:tcPr>
          <w:p w14:paraId="097A2764" w14:textId="5F68F353" w:rsidR="00175D4F" w:rsidRPr="008921AB" w:rsidRDefault="00950ABF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Программа дополнительного образования «Чудеса науки и природы» для 2-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226" w:type="dxa"/>
          </w:tcPr>
          <w:p w14:paraId="2E45DB2E" w14:textId="7B8C5911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3227" w:type="dxa"/>
          </w:tcPr>
          <w:p w14:paraId="48F641DC" w14:textId="643709F2" w:rsidR="00175D4F" w:rsidRPr="008921AB" w:rsidRDefault="00950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Абдуллаева Т.В., Шевякова А.Б.</w:t>
            </w:r>
          </w:p>
        </w:tc>
      </w:tr>
      <w:tr w:rsidR="00950ABF" w:rsidRPr="008921AB" w14:paraId="4B90788F" w14:textId="77777777" w:rsidTr="00175D4F">
        <w:tc>
          <w:tcPr>
            <w:tcW w:w="3226" w:type="dxa"/>
          </w:tcPr>
          <w:p w14:paraId="5AC68F6F" w14:textId="054C01C2" w:rsidR="00950ABF" w:rsidRPr="008921AB" w:rsidRDefault="007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олимпиадах по биологии, физике, химии</w:t>
            </w:r>
          </w:p>
        </w:tc>
        <w:tc>
          <w:tcPr>
            <w:tcW w:w="3226" w:type="dxa"/>
          </w:tcPr>
          <w:p w14:paraId="0E797A55" w14:textId="16570AF9" w:rsidR="00950ABF" w:rsidRPr="008921AB" w:rsidRDefault="007B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27" w:type="dxa"/>
          </w:tcPr>
          <w:p w14:paraId="6556BCA8" w14:textId="78A84C30" w:rsidR="00950ABF" w:rsidRPr="008921AB" w:rsidRDefault="007B1BE6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Т.В., Шевякова А.Б., 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 xml:space="preserve">Красников А.Ю., </w:t>
            </w:r>
            <w:proofErr w:type="spellStart"/>
            <w:r w:rsidR="00365E55">
              <w:rPr>
                <w:rFonts w:ascii="Times New Roman" w:hAnsi="Times New Roman" w:cs="Times New Roman"/>
                <w:sz w:val="24"/>
                <w:szCs w:val="24"/>
              </w:rPr>
              <w:t>Нерода</w:t>
            </w:r>
            <w:proofErr w:type="spellEnd"/>
            <w:r w:rsidR="00365E55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921AB" w:rsidRPr="008921AB" w14:paraId="30729C44" w14:textId="77777777" w:rsidTr="00175D4F">
        <w:tc>
          <w:tcPr>
            <w:tcW w:w="3226" w:type="dxa"/>
          </w:tcPr>
          <w:p w14:paraId="2BD881FC" w14:textId="5322B546" w:rsidR="008921AB" w:rsidRPr="008921AB" w:rsidRDefault="008921AB" w:rsidP="008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День науки в «Точке роста»</w:t>
            </w:r>
          </w:p>
        </w:tc>
        <w:tc>
          <w:tcPr>
            <w:tcW w:w="3226" w:type="dxa"/>
          </w:tcPr>
          <w:p w14:paraId="2BFF62A3" w14:textId="21E1143D" w:rsidR="008921AB" w:rsidRPr="008921AB" w:rsidRDefault="008921AB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27" w:type="dxa"/>
          </w:tcPr>
          <w:p w14:paraId="7F77C2A1" w14:textId="43F98F57" w:rsidR="008921AB" w:rsidRPr="008921AB" w:rsidRDefault="008921AB" w:rsidP="008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Шевякова А.Б.</w:t>
            </w:r>
          </w:p>
        </w:tc>
      </w:tr>
      <w:tr w:rsidR="008921AB" w:rsidRPr="008921AB" w14:paraId="69B76C62" w14:textId="77777777" w:rsidTr="00175D4F">
        <w:tc>
          <w:tcPr>
            <w:tcW w:w="3226" w:type="dxa"/>
          </w:tcPr>
          <w:p w14:paraId="5B0F3CAF" w14:textId="5ACA1BD3" w:rsidR="008921AB" w:rsidRPr="008921AB" w:rsidRDefault="008921AB" w:rsidP="008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Форум юных ученых</w:t>
            </w:r>
          </w:p>
        </w:tc>
        <w:tc>
          <w:tcPr>
            <w:tcW w:w="3226" w:type="dxa"/>
          </w:tcPr>
          <w:p w14:paraId="7297F331" w14:textId="660A1961" w:rsidR="008921AB" w:rsidRPr="008921AB" w:rsidRDefault="008921AB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27" w:type="dxa"/>
          </w:tcPr>
          <w:p w14:paraId="4A59950A" w14:textId="07410B22" w:rsidR="008921AB" w:rsidRPr="008921AB" w:rsidRDefault="008921AB" w:rsidP="008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Шевякова А.Б.</w:t>
            </w:r>
          </w:p>
        </w:tc>
      </w:tr>
      <w:tr w:rsidR="008921AB" w:rsidRPr="008921AB" w14:paraId="110BFCAF" w14:textId="77777777" w:rsidTr="00175D4F">
        <w:tc>
          <w:tcPr>
            <w:tcW w:w="3226" w:type="dxa"/>
          </w:tcPr>
          <w:p w14:paraId="46E7D11D" w14:textId="54235AEC" w:rsidR="008921AB" w:rsidRPr="008921AB" w:rsidRDefault="008921AB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>генетики</w:t>
            </w:r>
            <w:bookmarkStart w:id="0" w:name="_GoBack"/>
            <w:bookmarkEnd w:id="0"/>
          </w:p>
        </w:tc>
        <w:tc>
          <w:tcPr>
            <w:tcW w:w="3226" w:type="dxa"/>
          </w:tcPr>
          <w:p w14:paraId="464E10B0" w14:textId="403F501B" w:rsidR="008921AB" w:rsidRPr="008921AB" w:rsidRDefault="008921AB" w:rsidP="00365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365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27" w:type="dxa"/>
          </w:tcPr>
          <w:p w14:paraId="3BE310E5" w14:textId="6554BD57" w:rsidR="008921AB" w:rsidRPr="008921AB" w:rsidRDefault="008921AB" w:rsidP="008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1AB">
              <w:rPr>
                <w:rFonts w:ascii="Times New Roman" w:hAnsi="Times New Roman" w:cs="Times New Roman"/>
                <w:sz w:val="24"/>
                <w:szCs w:val="24"/>
              </w:rPr>
              <w:t>Шевякова А.Б.</w:t>
            </w:r>
          </w:p>
        </w:tc>
      </w:tr>
    </w:tbl>
    <w:p w14:paraId="235D47FE" w14:textId="77777777" w:rsidR="00175D4F" w:rsidRPr="008921AB" w:rsidRDefault="00175D4F">
      <w:pPr>
        <w:rPr>
          <w:rFonts w:ascii="Times New Roman" w:hAnsi="Times New Roman" w:cs="Times New Roman"/>
          <w:sz w:val="24"/>
          <w:szCs w:val="24"/>
        </w:rPr>
      </w:pPr>
    </w:p>
    <w:p w14:paraId="29912EF8" w14:textId="77777777" w:rsidR="00175D4F" w:rsidRPr="008921AB" w:rsidRDefault="00175D4F">
      <w:pPr>
        <w:rPr>
          <w:rFonts w:ascii="Times New Roman" w:hAnsi="Times New Roman" w:cs="Times New Roman"/>
          <w:sz w:val="24"/>
          <w:szCs w:val="24"/>
        </w:rPr>
      </w:pPr>
    </w:p>
    <w:sectPr w:rsidR="00175D4F" w:rsidRPr="008921A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66"/>
    <w:rsid w:val="00175D4F"/>
    <w:rsid w:val="00365E55"/>
    <w:rsid w:val="007B1BE6"/>
    <w:rsid w:val="008921AB"/>
    <w:rsid w:val="00950ABF"/>
    <w:rsid w:val="00B1382C"/>
    <w:rsid w:val="00D15AE3"/>
    <w:rsid w:val="00DE2A66"/>
    <w:rsid w:val="00F0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4516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A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A6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17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2A6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E2A66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17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4</cp:revision>
  <dcterms:created xsi:type="dcterms:W3CDTF">2025-10-10T09:01:00Z</dcterms:created>
  <dcterms:modified xsi:type="dcterms:W3CDTF">2025-10-10T09:05:00Z</dcterms:modified>
</cp:coreProperties>
</file>