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191" w:rsidRPr="003C06C6" w:rsidRDefault="00250445">
      <w:pPr>
        <w:spacing w:after="0" w:line="408" w:lineRule="auto"/>
        <w:ind w:left="120"/>
        <w:jc w:val="center"/>
        <w:rPr>
          <w:lang w:val="ru-RU"/>
        </w:rPr>
      </w:pPr>
      <w:r w:rsidRPr="003C06C6">
        <w:rPr>
          <w:rFonts w:ascii="Times New Roman" w:hAnsi="Times New Roman"/>
          <w:b/>
          <w:color w:val="000000"/>
          <w:sz w:val="28"/>
          <w:lang w:val="ru-RU"/>
        </w:rPr>
        <w:t>МИНИСТЕРСТВО ПРОСВЕЩЕНИЯ РОССИЙСКОЙ ФЕДЕРАЦИИ</w:t>
      </w:r>
    </w:p>
    <w:p w:rsidR="00447191" w:rsidRPr="003C06C6" w:rsidRDefault="00250445">
      <w:pPr>
        <w:spacing w:after="0" w:line="408" w:lineRule="auto"/>
        <w:ind w:left="120"/>
        <w:jc w:val="center"/>
        <w:rPr>
          <w:lang w:val="ru-RU"/>
        </w:rPr>
      </w:pPr>
      <w:bookmarkStart w:id="0" w:name="15a22427-dc1d-49f1-853a-d781cd4acb9d"/>
      <w:r w:rsidRPr="003C06C6">
        <w:rPr>
          <w:rFonts w:ascii="Times New Roman" w:hAnsi="Times New Roman"/>
          <w:b/>
          <w:color w:val="000000"/>
          <w:sz w:val="28"/>
          <w:lang w:val="ru-RU"/>
        </w:rPr>
        <w:t xml:space="preserve">Министерство образования Тверской области </w:t>
      </w:r>
      <w:bookmarkEnd w:id="0"/>
    </w:p>
    <w:p w:rsidR="00B0673F" w:rsidRDefault="00250445">
      <w:pPr>
        <w:spacing w:after="0" w:line="408" w:lineRule="auto"/>
        <w:ind w:left="120"/>
        <w:jc w:val="center"/>
        <w:rPr>
          <w:rFonts w:ascii="Times New Roman" w:hAnsi="Times New Roman"/>
          <w:b/>
          <w:color w:val="000000"/>
          <w:sz w:val="28"/>
          <w:lang w:val="ru-RU"/>
        </w:rPr>
      </w:pPr>
      <w:bookmarkStart w:id="1" w:name="cd8dd4cf-9f0b-4620-ae4e-2e8ac1eada8a"/>
      <w:r w:rsidRPr="003C06C6">
        <w:rPr>
          <w:rFonts w:ascii="Times New Roman" w:hAnsi="Times New Roman"/>
          <w:b/>
          <w:color w:val="000000"/>
          <w:sz w:val="28"/>
          <w:lang w:val="ru-RU"/>
        </w:rPr>
        <w:t xml:space="preserve">Управление образования Администрации </w:t>
      </w:r>
    </w:p>
    <w:p w:rsidR="00447191" w:rsidRPr="003C06C6" w:rsidRDefault="00250445">
      <w:pPr>
        <w:spacing w:after="0" w:line="408" w:lineRule="auto"/>
        <w:ind w:left="120"/>
        <w:jc w:val="center"/>
        <w:rPr>
          <w:lang w:val="ru-RU"/>
        </w:rPr>
      </w:pPr>
      <w:r w:rsidRPr="003C06C6">
        <w:rPr>
          <w:rFonts w:ascii="Times New Roman" w:hAnsi="Times New Roman"/>
          <w:b/>
          <w:color w:val="000000"/>
          <w:sz w:val="28"/>
          <w:lang w:val="ru-RU"/>
        </w:rPr>
        <w:t>Удомельского муниципального округа</w:t>
      </w:r>
      <w:bookmarkEnd w:id="1"/>
    </w:p>
    <w:p w:rsidR="00447191" w:rsidRPr="003C06C6" w:rsidRDefault="00250445">
      <w:pPr>
        <w:spacing w:after="0" w:line="408" w:lineRule="auto"/>
        <w:ind w:left="120"/>
        <w:jc w:val="center"/>
        <w:rPr>
          <w:lang w:val="ru-RU"/>
        </w:rPr>
      </w:pPr>
      <w:r w:rsidRPr="003C06C6">
        <w:rPr>
          <w:rFonts w:ascii="Times New Roman" w:hAnsi="Times New Roman"/>
          <w:b/>
          <w:color w:val="000000"/>
          <w:sz w:val="28"/>
          <w:lang w:val="ru-RU"/>
        </w:rPr>
        <w:t>МБОУ УГ № 3 им. О.Г.</w:t>
      </w:r>
      <w:r w:rsidR="00B0673F">
        <w:rPr>
          <w:rFonts w:ascii="Times New Roman" w:hAnsi="Times New Roman"/>
          <w:b/>
          <w:color w:val="000000"/>
          <w:sz w:val="28"/>
          <w:lang w:val="ru-RU"/>
        </w:rPr>
        <w:t xml:space="preserve"> </w:t>
      </w:r>
      <w:r w:rsidRPr="003C06C6">
        <w:rPr>
          <w:rFonts w:ascii="Times New Roman" w:hAnsi="Times New Roman"/>
          <w:b/>
          <w:color w:val="000000"/>
          <w:sz w:val="28"/>
          <w:lang w:val="ru-RU"/>
        </w:rPr>
        <w:t>Макарова</w:t>
      </w:r>
    </w:p>
    <w:p w:rsidR="00447191" w:rsidRPr="003C06C6" w:rsidRDefault="00447191">
      <w:pPr>
        <w:spacing w:after="0"/>
        <w:ind w:left="120"/>
        <w:rPr>
          <w:lang w:val="ru-RU"/>
        </w:rPr>
      </w:pPr>
    </w:p>
    <w:p w:rsidR="00447191" w:rsidRPr="003C06C6" w:rsidRDefault="00447191">
      <w:pPr>
        <w:spacing w:after="0"/>
        <w:ind w:left="120"/>
        <w:rPr>
          <w:lang w:val="ru-RU"/>
        </w:rPr>
      </w:pPr>
    </w:p>
    <w:p w:rsidR="00447191" w:rsidRPr="003C06C6" w:rsidRDefault="00447191">
      <w:pPr>
        <w:spacing w:after="0"/>
        <w:ind w:left="120"/>
        <w:rPr>
          <w:lang w:val="ru-RU"/>
        </w:rPr>
      </w:pPr>
    </w:p>
    <w:p w:rsidR="00447191" w:rsidRPr="003C06C6" w:rsidRDefault="00447191">
      <w:pPr>
        <w:spacing w:after="0"/>
        <w:ind w:left="120"/>
        <w:rPr>
          <w:lang w:val="ru-RU"/>
        </w:rPr>
      </w:pPr>
    </w:p>
    <w:tbl>
      <w:tblPr>
        <w:tblW w:w="0" w:type="auto"/>
        <w:tblLook w:val="04A0" w:firstRow="1" w:lastRow="0" w:firstColumn="1" w:lastColumn="0" w:noHBand="0" w:noVBand="1"/>
      </w:tblPr>
      <w:tblGrid>
        <w:gridCol w:w="3114"/>
        <w:gridCol w:w="3115"/>
        <w:gridCol w:w="3115"/>
      </w:tblGrid>
      <w:tr w:rsidR="00321C6A" w:rsidRPr="00B0673F" w:rsidTr="000D4161">
        <w:tc>
          <w:tcPr>
            <w:tcW w:w="3114" w:type="dxa"/>
          </w:tcPr>
          <w:p w:rsidR="00321C6A" w:rsidRDefault="00321C6A">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321C6A" w:rsidRDefault="00321C6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Школьным методическим объединением учителей</w:t>
            </w:r>
          </w:p>
          <w:p w:rsidR="00321C6A" w:rsidRDefault="00321C6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1C6A" w:rsidRDefault="00321C6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Шевякова А.Б.</w:t>
            </w:r>
          </w:p>
          <w:p w:rsidR="00321C6A" w:rsidRDefault="00321C6A" w:rsidP="00B0673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321C6A" w:rsidRDefault="00321C6A" w:rsidP="00B0673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«23» июня 2026 г.</w:t>
            </w:r>
          </w:p>
          <w:p w:rsidR="00321C6A" w:rsidRDefault="00321C6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21C6A" w:rsidRDefault="00321C6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321C6A" w:rsidRDefault="00321C6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Заместителем директора по УВР</w:t>
            </w:r>
          </w:p>
          <w:p w:rsidR="00321C6A" w:rsidRDefault="00321C6A">
            <w:pPr>
              <w:autoSpaceDE w:val="0"/>
              <w:autoSpaceDN w:val="0"/>
              <w:spacing w:after="120"/>
              <w:rPr>
                <w:rFonts w:ascii="Times New Roman" w:eastAsia="Times New Roman" w:hAnsi="Times New Roman"/>
                <w:color w:val="000000"/>
                <w:sz w:val="28"/>
                <w:szCs w:val="28"/>
                <w:lang w:val="ru-RU"/>
              </w:rPr>
            </w:pPr>
          </w:p>
          <w:p w:rsidR="00321C6A" w:rsidRDefault="00321C6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321C6A" w:rsidRDefault="00321C6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Павлова Е.Н.</w:t>
            </w:r>
          </w:p>
          <w:p w:rsidR="00321C6A" w:rsidRDefault="00321C6A" w:rsidP="00B0673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июня 2026 г.</w:t>
            </w:r>
          </w:p>
          <w:p w:rsidR="00321C6A" w:rsidRDefault="00321C6A">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21C6A" w:rsidRDefault="00321C6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21C6A" w:rsidRDefault="004559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Директором МБ</w:t>
            </w:r>
            <w:r w:rsidR="00321C6A">
              <w:rPr>
                <w:rFonts w:ascii="Times New Roman" w:eastAsia="Times New Roman" w:hAnsi="Times New Roman"/>
                <w:color w:val="000000"/>
                <w:sz w:val="28"/>
                <w:szCs w:val="28"/>
                <w:lang w:val="ru-RU"/>
              </w:rPr>
              <w:t>ОУ УГ №3 им. О.Г. Макарова</w:t>
            </w:r>
          </w:p>
          <w:p w:rsidR="00321C6A" w:rsidRDefault="00321C6A">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21C6A" w:rsidRDefault="00321C6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Собина Т.А.</w:t>
            </w:r>
          </w:p>
          <w:p w:rsidR="00321C6A" w:rsidRDefault="00321C6A" w:rsidP="00B0673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№85/</w:t>
            </w:r>
            <w:bookmarkStart w:id="2" w:name="_GoBack"/>
            <w:r>
              <w:rPr>
                <w:rFonts w:ascii="Times New Roman" w:eastAsia="Times New Roman" w:hAnsi="Times New Roman"/>
                <w:color w:val="000000"/>
                <w:sz w:val="24"/>
                <w:szCs w:val="24"/>
                <w:lang w:val="ru-RU"/>
              </w:rPr>
              <w:t>1-О</w:t>
            </w:r>
          </w:p>
          <w:p w:rsidR="00321C6A" w:rsidRDefault="00321C6A" w:rsidP="00B0673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 июня</w:t>
            </w:r>
            <w:bookmarkEnd w:id="2"/>
            <w:r>
              <w:rPr>
                <w:rFonts w:ascii="Times New Roman" w:eastAsia="Times New Roman" w:hAnsi="Times New Roman"/>
                <w:color w:val="000000"/>
                <w:sz w:val="24"/>
                <w:szCs w:val="24"/>
                <w:lang w:val="ru-RU"/>
              </w:rPr>
              <w:t xml:space="preserve"> 2026 г.</w:t>
            </w:r>
          </w:p>
          <w:p w:rsidR="00321C6A" w:rsidRDefault="00321C6A">
            <w:pPr>
              <w:autoSpaceDE w:val="0"/>
              <w:autoSpaceDN w:val="0"/>
              <w:spacing w:after="120" w:line="240" w:lineRule="auto"/>
              <w:jc w:val="both"/>
              <w:rPr>
                <w:rFonts w:ascii="Times New Roman" w:eastAsia="Times New Roman" w:hAnsi="Times New Roman"/>
                <w:color w:val="000000"/>
                <w:sz w:val="24"/>
                <w:szCs w:val="24"/>
                <w:lang w:val="ru-RU"/>
              </w:rPr>
            </w:pPr>
          </w:p>
        </w:tc>
      </w:tr>
    </w:tbl>
    <w:p w:rsidR="00447191" w:rsidRPr="003C06C6" w:rsidRDefault="00447191">
      <w:pPr>
        <w:spacing w:after="0"/>
        <w:ind w:left="120"/>
        <w:rPr>
          <w:lang w:val="ru-RU"/>
        </w:rPr>
      </w:pPr>
    </w:p>
    <w:p w:rsidR="00447191" w:rsidRPr="003C06C6" w:rsidRDefault="00447191">
      <w:pPr>
        <w:spacing w:after="0"/>
        <w:ind w:left="120"/>
        <w:rPr>
          <w:lang w:val="ru-RU"/>
        </w:rPr>
      </w:pPr>
    </w:p>
    <w:p w:rsidR="00447191" w:rsidRPr="003C06C6" w:rsidRDefault="00447191">
      <w:pPr>
        <w:spacing w:after="0"/>
        <w:ind w:left="120"/>
        <w:rPr>
          <w:lang w:val="ru-RU"/>
        </w:rPr>
      </w:pPr>
    </w:p>
    <w:p w:rsidR="00447191" w:rsidRPr="003C06C6" w:rsidRDefault="00447191">
      <w:pPr>
        <w:spacing w:after="0"/>
        <w:ind w:left="120"/>
        <w:rPr>
          <w:lang w:val="ru-RU"/>
        </w:rPr>
      </w:pPr>
    </w:p>
    <w:p w:rsidR="00447191" w:rsidRPr="003C06C6" w:rsidRDefault="00447191">
      <w:pPr>
        <w:spacing w:after="0"/>
        <w:ind w:left="120"/>
        <w:rPr>
          <w:lang w:val="ru-RU"/>
        </w:rPr>
      </w:pPr>
    </w:p>
    <w:p w:rsidR="00447191" w:rsidRPr="003C06C6" w:rsidRDefault="00250445">
      <w:pPr>
        <w:spacing w:after="0" w:line="408" w:lineRule="auto"/>
        <w:ind w:left="120"/>
        <w:jc w:val="center"/>
        <w:rPr>
          <w:lang w:val="ru-RU"/>
        </w:rPr>
      </w:pPr>
      <w:r w:rsidRPr="003C06C6">
        <w:rPr>
          <w:rFonts w:ascii="Times New Roman" w:hAnsi="Times New Roman"/>
          <w:b/>
          <w:color w:val="000000"/>
          <w:sz w:val="28"/>
          <w:lang w:val="ru-RU"/>
        </w:rPr>
        <w:t>РАБОЧАЯ ПРОГРАММА</w:t>
      </w:r>
    </w:p>
    <w:p w:rsidR="00447191" w:rsidRPr="003C06C6" w:rsidRDefault="00250445">
      <w:pPr>
        <w:spacing w:after="0" w:line="408" w:lineRule="auto"/>
        <w:ind w:left="120"/>
        <w:jc w:val="center"/>
        <w:rPr>
          <w:lang w:val="ru-RU"/>
        </w:rPr>
      </w:pPr>
      <w:r w:rsidRPr="003C06C6">
        <w:rPr>
          <w:rFonts w:ascii="Times New Roman" w:hAnsi="Times New Roman"/>
          <w:color w:val="000000"/>
          <w:sz w:val="28"/>
          <w:lang w:val="ru-RU"/>
        </w:rPr>
        <w:t>(</w:t>
      </w:r>
      <w:r>
        <w:rPr>
          <w:rFonts w:ascii="Times New Roman" w:hAnsi="Times New Roman"/>
          <w:color w:val="000000"/>
          <w:sz w:val="28"/>
        </w:rPr>
        <w:t>ID</w:t>
      </w:r>
      <w:r w:rsidRPr="003C06C6">
        <w:rPr>
          <w:rFonts w:ascii="Times New Roman" w:hAnsi="Times New Roman"/>
          <w:color w:val="000000"/>
          <w:sz w:val="28"/>
          <w:lang w:val="ru-RU"/>
        </w:rPr>
        <w:t xml:space="preserve"> 10164820)</w:t>
      </w:r>
    </w:p>
    <w:p w:rsidR="00447191" w:rsidRPr="003C06C6" w:rsidRDefault="00447191">
      <w:pPr>
        <w:spacing w:after="0"/>
        <w:ind w:left="120"/>
        <w:jc w:val="center"/>
        <w:rPr>
          <w:lang w:val="ru-RU"/>
        </w:rPr>
      </w:pPr>
    </w:p>
    <w:p w:rsidR="00447191" w:rsidRPr="003C06C6" w:rsidRDefault="00250445">
      <w:pPr>
        <w:spacing w:after="0" w:line="408" w:lineRule="auto"/>
        <w:ind w:left="120"/>
        <w:jc w:val="center"/>
        <w:rPr>
          <w:lang w:val="ru-RU"/>
        </w:rPr>
      </w:pPr>
      <w:r w:rsidRPr="003C06C6">
        <w:rPr>
          <w:rFonts w:ascii="Times New Roman" w:hAnsi="Times New Roman"/>
          <w:b/>
          <w:color w:val="000000"/>
          <w:sz w:val="28"/>
          <w:lang w:val="ru-RU"/>
        </w:rPr>
        <w:t>учебного предмета «История. Базовый уровень»</w:t>
      </w:r>
    </w:p>
    <w:p w:rsidR="00447191" w:rsidRPr="003C06C6" w:rsidRDefault="00250445">
      <w:pPr>
        <w:spacing w:after="0" w:line="408" w:lineRule="auto"/>
        <w:ind w:left="120"/>
        <w:jc w:val="center"/>
        <w:rPr>
          <w:lang w:val="ru-RU"/>
        </w:rPr>
      </w:pPr>
      <w:r w:rsidRPr="003C06C6">
        <w:rPr>
          <w:rFonts w:ascii="Times New Roman" w:hAnsi="Times New Roman"/>
          <w:color w:val="000000"/>
          <w:sz w:val="28"/>
          <w:lang w:val="ru-RU"/>
        </w:rPr>
        <w:t xml:space="preserve">для обучающихся 10-11 классов </w:t>
      </w:r>
    </w:p>
    <w:p w:rsidR="00447191" w:rsidRPr="003C06C6" w:rsidRDefault="00447191">
      <w:pPr>
        <w:spacing w:after="0"/>
        <w:ind w:left="120"/>
        <w:jc w:val="center"/>
        <w:rPr>
          <w:lang w:val="ru-RU"/>
        </w:rPr>
      </w:pPr>
    </w:p>
    <w:p w:rsidR="00447191" w:rsidRPr="003C06C6" w:rsidRDefault="00447191">
      <w:pPr>
        <w:spacing w:after="0"/>
        <w:ind w:left="120"/>
        <w:jc w:val="center"/>
        <w:rPr>
          <w:lang w:val="ru-RU"/>
        </w:rPr>
      </w:pPr>
    </w:p>
    <w:p w:rsidR="00447191" w:rsidRPr="003C06C6" w:rsidRDefault="00447191">
      <w:pPr>
        <w:spacing w:after="0"/>
        <w:ind w:left="120"/>
        <w:jc w:val="center"/>
        <w:rPr>
          <w:lang w:val="ru-RU"/>
        </w:rPr>
      </w:pPr>
    </w:p>
    <w:p w:rsidR="00447191" w:rsidRPr="003C06C6" w:rsidRDefault="00447191">
      <w:pPr>
        <w:spacing w:after="0"/>
        <w:ind w:left="120"/>
        <w:jc w:val="center"/>
        <w:rPr>
          <w:lang w:val="ru-RU"/>
        </w:rPr>
      </w:pPr>
    </w:p>
    <w:p w:rsidR="00447191" w:rsidRPr="003C06C6" w:rsidRDefault="00447191">
      <w:pPr>
        <w:spacing w:after="0"/>
        <w:ind w:left="120"/>
        <w:jc w:val="center"/>
        <w:rPr>
          <w:lang w:val="ru-RU"/>
        </w:rPr>
      </w:pPr>
    </w:p>
    <w:p w:rsidR="00447191" w:rsidRPr="003C06C6" w:rsidRDefault="00447191">
      <w:pPr>
        <w:spacing w:after="0"/>
        <w:ind w:left="120"/>
        <w:jc w:val="center"/>
        <w:rPr>
          <w:lang w:val="ru-RU"/>
        </w:rPr>
      </w:pPr>
    </w:p>
    <w:p w:rsidR="00447191" w:rsidRPr="003C06C6" w:rsidRDefault="00250445">
      <w:pPr>
        <w:spacing w:after="0"/>
        <w:ind w:left="120"/>
        <w:jc w:val="center"/>
        <w:rPr>
          <w:lang w:val="ru-RU"/>
        </w:rPr>
      </w:pPr>
      <w:bookmarkStart w:id="3" w:name="f9a345b0-6ed1-40cd-b134-a0627a792844"/>
      <w:r w:rsidRPr="003C06C6">
        <w:rPr>
          <w:rFonts w:ascii="Times New Roman" w:hAnsi="Times New Roman"/>
          <w:b/>
          <w:color w:val="000000"/>
          <w:sz w:val="28"/>
          <w:lang w:val="ru-RU"/>
        </w:rPr>
        <w:t>Удомля</w:t>
      </w:r>
      <w:bookmarkEnd w:id="3"/>
      <w:r w:rsidRPr="003C06C6">
        <w:rPr>
          <w:rFonts w:ascii="Times New Roman" w:hAnsi="Times New Roman"/>
          <w:b/>
          <w:color w:val="000000"/>
          <w:sz w:val="28"/>
          <w:lang w:val="ru-RU"/>
        </w:rPr>
        <w:t xml:space="preserve"> </w:t>
      </w:r>
      <w:bookmarkStart w:id="4" w:name="5f054d67-7e13-4d44-b6f5-418ed22395c6"/>
      <w:r w:rsidRPr="003C06C6">
        <w:rPr>
          <w:rFonts w:ascii="Times New Roman" w:hAnsi="Times New Roman"/>
          <w:b/>
          <w:color w:val="000000"/>
          <w:sz w:val="28"/>
          <w:lang w:val="ru-RU"/>
        </w:rPr>
        <w:t>2026</w:t>
      </w:r>
      <w:bookmarkEnd w:id="4"/>
    </w:p>
    <w:p w:rsidR="00447191" w:rsidRPr="003C06C6" w:rsidRDefault="00447191">
      <w:pPr>
        <w:spacing w:after="0"/>
        <w:ind w:left="120"/>
        <w:rPr>
          <w:lang w:val="ru-RU"/>
        </w:rPr>
      </w:pPr>
    </w:p>
    <w:p w:rsidR="00447191" w:rsidRPr="003C06C6" w:rsidRDefault="00447191">
      <w:pPr>
        <w:rPr>
          <w:lang w:val="ru-RU"/>
        </w:rPr>
        <w:sectPr w:rsidR="00447191" w:rsidRPr="003C06C6">
          <w:pgSz w:w="11906" w:h="16383"/>
          <w:pgMar w:top="1134" w:right="850" w:bottom="1134" w:left="1701" w:header="720" w:footer="720" w:gutter="0"/>
          <w:cols w:space="720"/>
        </w:sectPr>
      </w:pPr>
      <w:bookmarkStart w:id="5" w:name="block-83278795"/>
    </w:p>
    <w:p w:rsidR="00447191" w:rsidRPr="003C06C6" w:rsidRDefault="00250445">
      <w:pPr>
        <w:spacing w:after="0" w:line="264" w:lineRule="auto"/>
        <w:ind w:firstLine="600"/>
        <w:jc w:val="both"/>
        <w:rPr>
          <w:lang w:val="ru-RU"/>
        </w:rPr>
      </w:pPr>
      <w:bookmarkStart w:id="6" w:name="block-83278794"/>
      <w:bookmarkEnd w:id="5"/>
      <w:r w:rsidRPr="003C06C6">
        <w:rPr>
          <w:rFonts w:ascii="Times New Roman" w:hAnsi="Times New Roman"/>
          <w:b/>
          <w:color w:val="000000"/>
          <w:sz w:val="28"/>
          <w:lang w:val="ru-RU"/>
        </w:rPr>
        <w:lastRenderedPageBreak/>
        <w:t>ПОЯСНИТЕЛЬНАЯ ЗАПИСКА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47191" w:rsidRPr="003C06C6" w:rsidRDefault="00250445">
      <w:pPr>
        <w:spacing w:after="0" w:line="264" w:lineRule="auto"/>
        <w:ind w:firstLine="600"/>
        <w:jc w:val="both"/>
        <w:rPr>
          <w:lang w:val="ru-RU"/>
        </w:rPr>
      </w:pPr>
      <w:r w:rsidRPr="003C06C6">
        <w:rPr>
          <w:rFonts w:ascii="Times New Roman" w:hAnsi="Times New Roman"/>
          <w:b/>
          <w:color w:val="000000"/>
          <w:sz w:val="28"/>
          <w:lang w:val="ru-RU"/>
        </w:rPr>
        <w:t xml:space="preserve">Целью </w:t>
      </w:r>
      <w:r w:rsidRPr="003C06C6">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447191" w:rsidRPr="003C06C6" w:rsidRDefault="00250445">
      <w:pPr>
        <w:spacing w:after="0" w:line="264" w:lineRule="auto"/>
        <w:ind w:firstLine="600"/>
        <w:jc w:val="both"/>
        <w:rPr>
          <w:lang w:val="ru-RU"/>
        </w:rPr>
      </w:pPr>
      <w:r w:rsidRPr="003C06C6">
        <w:rPr>
          <w:rFonts w:ascii="Times New Roman" w:hAnsi="Times New Roman"/>
          <w:b/>
          <w:color w:val="000000"/>
          <w:sz w:val="28"/>
          <w:lang w:val="ru-RU"/>
        </w:rPr>
        <w:t xml:space="preserve">Задачами </w:t>
      </w:r>
      <w:r w:rsidRPr="003C06C6">
        <w:rPr>
          <w:rFonts w:ascii="Times New Roman" w:hAnsi="Times New Roman"/>
          <w:color w:val="000000"/>
          <w:sz w:val="28"/>
          <w:lang w:val="ru-RU"/>
        </w:rPr>
        <w:t>изучения истории являются: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3C06C6">
        <w:rPr>
          <w:rFonts w:ascii="Times New Roman" w:hAnsi="Times New Roman"/>
          <w:color w:val="000000"/>
          <w:sz w:val="28"/>
          <w:lang w:val="ru-RU"/>
        </w:rPr>
        <w:t xml:space="preserve"> – начала </w:t>
      </w:r>
      <w:r>
        <w:rPr>
          <w:rFonts w:ascii="Times New Roman" w:hAnsi="Times New Roman"/>
          <w:color w:val="000000"/>
          <w:sz w:val="28"/>
        </w:rPr>
        <w:t>XXI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447191" w:rsidRPr="003C06C6" w:rsidRDefault="00447191">
      <w:pPr>
        <w:rPr>
          <w:lang w:val="ru-RU"/>
        </w:rPr>
        <w:sectPr w:rsidR="00447191" w:rsidRPr="003C06C6">
          <w:pgSz w:w="11906" w:h="16383"/>
          <w:pgMar w:top="1134" w:right="850" w:bottom="1134" w:left="1701" w:header="720" w:footer="720" w:gutter="0"/>
          <w:cols w:space="720"/>
        </w:sectPr>
      </w:pPr>
    </w:p>
    <w:p w:rsidR="00447191" w:rsidRPr="003C06C6" w:rsidRDefault="00250445">
      <w:pPr>
        <w:spacing w:after="0" w:line="264" w:lineRule="auto"/>
        <w:ind w:left="120"/>
        <w:jc w:val="both"/>
        <w:rPr>
          <w:lang w:val="ru-RU"/>
        </w:rPr>
      </w:pPr>
      <w:bookmarkStart w:id="7" w:name="block-83278798"/>
      <w:bookmarkEnd w:id="6"/>
      <w:r w:rsidRPr="003C06C6">
        <w:rPr>
          <w:rFonts w:ascii="Times New Roman" w:hAnsi="Times New Roman"/>
          <w:b/>
          <w:color w:val="000000"/>
          <w:sz w:val="28"/>
          <w:lang w:val="ru-RU"/>
        </w:rPr>
        <w:lastRenderedPageBreak/>
        <w:t>СОДЕРЖАНИЕ ОБУЧЕНИЯ</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10 КЛАСС</w:t>
      </w:r>
    </w:p>
    <w:p w:rsidR="00447191" w:rsidRPr="003C06C6" w:rsidRDefault="00447191">
      <w:pPr>
        <w:spacing w:after="0" w:line="264" w:lineRule="auto"/>
        <w:ind w:left="120"/>
        <w:jc w:val="both"/>
        <w:rPr>
          <w:lang w:val="ru-RU"/>
        </w:rPr>
      </w:pPr>
    </w:p>
    <w:p w:rsidR="00447191" w:rsidRPr="00321C6A" w:rsidRDefault="00250445">
      <w:pPr>
        <w:spacing w:after="0" w:line="264" w:lineRule="auto"/>
        <w:ind w:left="120"/>
        <w:jc w:val="both"/>
        <w:rPr>
          <w:lang w:val="ru-RU"/>
        </w:rPr>
      </w:pPr>
      <w:r w:rsidRPr="003C06C6">
        <w:rPr>
          <w:rFonts w:ascii="Times New Roman" w:hAnsi="Times New Roman"/>
          <w:b/>
          <w:color w:val="000000"/>
          <w:sz w:val="28"/>
          <w:lang w:val="ru-RU"/>
        </w:rPr>
        <w:t xml:space="preserve">ВСЕОБЩАЯ ИСТОРИЯ. </w:t>
      </w:r>
      <w:r w:rsidRPr="00321C6A">
        <w:rPr>
          <w:rFonts w:ascii="Times New Roman" w:hAnsi="Times New Roman"/>
          <w:b/>
          <w:color w:val="000000"/>
          <w:sz w:val="28"/>
          <w:lang w:val="ru-RU"/>
        </w:rPr>
        <w:t>1914–1945 ГОДЫ</w:t>
      </w:r>
    </w:p>
    <w:p w:rsidR="00447191" w:rsidRPr="00321C6A" w:rsidRDefault="00447191">
      <w:pPr>
        <w:spacing w:after="0" w:line="264" w:lineRule="auto"/>
        <w:ind w:left="120"/>
        <w:jc w:val="both"/>
        <w:rPr>
          <w:lang w:val="ru-RU"/>
        </w:rPr>
      </w:pP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3C06C6">
        <w:rPr>
          <w:rFonts w:ascii="Times New Roman" w:hAnsi="Times New Roman"/>
          <w:color w:val="000000"/>
          <w:sz w:val="28"/>
          <w:lang w:val="ru-RU"/>
        </w:rPr>
        <w:t xml:space="preserve"> веке.</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Мир накануне и в годы Первой мировой войны</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Мир накануне Первой мировой войны.</w:t>
      </w:r>
      <w:r w:rsidRPr="003C06C6">
        <w:rPr>
          <w:rFonts w:ascii="Times New Roman" w:hAnsi="Times New Roman"/>
          <w:color w:val="000000"/>
          <w:sz w:val="28"/>
          <w:lang w:val="ru-RU"/>
        </w:rPr>
        <w:t xml:space="preserve"> Мир в начале ХХ в</w:t>
      </w:r>
      <w:r w:rsidRPr="003C06C6">
        <w:rPr>
          <w:rFonts w:ascii="Times New Roman" w:hAnsi="Times New Roman"/>
          <w:i/>
          <w:color w:val="000000"/>
          <w:sz w:val="28"/>
          <w:lang w:val="ru-RU"/>
        </w:rPr>
        <w:t>.</w:t>
      </w:r>
      <w:r w:rsidRPr="003C06C6">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3C06C6">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Первая мировая война. </w:t>
      </w:r>
      <w:r w:rsidRPr="00321C6A">
        <w:rPr>
          <w:rFonts w:ascii="Times New Roman" w:hAnsi="Times New Roman"/>
          <w:i/>
          <w:color w:val="000000"/>
          <w:sz w:val="28"/>
          <w:lang w:val="ru-RU"/>
        </w:rPr>
        <w:t>1914–1918 гг.</w:t>
      </w:r>
      <w:r w:rsidRPr="00321C6A">
        <w:rPr>
          <w:rFonts w:ascii="Times New Roman" w:hAnsi="Times New Roman"/>
          <w:color w:val="000000"/>
          <w:sz w:val="28"/>
          <w:lang w:val="ru-RU"/>
        </w:rPr>
        <w:t xml:space="preserve"> </w:t>
      </w:r>
      <w:r w:rsidRPr="003C06C6">
        <w:rPr>
          <w:rFonts w:ascii="Times New Roman" w:hAnsi="Times New Roman"/>
          <w:color w:val="000000"/>
          <w:sz w:val="28"/>
          <w:lang w:val="ru-RU"/>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Мир в 1918–1938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Распад империй и образование новых национальных государств в Европе. </w:t>
      </w:r>
      <w:r w:rsidRPr="003C06C6">
        <w:rPr>
          <w:rFonts w:ascii="Times New Roman" w:hAnsi="Times New Roman"/>
          <w:color w:val="000000"/>
          <w:sz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321C6A">
        <w:rPr>
          <w:rFonts w:ascii="Times New Roman" w:hAnsi="Times New Roman"/>
          <w:color w:val="000000"/>
          <w:sz w:val="28"/>
          <w:lang w:val="ru-RU"/>
        </w:rPr>
        <w:t xml:space="preserve">Революционное движение и образование Коммунистического интернационала. </w:t>
      </w:r>
      <w:r w:rsidRPr="003C06C6">
        <w:rPr>
          <w:rFonts w:ascii="Times New Roman" w:hAnsi="Times New Roman"/>
          <w:color w:val="000000"/>
          <w:sz w:val="28"/>
          <w:lang w:val="ru-RU"/>
        </w:rPr>
        <w:t>Образование Турецкой Республики.</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Версальско-Вашингтонская система международных отношений. </w:t>
      </w:r>
      <w:r w:rsidRPr="003C06C6">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Страны Европы и Северной Америки в 1920-е гг. </w:t>
      </w:r>
      <w:r w:rsidRPr="00321C6A">
        <w:rPr>
          <w:rFonts w:ascii="Times New Roman" w:hAnsi="Times New Roman"/>
          <w:color w:val="000000"/>
          <w:sz w:val="28"/>
          <w:lang w:val="ru-RU"/>
        </w:rPr>
        <w:t xml:space="preserve">Послевоенная стабилизация. </w:t>
      </w:r>
      <w:r w:rsidRPr="003C06C6">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3C06C6">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w:t>
      </w:r>
      <w:r w:rsidRPr="00321C6A">
        <w:rPr>
          <w:rFonts w:ascii="Times New Roman" w:hAnsi="Times New Roman"/>
          <w:color w:val="000000"/>
          <w:sz w:val="28"/>
          <w:lang w:val="ru-RU"/>
        </w:rPr>
        <w:t xml:space="preserve">«Новый курс» Ф. Рузвельта. Значение реформ. </w:t>
      </w:r>
      <w:r w:rsidRPr="003C06C6">
        <w:rPr>
          <w:rFonts w:ascii="Times New Roman" w:hAnsi="Times New Roman"/>
          <w:color w:val="000000"/>
          <w:sz w:val="28"/>
          <w:lang w:val="ru-RU"/>
        </w:rPr>
        <w:t xml:space="preserve">Роль государства в экономике стран Европы и Латинской Америки.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321C6A">
        <w:rPr>
          <w:rFonts w:ascii="Times New Roman" w:hAnsi="Times New Roman"/>
          <w:color w:val="000000"/>
          <w:sz w:val="28"/>
          <w:lang w:val="ru-RU"/>
        </w:rPr>
        <w:t xml:space="preserve">Установление нацистской диктатуры. </w:t>
      </w:r>
      <w:r w:rsidRPr="003C06C6">
        <w:rPr>
          <w:rFonts w:ascii="Times New Roman" w:hAnsi="Times New Roman"/>
          <w:color w:val="000000"/>
          <w:sz w:val="28"/>
          <w:lang w:val="ru-RU"/>
        </w:rPr>
        <w:t xml:space="preserve">Нацистский режим в Германии.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447191" w:rsidRPr="00321C6A"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Страны Азии, Африки и Латинской Америки в 1918–1930 гг. </w:t>
      </w:r>
      <w:r w:rsidRPr="003C06C6">
        <w:rPr>
          <w:rFonts w:ascii="Times New Roman" w:hAnsi="Times New Roman"/>
          <w:color w:val="000000"/>
          <w:sz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w:t>
      </w:r>
      <w:r w:rsidRPr="00321C6A">
        <w:rPr>
          <w:rFonts w:ascii="Times New Roman" w:hAnsi="Times New Roman"/>
          <w:color w:val="000000"/>
          <w:sz w:val="28"/>
          <w:lang w:val="ru-RU"/>
        </w:rPr>
        <w:t>Африка. Особенности экономического и политического развития Латинской Америки.</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Международные отношения в 1930-е гг. </w:t>
      </w:r>
      <w:r w:rsidRPr="003C06C6">
        <w:rPr>
          <w:rFonts w:ascii="Times New Roman" w:hAnsi="Times New Roman"/>
          <w:color w:val="000000"/>
          <w:sz w:val="28"/>
          <w:lang w:val="ru-RU"/>
        </w:rPr>
        <w:t xml:space="preserve">Нарастание мировой напряженности в конце 1930-х гг. </w:t>
      </w:r>
      <w:r w:rsidRPr="00321C6A">
        <w:rPr>
          <w:rFonts w:ascii="Times New Roman" w:hAnsi="Times New Roman"/>
          <w:color w:val="000000"/>
          <w:sz w:val="28"/>
          <w:lang w:val="ru-RU"/>
        </w:rPr>
        <w:t xml:space="preserve">Причины Второй мировой войны. </w:t>
      </w:r>
      <w:r w:rsidRPr="003C06C6">
        <w:rPr>
          <w:rFonts w:ascii="Times New Roman" w:hAnsi="Times New Roman"/>
          <w:color w:val="000000"/>
          <w:sz w:val="28"/>
          <w:lang w:val="ru-RU"/>
        </w:rPr>
        <w:t>Мюнхенский сговор. Англо-франко-советские переговоры лета 1939 года.</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Развитие науки и культуры в 1914–1930-х гг. </w:t>
      </w:r>
      <w:r w:rsidRPr="003C06C6">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Вторая мировая война. 1939–1945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Начало Второй мировой войны. </w:t>
      </w:r>
      <w:r w:rsidRPr="003C06C6">
        <w:rPr>
          <w:rFonts w:ascii="Times New Roman" w:hAnsi="Times New Roman"/>
          <w:color w:val="000000"/>
          <w:sz w:val="28"/>
          <w:lang w:val="ru-RU"/>
        </w:rPr>
        <w:t xml:space="preserve">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w:t>
      </w:r>
      <w:r w:rsidRPr="00321C6A">
        <w:rPr>
          <w:rFonts w:ascii="Times New Roman" w:hAnsi="Times New Roman"/>
          <w:color w:val="000000"/>
          <w:sz w:val="28"/>
          <w:lang w:val="ru-RU"/>
        </w:rPr>
        <w:t xml:space="preserve">Борьба Китая против японских агрессоров в 1939–1941 гг. </w:t>
      </w:r>
      <w:r w:rsidRPr="003C06C6">
        <w:rPr>
          <w:rFonts w:ascii="Times New Roman" w:hAnsi="Times New Roman"/>
          <w:color w:val="000000"/>
          <w:sz w:val="28"/>
          <w:lang w:val="ru-RU"/>
        </w:rPr>
        <w:t>Причины побед Германии и ее союзников в начальный период Второй мировой войны.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447191" w:rsidRPr="00321C6A" w:rsidRDefault="00250445">
      <w:pPr>
        <w:spacing w:after="0" w:line="264" w:lineRule="auto"/>
        <w:ind w:firstLine="600"/>
        <w:jc w:val="both"/>
        <w:rPr>
          <w:lang w:val="ru-RU"/>
        </w:rPr>
      </w:pPr>
      <w:r w:rsidRPr="003C06C6">
        <w:rPr>
          <w:rFonts w:ascii="Times New Roman" w:hAnsi="Times New Roman"/>
          <w:color w:val="000000"/>
          <w:sz w:val="28"/>
          <w:lang w:val="ru-RU"/>
        </w:rPr>
        <w:t xml:space="preserve">Холокост. Концентрационные лагеря. Принудительная трудовая миграция и насильственные переселения. </w:t>
      </w:r>
      <w:r w:rsidRPr="00321C6A">
        <w:rPr>
          <w:rFonts w:ascii="Times New Roman" w:hAnsi="Times New Roman"/>
          <w:color w:val="000000"/>
          <w:sz w:val="28"/>
          <w:lang w:val="ru-RU"/>
        </w:rPr>
        <w:t>Коллаборационизм. Движение Сопротивления.</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Коренной перелом, окончание и важнейшие итоги Второй мировой войны.</w:t>
      </w:r>
      <w:r w:rsidRPr="003C06C6">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447191" w:rsidRPr="003C06C6" w:rsidRDefault="00447191">
      <w:pPr>
        <w:spacing w:after="0"/>
        <w:ind w:left="120"/>
        <w:rPr>
          <w:lang w:val="ru-RU"/>
        </w:rPr>
      </w:pPr>
      <w:bookmarkStart w:id="8" w:name="_Toc143611212"/>
      <w:bookmarkEnd w:id="8"/>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ИСТОРИЯ РОССИИ. 1914–1945 ГОДЫ</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Россия в 1914–1922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Россия и мир накануне Первой мировой войны.</w:t>
      </w:r>
      <w:r w:rsidRPr="003C06C6">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Россия в Первой мировой войне.</w:t>
      </w:r>
      <w:r w:rsidRPr="003C06C6">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lastRenderedPageBreak/>
        <w:t>Российская революция. Февраль 1917 г.</w:t>
      </w:r>
      <w:r w:rsidRPr="003C06C6">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Российская революция. Октябрь 1917 г.</w:t>
      </w:r>
      <w:r w:rsidRPr="003C06C6">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w:t>
      </w:r>
      <w:r w:rsidRPr="00321C6A">
        <w:rPr>
          <w:rFonts w:ascii="Times New Roman" w:hAnsi="Times New Roman"/>
          <w:color w:val="000000"/>
          <w:sz w:val="28"/>
          <w:lang w:val="ru-RU"/>
        </w:rPr>
        <w:t xml:space="preserve">Свержение Временного правительства и взятие власти большевиками. </w:t>
      </w:r>
      <w:r w:rsidRPr="003C06C6">
        <w:rPr>
          <w:rFonts w:ascii="Times New Roman" w:hAnsi="Times New Roman"/>
          <w:color w:val="000000"/>
          <w:sz w:val="28"/>
          <w:lang w:val="ru-RU"/>
        </w:rPr>
        <w:t>Создание коалиционного правительства большевиков и левых эсеров. Русская православная церковь в условиях революции.</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Первые революционные преобразования большевиков.</w:t>
      </w:r>
      <w:r w:rsidRPr="003C06C6">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Гражданская война.</w:t>
      </w:r>
      <w:r w:rsidRPr="003C06C6">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Революция и Гражданская война на национальных окраинах. </w:t>
      </w:r>
      <w:r w:rsidRPr="003C06C6">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Идеология и культура в годы Гражданской войны. </w:t>
      </w:r>
      <w:r w:rsidRPr="003C06C6">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Наш край в 1914–1922 гг.</w:t>
      </w:r>
    </w:p>
    <w:p w:rsidR="00447191" w:rsidRPr="003C06C6" w:rsidRDefault="00250445">
      <w:pPr>
        <w:spacing w:after="0" w:line="264" w:lineRule="auto"/>
        <w:ind w:firstLine="600"/>
        <w:jc w:val="both"/>
        <w:rPr>
          <w:lang w:val="ru-RU"/>
        </w:rPr>
      </w:pPr>
      <w:r w:rsidRPr="003C06C6">
        <w:rPr>
          <w:rFonts w:ascii="Times New Roman" w:hAnsi="Times New Roman"/>
          <w:b/>
          <w:color w:val="000000"/>
          <w:sz w:val="28"/>
          <w:lang w:val="ru-RU"/>
        </w:rPr>
        <w:t>Советский Союз в 1920–1930-е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СССР в 20-е годы.</w:t>
      </w:r>
      <w:r w:rsidRPr="003C06C6">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447191" w:rsidRPr="00321C6A" w:rsidRDefault="00250445">
      <w:pPr>
        <w:spacing w:after="0" w:line="264" w:lineRule="auto"/>
        <w:ind w:firstLine="600"/>
        <w:jc w:val="both"/>
        <w:rPr>
          <w:lang w:val="ru-RU"/>
        </w:rPr>
      </w:pPr>
      <w:r w:rsidRPr="003C06C6">
        <w:rPr>
          <w:rFonts w:ascii="Times New Roman" w:hAnsi="Times New Roman"/>
          <w:color w:val="000000"/>
          <w:sz w:val="28"/>
          <w:lang w:val="ru-RU"/>
        </w:rPr>
        <w:t xml:space="preserve">СССР – «Полоса признания». Отношения со странами Востока. Деятельность Коминтерна. </w:t>
      </w:r>
      <w:r w:rsidRPr="00321C6A">
        <w:rPr>
          <w:rFonts w:ascii="Times New Roman" w:hAnsi="Times New Roman"/>
          <w:color w:val="000000"/>
          <w:sz w:val="28"/>
          <w:lang w:val="ru-RU"/>
        </w:rPr>
        <w:t xml:space="preserve">Дипломатические конфликты с западными странами.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Контроль над интеллектуальной жизнью общества. </w:t>
      </w:r>
      <w:r w:rsidRPr="00321C6A">
        <w:rPr>
          <w:rFonts w:ascii="Times New Roman" w:hAnsi="Times New Roman"/>
          <w:color w:val="000000"/>
          <w:sz w:val="28"/>
          <w:lang w:val="ru-RU"/>
        </w:rPr>
        <w:t xml:space="preserve">Сменовеховство. Культура русской эмиграции. </w:t>
      </w:r>
      <w:r w:rsidRPr="003C06C6">
        <w:rPr>
          <w:rFonts w:ascii="Times New Roman" w:hAnsi="Times New Roman"/>
          <w:color w:val="000000"/>
          <w:sz w:val="28"/>
          <w:lang w:val="ru-RU"/>
        </w:rPr>
        <w:t>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3C06C6">
        <w:rPr>
          <w:rFonts w:ascii="Times New Roman" w:hAnsi="Times New Roman"/>
          <w:i/>
          <w:color w:val="000000"/>
          <w:sz w:val="28"/>
          <w:lang w:val="ru-RU"/>
        </w:rPr>
        <w:t xml:space="preserve"> </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«Великий перелом». Индустриализация. </w:t>
      </w:r>
      <w:r w:rsidRPr="003C06C6">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Коллективизация сельского хозяйства. </w:t>
      </w:r>
      <w:r w:rsidRPr="003C06C6">
        <w:rPr>
          <w:rFonts w:ascii="Times New Roman" w:hAnsi="Times New Roman"/>
          <w:color w:val="000000"/>
          <w:sz w:val="28"/>
          <w:lang w:val="ru-RU"/>
        </w:rPr>
        <w:t xml:space="preserve">Цель и задачи коллективизации. </w:t>
      </w:r>
      <w:r w:rsidRPr="00321C6A">
        <w:rPr>
          <w:rFonts w:ascii="Times New Roman" w:hAnsi="Times New Roman"/>
          <w:color w:val="000000"/>
          <w:sz w:val="28"/>
          <w:lang w:val="ru-RU"/>
        </w:rPr>
        <w:t xml:space="preserve">Начало коллективизации. Раскулачивание. Голод 1932–1933 гг. </w:t>
      </w:r>
      <w:r w:rsidRPr="003C06C6">
        <w:rPr>
          <w:rFonts w:ascii="Times New Roman" w:hAnsi="Times New Roman"/>
          <w:color w:val="000000"/>
          <w:sz w:val="28"/>
          <w:lang w:val="ru-RU"/>
        </w:rPr>
        <w:t>Становление колхозной системы. Итоги коллективизации.</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СССР в 30-е годы. </w:t>
      </w:r>
      <w:r w:rsidRPr="003C06C6">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 xml:space="preserve">Культурное пространство советского общества в 1930-е гг. </w:t>
      </w:r>
      <w:r w:rsidRPr="00321C6A">
        <w:rPr>
          <w:rFonts w:ascii="Times New Roman" w:hAnsi="Times New Roman"/>
          <w:color w:val="000000"/>
          <w:sz w:val="28"/>
          <w:lang w:val="ru-RU"/>
        </w:rPr>
        <w:t xml:space="preserve">Формирование «нового человека». </w:t>
      </w:r>
      <w:r w:rsidRPr="003C06C6">
        <w:rPr>
          <w:rFonts w:ascii="Times New Roman" w:hAnsi="Times New Roman"/>
          <w:color w:val="000000"/>
          <w:sz w:val="28"/>
          <w:lang w:val="ru-RU"/>
        </w:rPr>
        <w:t xml:space="preserve">Власть и церковь. Культурная революция. </w:t>
      </w:r>
    </w:p>
    <w:p w:rsidR="00447191" w:rsidRPr="00321C6A" w:rsidRDefault="00250445">
      <w:pPr>
        <w:spacing w:after="0" w:line="264" w:lineRule="auto"/>
        <w:ind w:firstLine="600"/>
        <w:jc w:val="both"/>
        <w:rPr>
          <w:lang w:val="ru-RU"/>
        </w:rPr>
      </w:pPr>
      <w:r w:rsidRPr="003C06C6">
        <w:rPr>
          <w:rFonts w:ascii="Times New Roman" w:hAnsi="Times New Roman"/>
          <w:color w:val="000000"/>
          <w:sz w:val="28"/>
          <w:lang w:val="ru-RU"/>
        </w:rPr>
        <w:t xml:space="preserve">Достижения отечественной науки в 1930-е гг. </w:t>
      </w:r>
      <w:r w:rsidRPr="00321C6A">
        <w:rPr>
          <w:rFonts w:ascii="Times New Roman" w:hAnsi="Times New Roman"/>
          <w:color w:val="000000"/>
          <w:sz w:val="28"/>
          <w:lang w:val="ru-RU"/>
        </w:rPr>
        <w:t xml:space="preserve">Развитие здравоохранения и образования.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447191" w:rsidRPr="00321C6A" w:rsidRDefault="00250445">
      <w:pPr>
        <w:spacing w:after="0" w:line="264" w:lineRule="auto"/>
        <w:ind w:firstLine="600"/>
        <w:jc w:val="both"/>
        <w:rPr>
          <w:lang w:val="ru-RU"/>
        </w:rPr>
      </w:pPr>
      <w:r w:rsidRPr="003C06C6">
        <w:rPr>
          <w:rFonts w:ascii="Times New Roman" w:hAnsi="Times New Roman"/>
          <w:color w:val="000000"/>
          <w:sz w:val="28"/>
          <w:lang w:val="ru-RU"/>
        </w:rPr>
        <w:t xml:space="preserve">Повседневная жизнь населения в 1930-е гг. </w:t>
      </w:r>
      <w:r w:rsidRPr="00321C6A">
        <w:rPr>
          <w:rFonts w:ascii="Times New Roman" w:hAnsi="Times New Roman"/>
          <w:color w:val="000000"/>
          <w:sz w:val="28"/>
          <w:lang w:val="ru-RU"/>
        </w:rPr>
        <w:t xml:space="preserve">Общественные настроения. </w:t>
      </w:r>
      <w:r w:rsidRPr="003C06C6">
        <w:rPr>
          <w:rFonts w:ascii="Times New Roman" w:hAnsi="Times New Roman"/>
          <w:color w:val="000000"/>
          <w:sz w:val="28"/>
          <w:lang w:val="ru-RU"/>
        </w:rPr>
        <w:t xml:space="preserve">Русское Зарубежье и его роль в развитии мировой культуры. Численность, состав и главные центры Русского Зарубежья. </w:t>
      </w:r>
      <w:r w:rsidRPr="00321C6A">
        <w:rPr>
          <w:rFonts w:ascii="Times New Roman" w:hAnsi="Times New Roman"/>
          <w:color w:val="000000"/>
          <w:sz w:val="28"/>
          <w:lang w:val="ru-RU"/>
        </w:rPr>
        <w:t>Русская зарубежная Церковь. Культура Русского Зарубежья. Повседневная жизнь эмигрантов.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Повторение и обобщение по разделу «Советский Союз в 1920–1930-е гг.».</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Великая Отечественная война. 1941–1945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Первый период войны. </w:t>
      </w:r>
      <w:r w:rsidRPr="003C06C6">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lastRenderedPageBreak/>
        <w:t xml:space="preserve">Коренной перелом в ходе войны. </w:t>
      </w:r>
      <w:r w:rsidRPr="003C06C6">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447191" w:rsidRPr="00321C6A" w:rsidRDefault="00250445">
      <w:pPr>
        <w:spacing w:after="0" w:line="264" w:lineRule="auto"/>
        <w:ind w:firstLine="600"/>
        <w:jc w:val="both"/>
        <w:rPr>
          <w:lang w:val="ru-RU"/>
        </w:rPr>
      </w:pPr>
      <w:r w:rsidRPr="003C06C6">
        <w:rPr>
          <w:rFonts w:ascii="Times New Roman" w:hAnsi="Times New Roman"/>
          <w:i/>
          <w:color w:val="000000"/>
          <w:sz w:val="28"/>
          <w:lang w:val="ru-RU"/>
        </w:rPr>
        <w:t xml:space="preserve">«Десять сталинских ударов» и изгнание врага с территории СССР. </w:t>
      </w:r>
      <w:r w:rsidRPr="003C06C6">
        <w:rPr>
          <w:rFonts w:ascii="Times New Roman" w:hAnsi="Times New Roman"/>
          <w:color w:val="000000"/>
          <w:sz w:val="28"/>
          <w:lang w:val="ru-RU"/>
        </w:rPr>
        <w:t xml:space="preserve">Обстановка на фронтах к началу 1944 года. Полное снятие блокады Ленинграда. Освобождение Правобережья Днепра. Освобождение Крыма. Поражение Финляндии. </w:t>
      </w:r>
      <w:r w:rsidRPr="00321C6A">
        <w:rPr>
          <w:rFonts w:ascii="Times New Roman" w:hAnsi="Times New Roman"/>
          <w:color w:val="000000"/>
          <w:sz w:val="28"/>
          <w:lang w:val="ru-RU"/>
        </w:rPr>
        <w:t>Освобождение Белорусской ССР. Освобождение Прибалтики. Львовско-Сандомирская операция.</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Наука и культура в годы войны. </w:t>
      </w:r>
      <w:r w:rsidRPr="003C06C6">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Окончание Второй мировой войны. </w:t>
      </w:r>
      <w:r w:rsidRPr="003C06C6">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Наш край в 1941–1945 гг.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Повторение и обобщение по теме «Великая Отечественная война 1941–1945 гг.».</w:t>
      </w:r>
    </w:p>
    <w:p w:rsidR="00447191" w:rsidRPr="003C06C6" w:rsidRDefault="00447191">
      <w:pPr>
        <w:spacing w:after="0"/>
        <w:ind w:left="120"/>
        <w:rPr>
          <w:lang w:val="ru-RU"/>
        </w:rPr>
      </w:pPr>
      <w:bookmarkStart w:id="9" w:name="_Toc143611213"/>
      <w:bookmarkEnd w:id="9"/>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11 КЛАСС</w:t>
      </w:r>
    </w:p>
    <w:p w:rsidR="00447191" w:rsidRPr="003C06C6" w:rsidRDefault="00447191">
      <w:pPr>
        <w:spacing w:after="0"/>
        <w:ind w:left="120"/>
        <w:rPr>
          <w:lang w:val="ru-RU"/>
        </w:rPr>
      </w:pPr>
      <w:bookmarkStart w:id="10" w:name="_Toc143611214"/>
      <w:bookmarkEnd w:id="10"/>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3C06C6">
        <w:rPr>
          <w:rFonts w:ascii="Times New Roman" w:hAnsi="Times New Roman"/>
          <w:b/>
          <w:color w:val="000000"/>
          <w:sz w:val="28"/>
          <w:lang w:val="ru-RU"/>
        </w:rPr>
        <w:t xml:space="preserve"> ВЕКА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3C06C6">
        <w:rPr>
          <w:rFonts w:ascii="Times New Roman" w:hAnsi="Times New Roman"/>
          <w:color w:val="000000"/>
          <w:sz w:val="28"/>
          <w:lang w:val="ru-RU"/>
        </w:rPr>
        <w:t xml:space="preserve"> – начале </w:t>
      </w:r>
      <w:r>
        <w:rPr>
          <w:rFonts w:ascii="Times New Roman" w:hAnsi="Times New Roman"/>
          <w:color w:val="000000"/>
          <w:sz w:val="28"/>
        </w:rPr>
        <w:t>XXI</w:t>
      </w:r>
      <w:r w:rsidRPr="003C06C6">
        <w:rPr>
          <w:rFonts w:ascii="Times New Roman" w:hAnsi="Times New Roman"/>
          <w:color w:val="000000"/>
          <w:sz w:val="28"/>
          <w:lang w:val="ru-RU"/>
        </w:rPr>
        <w:t xml:space="preserve"> в. Интересы СССР, США, Великобритании и Франции в Европе и мире после войны.</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3C06C6">
        <w:rPr>
          <w:rFonts w:ascii="Times New Roman" w:hAnsi="Times New Roman"/>
          <w:b/>
          <w:color w:val="000000"/>
          <w:sz w:val="28"/>
          <w:lang w:val="ru-RU"/>
        </w:rPr>
        <w:t xml:space="preserve"> – начале </w:t>
      </w:r>
      <w:r>
        <w:rPr>
          <w:rFonts w:ascii="Times New Roman" w:hAnsi="Times New Roman"/>
          <w:b/>
          <w:color w:val="000000"/>
          <w:sz w:val="28"/>
        </w:rPr>
        <w:t>XXI</w:t>
      </w:r>
      <w:r w:rsidRPr="003C06C6">
        <w:rPr>
          <w:rFonts w:ascii="Times New Roman" w:hAnsi="Times New Roman"/>
          <w:b/>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3C06C6">
        <w:rPr>
          <w:rFonts w:ascii="Times New Roman" w:hAnsi="Times New Roman"/>
          <w:i/>
          <w:color w:val="000000"/>
          <w:sz w:val="28"/>
          <w:lang w:val="ru-RU"/>
        </w:rPr>
        <w:t xml:space="preserve"> в.</w:t>
      </w:r>
      <w:r w:rsidRPr="003C06C6">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3C06C6">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3C06C6">
        <w:rPr>
          <w:rFonts w:ascii="Times New Roman" w:hAnsi="Times New Roman"/>
          <w:color w:val="000000"/>
          <w:sz w:val="28"/>
          <w:lang w:val="ru-RU"/>
        </w:rPr>
        <w:t xml:space="preserve"> века. Создание Европейского союза.</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3C06C6">
        <w:rPr>
          <w:rFonts w:ascii="Times New Roman" w:hAnsi="Times New Roman"/>
          <w:i/>
          <w:color w:val="000000"/>
          <w:sz w:val="28"/>
          <w:lang w:val="ru-RU"/>
        </w:rPr>
        <w:t xml:space="preserve"> в.</w:t>
      </w:r>
      <w:r w:rsidRPr="003C06C6">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3C06C6">
        <w:rPr>
          <w:rFonts w:ascii="Times New Roman" w:hAnsi="Times New Roman"/>
          <w:b/>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3C06C6">
        <w:rPr>
          <w:rFonts w:ascii="Times New Roman" w:hAnsi="Times New Roman"/>
          <w:i/>
          <w:color w:val="000000"/>
          <w:sz w:val="28"/>
          <w:lang w:val="ru-RU"/>
        </w:rPr>
        <w:t xml:space="preserve"> в.</w:t>
      </w:r>
      <w:r w:rsidRPr="003C06C6">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3C06C6">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3C06C6">
        <w:rPr>
          <w:rFonts w:ascii="Times New Roman" w:hAnsi="Times New Roman"/>
          <w:color w:val="000000"/>
          <w:sz w:val="28"/>
          <w:lang w:val="ru-RU"/>
        </w:rPr>
        <w:t xml:space="preserve"> в.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3C06C6">
        <w:rPr>
          <w:rFonts w:ascii="Times New Roman" w:hAnsi="Times New Roman"/>
          <w:i/>
          <w:color w:val="000000"/>
          <w:sz w:val="28"/>
          <w:lang w:val="ru-RU"/>
        </w:rPr>
        <w:t xml:space="preserve"> в. </w:t>
      </w:r>
      <w:r w:rsidRPr="003C06C6">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3C06C6">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3C06C6">
        <w:rPr>
          <w:rFonts w:ascii="Times New Roman" w:hAnsi="Times New Roman"/>
          <w:i/>
          <w:color w:val="000000"/>
          <w:sz w:val="28"/>
          <w:lang w:val="ru-RU"/>
        </w:rPr>
        <w:t xml:space="preserve"> в.</w:t>
      </w:r>
      <w:r w:rsidRPr="003C06C6">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3C06C6">
        <w:rPr>
          <w:rFonts w:ascii="Times New Roman" w:hAnsi="Times New Roman"/>
          <w:b/>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Международные отношения в конце 1940-х – конце 1980-х гг.</w:t>
      </w:r>
      <w:r w:rsidRPr="003C06C6">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3C06C6">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Международные отношения в 1990-е – 2023 г. </w:t>
      </w:r>
      <w:r w:rsidRPr="003C06C6">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3C06C6">
        <w:rPr>
          <w:rFonts w:ascii="Times New Roman" w:hAnsi="Times New Roman"/>
          <w:b/>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3C06C6">
        <w:rPr>
          <w:rFonts w:ascii="Times New Roman" w:hAnsi="Times New Roman"/>
          <w:i/>
          <w:color w:val="000000"/>
          <w:sz w:val="28"/>
          <w:lang w:val="ru-RU"/>
        </w:rPr>
        <w:t xml:space="preserve"> в. </w:t>
      </w:r>
      <w:r w:rsidRPr="003C06C6">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3C06C6">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3C06C6">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447191" w:rsidRPr="003C06C6" w:rsidRDefault="00447191">
      <w:pPr>
        <w:spacing w:after="0"/>
        <w:ind w:left="120"/>
        <w:rPr>
          <w:lang w:val="ru-RU"/>
        </w:rPr>
      </w:pPr>
      <w:bookmarkStart w:id="11" w:name="_Toc143611215"/>
      <w:bookmarkEnd w:id="11"/>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3C06C6">
        <w:rPr>
          <w:rFonts w:ascii="Times New Roman" w:hAnsi="Times New Roman"/>
          <w:b/>
          <w:color w:val="000000"/>
          <w:sz w:val="28"/>
          <w:lang w:val="ru-RU"/>
        </w:rPr>
        <w:t xml:space="preserve"> ВЕКА</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СССР в 1945–1991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СССР в послевоенные годы. </w:t>
      </w:r>
      <w:r w:rsidRPr="003C06C6">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СССР в 1953–1964 гг. </w:t>
      </w:r>
      <w:r w:rsidRPr="003C06C6">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3C06C6">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СССР в 1964–1985 гг. </w:t>
      </w:r>
      <w:r w:rsidRPr="003C06C6">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 xml:space="preserve">СССР в 1985–1991 гг. </w:t>
      </w:r>
      <w:r w:rsidRPr="003C06C6">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3C06C6">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Российская Федерация в 1992 – начале 2020-х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lastRenderedPageBreak/>
        <w:t xml:space="preserve">Российская Федерация в 1990-е гг. </w:t>
      </w:r>
      <w:r w:rsidRPr="003C06C6">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447191" w:rsidRPr="003C06C6" w:rsidRDefault="00250445">
      <w:pPr>
        <w:spacing w:after="0" w:line="264" w:lineRule="auto"/>
        <w:ind w:firstLine="600"/>
        <w:jc w:val="both"/>
        <w:rPr>
          <w:lang w:val="ru-RU"/>
        </w:rPr>
      </w:pPr>
      <w:r w:rsidRPr="003C06C6">
        <w:rPr>
          <w:rFonts w:ascii="Times New Roman" w:hAnsi="Times New Roman"/>
          <w:i/>
          <w:color w:val="000000"/>
          <w:sz w:val="28"/>
          <w:lang w:val="ru-RU"/>
        </w:rPr>
        <w:t>Россия в ХХ</w:t>
      </w:r>
      <w:r>
        <w:rPr>
          <w:rFonts w:ascii="Times New Roman" w:hAnsi="Times New Roman"/>
          <w:i/>
          <w:color w:val="000000"/>
          <w:sz w:val="28"/>
        </w:rPr>
        <w:t>I</w:t>
      </w:r>
      <w:r w:rsidRPr="003C06C6">
        <w:rPr>
          <w:rFonts w:ascii="Times New Roman" w:hAnsi="Times New Roman"/>
          <w:i/>
          <w:color w:val="000000"/>
          <w:sz w:val="28"/>
          <w:lang w:val="ru-RU"/>
        </w:rPr>
        <w:t xml:space="preserve"> веке.</w:t>
      </w:r>
      <w:r w:rsidRPr="003C06C6">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3C06C6">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3C06C6">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3C06C6">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3C06C6">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3C06C6">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3C06C6">
        <w:rPr>
          <w:rFonts w:ascii="Times New Roman" w:hAnsi="Times New Roman"/>
          <w:color w:val="000000"/>
          <w:sz w:val="28"/>
          <w:lang w:val="ru-RU"/>
        </w:rPr>
        <w:t xml:space="preserve"> созыва.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3C06C6">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Наш край в 1992–2022 гг.</w:t>
      </w:r>
    </w:p>
    <w:p w:rsidR="00447191" w:rsidRPr="003C06C6" w:rsidRDefault="00250445">
      <w:pPr>
        <w:spacing w:after="0" w:line="264" w:lineRule="auto"/>
        <w:ind w:left="120"/>
        <w:jc w:val="both"/>
        <w:rPr>
          <w:lang w:val="ru-RU"/>
        </w:rPr>
      </w:pPr>
      <w:r w:rsidRPr="003C06C6">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3C06C6">
        <w:rPr>
          <w:rFonts w:ascii="Times New Roman" w:hAnsi="Times New Roman"/>
          <w:color w:val="000000"/>
          <w:sz w:val="28"/>
          <w:lang w:val="ru-RU"/>
        </w:rPr>
        <w:t xml:space="preserve"> века».</w:t>
      </w:r>
    </w:p>
    <w:p w:rsidR="00447191" w:rsidRPr="003C06C6" w:rsidRDefault="00447191">
      <w:pPr>
        <w:rPr>
          <w:lang w:val="ru-RU"/>
        </w:rPr>
        <w:sectPr w:rsidR="00447191" w:rsidRPr="003C06C6">
          <w:pgSz w:w="11906" w:h="16383"/>
          <w:pgMar w:top="1134" w:right="850" w:bottom="1134" w:left="1701" w:header="720" w:footer="720" w:gutter="0"/>
          <w:cols w:space="720"/>
        </w:sectPr>
      </w:pPr>
    </w:p>
    <w:p w:rsidR="00447191" w:rsidRPr="003C06C6" w:rsidRDefault="00250445">
      <w:pPr>
        <w:spacing w:after="0" w:line="264" w:lineRule="auto"/>
        <w:ind w:left="120"/>
        <w:jc w:val="both"/>
        <w:rPr>
          <w:lang w:val="ru-RU"/>
        </w:rPr>
      </w:pPr>
      <w:bookmarkStart w:id="12" w:name="block-83278797"/>
      <w:bookmarkEnd w:id="7"/>
      <w:r w:rsidRPr="003C06C6">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ЛИЧНОСТНЫЕ РЕЗУЛЬТАТЫ</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1) гражданского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готовность к гуманитарной и волонтерской деятельности;</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2) патриотического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3) духовно-нравственного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3C06C6">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4) эстетического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5) физического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6) трудового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мотивация и способность к образованию и самообразованию на протяжении всей жизни;</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7) экологического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8) ценности научного познания: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9) эмоциональный интеллект:</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447191" w:rsidRPr="003C06C6" w:rsidRDefault="00447191">
      <w:pPr>
        <w:spacing w:after="0" w:line="264" w:lineRule="auto"/>
        <w:ind w:left="120"/>
        <w:jc w:val="both"/>
        <w:rPr>
          <w:lang w:val="ru-RU"/>
        </w:rPr>
      </w:pPr>
      <w:bookmarkStart w:id="13" w:name="_Toc142487931"/>
      <w:bookmarkEnd w:id="13"/>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МЕТАПРЕДМЕТНЫЕ РЕЗУЛЬТАТЫ</w:t>
      </w:r>
    </w:p>
    <w:p w:rsidR="00447191" w:rsidRPr="003C06C6" w:rsidRDefault="00447191">
      <w:pPr>
        <w:spacing w:after="0" w:line="264" w:lineRule="auto"/>
        <w:ind w:left="120"/>
        <w:jc w:val="both"/>
        <w:rPr>
          <w:lang w:val="ru-RU"/>
        </w:rPr>
      </w:pP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Познавательные универсальные учебные действия</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Базовые логические действия: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формулировать проблему, вопрос, требующий решения;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цели деятельности, задавать параметры и критерии их достижения;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выявлять закономерные черты и противоречия в рассматриваемых явлениях;</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разрабатывать план решения проблемы с учетом анализа имеющихся ресурсов;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вносить коррективы в деятельность, оценивать соответствие результатов целям.</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Базовые исследовательские действия</w:t>
      </w:r>
      <w:r w:rsidRPr="003C06C6">
        <w:rPr>
          <w:rFonts w:ascii="Times New Roman" w:hAnsi="Times New Roman"/>
          <w:color w:val="000000"/>
          <w:sz w:val="28"/>
          <w:lang w:val="ru-RU"/>
        </w:rPr>
        <w:t>:</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владеть навыками учебно-исследовательской и проектной деятельности;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выявлять характерные признаки исторических явлений;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раскрывать причинно-следственные связи событий прошлого и настоящего;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формулировать и обосновывать выводы;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соотносить полученный результат с имеющимся историческим знанием;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определять новизну и обоснованность полученного результата;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Работа с информацией: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Коммуникативные универсальные учебные действия: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аргументированно вести диалог, уметь смягчать конфликтные ситуации.</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Регулятивные универсальные учебные действия: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Совместная деятельность:</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проявлять творчество и инициативу в индивидуальной и командной работе;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оценивать полученные результаты и свой вклад в общую работу.</w:t>
      </w:r>
    </w:p>
    <w:p w:rsidR="00447191" w:rsidRPr="003C06C6" w:rsidRDefault="00447191">
      <w:pPr>
        <w:spacing w:after="0" w:line="264" w:lineRule="auto"/>
        <w:ind w:left="120"/>
        <w:jc w:val="both"/>
        <w:rPr>
          <w:lang w:val="ru-RU"/>
        </w:rPr>
      </w:pPr>
      <w:bookmarkStart w:id="14" w:name="_Toc142487932"/>
      <w:bookmarkEnd w:id="14"/>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b/>
          <w:color w:val="000000"/>
          <w:sz w:val="28"/>
          <w:lang w:val="ru-RU"/>
        </w:rPr>
        <w:t>ПРЕДМЕТНЫЕ РЕЗУЛЬТАТЫ</w:t>
      </w:r>
    </w:p>
    <w:p w:rsidR="00447191" w:rsidRPr="003C06C6" w:rsidRDefault="00447191">
      <w:pPr>
        <w:spacing w:after="0" w:line="264" w:lineRule="auto"/>
        <w:ind w:left="120"/>
        <w:jc w:val="both"/>
        <w:rPr>
          <w:lang w:val="ru-RU"/>
        </w:rPr>
      </w:pP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3C06C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3C06C6">
        <w:rPr>
          <w:rFonts w:ascii="Times New Roman" w:hAnsi="Times New Roman"/>
          <w:color w:val="000000"/>
          <w:sz w:val="28"/>
          <w:lang w:val="ru-RU"/>
        </w:rPr>
        <w:t xml:space="preserve"> в.; особенности развития культуры народов СССР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3C06C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3C06C6">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3C06C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3C06C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3C06C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3C06C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3C06C6">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3C06C6">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3C06C6">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3C06C6">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447191" w:rsidRPr="003C06C6" w:rsidRDefault="00447191">
      <w:pPr>
        <w:spacing w:after="0" w:line="264" w:lineRule="auto"/>
        <w:ind w:left="120"/>
        <w:jc w:val="both"/>
        <w:rPr>
          <w:lang w:val="ru-RU"/>
        </w:rPr>
      </w:pPr>
    </w:p>
    <w:p w:rsidR="00447191" w:rsidRPr="003C06C6" w:rsidRDefault="00250445">
      <w:pPr>
        <w:spacing w:after="0" w:line="264" w:lineRule="auto"/>
        <w:ind w:left="120"/>
        <w:jc w:val="both"/>
        <w:rPr>
          <w:lang w:val="ru-RU"/>
        </w:rPr>
      </w:pPr>
      <w:r w:rsidRPr="003C06C6">
        <w:rPr>
          <w:rFonts w:ascii="Times New Roman" w:hAnsi="Times New Roman"/>
          <w:color w:val="000000"/>
          <w:sz w:val="28"/>
          <w:lang w:val="ru-RU"/>
        </w:rPr>
        <w:t xml:space="preserve">К концу обучения </w:t>
      </w:r>
      <w:r w:rsidRPr="003C06C6">
        <w:rPr>
          <w:rFonts w:ascii="Times New Roman" w:hAnsi="Times New Roman"/>
          <w:b/>
          <w:color w:val="000000"/>
          <w:sz w:val="28"/>
          <w:lang w:val="ru-RU"/>
        </w:rPr>
        <w:t>в 10 классе</w:t>
      </w:r>
      <w:r w:rsidRPr="003C06C6">
        <w:rPr>
          <w:rFonts w:ascii="Times New Roman" w:hAnsi="Times New Roman"/>
          <w:color w:val="000000"/>
          <w:sz w:val="28"/>
          <w:lang w:val="ru-RU"/>
        </w:rPr>
        <w:t xml:space="preserve"> обучающийся получит следующие предметные результаты: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обобщать историческую информацию по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основе изучения исторического материала устанавливать исторические аналогии.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представлять историческую информацию в виде таблиц, графиков, схем, диаграмм;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3C06C6">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447191" w:rsidRPr="003C06C6" w:rsidRDefault="00250445">
      <w:pPr>
        <w:spacing w:after="0" w:line="264" w:lineRule="auto"/>
        <w:ind w:left="120"/>
        <w:jc w:val="both"/>
        <w:rPr>
          <w:lang w:val="ru-RU"/>
        </w:rPr>
      </w:pPr>
      <w:r w:rsidRPr="003C06C6">
        <w:rPr>
          <w:rFonts w:ascii="Times New Roman" w:hAnsi="Times New Roman"/>
          <w:color w:val="000000"/>
          <w:sz w:val="28"/>
          <w:lang w:val="ru-RU"/>
        </w:rPr>
        <w:lastRenderedPageBreak/>
        <w:t xml:space="preserve">К концу обучения </w:t>
      </w:r>
      <w:r w:rsidRPr="003C06C6">
        <w:rPr>
          <w:rFonts w:ascii="Times New Roman" w:hAnsi="Times New Roman"/>
          <w:b/>
          <w:color w:val="000000"/>
          <w:sz w:val="28"/>
          <w:lang w:val="ru-RU"/>
        </w:rPr>
        <w:t>в 11 классе</w:t>
      </w:r>
      <w:r w:rsidRPr="003C06C6">
        <w:rPr>
          <w:rFonts w:ascii="Times New Roman" w:hAnsi="Times New Roman"/>
          <w:color w:val="000000"/>
          <w:sz w:val="28"/>
          <w:lang w:val="ru-RU"/>
        </w:rPr>
        <w:t xml:space="preserve"> обучающийся получит следующие предметные результаты: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объяснять их особую значимость для истории нашей страны;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их значение для истории России и человечества в целом;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выявлять попытки фальсификации истории;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события, процессы, в которых они участвовали;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в форме сложного плана, конспекта, реферата;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3C06C6">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и составлять на его основе план, таблицу, схему;</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 информацией из других исторических источников, делать выводы;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представлять историческую информацию в виде таблиц, графиков, схем, диаграмм;</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3C06C6">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Структура предметного результата включает следующий перечень знаний и умений:</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3C06C6">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447191" w:rsidRPr="003C06C6" w:rsidRDefault="00250445">
      <w:pPr>
        <w:spacing w:after="0" w:line="264" w:lineRule="auto"/>
        <w:ind w:firstLine="600"/>
        <w:jc w:val="both"/>
        <w:rPr>
          <w:lang w:val="ru-RU"/>
        </w:rPr>
      </w:pPr>
      <w:r w:rsidRPr="003C06C6">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447191" w:rsidRPr="003C06C6" w:rsidRDefault="00447191">
      <w:pPr>
        <w:rPr>
          <w:lang w:val="ru-RU"/>
        </w:rPr>
        <w:sectPr w:rsidR="00447191" w:rsidRPr="003C06C6">
          <w:pgSz w:w="11906" w:h="16383"/>
          <w:pgMar w:top="1134" w:right="850" w:bottom="1134" w:left="1701" w:header="720" w:footer="720" w:gutter="0"/>
          <w:cols w:space="720"/>
        </w:sectPr>
      </w:pPr>
    </w:p>
    <w:p w:rsidR="00447191" w:rsidRDefault="00250445">
      <w:pPr>
        <w:spacing w:after="0"/>
        <w:ind w:left="120"/>
      </w:pPr>
      <w:bookmarkStart w:id="15" w:name="block-83278793"/>
      <w:bookmarkEnd w:id="12"/>
      <w:r w:rsidRPr="003C06C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47191" w:rsidRDefault="0025044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447191">
        <w:trPr>
          <w:trHeight w:val="144"/>
          <w:tblCellSpacing w:w="20" w:type="nil"/>
        </w:trPr>
        <w:tc>
          <w:tcPr>
            <w:tcW w:w="585"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 п/п </w:t>
            </w:r>
          </w:p>
          <w:p w:rsidR="00447191" w:rsidRDefault="00447191">
            <w:pPr>
              <w:spacing w:after="0"/>
              <w:ind w:left="135"/>
            </w:pPr>
          </w:p>
        </w:tc>
        <w:tc>
          <w:tcPr>
            <w:tcW w:w="2904"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Наименование разделов и тем программы </w:t>
            </w:r>
          </w:p>
          <w:p w:rsidR="00447191" w:rsidRDefault="00447191">
            <w:pPr>
              <w:spacing w:after="0"/>
              <w:ind w:left="135"/>
            </w:pPr>
          </w:p>
        </w:tc>
        <w:tc>
          <w:tcPr>
            <w:tcW w:w="0" w:type="auto"/>
            <w:gridSpan w:val="3"/>
            <w:tcMar>
              <w:top w:w="50" w:type="dxa"/>
              <w:left w:w="100" w:type="dxa"/>
            </w:tcMar>
            <w:vAlign w:val="center"/>
          </w:tcPr>
          <w:p w:rsidR="00447191" w:rsidRDefault="00250445">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Электронные (цифровые) образовательные ресурсы </w:t>
            </w:r>
          </w:p>
          <w:p w:rsidR="00447191" w:rsidRDefault="00447191">
            <w:pPr>
              <w:spacing w:after="0"/>
              <w:ind w:left="135"/>
            </w:pPr>
          </w:p>
        </w:tc>
      </w:tr>
      <w:tr w:rsidR="00447191">
        <w:trPr>
          <w:trHeight w:val="144"/>
          <w:tblCellSpacing w:w="20" w:type="nil"/>
        </w:trPr>
        <w:tc>
          <w:tcPr>
            <w:tcW w:w="0" w:type="auto"/>
            <w:vMerge/>
            <w:tcBorders>
              <w:top w:val="nil"/>
            </w:tcBorders>
            <w:tcMar>
              <w:top w:w="50" w:type="dxa"/>
              <w:left w:w="100" w:type="dxa"/>
            </w:tcMar>
          </w:tcPr>
          <w:p w:rsidR="00447191" w:rsidRDefault="00447191"/>
        </w:tc>
        <w:tc>
          <w:tcPr>
            <w:tcW w:w="0" w:type="auto"/>
            <w:vMerge/>
            <w:tcBorders>
              <w:top w:val="nil"/>
            </w:tcBorders>
            <w:tcMar>
              <w:top w:w="50" w:type="dxa"/>
              <w:left w:w="100" w:type="dxa"/>
            </w:tcMar>
          </w:tcPr>
          <w:p w:rsidR="00447191" w:rsidRDefault="00447191"/>
        </w:tc>
        <w:tc>
          <w:tcPr>
            <w:tcW w:w="973"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Всего </w:t>
            </w:r>
          </w:p>
          <w:p w:rsidR="00447191" w:rsidRDefault="00447191">
            <w:pPr>
              <w:spacing w:after="0"/>
              <w:ind w:left="135"/>
            </w:pPr>
          </w:p>
        </w:tc>
        <w:tc>
          <w:tcPr>
            <w:tcW w:w="1694"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Контрольные работы </w:t>
            </w:r>
          </w:p>
          <w:p w:rsidR="00447191" w:rsidRDefault="00447191">
            <w:pPr>
              <w:spacing w:after="0"/>
              <w:ind w:left="135"/>
            </w:pPr>
          </w:p>
        </w:tc>
        <w:tc>
          <w:tcPr>
            <w:tcW w:w="1781"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Практические работы </w:t>
            </w:r>
          </w:p>
          <w:p w:rsidR="00447191" w:rsidRDefault="00447191">
            <w:pPr>
              <w:spacing w:after="0"/>
              <w:ind w:left="135"/>
            </w:pPr>
          </w:p>
        </w:tc>
        <w:tc>
          <w:tcPr>
            <w:tcW w:w="0" w:type="auto"/>
            <w:vMerge/>
            <w:tcBorders>
              <w:top w:val="nil"/>
            </w:tcBorders>
            <w:tcMar>
              <w:top w:w="50" w:type="dxa"/>
              <w:left w:w="100" w:type="dxa"/>
            </w:tcMar>
          </w:tcPr>
          <w:p w:rsidR="00447191" w:rsidRDefault="00447191"/>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Всеобщая история. 1914—1945 гг.</w:t>
            </w:r>
          </w:p>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1.1</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5">
              <w:r w:rsidR="00250445">
                <w:rPr>
                  <w:rFonts w:ascii="Times New Roman" w:hAnsi="Times New Roman"/>
                  <w:color w:val="0000FF"/>
                  <w:u w:val="single"/>
                </w:rPr>
                <w:t>https://m.edsoo.ru/4PI9J6763</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2.</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Мир накануне и годы Первой мировой войны</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6">
              <w:r w:rsidR="00250445">
                <w:rPr>
                  <w:rFonts w:ascii="Times New Roman" w:hAnsi="Times New Roman"/>
                  <w:color w:val="0000FF"/>
                  <w:u w:val="single"/>
                </w:rPr>
                <w:t>https://m.edsoo.ru/2A2BWQB6V</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2.2</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7">
              <w:r w:rsidR="00250445">
                <w:rPr>
                  <w:rFonts w:ascii="Times New Roman" w:hAnsi="Times New Roman"/>
                  <w:color w:val="0000FF"/>
                  <w:u w:val="single"/>
                </w:rPr>
                <w:t>https://m.edsoo.ru/BOWT0G4N5</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8">
              <w:r w:rsidR="00250445">
                <w:rPr>
                  <w:rFonts w:ascii="Times New Roman" w:hAnsi="Times New Roman"/>
                  <w:color w:val="0000FF"/>
                  <w:u w:val="single"/>
                </w:rPr>
                <w:t>https://m.edsoo.ru/Y1CCLDVLO</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9">
              <w:r w:rsidR="00250445">
                <w:rPr>
                  <w:rFonts w:ascii="Times New Roman" w:hAnsi="Times New Roman"/>
                  <w:color w:val="0000FF"/>
                  <w:u w:val="single"/>
                </w:rPr>
                <w:t>https://m.edsoo.ru/WGWD3D3A1</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3.3</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0">
              <w:r w:rsidR="00250445">
                <w:rPr>
                  <w:rFonts w:ascii="Times New Roman" w:hAnsi="Times New Roman"/>
                  <w:color w:val="0000FF"/>
                  <w:u w:val="single"/>
                </w:rPr>
                <w:t>https://m.edsoo.ru/VIY31XAMZ</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1">
              <w:r w:rsidR="00250445">
                <w:rPr>
                  <w:rFonts w:ascii="Times New Roman" w:hAnsi="Times New Roman"/>
                  <w:color w:val="0000FF"/>
                  <w:u w:val="single"/>
                </w:rPr>
                <w:t>https://m.edsoo.ru/KC2HBQ5OM</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2">
              <w:r w:rsidR="00250445">
                <w:rPr>
                  <w:rFonts w:ascii="Times New Roman" w:hAnsi="Times New Roman"/>
                  <w:color w:val="0000FF"/>
                  <w:u w:val="single"/>
                </w:rPr>
                <w:t>https://m.edsoo.ru/7YJBX2KKK</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3.6</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Развитие науки и культуры в 1914 – </w:t>
            </w:r>
            <w:r w:rsidRPr="003C06C6">
              <w:rPr>
                <w:rFonts w:ascii="Times New Roman" w:hAnsi="Times New Roman"/>
                <w:color w:val="000000"/>
                <w:sz w:val="24"/>
                <w:lang w:val="ru-RU"/>
              </w:rPr>
              <w:lastRenderedPageBreak/>
              <w:t>1930-х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3">
              <w:r w:rsidR="00250445">
                <w:rPr>
                  <w:rFonts w:ascii="Times New Roman" w:hAnsi="Times New Roman"/>
                  <w:color w:val="0000FF"/>
                  <w:u w:val="single"/>
                </w:rPr>
                <w:t>https://m.edsoo.ru/UZQH0ZHAK</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4">
              <w:r w:rsidR="00250445">
                <w:rPr>
                  <w:rFonts w:ascii="Times New Roman" w:hAnsi="Times New Roman"/>
                  <w:color w:val="0000FF"/>
                  <w:u w:val="single"/>
                </w:rPr>
                <w:t>https://m.edsoo.ru/F5M51C5J8</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4.</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Вторая мировая война. 1939 – 1945 гг.</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4.1</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5">
              <w:r w:rsidR="00250445">
                <w:rPr>
                  <w:rFonts w:ascii="Times New Roman" w:hAnsi="Times New Roman"/>
                  <w:color w:val="0000FF"/>
                  <w:u w:val="single"/>
                </w:rPr>
                <w:t>https://m.edsoo.ru/AQG8L10EM</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4.2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6">
              <w:r w:rsidR="00250445">
                <w:rPr>
                  <w:rFonts w:ascii="Times New Roman" w:hAnsi="Times New Roman"/>
                  <w:color w:val="0000FF"/>
                  <w:u w:val="single"/>
                </w:rPr>
                <w:t>https://m.edsoo.ru/KN6NW8394</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sidRPr="003C06C6">
              <w:rPr>
                <w:rFonts w:ascii="Times New Roman" w:hAnsi="Times New Roman"/>
                <w:b/>
                <w:color w:val="000000"/>
                <w:sz w:val="24"/>
                <w:lang w:val="ru-RU"/>
              </w:rPr>
              <w:t>Раздел 5.</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5.1</w:t>
            </w:r>
          </w:p>
        </w:tc>
        <w:tc>
          <w:tcPr>
            <w:tcW w:w="2904"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7">
              <w:r w:rsidR="00250445">
                <w:rPr>
                  <w:rFonts w:ascii="Times New Roman" w:hAnsi="Times New Roman"/>
                  <w:color w:val="0000FF"/>
                  <w:u w:val="single"/>
                </w:rPr>
                <w:t>https://m.edsoo.ru/WHKWEUAHK</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История России. 1914—1945 годы</w:t>
            </w:r>
          </w:p>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8">
              <w:r w:rsidR="00250445">
                <w:rPr>
                  <w:rFonts w:ascii="Times New Roman" w:hAnsi="Times New Roman"/>
                  <w:color w:val="0000FF"/>
                  <w:u w:val="single"/>
                </w:rPr>
                <w:t>https://m.edsoo.ru/KFPYRP8ER</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19">
              <w:r w:rsidR="00250445">
                <w:rPr>
                  <w:rFonts w:ascii="Times New Roman" w:hAnsi="Times New Roman"/>
                  <w:color w:val="0000FF"/>
                  <w:u w:val="single"/>
                </w:rPr>
                <w:t>https://m.edsoo.ru/TAU9UZNE7</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1.3</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0">
              <w:r w:rsidR="00250445">
                <w:rPr>
                  <w:rFonts w:ascii="Times New Roman" w:hAnsi="Times New Roman"/>
                  <w:color w:val="0000FF"/>
                  <w:u w:val="single"/>
                </w:rPr>
                <w:t>https://m.edsoo.ru/SW288IQ3C</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1.4</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1">
              <w:r w:rsidR="00250445">
                <w:rPr>
                  <w:rFonts w:ascii="Times New Roman" w:hAnsi="Times New Roman"/>
                  <w:color w:val="0000FF"/>
                  <w:u w:val="single"/>
                </w:rPr>
                <w:t>https://m.edsoo.ru/F0JE2VWQZ</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1.5</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2">
              <w:r w:rsidR="00250445">
                <w:rPr>
                  <w:rFonts w:ascii="Times New Roman" w:hAnsi="Times New Roman"/>
                  <w:color w:val="0000FF"/>
                  <w:u w:val="single"/>
                </w:rPr>
                <w:t>https://m.edsoo.ru/KNHCRPN7B</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3">
              <w:r w:rsidR="00250445">
                <w:rPr>
                  <w:rFonts w:ascii="Times New Roman" w:hAnsi="Times New Roman"/>
                  <w:color w:val="0000FF"/>
                  <w:u w:val="single"/>
                </w:rPr>
                <w:t>https://m.edsoo.ru/HHR2YBSLS</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4">
              <w:r w:rsidR="00250445">
                <w:rPr>
                  <w:rFonts w:ascii="Times New Roman" w:hAnsi="Times New Roman"/>
                  <w:color w:val="0000FF"/>
                  <w:u w:val="single"/>
                </w:rPr>
                <w:t>https://m.edsoo.ru/6YWSMLEC2</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1.8</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5">
              <w:r w:rsidR="00250445">
                <w:rPr>
                  <w:rFonts w:ascii="Times New Roman" w:hAnsi="Times New Roman"/>
                  <w:color w:val="0000FF"/>
                  <w:u w:val="single"/>
                </w:rPr>
                <w:t>https://m.edsoo.ru/MLOZ5PICX</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1.9</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6">
              <w:r w:rsidR="00250445">
                <w:rPr>
                  <w:rFonts w:ascii="Times New Roman" w:hAnsi="Times New Roman"/>
                  <w:color w:val="0000FF"/>
                  <w:u w:val="single"/>
                </w:rPr>
                <w:t>https://m.edsoo.ru/HKEKEBVBX</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1.10</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7">
              <w:r w:rsidR="00250445">
                <w:rPr>
                  <w:rFonts w:ascii="Times New Roman" w:hAnsi="Times New Roman"/>
                  <w:color w:val="0000FF"/>
                  <w:u w:val="single"/>
                </w:rPr>
                <w:t>https://m.edsoo.ru/072LERP77</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2.</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Советский Союз в 1920—1930-е гг.</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2.1</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8">
              <w:r w:rsidR="00250445">
                <w:rPr>
                  <w:rFonts w:ascii="Times New Roman" w:hAnsi="Times New Roman"/>
                  <w:color w:val="0000FF"/>
                  <w:u w:val="single"/>
                </w:rPr>
                <w:t>https://m.edsoo.ru/SZPPOISTI</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2.2</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29">
              <w:r w:rsidR="00250445">
                <w:rPr>
                  <w:rFonts w:ascii="Times New Roman" w:hAnsi="Times New Roman"/>
                  <w:color w:val="0000FF"/>
                  <w:u w:val="single"/>
                </w:rPr>
                <w:t>https://m.edsoo.ru/9YK2AJ90M</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2.3</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0">
              <w:r w:rsidR="00250445">
                <w:rPr>
                  <w:rFonts w:ascii="Times New Roman" w:hAnsi="Times New Roman"/>
                  <w:color w:val="0000FF"/>
                  <w:u w:val="single"/>
                </w:rPr>
                <w:t>https://m.edsoo.ru/GPJ37TFXH</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2.4</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1">
              <w:r w:rsidR="00250445">
                <w:rPr>
                  <w:rFonts w:ascii="Times New Roman" w:hAnsi="Times New Roman"/>
                  <w:color w:val="0000FF"/>
                  <w:u w:val="single"/>
                </w:rPr>
                <w:t>https://m.edsoo.ru/4T0917LL4</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Наш край в 1920 – 1930-е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2">
              <w:r w:rsidR="00250445">
                <w:rPr>
                  <w:rFonts w:ascii="Times New Roman" w:hAnsi="Times New Roman"/>
                  <w:color w:val="0000FF"/>
                  <w:u w:val="single"/>
                </w:rPr>
                <w:t>https://m.edsoo.ru/RDSTDIMWM</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2.6</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3">
              <w:r w:rsidR="00250445">
                <w:rPr>
                  <w:rFonts w:ascii="Times New Roman" w:hAnsi="Times New Roman"/>
                  <w:color w:val="0000FF"/>
                  <w:u w:val="single"/>
                </w:rPr>
                <w:t>https://m.edsoo.ru/XBTM4WUHT</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3.</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Великая Отечественная война. 1941—1945 гг.</w:t>
            </w:r>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3.1</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4">
              <w:r w:rsidR="00250445">
                <w:rPr>
                  <w:rFonts w:ascii="Times New Roman" w:hAnsi="Times New Roman"/>
                  <w:color w:val="0000FF"/>
                  <w:u w:val="single"/>
                </w:rPr>
                <w:t>https://m.edsoo.ru/WEG3KWW7Y</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5">
              <w:r w:rsidR="00250445">
                <w:rPr>
                  <w:rFonts w:ascii="Times New Roman" w:hAnsi="Times New Roman"/>
                  <w:color w:val="0000FF"/>
                  <w:u w:val="single"/>
                </w:rPr>
                <w:t>https://m.edsoo.ru/92ILCHN6T</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3.3</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6">
              <w:r w:rsidR="00250445">
                <w:rPr>
                  <w:rFonts w:ascii="Times New Roman" w:hAnsi="Times New Roman"/>
                  <w:color w:val="0000FF"/>
                  <w:u w:val="single"/>
                </w:rPr>
                <w:t>https://m.edsoo.ru/D8O98YQQ9</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7">
              <w:r w:rsidR="00250445">
                <w:rPr>
                  <w:rFonts w:ascii="Times New Roman" w:hAnsi="Times New Roman"/>
                  <w:color w:val="0000FF"/>
                  <w:u w:val="single"/>
                </w:rPr>
                <w:t>https://m.edsoo.ru/QF611LN11</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3.5</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8">
              <w:r w:rsidR="00250445">
                <w:rPr>
                  <w:rFonts w:ascii="Times New Roman" w:hAnsi="Times New Roman"/>
                  <w:color w:val="0000FF"/>
                  <w:u w:val="single"/>
                </w:rPr>
                <w:t>https://m.edsoo.ru/GS6KNTHNM</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39">
              <w:r w:rsidR="00250445">
                <w:rPr>
                  <w:rFonts w:ascii="Times New Roman" w:hAnsi="Times New Roman"/>
                  <w:color w:val="0000FF"/>
                  <w:u w:val="single"/>
                </w:rPr>
                <w:t>https://m.edsoo.ru/UGXDKYPNA</w:t>
              </w:r>
            </w:hyperlink>
          </w:p>
        </w:tc>
      </w:tr>
      <w:tr w:rsidR="00447191">
        <w:trPr>
          <w:trHeight w:val="144"/>
          <w:tblCellSpacing w:w="20" w:type="nil"/>
        </w:trPr>
        <w:tc>
          <w:tcPr>
            <w:tcW w:w="585" w:type="dxa"/>
            <w:tcMar>
              <w:top w:w="50" w:type="dxa"/>
              <w:left w:w="100" w:type="dxa"/>
            </w:tcMar>
            <w:vAlign w:val="center"/>
          </w:tcPr>
          <w:p w:rsidR="00447191" w:rsidRDefault="00250445">
            <w:pPr>
              <w:spacing w:after="0"/>
            </w:pPr>
            <w:r>
              <w:rPr>
                <w:rFonts w:ascii="Times New Roman" w:hAnsi="Times New Roman"/>
                <w:color w:val="000000"/>
                <w:sz w:val="24"/>
              </w:rPr>
              <w:t>3.7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47191" w:rsidRDefault="00447191">
            <w:pPr>
              <w:spacing w:after="0"/>
              <w:ind w:left="135"/>
              <w:jc w:val="center"/>
            </w:pPr>
          </w:p>
        </w:tc>
        <w:tc>
          <w:tcPr>
            <w:tcW w:w="1781" w:type="dxa"/>
            <w:tcMar>
              <w:top w:w="50" w:type="dxa"/>
              <w:left w:w="100" w:type="dxa"/>
            </w:tcMar>
            <w:vAlign w:val="center"/>
          </w:tcPr>
          <w:p w:rsidR="00447191" w:rsidRDefault="00447191">
            <w:pPr>
              <w:spacing w:after="0"/>
              <w:ind w:left="135"/>
              <w:jc w:val="center"/>
            </w:pPr>
          </w:p>
        </w:tc>
        <w:tc>
          <w:tcPr>
            <w:tcW w:w="2633" w:type="dxa"/>
            <w:tcMar>
              <w:top w:w="50" w:type="dxa"/>
              <w:left w:w="100" w:type="dxa"/>
            </w:tcMar>
            <w:vAlign w:val="center"/>
          </w:tcPr>
          <w:p w:rsidR="00447191" w:rsidRDefault="00B0673F">
            <w:pPr>
              <w:spacing w:after="0"/>
              <w:ind w:left="135"/>
            </w:pPr>
            <w:hyperlink r:id="rId40">
              <w:r w:rsidR="00250445">
                <w:rPr>
                  <w:rFonts w:ascii="Times New Roman" w:hAnsi="Times New Roman"/>
                  <w:color w:val="0000FF"/>
                  <w:u w:val="single"/>
                </w:rPr>
                <w:t>https://m.edsoo.ru/I15WWSGL9</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2"/>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447191" w:rsidRDefault="00447191"/>
        </w:tc>
      </w:tr>
    </w:tbl>
    <w:p w:rsidR="00447191" w:rsidRDefault="00447191">
      <w:pPr>
        <w:sectPr w:rsidR="00447191">
          <w:pgSz w:w="16383" w:h="11906" w:orient="landscape"/>
          <w:pgMar w:top="1134" w:right="850" w:bottom="1134" w:left="1701" w:header="720" w:footer="720" w:gutter="0"/>
          <w:cols w:space="720"/>
        </w:sectPr>
      </w:pPr>
    </w:p>
    <w:p w:rsidR="00447191" w:rsidRDefault="0025044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447191">
        <w:trPr>
          <w:trHeight w:val="144"/>
          <w:tblCellSpacing w:w="20" w:type="nil"/>
        </w:trPr>
        <w:tc>
          <w:tcPr>
            <w:tcW w:w="529"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 п/п </w:t>
            </w:r>
          </w:p>
          <w:p w:rsidR="00447191" w:rsidRDefault="00447191">
            <w:pPr>
              <w:spacing w:after="0"/>
              <w:ind w:left="135"/>
            </w:pPr>
          </w:p>
        </w:tc>
        <w:tc>
          <w:tcPr>
            <w:tcW w:w="2464"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Наименование разделов и тем программы </w:t>
            </w:r>
          </w:p>
          <w:p w:rsidR="00447191" w:rsidRDefault="00447191">
            <w:pPr>
              <w:spacing w:after="0"/>
              <w:ind w:left="135"/>
            </w:pPr>
          </w:p>
        </w:tc>
        <w:tc>
          <w:tcPr>
            <w:tcW w:w="0" w:type="auto"/>
            <w:gridSpan w:val="3"/>
            <w:tcMar>
              <w:top w:w="50" w:type="dxa"/>
              <w:left w:w="100" w:type="dxa"/>
            </w:tcMar>
            <w:vAlign w:val="center"/>
          </w:tcPr>
          <w:p w:rsidR="00447191" w:rsidRDefault="00250445">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Электронные (цифровые) образовательные ресурсы </w:t>
            </w:r>
          </w:p>
          <w:p w:rsidR="00447191" w:rsidRDefault="00447191">
            <w:pPr>
              <w:spacing w:after="0"/>
              <w:ind w:left="135"/>
            </w:pPr>
          </w:p>
        </w:tc>
      </w:tr>
      <w:tr w:rsidR="00447191">
        <w:trPr>
          <w:trHeight w:val="144"/>
          <w:tblCellSpacing w:w="20" w:type="nil"/>
        </w:trPr>
        <w:tc>
          <w:tcPr>
            <w:tcW w:w="0" w:type="auto"/>
            <w:vMerge/>
            <w:tcBorders>
              <w:top w:val="nil"/>
            </w:tcBorders>
            <w:tcMar>
              <w:top w:w="50" w:type="dxa"/>
              <w:left w:w="100" w:type="dxa"/>
            </w:tcMar>
          </w:tcPr>
          <w:p w:rsidR="00447191" w:rsidRDefault="00447191"/>
        </w:tc>
        <w:tc>
          <w:tcPr>
            <w:tcW w:w="0" w:type="auto"/>
            <w:vMerge/>
            <w:tcBorders>
              <w:top w:val="nil"/>
            </w:tcBorders>
            <w:tcMar>
              <w:top w:w="50" w:type="dxa"/>
              <w:left w:w="100" w:type="dxa"/>
            </w:tcMar>
          </w:tcPr>
          <w:p w:rsidR="00447191" w:rsidRDefault="00447191"/>
        </w:tc>
        <w:tc>
          <w:tcPr>
            <w:tcW w:w="1028"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Всего </w:t>
            </w:r>
          </w:p>
          <w:p w:rsidR="00447191" w:rsidRDefault="00447191">
            <w:pPr>
              <w:spacing w:after="0"/>
              <w:ind w:left="135"/>
            </w:pPr>
          </w:p>
        </w:tc>
        <w:tc>
          <w:tcPr>
            <w:tcW w:w="1759"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Контрольные работы </w:t>
            </w:r>
          </w:p>
          <w:p w:rsidR="00447191" w:rsidRDefault="00447191">
            <w:pPr>
              <w:spacing w:after="0"/>
              <w:ind w:left="135"/>
            </w:pPr>
          </w:p>
        </w:tc>
        <w:tc>
          <w:tcPr>
            <w:tcW w:w="1841"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Практические работы </w:t>
            </w:r>
          </w:p>
          <w:p w:rsidR="00447191" w:rsidRDefault="00447191">
            <w:pPr>
              <w:spacing w:after="0"/>
              <w:ind w:left="135"/>
            </w:pPr>
          </w:p>
        </w:tc>
        <w:tc>
          <w:tcPr>
            <w:tcW w:w="0" w:type="auto"/>
            <w:vMerge/>
            <w:tcBorders>
              <w:top w:val="nil"/>
            </w:tcBorders>
            <w:tcMar>
              <w:top w:w="50" w:type="dxa"/>
              <w:left w:w="100" w:type="dxa"/>
            </w:tcMa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3C06C6">
              <w:rPr>
                <w:rFonts w:ascii="Times New Roman" w:hAnsi="Times New Roman"/>
                <w:b/>
                <w:color w:val="000000"/>
                <w:sz w:val="24"/>
                <w:lang w:val="ru-RU"/>
              </w:rPr>
              <w:t xml:space="preserve"> века</w:t>
            </w:r>
          </w:p>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1.</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3C06C6">
              <w:rPr>
                <w:rFonts w:ascii="Times New Roman" w:hAnsi="Times New Roman"/>
                <w:b/>
                <w:color w:val="000000"/>
                <w:sz w:val="24"/>
                <w:lang w:val="ru-RU"/>
              </w:rPr>
              <w:t xml:space="preserve"> в. – начале </w:t>
            </w:r>
            <w:r>
              <w:rPr>
                <w:rFonts w:ascii="Times New Roman" w:hAnsi="Times New Roman"/>
                <w:b/>
                <w:color w:val="000000"/>
                <w:sz w:val="24"/>
              </w:rPr>
              <w:t>XXI</w:t>
            </w:r>
            <w:r w:rsidRPr="003C06C6">
              <w:rPr>
                <w:rFonts w:ascii="Times New Roman" w:hAnsi="Times New Roman"/>
                <w:b/>
                <w:color w:val="000000"/>
                <w:sz w:val="24"/>
                <w:lang w:val="ru-RU"/>
              </w:rPr>
              <w:t xml:space="preserve"> в.</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1.1</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C06C6">
              <w:rPr>
                <w:rFonts w:ascii="Times New Roman" w:hAnsi="Times New Roman"/>
                <w:color w:val="000000"/>
                <w:sz w:val="24"/>
                <w:lang w:val="ru-RU"/>
              </w:rPr>
              <w:t xml:space="preserve"> в. – начале </w:t>
            </w:r>
            <w:r>
              <w:rPr>
                <w:rFonts w:ascii="Times New Roman" w:hAnsi="Times New Roman"/>
                <w:color w:val="000000"/>
                <w:sz w:val="24"/>
              </w:rPr>
              <w:t>XXI</w:t>
            </w:r>
            <w:r w:rsidRPr="003C06C6">
              <w:rPr>
                <w:rFonts w:ascii="Times New Roman" w:hAnsi="Times New Roman"/>
                <w:color w:val="000000"/>
                <w:sz w:val="24"/>
                <w:lang w:val="ru-RU"/>
              </w:rPr>
              <w:t xml:space="preserve"> 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1">
              <w:r w:rsidR="00250445">
                <w:rPr>
                  <w:rFonts w:ascii="Times New Roman" w:hAnsi="Times New Roman"/>
                  <w:color w:val="0000FF"/>
                  <w:u w:val="single"/>
                </w:rPr>
                <w:t>https://m.edsoo.ru/VR85NYEV2</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2.</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3C06C6">
              <w:rPr>
                <w:rFonts w:ascii="Times New Roman" w:hAnsi="Times New Roman"/>
                <w:b/>
                <w:color w:val="000000"/>
                <w:sz w:val="24"/>
                <w:lang w:val="ru-RU"/>
              </w:rPr>
              <w:t xml:space="preserve"> в. – начале </w:t>
            </w:r>
            <w:r>
              <w:rPr>
                <w:rFonts w:ascii="Times New Roman" w:hAnsi="Times New Roman"/>
                <w:b/>
                <w:color w:val="000000"/>
                <w:sz w:val="24"/>
              </w:rPr>
              <w:t>XXI</w:t>
            </w:r>
            <w:r w:rsidRPr="003C06C6">
              <w:rPr>
                <w:rFonts w:ascii="Times New Roman" w:hAnsi="Times New Roman"/>
                <w:b/>
                <w:color w:val="000000"/>
                <w:sz w:val="24"/>
                <w:lang w:val="ru-RU"/>
              </w:rPr>
              <w:t xml:space="preserve"> в.</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2.1</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2">
              <w:r w:rsidR="00250445">
                <w:rPr>
                  <w:rFonts w:ascii="Times New Roman" w:hAnsi="Times New Roman"/>
                  <w:color w:val="0000FF"/>
                  <w:u w:val="single"/>
                </w:rPr>
                <w:t>https://m.edsoo.ru/ZIEEYB0T7</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2.2</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3">
              <w:r w:rsidR="00250445">
                <w:rPr>
                  <w:rFonts w:ascii="Times New Roman" w:hAnsi="Times New Roman"/>
                  <w:color w:val="0000FF"/>
                  <w:u w:val="single"/>
                </w:rPr>
                <w:t>https://m.edsoo.ru/5XE3H4AAR</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3.</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3C06C6">
              <w:rPr>
                <w:rFonts w:ascii="Times New Roman" w:hAnsi="Times New Roman"/>
                <w:b/>
                <w:color w:val="000000"/>
                <w:sz w:val="24"/>
                <w:lang w:val="ru-RU"/>
              </w:rPr>
              <w:t xml:space="preserve"> в.</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3.1</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4">
              <w:r w:rsidR="00250445">
                <w:rPr>
                  <w:rFonts w:ascii="Times New Roman" w:hAnsi="Times New Roman"/>
                  <w:color w:val="0000FF"/>
                  <w:u w:val="single"/>
                </w:rPr>
                <w:t>https://m.edsoo.ru/8VM4MLYW8</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3.2</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5">
              <w:r w:rsidR="00250445">
                <w:rPr>
                  <w:rFonts w:ascii="Times New Roman" w:hAnsi="Times New Roman"/>
                  <w:color w:val="0000FF"/>
                  <w:u w:val="single"/>
                </w:rPr>
                <w:t>https://m.edsoo.ru/9AZXPIQKB</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3.3</w:t>
            </w:r>
          </w:p>
        </w:tc>
        <w:tc>
          <w:tcPr>
            <w:tcW w:w="2464"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6">
              <w:r w:rsidR="00250445">
                <w:rPr>
                  <w:rFonts w:ascii="Times New Roman" w:hAnsi="Times New Roman"/>
                  <w:color w:val="0000FF"/>
                  <w:u w:val="single"/>
                </w:rPr>
                <w:t>https://m.edsoo.ru/VR2XQFJ80</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3.4</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7">
              <w:r w:rsidR="00250445">
                <w:rPr>
                  <w:rFonts w:ascii="Times New Roman" w:hAnsi="Times New Roman"/>
                  <w:color w:val="0000FF"/>
                  <w:u w:val="single"/>
                </w:rPr>
                <w:t>https://m.edsoo.ru/7Y9M2L0ME</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3.5</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3C06C6">
              <w:rPr>
                <w:rFonts w:ascii="Times New Roman" w:hAnsi="Times New Roman"/>
                <w:color w:val="000000"/>
                <w:sz w:val="24"/>
                <w:lang w:val="ru-RU"/>
              </w:rPr>
              <w:t xml:space="preserve"> 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8">
              <w:r w:rsidR="00250445">
                <w:rPr>
                  <w:rFonts w:ascii="Times New Roman" w:hAnsi="Times New Roman"/>
                  <w:color w:val="0000FF"/>
                  <w:u w:val="single"/>
                </w:rPr>
                <w:t>https://m.edsoo.ru/1VS8XQWZN</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4.</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3C06C6">
              <w:rPr>
                <w:rFonts w:ascii="Times New Roman" w:hAnsi="Times New Roman"/>
                <w:b/>
                <w:color w:val="000000"/>
                <w:sz w:val="24"/>
                <w:lang w:val="ru-RU"/>
              </w:rPr>
              <w:t xml:space="preserve"> в.</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4.1</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49">
              <w:r w:rsidR="00250445">
                <w:rPr>
                  <w:rFonts w:ascii="Times New Roman" w:hAnsi="Times New Roman"/>
                  <w:color w:val="0000FF"/>
                  <w:u w:val="single"/>
                </w:rPr>
                <w:t>https://m.edsoo.ru/BA0O2ZG0D</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4.2</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0">
              <w:r w:rsidR="00250445">
                <w:rPr>
                  <w:rFonts w:ascii="Times New Roman" w:hAnsi="Times New Roman"/>
                  <w:color w:val="0000FF"/>
                  <w:u w:val="single"/>
                </w:rPr>
                <w:t>https://m.edsoo.ru/YL1VEB2JC</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5.</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3C06C6">
              <w:rPr>
                <w:rFonts w:ascii="Times New Roman" w:hAnsi="Times New Roman"/>
                <w:b/>
                <w:color w:val="000000"/>
                <w:sz w:val="24"/>
                <w:lang w:val="ru-RU"/>
              </w:rPr>
              <w:t xml:space="preserve"> в.</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5.1</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1">
              <w:r w:rsidR="00250445">
                <w:rPr>
                  <w:rFonts w:ascii="Times New Roman" w:hAnsi="Times New Roman"/>
                  <w:color w:val="0000FF"/>
                  <w:u w:val="single"/>
                </w:rPr>
                <w:t>https://m.edsoo.ru/ZIRVNUULO</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5.2</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2">
              <w:r w:rsidR="00250445">
                <w:rPr>
                  <w:rFonts w:ascii="Times New Roman" w:hAnsi="Times New Roman"/>
                  <w:color w:val="0000FF"/>
                  <w:u w:val="single"/>
                </w:rPr>
                <w:t>https://m.edsoo.ru/O6KI8MADQ</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sidRPr="003C06C6">
              <w:rPr>
                <w:rFonts w:ascii="Times New Roman" w:hAnsi="Times New Roman"/>
                <w:b/>
                <w:color w:val="000000"/>
                <w:sz w:val="24"/>
                <w:lang w:val="ru-RU"/>
              </w:rPr>
              <w:t>Раздел 6.</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6.1</w:t>
            </w:r>
          </w:p>
        </w:tc>
        <w:tc>
          <w:tcPr>
            <w:tcW w:w="2464"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3">
              <w:r w:rsidR="00250445">
                <w:rPr>
                  <w:rFonts w:ascii="Times New Roman" w:hAnsi="Times New Roman"/>
                  <w:color w:val="0000FF"/>
                  <w:u w:val="single"/>
                </w:rPr>
                <w:t>https://m.edsoo.ru/MWL5YNAG2</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3C06C6">
              <w:rPr>
                <w:rFonts w:ascii="Times New Roman" w:hAnsi="Times New Roman"/>
                <w:b/>
                <w:color w:val="000000"/>
                <w:sz w:val="24"/>
                <w:lang w:val="ru-RU"/>
              </w:rPr>
              <w:t xml:space="preserve"> века</w:t>
            </w:r>
          </w:p>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1.1</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4">
              <w:r w:rsidR="00250445">
                <w:rPr>
                  <w:rFonts w:ascii="Times New Roman" w:hAnsi="Times New Roman"/>
                  <w:color w:val="0000FF"/>
                  <w:u w:val="single"/>
                </w:rPr>
                <w:t>https://m.edsoo.ru/ARGLCITWG</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2.1</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5">
              <w:r w:rsidR="00250445">
                <w:rPr>
                  <w:rFonts w:ascii="Times New Roman" w:hAnsi="Times New Roman"/>
                  <w:color w:val="0000FF"/>
                  <w:u w:val="single"/>
                </w:rPr>
                <w:t>https://m.edsoo.ru/T9ZRSYBPC</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2.2</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6">
              <w:r w:rsidR="00250445">
                <w:rPr>
                  <w:rFonts w:ascii="Times New Roman" w:hAnsi="Times New Roman"/>
                  <w:color w:val="0000FF"/>
                  <w:u w:val="single"/>
                </w:rPr>
                <w:t>https://m.edsoo.ru/2HEFC8JXB</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2.3</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7">
              <w:r w:rsidR="00250445">
                <w:rPr>
                  <w:rFonts w:ascii="Times New Roman" w:hAnsi="Times New Roman"/>
                  <w:color w:val="0000FF"/>
                  <w:u w:val="single"/>
                </w:rPr>
                <w:t>https://m.edsoo.ru/AU22SIVLM</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2.4</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8">
              <w:r w:rsidR="00250445">
                <w:rPr>
                  <w:rFonts w:ascii="Times New Roman" w:hAnsi="Times New Roman"/>
                  <w:color w:val="0000FF"/>
                  <w:u w:val="single"/>
                </w:rPr>
                <w:t>https://m.edsoo.ru/ODTUU37AV</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2.5</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59">
              <w:r w:rsidR="00250445">
                <w:rPr>
                  <w:rFonts w:ascii="Times New Roman" w:hAnsi="Times New Roman"/>
                  <w:color w:val="0000FF"/>
                  <w:u w:val="single"/>
                </w:rPr>
                <w:t>https://m.edsoo.ru/VYK93GMMI</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2.6</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60">
              <w:r w:rsidR="00250445">
                <w:rPr>
                  <w:rFonts w:ascii="Times New Roman" w:hAnsi="Times New Roman"/>
                  <w:color w:val="0000FF"/>
                  <w:u w:val="single"/>
                </w:rPr>
                <w:t>https://m.edsoo.ru/O96ZOLC3V</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447191" w:rsidRDefault="00447191"/>
        </w:tc>
      </w:tr>
      <w:tr w:rsidR="00447191" w:rsidRPr="00B0673F">
        <w:trPr>
          <w:trHeight w:val="144"/>
          <w:tblCellSpacing w:w="20" w:type="nil"/>
        </w:trPr>
        <w:tc>
          <w:tcPr>
            <w:tcW w:w="0" w:type="auto"/>
            <w:gridSpan w:val="6"/>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b/>
                <w:color w:val="000000"/>
                <w:sz w:val="24"/>
                <w:lang w:val="ru-RU"/>
              </w:rPr>
              <w:t>Раздел 3.</w:t>
            </w:r>
            <w:r w:rsidRPr="003C06C6">
              <w:rPr>
                <w:rFonts w:ascii="Times New Roman" w:hAnsi="Times New Roman"/>
                <w:color w:val="000000"/>
                <w:sz w:val="24"/>
                <w:lang w:val="ru-RU"/>
              </w:rPr>
              <w:t xml:space="preserve"> </w:t>
            </w:r>
            <w:r w:rsidRPr="003C06C6">
              <w:rPr>
                <w:rFonts w:ascii="Times New Roman" w:hAnsi="Times New Roman"/>
                <w:b/>
                <w:color w:val="000000"/>
                <w:sz w:val="24"/>
                <w:lang w:val="ru-RU"/>
              </w:rPr>
              <w:t>Российская Федерация в 1992 – начале 2020-х гг.</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3.1</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61">
              <w:r w:rsidR="00250445">
                <w:rPr>
                  <w:rFonts w:ascii="Times New Roman" w:hAnsi="Times New Roman"/>
                  <w:color w:val="0000FF"/>
                  <w:u w:val="single"/>
                </w:rPr>
                <w:t>https://m.edsoo.ru/7U3393GZU</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3.2</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62">
              <w:r w:rsidR="00250445">
                <w:rPr>
                  <w:rFonts w:ascii="Times New Roman" w:hAnsi="Times New Roman"/>
                  <w:color w:val="0000FF"/>
                  <w:u w:val="single"/>
                </w:rPr>
                <w:t>https://m.edsoo.ru/AP20XYZA7</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3.3</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63">
              <w:r w:rsidR="00250445">
                <w:rPr>
                  <w:rFonts w:ascii="Times New Roman" w:hAnsi="Times New Roman"/>
                  <w:color w:val="0000FF"/>
                  <w:u w:val="single"/>
                </w:rPr>
                <w:t>https://m.edsoo.ru/8D7VLLSJB</w:t>
              </w:r>
            </w:hyperlink>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3.4</w:t>
            </w:r>
          </w:p>
        </w:tc>
        <w:tc>
          <w:tcPr>
            <w:tcW w:w="246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64">
              <w:r w:rsidR="00250445">
                <w:rPr>
                  <w:rFonts w:ascii="Times New Roman" w:hAnsi="Times New Roman"/>
                  <w:color w:val="0000FF"/>
                  <w:u w:val="single"/>
                </w:rPr>
                <w:t>https://m.edsoo.ru/9D10FKQE3</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6"/>
            <w:tcMar>
              <w:top w:w="50" w:type="dxa"/>
              <w:left w:w="100" w:type="dxa"/>
            </w:tcMar>
            <w:vAlign w:val="center"/>
          </w:tcPr>
          <w:p w:rsidR="00447191" w:rsidRDefault="0025044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447191">
        <w:trPr>
          <w:trHeight w:val="144"/>
          <w:tblCellSpacing w:w="20" w:type="nil"/>
        </w:trPr>
        <w:tc>
          <w:tcPr>
            <w:tcW w:w="529" w:type="dxa"/>
            <w:tcMar>
              <w:top w:w="50" w:type="dxa"/>
              <w:left w:w="100" w:type="dxa"/>
            </w:tcMar>
            <w:vAlign w:val="center"/>
          </w:tcPr>
          <w:p w:rsidR="00447191" w:rsidRDefault="00250445">
            <w:pPr>
              <w:spacing w:after="0"/>
            </w:pPr>
            <w:r>
              <w:rPr>
                <w:rFonts w:ascii="Times New Roman" w:hAnsi="Times New Roman"/>
                <w:color w:val="000000"/>
                <w:sz w:val="24"/>
              </w:rPr>
              <w:t>4.1</w:t>
            </w:r>
          </w:p>
        </w:tc>
        <w:tc>
          <w:tcPr>
            <w:tcW w:w="2464" w:type="dxa"/>
            <w:tcMar>
              <w:top w:w="50" w:type="dxa"/>
              <w:left w:w="100" w:type="dxa"/>
            </w:tcMar>
            <w:vAlign w:val="center"/>
          </w:tcPr>
          <w:p w:rsidR="00447191" w:rsidRDefault="00250445">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47191" w:rsidRDefault="00447191">
            <w:pPr>
              <w:spacing w:after="0"/>
              <w:ind w:left="135"/>
              <w:jc w:val="center"/>
            </w:pPr>
          </w:p>
        </w:tc>
        <w:tc>
          <w:tcPr>
            <w:tcW w:w="1841" w:type="dxa"/>
            <w:tcMar>
              <w:top w:w="50" w:type="dxa"/>
              <w:left w:w="100" w:type="dxa"/>
            </w:tcMar>
            <w:vAlign w:val="center"/>
          </w:tcPr>
          <w:p w:rsidR="00447191" w:rsidRDefault="00447191">
            <w:pPr>
              <w:spacing w:after="0"/>
              <w:ind w:left="135"/>
              <w:jc w:val="center"/>
            </w:pPr>
          </w:p>
        </w:tc>
        <w:tc>
          <w:tcPr>
            <w:tcW w:w="2789" w:type="dxa"/>
            <w:tcMar>
              <w:top w:w="50" w:type="dxa"/>
              <w:left w:w="100" w:type="dxa"/>
            </w:tcMar>
            <w:vAlign w:val="center"/>
          </w:tcPr>
          <w:p w:rsidR="00447191" w:rsidRDefault="00B0673F">
            <w:pPr>
              <w:spacing w:after="0"/>
              <w:ind w:left="135"/>
            </w:pPr>
            <w:hyperlink r:id="rId65">
              <w:r w:rsidR="00250445">
                <w:rPr>
                  <w:rFonts w:ascii="Times New Roman" w:hAnsi="Times New Roman"/>
                  <w:color w:val="0000FF"/>
                  <w:u w:val="single"/>
                </w:rPr>
                <w:t>https://m.edsoo.ru/NQMWY5PYY</w:t>
              </w:r>
            </w:hyperlink>
          </w:p>
        </w:tc>
      </w:tr>
      <w:tr w:rsidR="00447191">
        <w:trPr>
          <w:trHeight w:val="144"/>
          <w:tblCellSpacing w:w="20" w:type="nil"/>
        </w:trPr>
        <w:tc>
          <w:tcPr>
            <w:tcW w:w="0" w:type="auto"/>
            <w:gridSpan w:val="2"/>
            <w:tcMar>
              <w:top w:w="50" w:type="dxa"/>
              <w:left w:w="100" w:type="dxa"/>
            </w:tcMar>
            <w:vAlign w:val="center"/>
          </w:tcPr>
          <w:p w:rsidR="00447191" w:rsidRDefault="00250445">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47191" w:rsidRDefault="00447191"/>
        </w:tc>
      </w:tr>
      <w:tr w:rsidR="00447191">
        <w:trPr>
          <w:trHeight w:val="144"/>
          <w:tblCellSpacing w:w="20" w:type="nil"/>
        </w:trPr>
        <w:tc>
          <w:tcPr>
            <w:tcW w:w="0" w:type="auto"/>
            <w:gridSpan w:val="2"/>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47191" w:rsidRDefault="00447191"/>
        </w:tc>
      </w:tr>
    </w:tbl>
    <w:p w:rsidR="00447191" w:rsidRDefault="00447191">
      <w:pPr>
        <w:sectPr w:rsidR="00447191">
          <w:pgSz w:w="16383" w:h="11906" w:orient="landscape"/>
          <w:pgMar w:top="1134" w:right="850" w:bottom="1134" w:left="1701" w:header="720" w:footer="720" w:gutter="0"/>
          <w:cols w:space="720"/>
        </w:sectPr>
      </w:pPr>
    </w:p>
    <w:p w:rsidR="00447191" w:rsidRDefault="00447191">
      <w:pPr>
        <w:sectPr w:rsidR="00447191">
          <w:pgSz w:w="16383" w:h="11906" w:orient="landscape"/>
          <w:pgMar w:top="1134" w:right="850" w:bottom="1134" w:left="1701" w:header="720" w:footer="720" w:gutter="0"/>
          <w:cols w:space="720"/>
        </w:sectPr>
      </w:pPr>
    </w:p>
    <w:p w:rsidR="00447191" w:rsidRDefault="00250445">
      <w:pPr>
        <w:spacing w:after="0"/>
        <w:ind w:left="120"/>
      </w:pPr>
      <w:bookmarkStart w:id="16" w:name="block-83278796"/>
      <w:bookmarkEnd w:id="15"/>
      <w:r>
        <w:rPr>
          <w:rFonts w:ascii="Times New Roman" w:hAnsi="Times New Roman"/>
          <w:b/>
          <w:color w:val="000000"/>
          <w:sz w:val="28"/>
        </w:rPr>
        <w:lastRenderedPageBreak/>
        <w:t xml:space="preserve"> ПОУРОЧНОЕ ПЛАНИРОВАНИЕ </w:t>
      </w:r>
    </w:p>
    <w:p w:rsidR="00447191" w:rsidRDefault="0025044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447191">
        <w:trPr>
          <w:trHeight w:val="144"/>
          <w:tblCellSpacing w:w="20" w:type="nil"/>
        </w:trPr>
        <w:tc>
          <w:tcPr>
            <w:tcW w:w="394"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 п/п </w:t>
            </w:r>
          </w:p>
          <w:p w:rsidR="00447191" w:rsidRDefault="00447191">
            <w:pPr>
              <w:spacing w:after="0"/>
              <w:ind w:left="135"/>
            </w:pPr>
          </w:p>
        </w:tc>
        <w:tc>
          <w:tcPr>
            <w:tcW w:w="2904"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Тема урока </w:t>
            </w:r>
          </w:p>
          <w:p w:rsidR="00447191" w:rsidRDefault="00447191">
            <w:pPr>
              <w:spacing w:after="0"/>
              <w:ind w:left="135"/>
            </w:pPr>
          </w:p>
        </w:tc>
        <w:tc>
          <w:tcPr>
            <w:tcW w:w="0" w:type="auto"/>
            <w:gridSpan w:val="3"/>
            <w:tcMar>
              <w:top w:w="50" w:type="dxa"/>
              <w:left w:w="100" w:type="dxa"/>
            </w:tcMar>
            <w:vAlign w:val="center"/>
          </w:tcPr>
          <w:p w:rsidR="00447191" w:rsidRDefault="00250445">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Дата изучения </w:t>
            </w:r>
          </w:p>
          <w:p w:rsidR="00447191" w:rsidRDefault="00447191">
            <w:pPr>
              <w:spacing w:after="0"/>
              <w:ind w:left="135"/>
            </w:pPr>
          </w:p>
        </w:tc>
        <w:tc>
          <w:tcPr>
            <w:tcW w:w="2011"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Электронные цифровые образовательные ресурсы </w:t>
            </w:r>
          </w:p>
          <w:p w:rsidR="00447191" w:rsidRDefault="00447191">
            <w:pPr>
              <w:spacing w:after="0"/>
              <w:ind w:left="135"/>
            </w:pPr>
          </w:p>
        </w:tc>
      </w:tr>
      <w:tr w:rsidR="00447191">
        <w:trPr>
          <w:trHeight w:val="144"/>
          <w:tblCellSpacing w:w="20" w:type="nil"/>
        </w:trPr>
        <w:tc>
          <w:tcPr>
            <w:tcW w:w="0" w:type="auto"/>
            <w:vMerge/>
            <w:tcBorders>
              <w:top w:val="nil"/>
            </w:tcBorders>
            <w:tcMar>
              <w:top w:w="50" w:type="dxa"/>
              <w:left w:w="100" w:type="dxa"/>
            </w:tcMar>
          </w:tcPr>
          <w:p w:rsidR="00447191" w:rsidRDefault="00447191"/>
        </w:tc>
        <w:tc>
          <w:tcPr>
            <w:tcW w:w="0" w:type="auto"/>
            <w:vMerge/>
            <w:tcBorders>
              <w:top w:val="nil"/>
            </w:tcBorders>
            <w:tcMar>
              <w:top w:w="50" w:type="dxa"/>
              <w:left w:w="100" w:type="dxa"/>
            </w:tcMar>
          </w:tcPr>
          <w:p w:rsidR="00447191" w:rsidRDefault="00447191"/>
        </w:tc>
        <w:tc>
          <w:tcPr>
            <w:tcW w:w="859"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Всего </w:t>
            </w:r>
          </w:p>
          <w:p w:rsidR="00447191" w:rsidRDefault="00447191">
            <w:pPr>
              <w:spacing w:after="0"/>
              <w:ind w:left="135"/>
            </w:pPr>
          </w:p>
        </w:tc>
        <w:tc>
          <w:tcPr>
            <w:tcW w:w="1562"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Контрольные работы </w:t>
            </w:r>
          </w:p>
          <w:p w:rsidR="00447191" w:rsidRDefault="00447191">
            <w:pPr>
              <w:spacing w:after="0"/>
              <w:ind w:left="135"/>
            </w:pPr>
          </w:p>
        </w:tc>
        <w:tc>
          <w:tcPr>
            <w:tcW w:w="1659"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Практические работы </w:t>
            </w:r>
          </w:p>
          <w:p w:rsidR="00447191" w:rsidRDefault="00447191">
            <w:pPr>
              <w:spacing w:after="0"/>
              <w:ind w:left="135"/>
            </w:pPr>
          </w:p>
        </w:tc>
        <w:tc>
          <w:tcPr>
            <w:tcW w:w="0" w:type="auto"/>
            <w:vMerge/>
            <w:tcBorders>
              <w:top w:val="nil"/>
            </w:tcBorders>
            <w:tcMar>
              <w:top w:w="50" w:type="dxa"/>
              <w:left w:w="100" w:type="dxa"/>
            </w:tcMar>
          </w:tcPr>
          <w:p w:rsidR="00447191" w:rsidRDefault="00447191"/>
        </w:tc>
        <w:tc>
          <w:tcPr>
            <w:tcW w:w="0" w:type="auto"/>
            <w:vMerge/>
            <w:tcBorders>
              <w:top w:val="nil"/>
            </w:tcBorders>
            <w:tcMar>
              <w:top w:w="50" w:type="dxa"/>
              <w:left w:w="100" w:type="dxa"/>
            </w:tcMar>
          </w:tcPr>
          <w:p w:rsidR="00447191" w:rsidRDefault="00447191"/>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66">
              <w:r w:rsidR="00250445">
                <w:rPr>
                  <w:rFonts w:ascii="Times New Roman" w:hAnsi="Times New Roman"/>
                  <w:color w:val="0000FF"/>
                  <w:u w:val="single"/>
                </w:rPr>
                <w:t>https://m.edsoo.ru/6P4ENLZIJ</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67">
              <w:r w:rsidR="00250445">
                <w:rPr>
                  <w:rFonts w:ascii="Times New Roman" w:hAnsi="Times New Roman"/>
                  <w:color w:val="0000FF"/>
                  <w:u w:val="single"/>
                </w:rPr>
                <w:t>https://m.edsoo.ru/5ZTOWO3W0</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68">
              <w:r w:rsidR="00250445">
                <w:rPr>
                  <w:rFonts w:ascii="Times New Roman" w:hAnsi="Times New Roman"/>
                  <w:color w:val="0000FF"/>
                  <w:u w:val="single"/>
                </w:rPr>
                <w:t>https://m.edsoo.ru/S3O0KIHSZ</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69">
              <w:r w:rsidR="00250445">
                <w:rPr>
                  <w:rFonts w:ascii="Times New Roman" w:hAnsi="Times New Roman"/>
                  <w:color w:val="0000FF"/>
                  <w:u w:val="single"/>
                </w:rPr>
                <w:t>https://m.edsoo.ru/VIAKQF4EG</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0">
              <w:r w:rsidR="00250445">
                <w:rPr>
                  <w:rFonts w:ascii="Times New Roman" w:hAnsi="Times New Roman"/>
                  <w:color w:val="0000FF"/>
                  <w:u w:val="single"/>
                </w:rPr>
                <w:t>https://m.edsoo.ru/W6B9VENLY</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8</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1">
              <w:r w:rsidR="00250445">
                <w:rPr>
                  <w:rFonts w:ascii="Times New Roman" w:hAnsi="Times New Roman"/>
                  <w:color w:val="0000FF"/>
                  <w:u w:val="single"/>
                </w:rPr>
                <w:t>https://m.edsoo.ru/EIWIIDYRS</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2">
              <w:r w:rsidR="00250445">
                <w:rPr>
                  <w:rFonts w:ascii="Times New Roman" w:hAnsi="Times New Roman"/>
                  <w:color w:val="0000FF"/>
                  <w:u w:val="single"/>
                </w:rPr>
                <w:t>https://m.edsoo.ru/RJ0HRKAVB</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10</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3">
              <w:r w:rsidR="00250445">
                <w:rPr>
                  <w:rFonts w:ascii="Times New Roman" w:hAnsi="Times New Roman"/>
                  <w:color w:val="0000FF"/>
                  <w:u w:val="single"/>
                </w:rPr>
                <w:t>https://m.edsoo.ru/EE9OCW3KS</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11</w:t>
            </w:r>
          </w:p>
        </w:tc>
        <w:tc>
          <w:tcPr>
            <w:tcW w:w="2904"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4">
              <w:r w:rsidR="00250445">
                <w:rPr>
                  <w:rFonts w:ascii="Times New Roman" w:hAnsi="Times New Roman"/>
                  <w:color w:val="0000FF"/>
                  <w:u w:val="single"/>
                </w:rPr>
                <w:t>https://m.edsoo.ru/7XD30KPXI</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5">
              <w:r w:rsidR="00250445">
                <w:rPr>
                  <w:rFonts w:ascii="Times New Roman" w:hAnsi="Times New Roman"/>
                  <w:color w:val="0000FF"/>
                  <w:u w:val="single"/>
                </w:rPr>
                <w:t>https://m.edsoo.ru/582C9NTA0</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13</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6">
              <w:r w:rsidR="00250445">
                <w:rPr>
                  <w:rFonts w:ascii="Times New Roman" w:hAnsi="Times New Roman"/>
                  <w:color w:val="0000FF"/>
                  <w:u w:val="single"/>
                </w:rPr>
                <w:t>https://m.edsoo.ru/OWWM6LJUB</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7">
              <w:r w:rsidR="00250445">
                <w:rPr>
                  <w:rFonts w:ascii="Times New Roman" w:hAnsi="Times New Roman"/>
                  <w:color w:val="0000FF"/>
                  <w:u w:val="single"/>
                </w:rPr>
                <w:t>https://m.edsoo.ru/XG3ZLVVWB</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8">
              <w:r w:rsidR="00250445">
                <w:rPr>
                  <w:rFonts w:ascii="Times New Roman" w:hAnsi="Times New Roman"/>
                  <w:color w:val="0000FF"/>
                  <w:u w:val="single"/>
                </w:rPr>
                <w:t>https://m.edsoo.ru/0XHH6R9J3</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16</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79">
              <w:r w:rsidR="00250445">
                <w:rPr>
                  <w:rFonts w:ascii="Times New Roman" w:hAnsi="Times New Roman"/>
                  <w:color w:val="0000FF"/>
                  <w:u w:val="single"/>
                </w:rPr>
                <w:t>https://m.edsoo.ru/088TB9KV9</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0">
              <w:r w:rsidR="00250445">
                <w:rPr>
                  <w:rFonts w:ascii="Times New Roman" w:hAnsi="Times New Roman"/>
                  <w:color w:val="0000FF"/>
                  <w:u w:val="single"/>
                </w:rPr>
                <w:t>https://m.edsoo.ru/0BMDPTEHI</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18</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19</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Начальный период Второй </w:t>
            </w:r>
            <w:r w:rsidRPr="003C06C6">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1">
              <w:r w:rsidR="00250445">
                <w:rPr>
                  <w:rFonts w:ascii="Times New Roman" w:hAnsi="Times New Roman"/>
                  <w:color w:val="0000FF"/>
                  <w:u w:val="single"/>
                </w:rPr>
                <w:t>https://m.edsoo.ru/I9E8J9EHF</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20</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2">
              <w:r w:rsidR="00250445">
                <w:rPr>
                  <w:rFonts w:ascii="Times New Roman" w:hAnsi="Times New Roman"/>
                  <w:color w:val="0000FF"/>
                  <w:u w:val="single"/>
                </w:rPr>
                <w:t>https://m.edsoo.ru/7LO6ZMVYT</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3">
              <w:r w:rsidR="00250445">
                <w:rPr>
                  <w:rFonts w:ascii="Times New Roman" w:hAnsi="Times New Roman"/>
                  <w:color w:val="0000FF"/>
                  <w:u w:val="single"/>
                </w:rPr>
                <w:t>https://m.edsoo.ru/VDGQTE4Q4</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4">
              <w:r w:rsidR="00250445">
                <w:rPr>
                  <w:rFonts w:ascii="Times New Roman" w:hAnsi="Times New Roman"/>
                  <w:color w:val="0000FF"/>
                  <w:u w:val="single"/>
                </w:rPr>
                <w:t>https://m.edsoo.ru/NM4WG3BJY</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23</w:t>
            </w:r>
          </w:p>
        </w:tc>
        <w:tc>
          <w:tcPr>
            <w:tcW w:w="2904"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5">
              <w:r w:rsidR="00250445">
                <w:rPr>
                  <w:rFonts w:ascii="Times New Roman" w:hAnsi="Times New Roman"/>
                  <w:color w:val="0000FF"/>
                  <w:u w:val="single"/>
                </w:rPr>
                <w:t>https://m.edsoo.ru/IFFN4A2AO</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6">
              <w:r w:rsidR="00250445">
                <w:rPr>
                  <w:rFonts w:ascii="Times New Roman" w:hAnsi="Times New Roman"/>
                  <w:color w:val="0000FF"/>
                  <w:u w:val="single"/>
                </w:rPr>
                <w:t>https://m.edsoo.ru/U9O2XHRQ5</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26</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7">
              <w:r w:rsidR="00250445">
                <w:rPr>
                  <w:rFonts w:ascii="Times New Roman" w:hAnsi="Times New Roman"/>
                  <w:color w:val="0000FF"/>
                  <w:u w:val="single"/>
                </w:rPr>
                <w:t>https://m.edsoo.ru/5PZKY5IQK</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8">
              <w:r w:rsidR="00250445">
                <w:rPr>
                  <w:rFonts w:ascii="Times New Roman" w:hAnsi="Times New Roman"/>
                  <w:color w:val="0000FF"/>
                  <w:u w:val="single"/>
                </w:rPr>
                <w:t>https://m.edsoo.ru/VM83SEJKN</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28</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89">
              <w:r w:rsidR="00250445">
                <w:rPr>
                  <w:rFonts w:ascii="Times New Roman" w:hAnsi="Times New Roman"/>
                  <w:color w:val="0000FF"/>
                  <w:u w:val="single"/>
                </w:rPr>
                <w:t>https://m.edsoo.ru/0K2A0AZIK</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29</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0">
              <w:r w:rsidR="00250445">
                <w:rPr>
                  <w:rFonts w:ascii="Times New Roman" w:hAnsi="Times New Roman"/>
                  <w:color w:val="0000FF"/>
                  <w:u w:val="single"/>
                </w:rPr>
                <w:t>https://m.edsoo.ru/95UEW06XS</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30</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1">
              <w:r w:rsidR="00250445">
                <w:rPr>
                  <w:rFonts w:ascii="Times New Roman" w:hAnsi="Times New Roman"/>
                  <w:color w:val="0000FF"/>
                  <w:u w:val="single"/>
                </w:rPr>
                <w:t>https://m.edsoo.ru/XUOEPU0KW</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31</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2">
              <w:r w:rsidR="00250445">
                <w:rPr>
                  <w:rFonts w:ascii="Times New Roman" w:hAnsi="Times New Roman"/>
                  <w:color w:val="0000FF"/>
                  <w:u w:val="single"/>
                </w:rPr>
                <w:t>https://m.edsoo.ru/WPPQ2DJ3L</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3">
              <w:r w:rsidR="00250445">
                <w:rPr>
                  <w:rFonts w:ascii="Times New Roman" w:hAnsi="Times New Roman"/>
                  <w:color w:val="0000FF"/>
                  <w:u w:val="single"/>
                </w:rPr>
                <w:t>https://m.edsoo.ru/493QHP853</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33</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4">
              <w:r w:rsidR="00250445">
                <w:rPr>
                  <w:rFonts w:ascii="Times New Roman" w:hAnsi="Times New Roman"/>
                  <w:color w:val="0000FF"/>
                  <w:u w:val="single"/>
                </w:rPr>
                <w:t>https://m.edsoo.ru/R4U8H0CG1</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5">
              <w:r w:rsidR="00250445">
                <w:rPr>
                  <w:rFonts w:ascii="Times New Roman" w:hAnsi="Times New Roman"/>
                  <w:color w:val="0000FF"/>
                  <w:u w:val="single"/>
                </w:rPr>
                <w:t>https://m.edsoo.ru/FDTRKWPZJ</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6">
              <w:r w:rsidR="00250445">
                <w:rPr>
                  <w:rFonts w:ascii="Times New Roman" w:hAnsi="Times New Roman"/>
                  <w:color w:val="0000FF"/>
                  <w:u w:val="single"/>
                </w:rPr>
                <w:t>https://m.edsoo.ru/ARQA7ZCUN</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36</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7">
              <w:r w:rsidR="00250445">
                <w:rPr>
                  <w:rFonts w:ascii="Times New Roman" w:hAnsi="Times New Roman"/>
                  <w:color w:val="0000FF"/>
                  <w:u w:val="single"/>
                </w:rPr>
                <w:t>https://m.edsoo.ru/9FSZTIHED</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8">
              <w:r w:rsidR="00250445">
                <w:rPr>
                  <w:rFonts w:ascii="Times New Roman" w:hAnsi="Times New Roman"/>
                  <w:color w:val="0000FF"/>
                  <w:u w:val="single"/>
                </w:rPr>
                <w:t>https://m.edsoo.ru/B7ZLCYG7L</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38</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99">
              <w:r w:rsidR="00250445">
                <w:rPr>
                  <w:rFonts w:ascii="Times New Roman" w:hAnsi="Times New Roman"/>
                  <w:color w:val="0000FF"/>
                  <w:u w:val="single"/>
                </w:rPr>
                <w:t>https://m.edsoo.ru/R37P6J68I</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39</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0">
              <w:r w:rsidR="00250445">
                <w:rPr>
                  <w:rFonts w:ascii="Times New Roman" w:hAnsi="Times New Roman"/>
                  <w:color w:val="0000FF"/>
                  <w:u w:val="single"/>
                </w:rPr>
                <w:t>https://m.edsoo.ru/CS8YCGGWY</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40</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Образование СССР. Национальная политика в </w:t>
            </w:r>
            <w:r w:rsidRPr="003C06C6">
              <w:rPr>
                <w:rFonts w:ascii="Times New Roman" w:hAnsi="Times New Roman"/>
                <w:color w:val="000000"/>
                <w:sz w:val="24"/>
                <w:lang w:val="ru-RU"/>
              </w:rPr>
              <w:lastRenderedPageBreak/>
              <w:t>1920-е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1">
              <w:r w:rsidR="00250445">
                <w:rPr>
                  <w:rFonts w:ascii="Times New Roman" w:hAnsi="Times New Roman"/>
                  <w:color w:val="0000FF"/>
                  <w:u w:val="single"/>
                </w:rPr>
                <w:t>https://m.edsoo.ru/COQYUF2HX</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43</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44</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45</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46</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48</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49</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50</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2">
              <w:r w:rsidR="00250445">
                <w:rPr>
                  <w:rFonts w:ascii="Times New Roman" w:hAnsi="Times New Roman"/>
                  <w:color w:val="0000FF"/>
                  <w:u w:val="single"/>
                </w:rPr>
                <w:t>https://m.edsoo.ru/1AYH79UEW</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3">
              <w:r w:rsidR="00250445">
                <w:rPr>
                  <w:rFonts w:ascii="Times New Roman" w:hAnsi="Times New Roman"/>
                  <w:color w:val="0000FF"/>
                  <w:u w:val="single"/>
                </w:rPr>
                <w:t>https://m.edsoo.ru/I62GYRVQG</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4">
              <w:r w:rsidR="00250445">
                <w:rPr>
                  <w:rFonts w:ascii="Times New Roman" w:hAnsi="Times New Roman"/>
                  <w:color w:val="0000FF"/>
                  <w:u w:val="single"/>
                </w:rPr>
                <w:t>https://m.edsoo.ru/T2VN2Z9F9</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53</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Наш край в 1920 – 1930-е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5">
              <w:r w:rsidR="00250445">
                <w:rPr>
                  <w:rFonts w:ascii="Times New Roman" w:hAnsi="Times New Roman"/>
                  <w:color w:val="0000FF"/>
                  <w:u w:val="single"/>
                </w:rPr>
                <w:t>https://m.edsoo.ru/CASPBFAJ0</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6">
              <w:r w:rsidR="00250445">
                <w:rPr>
                  <w:rFonts w:ascii="Times New Roman" w:hAnsi="Times New Roman"/>
                  <w:color w:val="0000FF"/>
                  <w:u w:val="single"/>
                </w:rPr>
                <w:t>https://m.edsoo.ru/957VLJ0Q9</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447191">
            <w:pPr>
              <w:spacing w:after="0"/>
              <w:ind w:left="135"/>
            </w:pPr>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56</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7">
              <w:r w:rsidR="00250445">
                <w:rPr>
                  <w:rFonts w:ascii="Times New Roman" w:hAnsi="Times New Roman"/>
                  <w:color w:val="0000FF"/>
                  <w:u w:val="single"/>
                </w:rPr>
                <w:t>https://m.edsoo.ru/HNIC8A8LJ</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57</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8">
              <w:r w:rsidR="00250445">
                <w:rPr>
                  <w:rFonts w:ascii="Times New Roman" w:hAnsi="Times New Roman"/>
                  <w:color w:val="0000FF"/>
                  <w:u w:val="single"/>
                </w:rPr>
                <w:t>https://m.edsoo.ru/XZ6RXD7GR</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58</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09">
              <w:r w:rsidR="00250445">
                <w:rPr>
                  <w:rFonts w:ascii="Times New Roman" w:hAnsi="Times New Roman"/>
                  <w:color w:val="0000FF"/>
                  <w:u w:val="single"/>
                </w:rPr>
                <w:t>https://m.edsoo.ru/ZE9V5TG6N</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59</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0">
              <w:r w:rsidR="00250445">
                <w:rPr>
                  <w:rFonts w:ascii="Times New Roman" w:hAnsi="Times New Roman"/>
                  <w:color w:val="0000FF"/>
                  <w:u w:val="single"/>
                </w:rPr>
                <w:t>https://m.edsoo.ru/3GVQQ7UIS</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60</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1">
              <w:r w:rsidR="00250445">
                <w:rPr>
                  <w:rFonts w:ascii="Times New Roman" w:hAnsi="Times New Roman"/>
                  <w:color w:val="0000FF"/>
                  <w:u w:val="single"/>
                </w:rPr>
                <w:t>https://m.edsoo.ru/RCZ25IL22</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61</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2">
              <w:r w:rsidR="00250445">
                <w:rPr>
                  <w:rFonts w:ascii="Times New Roman" w:hAnsi="Times New Roman"/>
                  <w:color w:val="0000FF"/>
                  <w:u w:val="single"/>
                </w:rPr>
                <w:t>https://m.edsoo.ru/4OZ77NP9P</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62</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3">
              <w:r w:rsidR="00250445">
                <w:rPr>
                  <w:rFonts w:ascii="Times New Roman" w:hAnsi="Times New Roman"/>
                  <w:color w:val="0000FF"/>
                  <w:u w:val="single"/>
                </w:rPr>
                <w:t>https://m.edsoo.ru/1UM0071CL</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63</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4">
              <w:r w:rsidR="00250445">
                <w:rPr>
                  <w:rFonts w:ascii="Times New Roman" w:hAnsi="Times New Roman"/>
                  <w:color w:val="0000FF"/>
                  <w:u w:val="single"/>
                </w:rPr>
                <w:t>https://m.edsoo.ru/G93SBB536</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5">
              <w:r w:rsidR="00250445">
                <w:rPr>
                  <w:rFonts w:ascii="Times New Roman" w:hAnsi="Times New Roman"/>
                  <w:color w:val="0000FF"/>
                  <w:u w:val="single"/>
                </w:rPr>
                <w:t>https://m.edsoo.ru/DGBEAGAXQ</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65</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6">
              <w:r w:rsidR="00250445">
                <w:rPr>
                  <w:rFonts w:ascii="Times New Roman" w:hAnsi="Times New Roman"/>
                  <w:color w:val="0000FF"/>
                  <w:u w:val="single"/>
                </w:rPr>
                <w:t>https://m.edsoo.ru/YX51ZT04U</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66</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7">
              <w:r w:rsidR="00250445">
                <w:rPr>
                  <w:rFonts w:ascii="Times New Roman" w:hAnsi="Times New Roman"/>
                  <w:color w:val="0000FF"/>
                  <w:u w:val="single"/>
                </w:rPr>
                <w:t>https://m.edsoo.ru/MNI346COD</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67</w:t>
            </w:r>
          </w:p>
        </w:tc>
        <w:tc>
          <w:tcPr>
            <w:tcW w:w="2904"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8">
              <w:r w:rsidR="00250445">
                <w:rPr>
                  <w:rFonts w:ascii="Times New Roman" w:hAnsi="Times New Roman"/>
                  <w:color w:val="0000FF"/>
                  <w:u w:val="single"/>
                </w:rPr>
                <w:t>https://m.edsoo.ru/23R8F73FF</w:t>
              </w:r>
            </w:hyperlink>
          </w:p>
        </w:tc>
      </w:tr>
      <w:tr w:rsidR="00447191">
        <w:trPr>
          <w:trHeight w:val="144"/>
          <w:tblCellSpacing w:w="20" w:type="nil"/>
        </w:trPr>
        <w:tc>
          <w:tcPr>
            <w:tcW w:w="394" w:type="dxa"/>
            <w:tcMar>
              <w:top w:w="50" w:type="dxa"/>
              <w:left w:w="100" w:type="dxa"/>
            </w:tcMar>
            <w:vAlign w:val="center"/>
          </w:tcPr>
          <w:p w:rsidR="00447191" w:rsidRDefault="00250445">
            <w:pPr>
              <w:spacing w:after="0"/>
            </w:pPr>
            <w:r>
              <w:rPr>
                <w:rFonts w:ascii="Times New Roman" w:hAnsi="Times New Roman"/>
                <w:color w:val="000000"/>
                <w:sz w:val="24"/>
              </w:rPr>
              <w:t>68</w:t>
            </w:r>
          </w:p>
        </w:tc>
        <w:tc>
          <w:tcPr>
            <w:tcW w:w="2904"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47191" w:rsidRDefault="00447191">
            <w:pPr>
              <w:spacing w:after="0"/>
              <w:ind w:left="135"/>
              <w:jc w:val="center"/>
            </w:pPr>
          </w:p>
        </w:tc>
        <w:tc>
          <w:tcPr>
            <w:tcW w:w="1659" w:type="dxa"/>
            <w:tcMar>
              <w:top w:w="50" w:type="dxa"/>
              <w:left w:w="100" w:type="dxa"/>
            </w:tcMar>
            <w:vAlign w:val="center"/>
          </w:tcPr>
          <w:p w:rsidR="00447191" w:rsidRDefault="00447191">
            <w:pPr>
              <w:spacing w:after="0"/>
              <w:ind w:left="135"/>
              <w:jc w:val="center"/>
            </w:pPr>
          </w:p>
        </w:tc>
        <w:tc>
          <w:tcPr>
            <w:tcW w:w="1180" w:type="dxa"/>
            <w:tcMar>
              <w:top w:w="50" w:type="dxa"/>
              <w:left w:w="100" w:type="dxa"/>
            </w:tcMar>
            <w:vAlign w:val="center"/>
          </w:tcPr>
          <w:p w:rsidR="00447191" w:rsidRDefault="00447191">
            <w:pPr>
              <w:spacing w:after="0"/>
              <w:ind w:left="135"/>
            </w:pPr>
          </w:p>
        </w:tc>
        <w:tc>
          <w:tcPr>
            <w:tcW w:w="2011" w:type="dxa"/>
            <w:tcMar>
              <w:top w:w="50" w:type="dxa"/>
              <w:left w:w="100" w:type="dxa"/>
            </w:tcMar>
            <w:vAlign w:val="center"/>
          </w:tcPr>
          <w:p w:rsidR="00447191" w:rsidRDefault="00B0673F">
            <w:pPr>
              <w:spacing w:after="0"/>
              <w:ind w:left="135"/>
            </w:pPr>
            <w:hyperlink r:id="rId119">
              <w:r w:rsidR="00250445">
                <w:rPr>
                  <w:rFonts w:ascii="Times New Roman" w:hAnsi="Times New Roman"/>
                  <w:color w:val="0000FF"/>
                  <w:u w:val="single"/>
                </w:rPr>
                <w:t>https://m.edsoo.ru/OEZ1RL2XX</w:t>
              </w:r>
            </w:hyperlink>
          </w:p>
        </w:tc>
      </w:tr>
      <w:tr w:rsidR="00447191">
        <w:trPr>
          <w:trHeight w:val="144"/>
          <w:tblCellSpacing w:w="20" w:type="nil"/>
        </w:trPr>
        <w:tc>
          <w:tcPr>
            <w:tcW w:w="0" w:type="auto"/>
            <w:gridSpan w:val="2"/>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47191" w:rsidRDefault="00447191"/>
        </w:tc>
      </w:tr>
    </w:tbl>
    <w:p w:rsidR="00447191" w:rsidRDefault="00447191">
      <w:pPr>
        <w:sectPr w:rsidR="00447191">
          <w:pgSz w:w="16383" w:h="11906" w:orient="landscape"/>
          <w:pgMar w:top="1134" w:right="850" w:bottom="1134" w:left="1701" w:header="720" w:footer="720" w:gutter="0"/>
          <w:cols w:space="720"/>
        </w:sectPr>
      </w:pPr>
    </w:p>
    <w:p w:rsidR="00447191" w:rsidRDefault="0025044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447191">
        <w:trPr>
          <w:trHeight w:val="144"/>
          <w:tblCellSpacing w:w="20" w:type="nil"/>
        </w:trPr>
        <w:tc>
          <w:tcPr>
            <w:tcW w:w="389"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 п/п </w:t>
            </w:r>
          </w:p>
          <w:p w:rsidR="00447191" w:rsidRDefault="00447191">
            <w:pPr>
              <w:spacing w:after="0"/>
              <w:ind w:left="135"/>
            </w:pPr>
          </w:p>
        </w:tc>
        <w:tc>
          <w:tcPr>
            <w:tcW w:w="2992"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Тема урока </w:t>
            </w:r>
          </w:p>
          <w:p w:rsidR="00447191" w:rsidRDefault="00447191">
            <w:pPr>
              <w:spacing w:after="0"/>
              <w:ind w:left="135"/>
            </w:pPr>
          </w:p>
        </w:tc>
        <w:tc>
          <w:tcPr>
            <w:tcW w:w="0" w:type="auto"/>
            <w:gridSpan w:val="3"/>
            <w:tcMar>
              <w:top w:w="50" w:type="dxa"/>
              <w:left w:w="100" w:type="dxa"/>
            </w:tcMar>
            <w:vAlign w:val="center"/>
          </w:tcPr>
          <w:p w:rsidR="00447191" w:rsidRDefault="00250445">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Дата изучения </w:t>
            </w:r>
          </w:p>
          <w:p w:rsidR="00447191" w:rsidRDefault="00447191">
            <w:pPr>
              <w:spacing w:after="0"/>
              <w:ind w:left="135"/>
            </w:pPr>
          </w:p>
        </w:tc>
        <w:tc>
          <w:tcPr>
            <w:tcW w:w="1999" w:type="dxa"/>
            <w:vMerge w:val="restart"/>
            <w:tcMar>
              <w:top w:w="50" w:type="dxa"/>
              <w:left w:w="100" w:type="dxa"/>
            </w:tcMar>
            <w:vAlign w:val="center"/>
          </w:tcPr>
          <w:p w:rsidR="00447191" w:rsidRDefault="00250445">
            <w:pPr>
              <w:spacing w:after="0"/>
              <w:ind w:left="135"/>
            </w:pPr>
            <w:r>
              <w:rPr>
                <w:rFonts w:ascii="Times New Roman" w:hAnsi="Times New Roman"/>
                <w:b/>
                <w:color w:val="000000"/>
                <w:sz w:val="24"/>
              </w:rPr>
              <w:t xml:space="preserve">Электронные цифровые образовательные ресурсы </w:t>
            </w:r>
          </w:p>
          <w:p w:rsidR="00447191" w:rsidRDefault="00447191">
            <w:pPr>
              <w:spacing w:after="0"/>
              <w:ind w:left="135"/>
            </w:pPr>
          </w:p>
        </w:tc>
      </w:tr>
      <w:tr w:rsidR="00447191">
        <w:trPr>
          <w:trHeight w:val="144"/>
          <w:tblCellSpacing w:w="20" w:type="nil"/>
        </w:trPr>
        <w:tc>
          <w:tcPr>
            <w:tcW w:w="0" w:type="auto"/>
            <w:vMerge/>
            <w:tcBorders>
              <w:top w:val="nil"/>
            </w:tcBorders>
            <w:tcMar>
              <w:top w:w="50" w:type="dxa"/>
              <w:left w:w="100" w:type="dxa"/>
            </w:tcMar>
          </w:tcPr>
          <w:p w:rsidR="00447191" w:rsidRDefault="00447191"/>
        </w:tc>
        <w:tc>
          <w:tcPr>
            <w:tcW w:w="0" w:type="auto"/>
            <w:vMerge/>
            <w:tcBorders>
              <w:top w:val="nil"/>
            </w:tcBorders>
            <w:tcMar>
              <w:top w:w="50" w:type="dxa"/>
              <w:left w:w="100" w:type="dxa"/>
            </w:tcMar>
          </w:tcPr>
          <w:p w:rsidR="00447191" w:rsidRDefault="00447191"/>
        </w:tc>
        <w:tc>
          <w:tcPr>
            <w:tcW w:w="849"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Всего </w:t>
            </w:r>
          </w:p>
          <w:p w:rsidR="00447191" w:rsidRDefault="00447191">
            <w:pPr>
              <w:spacing w:after="0"/>
              <w:ind w:left="135"/>
            </w:pPr>
          </w:p>
        </w:tc>
        <w:tc>
          <w:tcPr>
            <w:tcW w:w="1551"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Контрольные работы </w:t>
            </w:r>
          </w:p>
          <w:p w:rsidR="00447191" w:rsidRDefault="00447191">
            <w:pPr>
              <w:spacing w:after="0"/>
              <w:ind w:left="135"/>
            </w:pPr>
          </w:p>
        </w:tc>
        <w:tc>
          <w:tcPr>
            <w:tcW w:w="1649" w:type="dxa"/>
            <w:tcMar>
              <w:top w:w="50" w:type="dxa"/>
              <w:left w:w="100" w:type="dxa"/>
            </w:tcMar>
            <w:vAlign w:val="center"/>
          </w:tcPr>
          <w:p w:rsidR="00447191" w:rsidRDefault="00250445">
            <w:pPr>
              <w:spacing w:after="0"/>
              <w:ind w:left="135"/>
            </w:pPr>
            <w:r>
              <w:rPr>
                <w:rFonts w:ascii="Times New Roman" w:hAnsi="Times New Roman"/>
                <w:b/>
                <w:color w:val="000000"/>
                <w:sz w:val="24"/>
              </w:rPr>
              <w:t xml:space="preserve">Практические работы </w:t>
            </w:r>
          </w:p>
          <w:p w:rsidR="00447191" w:rsidRDefault="00447191">
            <w:pPr>
              <w:spacing w:after="0"/>
              <w:ind w:left="135"/>
            </w:pPr>
          </w:p>
        </w:tc>
        <w:tc>
          <w:tcPr>
            <w:tcW w:w="0" w:type="auto"/>
            <w:vMerge/>
            <w:tcBorders>
              <w:top w:val="nil"/>
            </w:tcBorders>
            <w:tcMar>
              <w:top w:w="50" w:type="dxa"/>
              <w:left w:w="100" w:type="dxa"/>
            </w:tcMar>
          </w:tcPr>
          <w:p w:rsidR="00447191" w:rsidRDefault="00447191"/>
        </w:tc>
        <w:tc>
          <w:tcPr>
            <w:tcW w:w="0" w:type="auto"/>
            <w:vMerge/>
            <w:tcBorders>
              <w:top w:val="nil"/>
            </w:tcBorders>
            <w:tcMar>
              <w:top w:w="50" w:type="dxa"/>
              <w:left w:w="100" w:type="dxa"/>
            </w:tcMar>
          </w:tcPr>
          <w:p w:rsidR="00447191" w:rsidRDefault="00447191"/>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3C06C6">
              <w:rPr>
                <w:rFonts w:ascii="Times New Roman" w:hAnsi="Times New Roman"/>
                <w:color w:val="000000"/>
                <w:sz w:val="24"/>
                <w:lang w:val="ru-RU"/>
              </w:rPr>
              <w:t xml:space="preserve"> в. – начале </w:t>
            </w:r>
            <w:r>
              <w:rPr>
                <w:rFonts w:ascii="Times New Roman" w:hAnsi="Times New Roman"/>
                <w:color w:val="000000"/>
                <w:sz w:val="24"/>
              </w:rPr>
              <w:t>XXI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0">
              <w:r w:rsidR="00250445">
                <w:rPr>
                  <w:rFonts w:ascii="Times New Roman" w:hAnsi="Times New Roman"/>
                  <w:color w:val="0000FF"/>
                  <w:u w:val="single"/>
                </w:rPr>
                <w:t>https://m.edsoo.ru/1QNP47CC3</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1">
              <w:r w:rsidR="00250445">
                <w:rPr>
                  <w:rFonts w:ascii="Times New Roman" w:hAnsi="Times New Roman"/>
                  <w:color w:val="0000FF"/>
                  <w:u w:val="single"/>
                </w:rPr>
                <w:t>https://m.edsoo.ru/1NIWA9Z2H</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7</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2">
              <w:r w:rsidR="00250445">
                <w:rPr>
                  <w:rFonts w:ascii="Times New Roman" w:hAnsi="Times New Roman"/>
                  <w:color w:val="0000FF"/>
                  <w:u w:val="single"/>
                </w:rPr>
                <w:t>https://m.edsoo.ru/DXIBUFHAG</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8</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Страны Восточной и Юго-Восточной Азии в 1940 – </w:t>
            </w:r>
            <w:r w:rsidRPr="003C06C6">
              <w:rPr>
                <w:rFonts w:ascii="Times New Roman" w:hAnsi="Times New Roman"/>
                <w:color w:val="000000"/>
                <w:sz w:val="24"/>
                <w:lang w:val="ru-RU"/>
              </w:rPr>
              <w:lastRenderedPageBreak/>
              <w:t>1970-х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9</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10</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11</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12</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3">
              <w:r w:rsidR="00250445">
                <w:rPr>
                  <w:rFonts w:ascii="Times New Roman" w:hAnsi="Times New Roman"/>
                  <w:color w:val="0000FF"/>
                  <w:u w:val="single"/>
                </w:rPr>
                <w:t>https://m.edsoo.ru/J7BSGSTON</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13</w:t>
            </w:r>
          </w:p>
        </w:tc>
        <w:tc>
          <w:tcPr>
            <w:tcW w:w="2992"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14</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15</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4">
              <w:r w:rsidR="00250445">
                <w:rPr>
                  <w:rFonts w:ascii="Times New Roman" w:hAnsi="Times New Roman"/>
                  <w:color w:val="0000FF"/>
                  <w:u w:val="single"/>
                </w:rPr>
                <w:t>https://m.edsoo.ru/YPJVWCGYD</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5">
              <w:r w:rsidR="00250445">
                <w:rPr>
                  <w:rFonts w:ascii="Times New Roman" w:hAnsi="Times New Roman"/>
                  <w:color w:val="0000FF"/>
                  <w:u w:val="single"/>
                </w:rPr>
                <w:t>https://m.edsoo.ru/L2L7T66RH</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17</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6">
              <w:r w:rsidR="00250445">
                <w:rPr>
                  <w:rFonts w:ascii="Times New Roman" w:hAnsi="Times New Roman"/>
                  <w:color w:val="0000FF"/>
                  <w:u w:val="single"/>
                </w:rPr>
                <w:t>https://m.edsoo.ru/66O5MKT6L</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18</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7">
              <w:r w:rsidR="00250445">
                <w:rPr>
                  <w:rFonts w:ascii="Times New Roman" w:hAnsi="Times New Roman"/>
                  <w:color w:val="0000FF"/>
                  <w:u w:val="single"/>
                </w:rPr>
                <w:t>https://m.edsoo.ru/UYUYZX6KO</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19</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8">
              <w:r w:rsidR="00250445">
                <w:rPr>
                  <w:rFonts w:ascii="Times New Roman" w:hAnsi="Times New Roman"/>
                  <w:color w:val="0000FF"/>
                  <w:u w:val="single"/>
                </w:rPr>
                <w:t>https://m.edsoo.ru/E6DTEX0G4</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20</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29">
              <w:r w:rsidR="00250445">
                <w:rPr>
                  <w:rFonts w:ascii="Times New Roman" w:hAnsi="Times New Roman"/>
                  <w:color w:val="0000FF"/>
                  <w:u w:val="single"/>
                </w:rPr>
                <w:t>https://m.edsoo.ru/7TR9T2UPI</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21</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0">
              <w:r w:rsidR="00250445">
                <w:rPr>
                  <w:rFonts w:ascii="Times New Roman" w:hAnsi="Times New Roman"/>
                  <w:color w:val="0000FF"/>
                  <w:u w:val="single"/>
                </w:rPr>
                <w:t>https://m.edsoo.ru/XTDC3VO5V</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22</w:t>
            </w:r>
          </w:p>
        </w:tc>
        <w:tc>
          <w:tcPr>
            <w:tcW w:w="2992" w:type="dxa"/>
            <w:tcMar>
              <w:top w:w="50" w:type="dxa"/>
              <w:left w:w="100" w:type="dxa"/>
            </w:tcMar>
            <w:vAlign w:val="center"/>
          </w:tcPr>
          <w:p w:rsidR="00447191" w:rsidRDefault="00250445">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1">
              <w:r w:rsidR="00250445">
                <w:rPr>
                  <w:rFonts w:ascii="Times New Roman" w:hAnsi="Times New Roman"/>
                  <w:color w:val="0000FF"/>
                  <w:u w:val="single"/>
                </w:rPr>
                <w:t>https://m.edsoo.ru/MVRFQN9LI</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23</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2">
              <w:r w:rsidR="00250445">
                <w:rPr>
                  <w:rFonts w:ascii="Times New Roman" w:hAnsi="Times New Roman"/>
                  <w:color w:val="0000FF"/>
                  <w:u w:val="single"/>
                </w:rPr>
                <w:t>https://m.edsoo.ru/4G0KFNBAR</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24</w:t>
            </w:r>
          </w:p>
        </w:tc>
        <w:tc>
          <w:tcPr>
            <w:tcW w:w="2992"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3">
              <w:r w:rsidR="00250445">
                <w:rPr>
                  <w:rFonts w:ascii="Times New Roman" w:hAnsi="Times New Roman"/>
                  <w:color w:val="0000FF"/>
                  <w:u w:val="single"/>
                </w:rPr>
                <w:t>https://m.edsoo.ru/L9VJGN3OM</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4">
              <w:r w:rsidR="00250445">
                <w:rPr>
                  <w:rFonts w:ascii="Times New Roman" w:hAnsi="Times New Roman"/>
                  <w:color w:val="0000FF"/>
                  <w:u w:val="single"/>
                </w:rPr>
                <w:t>https://m.edsoo.ru/7Q4RD3R0D</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26</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5">
              <w:r w:rsidR="00250445">
                <w:rPr>
                  <w:rFonts w:ascii="Times New Roman" w:hAnsi="Times New Roman"/>
                  <w:color w:val="0000FF"/>
                  <w:u w:val="single"/>
                </w:rPr>
                <w:t>https://m.edsoo.ru/EROWIDDLB</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27</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6">
              <w:r w:rsidR="00250445">
                <w:rPr>
                  <w:rFonts w:ascii="Times New Roman" w:hAnsi="Times New Roman"/>
                  <w:color w:val="0000FF"/>
                  <w:u w:val="single"/>
                </w:rPr>
                <w:t>https://m.edsoo.ru/WB4BZDDF0</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28</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7">
              <w:r w:rsidR="00250445">
                <w:rPr>
                  <w:rFonts w:ascii="Times New Roman" w:hAnsi="Times New Roman"/>
                  <w:color w:val="0000FF"/>
                  <w:u w:val="single"/>
                </w:rPr>
                <w:t>https://m.edsoo.ru/HYOAMTG1C</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29</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8">
              <w:r w:rsidR="00250445">
                <w:rPr>
                  <w:rFonts w:ascii="Times New Roman" w:hAnsi="Times New Roman"/>
                  <w:color w:val="0000FF"/>
                  <w:u w:val="single"/>
                </w:rPr>
                <w:t>https://m.edsoo.ru/VQDMLW366</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30</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39">
              <w:r w:rsidR="00250445">
                <w:rPr>
                  <w:rFonts w:ascii="Times New Roman" w:hAnsi="Times New Roman"/>
                  <w:color w:val="0000FF"/>
                  <w:u w:val="single"/>
                </w:rPr>
                <w:t>https://m.edsoo.ru/3YOHGQUN7</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31</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0">
              <w:r w:rsidR="00250445">
                <w:rPr>
                  <w:rFonts w:ascii="Times New Roman" w:hAnsi="Times New Roman"/>
                  <w:color w:val="0000FF"/>
                  <w:u w:val="single"/>
                </w:rPr>
                <w:t>https://m.edsoo.ru/J4Q04Q5FC</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32</w:t>
            </w:r>
          </w:p>
        </w:tc>
        <w:tc>
          <w:tcPr>
            <w:tcW w:w="2992" w:type="dxa"/>
            <w:tcMar>
              <w:top w:w="50" w:type="dxa"/>
              <w:left w:w="100" w:type="dxa"/>
            </w:tcMar>
            <w:vAlign w:val="center"/>
          </w:tcPr>
          <w:p w:rsidR="00447191" w:rsidRDefault="00250445">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1">
              <w:r w:rsidR="00250445">
                <w:rPr>
                  <w:rFonts w:ascii="Times New Roman" w:hAnsi="Times New Roman"/>
                  <w:color w:val="0000FF"/>
                  <w:u w:val="single"/>
                </w:rPr>
                <w:t>https://m.edsoo.ru/MSNMWOWBW</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33</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2">
              <w:r w:rsidR="00250445">
                <w:rPr>
                  <w:rFonts w:ascii="Times New Roman" w:hAnsi="Times New Roman"/>
                  <w:color w:val="0000FF"/>
                  <w:u w:val="single"/>
                </w:rPr>
                <w:t>https://m.edsoo.ru/NMNK250ZH</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34</w:t>
            </w:r>
          </w:p>
        </w:tc>
        <w:tc>
          <w:tcPr>
            <w:tcW w:w="2992" w:type="dxa"/>
            <w:tcMar>
              <w:top w:w="50" w:type="dxa"/>
              <w:left w:w="100" w:type="dxa"/>
            </w:tcMar>
            <w:vAlign w:val="center"/>
          </w:tcPr>
          <w:p w:rsidR="00447191" w:rsidRDefault="00250445">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3">
              <w:r w:rsidR="00250445">
                <w:rPr>
                  <w:rFonts w:ascii="Times New Roman" w:hAnsi="Times New Roman"/>
                  <w:color w:val="0000FF"/>
                  <w:u w:val="single"/>
                </w:rPr>
                <w:t>https://m.edsoo.ru/A678C0T73</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35</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 xml:space="preserve">Повторительно-обобщающий урок по темам «СССР в послевоенные годы» и «СССР в 1953 – </w:t>
            </w:r>
            <w:r w:rsidRPr="003C06C6">
              <w:rPr>
                <w:rFonts w:ascii="Times New Roman" w:hAnsi="Times New Roman"/>
                <w:color w:val="000000"/>
                <w:sz w:val="24"/>
                <w:lang w:val="ru-RU"/>
              </w:rPr>
              <w:lastRenderedPageBreak/>
              <w:t>1964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4">
              <w:r w:rsidR="00250445">
                <w:rPr>
                  <w:rFonts w:ascii="Times New Roman" w:hAnsi="Times New Roman"/>
                  <w:color w:val="0000FF"/>
                  <w:u w:val="single"/>
                </w:rPr>
                <w:t>https://m.edsoo.ru/AKSNG0YVP</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36</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37</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5">
              <w:r w:rsidR="00250445">
                <w:rPr>
                  <w:rFonts w:ascii="Times New Roman" w:hAnsi="Times New Roman"/>
                  <w:color w:val="0000FF"/>
                  <w:u w:val="single"/>
                </w:rPr>
                <w:t>https://m.edsoo.ru/TU1H9YJRF</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38</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6">
              <w:r w:rsidR="00250445">
                <w:rPr>
                  <w:rFonts w:ascii="Times New Roman" w:hAnsi="Times New Roman"/>
                  <w:color w:val="0000FF"/>
                  <w:u w:val="single"/>
                </w:rPr>
                <w:t>https://m.edsoo.ru/58L1VOIQJ</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39</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7">
              <w:r w:rsidR="00250445">
                <w:rPr>
                  <w:rFonts w:ascii="Times New Roman" w:hAnsi="Times New Roman"/>
                  <w:color w:val="0000FF"/>
                  <w:u w:val="single"/>
                </w:rPr>
                <w:t>https://m.edsoo.ru/QDNZO254N</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40</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8">
              <w:r w:rsidR="00250445">
                <w:rPr>
                  <w:rFonts w:ascii="Times New Roman" w:hAnsi="Times New Roman"/>
                  <w:color w:val="0000FF"/>
                  <w:u w:val="single"/>
                </w:rPr>
                <w:t>https://m.edsoo.ru/YVBX0C6SF</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41</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49">
              <w:r w:rsidR="00250445">
                <w:rPr>
                  <w:rFonts w:ascii="Times New Roman" w:hAnsi="Times New Roman"/>
                  <w:color w:val="0000FF"/>
                  <w:u w:val="single"/>
                </w:rPr>
                <w:t>https://m.edsoo.ru/2HKN9REKD</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42</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50">
              <w:r w:rsidR="00250445">
                <w:rPr>
                  <w:rFonts w:ascii="Times New Roman" w:hAnsi="Times New Roman"/>
                  <w:color w:val="0000FF"/>
                  <w:u w:val="single"/>
                </w:rPr>
                <w:t>https://m.edsoo.ru/Z5HH6T1D4</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43</w:t>
            </w:r>
          </w:p>
        </w:tc>
        <w:tc>
          <w:tcPr>
            <w:tcW w:w="2992"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51">
              <w:r w:rsidR="00250445">
                <w:rPr>
                  <w:rFonts w:ascii="Times New Roman" w:hAnsi="Times New Roman"/>
                  <w:color w:val="0000FF"/>
                  <w:u w:val="single"/>
                </w:rPr>
                <w:t>https://m.edsoo.ru/7XQKP2JP0</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44</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52">
              <w:r w:rsidR="00250445">
                <w:rPr>
                  <w:rFonts w:ascii="Times New Roman" w:hAnsi="Times New Roman"/>
                  <w:color w:val="0000FF"/>
                  <w:u w:val="single"/>
                </w:rPr>
                <w:t>https://m.edsoo.ru/VVKX8GXN0</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45</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46</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53">
              <w:r w:rsidR="00250445">
                <w:rPr>
                  <w:rFonts w:ascii="Times New Roman" w:hAnsi="Times New Roman"/>
                  <w:color w:val="0000FF"/>
                  <w:u w:val="single"/>
                </w:rPr>
                <w:t>https://m.edsoo.ru/37VD0N97W</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48</w:t>
            </w:r>
          </w:p>
        </w:tc>
        <w:tc>
          <w:tcPr>
            <w:tcW w:w="2992"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B0673F">
            <w:pPr>
              <w:spacing w:after="0"/>
              <w:ind w:left="135"/>
            </w:pPr>
            <w:hyperlink r:id="rId154">
              <w:r w:rsidR="00250445">
                <w:rPr>
                  <w:rFonts w:ascii="Times New Roman" w:hAnsi="Times New Roman"/>
                  <w:color w:val="0000FF"/>
                  <w:u w:val="single"/>
                </w:rPr>
                <w:t>https://m.edsoo.ru/9GNHVJS38</w:t>
              </w:r>
            </w:hyperlink>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49</w:t>
            </w:r>
          </w:p>
        </w:tc>
        <w:tc>
          <w:tcPr>
            <w:tcW w:w="2992"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50</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51</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52</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53</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54</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55</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56</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3C06C6">
              <w:rPr>
                <w:rFonts w:ascii="Times New Roman" w:hAnsi="Times New Roman"/>
                <w:color w:val="000000"/>
                <w:sz w:val="24"/>
                <w:lang w:val="ru-RU"/>
              </w:rPr>
              <w:t xml:space="preserve"> в.</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57</w:t>
            </w:r>
          </w:p>
        </w:tc>
        <w:tc>
          <w:tcPr>
            <w:tcW w:w="2992" w:type="dxa"/>
            <w:tcMar>
              <w:top w:w="50" w:type="dxa"/>
              <w:left w:w="100" w:type="dxa"/>
            </w:tcMar>
            <w:vAlign w:val="center"/>
          </w:tcPr>
          <w:p w:rsidR="00447191" w:rsidRDefault="00250445">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3C06C6">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59</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60</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61</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3C06C6">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62</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3C06C6">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63</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64</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65</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66</w:t>
            </w:r>
          </w:p>
        </w:tc>
        <w:tc>
          <w:tcPr>
            <w:tcW w:w="2992" w:type="dxa"/>
            <w:tcMar>
              <w:top w:w="50" w:type="dxa"/>
              <w:left w:w="100" w:type="dxa"/>
            </w:tcMar>
            <w:vAlign w:val="center"/>
          </w:tcPr>
          <w:p w:rsidR="00447191" w:rsidRDefault="00250445">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67</w:t>
            </w:r>
          </w:p>
        </w:tc>
        <w:tc>
          <w:tcPr>
            <w:tcW w:w="2992" w:type="dxa"/>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389" w:type="dxa"/>
            <w:tcMar>
              <w:top w:w="50" w:type="dxa"/>
              <w:left w:w="100" w:type="dxa"/>
            </w:tcMar>
            <w:vAlign w:val="center"/>
          </w:tcPr>
          <w:p w:rsidR="00447191" w:rsidRDefault="00250445">
            <w:pPr>
              <w:spacing w:after="0"/>
            </w:pPr>
            <w:r>
              <w:rPr>
                <w:rFonts w:ascii="Times New Roman" w:hAnsi="Times New Roman"/>
                <w:color w:val="000000"/>
                <w:sz w:val="24"/>
              </w:rPr>
              <w:t>68</w:t>
            </w:r>
          </w:p>
        </w:tc>
        <w:tc>
          <w:tcPr>
            <w:tcW w:w="2992" w:type="dxa"/>
            <w:tcMar>
              <w:top w:w="50" w:type="dxa"/>
              <w:left w:w="100" w:type="dxa"/>
            </w:tcMar>
            <w:vAlign w:val="center"/>
          </w:tcPr>
          <w:p w:rsidR="00447191" w:rsidRDefault="00250445">
            <w:pPr>
              <w:spacing w:after="0"/>
              <w:ind w:left="135"/>
            </w:pPr>
            <w:r w:rsidRPr="003C06C6">
              <w:rPr>
                <w:rFonts w:ascii="Times New Roman" w:hAnsi="Times New Roman"/>
                <w:color w:val="000000"/>
                <w:sz w:val="24"/>
                <w:lang w:val="ru-RU"/>
              </w:rPr>
              <w:t xml:space="preserve">Итоговый обобщающий урок </w:t>
            </w:r>
            <w:r w:rsidRPr="003C06C6">
              <w:rPr>
                <w:rFonts w:ascii="Times New Roman" w:hAnsi="Times New Roman"/>
                <w:color w:val="000000"/>
                <w:sz w:val="24"/>
                <w:lang w:val="ru-RU"/>
              </w:rPr>
              <w:lastRenderedPageBreak/>
              <w:t xml:space="preserve">по курсу «История России. </w:t>
            </w:r>
            <w:r>
              <w:rPr>
                <w:rFonts w:ascii="Times New Roman" w:hAnsi="Times New Roman"/>
                <w:color w:val="000000"/>
                <w:sz w:val="24"/>
              </w:rPr>
              <w:t>1945 год – начало ХХI в.»</w:t>
            </w:r>
          </w:p>
        </w:tc>
        <w:tc>
          <w:tcPr>
            <w:tcW w:w="8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447191" w:rsidRDefault="00447191">
            <w:pPr>
              <w:spacing w:after="0"/>
              <w:ind w:left="135"/>
              <w:jc w:val="center"/>
            </w:pPr>
          </w:p>
        </w:tc>
        <w:tc>
          <w:tcPr>
            <w:tcW w:w="1649" w:type="dxa"/>
            <w:tcMar>
              <w:top w:w="50" w:type="dxa"/>
              <w:left w:w="100" w:type="dxa"/>
            </w:tcMar>
            <w:vAlign w:val="center"/>
          </w:tcPr>
          <w:p w:rsidR="00447191" w:rsidRDefault="00447191">
            <w:pPr>
              <w:spacing w:after="0"/>
              <w:ind w:left="135"/>
              <w:jc w:val="center"/>
            </w:pPr>
          </w:p>
        </w:tc>
        <w:tc>
          <w:tcPr>
            <w:tcW w:w="1171" w:type="dxa"/>
            <w:tcMar>
              <w:top w:w="50" w:type="dxa"/>
              <w:left w:w="100" w:type="dxa"/>
            </w:tcMar>
            <w:vAlign w:val="center"/>
          </w:tcPr>
          <w:p w:rsidR="00447191" w:rsidRDefault="00447191">
            <w:pPr>
              <w:spacing w:after="0"/>
              <w:ind w:left="135"/>
            </w:pPr>
          </w:p>
        </w:tc>
        <w:tc>
          <w:tcPr>
            <w:tcW w:w="1999" w:type="dxa"/>
            <w:tcMar>
              <w:top w:w="50" w:type="dxa"/>
              <w:left w:w="100" w:type="dxa"/>
            </w:tcMar>
            <w:vAlign w:val="center"/>
          </w:tcPr>
          <w:p w:rsidR="00447191" w:rsidRDefault="00447191">
            <w:pPr>
              <w:spacing w:after="0"/>
              <w:ind w:left="135"/>
            </w:pPr>
          </w:p>
        </w:tc>
      </w:tr>
      <w:tr w:rsidR="00447191">
        <w:trPr>
          <w:trHeight w:val="144"/>
          <w:tblCellSpacing w:w="20" w:type="nil"/>
        </w:trPr>
        <w:tc>
          <w:tcPr>
            <w:tcW w:w="0" w:type="auto"/>
            <w:gridSpan w:val="2"/>
            <w:tcMar>
              <w:top w:w="50" w:type="dxa"/>
              <w:left w:w="100" w:type="dxa"/>
            </w:tcMar>
            <w:vAlign w:val="center"/>
          </w:tcPr>
          <w:p w:rsidR="00447191" w:rsidRPr="003C06C6" w:rsidRDefault="00250445">
            <w:pPr>
              <w:spacing w:after="0"/>
              <w:ind w:left="135"/>
              <w:rPr>
                <w:lang w:val="ru-RU"/>
              </w:rPr>
            </w:pPr>
            <w:r w:rsidRPr="003C06C6">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447191" w:rsidRDefault="00250445">
            <w:pPr>
              <w:spacing w:after="0"/>
              <w:ind w:left="135"/>
              <w:jc w:val="center"/>
            </w:pPr>
            <w:r w:rsidRPr="003C06C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447191" w:rsidRDefault="0025044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47191" w:rsidRDefault="00447191"/>
        </w:tc>
      </w:tr>
    </w:tbl>
    <w:p w:rsidR="00447191" w:rsidRDefault="00447191">
      <w:pPr>
        <w:sectPr w:rsidR="00447191">
          <w:pgSz w:w="16383" w:h="11906" w:orient="landscape"/>
          <w:pgMar w:top="1134" w:right="850" w:bottom="1134" w:left="1701" w:header="720" w:footer="720" w:gutter="0"/>
          <w:cols w:space="720"/>
        </w:sectPr>
      </w:pPr>
    </w:p>
    <w:p w:rsidR="00447191" w:rsidRDefault="00447191">
      <w:pPr>
        <w:sectPr w:rsidR="00447191">
          <w:pgSz w:w="16383" w:h="11906" w:orient="landscape"/>
          <w:pgMar w:top="1134" w:right="850" w:bottom="1134" w:left="1701" w:header="720" w:footer="720" w:gutter="0"/>
          <w:cols w:space="720"/>
        </w:sectPr>
      </w:pPr>
    </w:p>
    <w:p w:rsidR="00447191" w:rsidRPr="003C06C6" w:rsidRDefault="00250445">
      <w:pPr>
        <w:spacing w:before="199" w:after="199" w:line="336" w:lineRule="auto"/>
        <w:ind w:left="120"/>
        <w:rPr>
          <w:lang w:val="ru-RU"/>
        </w:rPr>
      </w:pPr>
      <w:bookmarkStart w:id="17" w:name="block-83278799"/>
      <w:bookmarkEnd w:id="16"/>
      <w:r w:rsidRPr="003C06C6">
        <w:rPr>
          <w:rFonts w:ascii="Times New Roman" w:hAnsi="Times New Roman"/>
          <w:b/>
          <w:color w:val="000000"/>
          <w:sz w:val="28"/>
          <w:lang w:val="ru-RU"/>
        </w:rPr>
        <w:lastRenderedPageBreak/>
        <w:t xml:space="preserve">ПРОВЕРЯЕМЫЕ ТРЕБОВАНИЯ К РЕЗУЛЬТАТАМ ОСВОЕНИЯ ОСНОВНОЙ </w:t>
      </w:r>
    </w:p>
    <w:p w:rsidR="00447191" w:rsidRDefault="00250445">
      <w:pPr>
        <w:spacing w:before="199" w:after="199"/>
        <w:ind w:left="120"/>
      </w:pPr>
      <w:r>
        <w:rPr>
          <w:rFonts w:ascii="Times New Roman" w:hAnsi="Times New Roman"/>
          <w:b/>
          <w:color w:val="000000"/>
          <w:sz w:val="28"/>
        </w:rPr>
        <w:t>ОБРАЗОВАТЕЛЬНОЙ ПРОГРАММЫ</w:t>
      </w:r>
    </w:p>
    <w:p w:rsidR="00447191" w:rsidRDefault="00447191">
      <w:pPr>
        <w:spacing w:after="0"/>
        <w:ind w:left="120"/>
      </w:pPr>
    </w:p>
    <w:p w:rsidR="00447191" w:rsidRDefault="00250445">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47191" w:rsidRPr="00B0673F">
        <w:trPr>
          <w:trHeight w:val="144"/>
        </w:trPr>
        <w:tc>
          <w:tcPr>
            <w:tcW w:w="1894" w:type="dxa"/>
            <w:tcMar>
              <w:top w:w="50" w:type="dxa"/>
              <w:left w:w="100" w:type="dxa"/>
            </w:tcMar>
            <w:vAlign w:val="center"/>
          </w:tcPr>
          <w:p w:rsidR="00447191" w:rsidRDefault="00250445">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447191" w:rsidRPr="003C06C6" w:rsidRDefault="00250445">
            <w:pPr>
              <w:spacing w:after="0"/>
              <w:ind w:left="243"/>
              <w:rPr>
                <w:lang w:val="ru-RU"/>
              </w:rPr>
            </w:pPr>
            <w:r w:rsidRPr="003C06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Характеризовать деятельность исторических личностей в рамках </w:t>
            </w:r>
            <w:r w:rsidRPr="003C06C6">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3C06C6">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Сравнивать исторические события, явления, процессы, взгляды </w:t>
            </w:r>
            <w:r w:rsidRPr="003C06C6">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3C06C6">
              <w:rPr>
                <w:rFonts w:ascii="Times New Roman" w:hAnsi="Times New Roman"/>
                <w:color w:val="000000"/>
                <w:sz w:val="24"/>
                <w:lang w:val="ru-RU"/>
              </w:rPr>
              <w:lastRenderedPageBreak/>
              <w:t>1914 – 1945 гг. и составлять на его основе план, таблицу, схему</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Представлять историческую информацию в виде таблиц, графиков, схем, диаграмм</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3C06C6">
              <w:rPr>
                <w:rFonts w:ascii="Times New Roman" w:hAnsi="Times New Roman"/>
                <w:color w:val="000000"/>
                <w:sz w:val="24"/>
                <w:lang w:val="ru-RU"/>
              </w:rPr>
              <w:lastRenderedPageBreak/>
              <w:t>процессам истории России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447191" w:rsidRPr="003C06C6" w:rsidRDefault="00447191">
      <w:pPr>
        <w:spacing w:after="0"/>
        <w:ind w:left="120"/>
        <w:rPr>
          <w:lang w:val="ru-RU"/>
        </w:rPr>
      </w:pPr>
    </w:p>
    <w:p w:rsidR="00447191" w:rsidRDefault="00250445">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47191" w:rsidRPr="00B0673F">
        <w:trPr>
          <w:trHeight w:val="144"/>
        </w:trPr>
        <w:tc>
          <w:tcPr>
            <w:tcW w:w="1894" w:type="dxa"/>
            <w:tcMar>
              <w:top w:w="50" w:type="dxa"/>
              <w:left w:w="100" w:type="dxa"/>
            </w:tcMar>
            <w:vAlign w:val="center"/>
          </w:tcPr>
          <w:p w:rsidR="00447191" w:rsidRDefault="00250445">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447191" w:rsidRPr="003C06C6" w:rsidRDefault="00250445">
            <w:pPr>
              <w:spacing w:after="0"/>
              <w:ind w:left="243"/>
              <w:rPr>
                <w:lang w:val="ru-RU"/>
              </w:rPr>
            </w:pPr>
            <w:r w:rsidRPr="003C06C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3C06C6">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447191" w:rsidRPr="00B0673F">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3C06C6">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3C06C6">
              <w:rPr>
                <w:rFonts w:ascii="Times New Roman" w:hAnsi="Times New Roman"/>
                <w:color w:val="000000"/>
                <w:sz w:val="24"/>
                <w:lang w:val="ru-RU"/>
              </w:rPr>
              <w:lastRenderedPageBreak/>
              <w:t>аргументированную позицию</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3C06C6">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Анализировать письменный исторический источник по истории </w:t>
            </w:r>
            <w:r w:rsidRPr="003C06C6">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Представлять историческую информацию в виде таблиц, графиков, схем, диаграмм</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3C06C6">
              <w:rPr>
                <w:rFonts w:ascii="Times New Roman" w:hAnsi="Times New Roman"/>
                <w:color w:val="000000"/>
                <w:sz w:val="24"/>
                <w:lang w:val="ru-RU"/>
              </w:rPr>
              <w:lastRenderedPageBreak/>
              <w:t>историческому наследию народов России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Активно участвовать в дискуссиях, не допуская умаления подвига </w:t>
            </w:r>
            <w:r w:rsidRPr="003C06C6">
              <w:rPr>
                <w:rFonts w:ascii="Times New Roman" w:hAnsi="Times New Roman"/>
                <w:color w:val="000000"/>
                <w:sz w:val="24"/>
                <w:lang w:val="ru-RU"/>
              </w:rPr>
              <w:lastRenderedPageBreak/>
              <w:t>народа при защите Отечества</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47191" w:rsidRPr="003C06C6">
        <w:trPr>
          <w:trHeight w:val="144"/>
        </w:trPr>
        <w:tc>
          <w:tcPr>
            <w:tcW w:w="1894"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447191" w:rsidRPr="003C06C6" w:rsidRDefault="00447191">
      <w:pPr>
        <w:spacing w:after="0"/>
        <w:ind w:left="120"/>
        <w:rPr>
          <w:lang w:val="ru-RU"/>
        </w:rPr>
      </w:pPr>
    </w:p>
    <w:p w:rsidR="00447191" w:rsidRPr="003C06C6" w:rsidRDefault="00447191">
      <w:pPr>
        <w:rPr>
          <w:lang w:val="ru-RU"/>
        </w:rPr>
        <w:sectPr w:rsidR="00447191" w:rsidRPr="003C06C6">
          <w:pgSz w:w="11906" w:h="16383"/>
          <w:pgMar w:top="1134" w:right="850" w:bottom="1134" w:left="1701" w:header="720" w:footer="720" w:gutter="0"/>
          <w:cols w:space="720"/>
        </w:sectPr>
      </w:pPr>
    </w:p>
    <w:p w:rsidR="00447191" w:rsidRDefault="00250445">
      <w:pPr>
        <w:spacing w:before="199" w:after="199"/>
        <w:ind w:left="120"/>
      </w:pPr>
      <w:bookmarkStart w:id="18" w:name="block-83278801"/>
      <w:bookmarkEnd w:id="17"/>
      <w:r>
        <w:rPr>
          <w:rFonts w:ascii="Times New Roman" w:hAnsi="Times New Roman"/>
          <w:b/>
          <w:color w:val="000000"/>
          <w:sz w:val="28"/>
        </w:rPr>
        <w:lastRenderedPageBreak/>
        <w:t xml:space="preserve">ПРОВЕРЯЕМЫЕ ЭЛЕМЕНТЫ СОДЕРЖАНИЯ </w:t>
      </w:r>
    </w:p>
    <w:p w:rsidR="00447191" w:rsidRDefault="00447191">
      <w:pPr>
        <w:spacing w:after="0"/>
        <w:ind w:left="120"/>
      </w:pPr>
    </w:p>
    <w:p w:rsidR="00447191" w:rsidRDefault="00250445">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447191">
        <w:trPr>
          <w:trHeight w:val="144"/>
        </w:trPr>
        <w:tc>
          <w:tcPr>
            <w:tcW w:w="970" w:type="dxa"/>
            <w:tcMar>
              <w:top w:w="50" w:type="dxa"/>
              <w:left w:w="100" w:type="dxa"/>
            </w:tcMar>
            <w:vAlign w:val="center"/>
          </w:tcPr>
          <w:p w:rsidR="00447191" w:rsidRDefault="00250445">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447191" w:rsidRDefault="00250445">
            <w:pPr>
              <w:spacing w:after="0"/>
              <w:ind w:left="243"/>
            </w:pPr>
            <w:r>
              <w:rPr>
                <w:rFonts w:ascii="Times New Roman" w:hAnsi="Times New Roman"/>
                <w:b/>
                <w:color w:val="000000"/>
                <w:sz w:val="24"/>
              </w:rPr>
              <w:t xml:space="preserve"> Проверяемый элемент содержания </w:t>
            </w:r>
          </w:p>
        </w:tc>
      </w:tr>
      <w:tr w:rsidR="00447191">
        <w:trPr>
          <w:trHeight w:val="144"/>
        </w:trPr>
        <w:tc>
          <w:tcPr>
            <w:tcW w:w="0" w:type="auto"/>
            <w:gridSpan w:val="2"/>
            <w:tcMar>
              <w:top w:w="50" w:type="dxa"/>
              <w:left w:w="100" w:type="dxa"/>
            </w:tcMar>
            <w:vAlign w:val="center"/>
          </w:tcPr>
          <w:p w:rsidR="00447191" w:rsidRDefault="00250445">
            <w:pPr>
              <w:spacing w:after="0" w:line="336" w:lineRule="auto"/>
              <w:ind w:left="336"/>
            </w:pPr>
            <w:r>
              <w:rPr>
                <w:rFonts w:ascii="Times New Roman" w:hAnsi="Times New Roman"/>
                <w:color w:val="000000"/>
                <w:sz w:val="24"/>
              </w:rPr>
              <w:t>ВСЕОБЩАЯ ИСТОРИЯ</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Мир накануне и в годы Первой мировой войны</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3C06C6">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3C06C6">
              <w:rPr>
                <w:rFonts w:ascii="Times New Roman" w:hAnsi="Times New Roman"/>
                <w:color w:val="000000"/>
                <w:sz w:val="24"/>
                <w:lang w:val="ru-RU"/>
              </w:rPr>
              <w:t xml:space="preserve"> – начале ХХ в.</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 xml:space="preserve">Мир в 1918 – 1939 гг. </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3C06C6">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w:t>
            </w:r>
            <w:r>
              <w:rPr>
                <w:rFonts w:ascii="Times New Roman" w:hAnsi="Times New Roman"/>
                <w:color w:val="000000"/>
                <w:sz w:val="24"/>
              </w:rPr>
              <w:t xml:space="preserve">Приход нацистов к власти. </w:t>
            </w:r>
            <w:r w:rsidRPr="003C06C6">
              <w:rPr>
                <w:rFonts w:ascii="Times New Roman" w:hAnsi="Times New Roman"/>
                <w:color w:val="000000"/>
                <w:sz w:val="24"/>
                <w:lang w:val="ru-RU"/>
              </w:rPr>
              <w:t xml:space="preserve">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w:t>
            </w:r>
            <w:r>
              <w:rPr>
                <w:rFonts w:ascii="Times New Roman" w:hAnsi="Times New Roman"/>
                <w:color w:val="000000"/>
                <w:sz w:val="24"/>
              </w:rPr>
              <w:t xml:space="preserve">Пакт Бриана – Келлога. «Эра пацифизма». </w:t>
            </w:r>
            <w:r w:rsidRPr="003C06C6">
              <w:rPr>
                <w:rFonts w:ascii="Times New Roman" w:hAnsi="Times New Roman"/>
                <w:color w:val="000000"/>
                <w:sz w:val="24"/>
                <w:lang w:val="ru-RU"/>
              </w:rPr>
              <w:t xml:space="preserve">Нарастание агрессии в мире в 1930-х гг. Агрессия Японии </w:t>
            </w:r>
            <w:r w:rsidRPr="003C06C6">
              <w:rPr>
                <w:rFonts w:ascii="Times New Roman" w:hAnsi="Times New Roman"/>
                <w:color w:val="000000"/>
                <w:sz w:val="24"/>
                <w:lang w:val="ru-RU"/>
              </w:rPr>
              <w:lastRenderedPageBreak/>
              <w:t xml:space="preserve">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w:t>
            </w:r>
            <w:r>
              <w:rPr>
                <w:rFonts w:ascii="Times New Roman" w:hAnsi="Times New Roman"/>
                <w:color w:val="000000"/>
                <w:sz w:val="24"/>
              </w:rPr>
              <w:t xml:space="preserve">Создание оси Берлин – Рим – Токио. Японо-китайская война. </w:t>
            </w:r>
            <w:r w:rsidRPr="003C06C6">
              <w:rPr>
                <w:rFonts w:ascii="Times New Roman" w:hAnsi="Times New Roman"/>
                <w:color w:val="000000"/>
                <w:sz w:val="24"/>
                <w:lang w:val="ru-RU"/>
              </w:rPr>
              <w:t>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447191" w:rsidRDefault="00250445">
            <w:pPr>
              <w:spacing w:after="0" w:line="336" w:lineRule="auto"/>
              <w:ind w:left="336"/>
              <w:jc w:val="both"/>
            </w:pPr>
            <w:r w:rsidRPr="003C06C6">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Вторая мировая война</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3C06C6">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447191">
        <w:trPr>
          <w:trHeight w:val="144"/>
        </w:trPr>
        <w:tc>
          <w:tcPr>
            <w:tcW w:w="0" w:type="auto"/>
            <w:gridSpan w:val="2"/>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ИСТОРИЯ РОССИИ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Россия в Первой мировой войне (1914 – 1918)</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Великая российская революция (1917 – 1922)</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Гражданская война и её последствия</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w:t>
            </w:r>
            <w:r>
              <w:rPr>
                <w:rFonts w:ascii="Times New Roman" w:hAnsi="Times New Roman"/>
                <w:color w:val="000000"/>
                <w:sz w:val="24"/>
              </w:rPr>
              <w:t>Позиция Украинской Центральной рады. Восстание чехословацкого корпуса</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Последние отголоски Гражданской войны в регионах в конце 1921 – 1922 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Идеология и культура Советской России периода Гражданской войны</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3C06C6">
              <w:rPr>
                <w:rFonts w:ascii="Times New Roman" w:hAnsi="Times New Roman"/>
                <w:color w:val="000000"/>
                <w:sz w:val="24"/>
                <w:lang w:val="ru-RU"/>
              </w:rPr>
              <w:lastRenderedPageBreak/>
              <w:t>беспризорности</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Наш край в 1914 – 1922 гг.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СССР в годы новой экономической политики (нэпа) (1921 – 1928)</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Советский Союз в 1929 – 1941 гг.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3C06C6">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Культурное пространство советского общества в 1920 – 1930-е гг.</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Создание «нового человека». Пропаганда коллективистских ценностей. </w:t>
            </w:r>
            <w:r w:rsidRPr="003C06C6">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Внешняя политика СССР в 1920 – 1930-е гг.</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Наш край в 1920 – 1930-е гг.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Первый период войны (июнь 1941 – осень 1942 г.)</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Блокада Ленинграда. Героизм и трагедия гражданского населения. Эвакуация ленинградцев. Дорога жизни</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Коренной перелом в ходе войны (осень 1942 – 1943 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Прорыв блокады Ленинграда в январе 1943 г. Значение героического </w:t>
            </w:r>
            <w:r w:rsidRPr="003C06C6">
              <w:rPr>
                <w:rFonts w:ascii="Times New Roman" w:hAnsi="Times New Roman"/>
                <w:color w:val="000000"/>
                <w:sz w:val="24"/>
                <w:lang w:val="ru-RU"/>
              </w:rPr>
              <w:lastRenderedPageBreak/>
              <w:t>сопротивления Ленинграда</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Человек и война: единство фронта и тыла</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447191" w:rsidRPr="003C06C6">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447191">
        <w:trPr>
          <w:trHeight w:val="144"/>
        </w:trPr>
        <w:tc>
          <w:tcPr>
            <w:tcW w:w="970"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Наш край в 1941 – 1945 гг.</w:t>
            </w:r>
          </w:p>
        </w:tc>
      </w:tr>
    </w:tbl>
    <w:p w:rsidR="00447191" w:rsidRDefault="00447191">
      <w:pPr>
        <w:spacing w:after="0"/>
        <w:ind w:left="120"/>
      </w:pPr>
    </w:p>
    <w:p w:rsidR="00447191" w:rsidRDefault="00250445">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447191">
        <w:trPr>
          <w:trHeight w:val="144"/>
        </w:trPr>
        <w:tc>
          <w:tcPr>
            <w:tcW w:w="975" w:type="dxa"/>
            <w:tcMar>
              <w:top w:w="50" w:type="dxa"/>
              <w:left w:w="100" w:type="dxa"/>
            </w:tcMar>
            <w:vAlign w:val="center"/>
          </w:tcPr>
          <w:p w:rsidR="00447191" w:rsidRDefault="00250445">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447191" w:rsidRDefault="00250445">
            <w:pPr>
              <w:spacing w:after="0"/>
              <w:ind w:left="243"/>
            </w:pPr>
            <w:r>
              <w:rPr>
                <w:rFonts w:ascii="Times New Roman" w:hAnsi="Times New Roman"/>
                <w:b/>
                <w:color w:val="000000"/>
                <w:sz w:val="24"/>
              </w:rPr>
              <w:t xml:space="preserve"> Проверяемый элемент содержания </w:t>
            </w:r>
          </w:p>
        </w:tc>
      </w:tr>
      <w:tr w:rsidR="00447191">
        <w:trPr>
          <w:trHeight w:val="144"/>
        </w:trPr>
        <w:tc>
          <w:tcPr>
            <w:tcW w:w="0" w:type="auto"/>
            <w:gridSpan w:val="2"/>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ВСЕОБЩАЯ ИСТОРИЯ</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3C06C6">
              <w:rPr>
                <w:rFonts w:ascii="Times New Roman" w:hAnsi="Times New Roman"/>
                <w:color w:val="000000"/>
                <w:spacing w:val="-4"/>
                <w:sz w:val="24"/>
                <w:lang w:val="ru-RU"/>
              </w:rPr>
              <w:t xml:space="preserve"> в.</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От мира к холодной войне. Речь У. Черчилля в Фултоне. Доктрина Трумэна. План Маршалла. Разделённая Европа. </w:t>
            </w:r>
            <w:r>
              <w:rPr>
                <w:rFonts w:ascii="Times New Roman" w:hAnsi="Times New Roman"/>
                <w:color w:val="000000"/>
                <w:sz w:val="24"/>
              </w:rPr>
              <w:t xml:space="preserve">Раскол Германии и образование двух германских государств. </w:t>
            </w:r>
            <w:r w:rsidRPr="003C06C6">
              <w:rPr>
                <w:rFonts w:ascii="Times New Roman" w:hAnsi="Times New Roman"/>
                <w:color w:val="000000"/>
                <w:sz w:val="24"/>
                <w:lang w:val="ru-RU"/>
              </w:rPr>
              <w:t>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Соединённые Штаты Америки. Послевоенный экономический подъём. </w:t>
            </w:r>
            <w:r w:rsidRPr="003C06C6">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 Развитие отношений с СССР, Российской Федерацией</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3C06C6">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w:t>
            </w:r>
            <w:r>
              <w:rPr>
                <w:rFonts w:ascii="Times New Roman" w:hAnsi="Times New Roman"/>
                <w:color w:val="000000"/>
                <w:sz w:val="24"/>
              </w:rPr>
              <w:t>Европейский союз</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3C06C6">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3C06C6">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3C06C6">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w:t>
            </w:r>
            <w:r w:rsidRPr="003C06C6">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3C06C6">
              <w:rPr>
                <w:rFonts w:ascii="Times New Roman" w:hAnsi="Times New Roman"/>
                <w:color w:val="000000"/>
                <w:sz w:val="24"/>
                <w:lang w:val="ru-RU"/>
              </w:rPr>
              <w:t xml:space="preserve"> в.</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3C06C6">
              <w:rPr>
                <w:rFonts w:ascii="Times New Roman" w:hAnsi="Times New Roman"/>
                <w:color w:val="000000"/>
                <w:sz w:val="24"/>
                <w:lang w:val="ru-RU"/>
              </w:rPr>
              <w:t xml:space="preserve"> в. Современный мир</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3C06C6">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3C06C6">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Молодёжная культура</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447191">
        <w:trPr>
          <w:trHeight w:val="144"/>
        </w:trPr>
        <w:tc>
          <w:tcPr>
            <w:tcW w:w="0" w:type="auto"/>
            <w:gridSpan w:val="2"/>
            <w:tcMar>
              <w:top w:w="50" w:type="dxa"/>
              <w:left w:w="100" w:type="dxa"/>
            </w:tcMar>
            <w:vAlign w:val="center"/>
          </w:tcPr>
          <w:p w:rsidR="00447191" w:rsidRDefault="00250445">
            <w:pPr>
              <w:spacing w:after="0" w:line="312" w:lineRule="auto"/>
              <w:ind w:left="336"/>
              <w:jc w:val="both"/>
            </w:pPr>
            <w:r>
              <w:rPr>
                <w:rFonts w:ascii="Times New Roman" w:hAnsi="Times New Roman"/>
                <w:color w:val="000000"/>
                <w:sz w:val="24"/>
              </w:rPr>
              <w:t>ИСТОРИЯ РОССИИ</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447191" w:rsidRDefault="00250445">
            <w:pPr>
              <w:spacing w:after="0" w:line="312" w:lineRule="auto"/>
              <w:ind w:left="336"/>
              <w:jc w:val="both"/>
            </w:pPr>
            <w:r>
              <w:rPr>
                <w:rFonts w:ascii="Times New Roman" w:hAnsi="Times New Roman"/>
                <w:color w:val="000000"/>
                <w:sz w:val="24"/>
              </w:rPr>
              <w:t>СССР в 1945 – 1953 гг.</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3C06C6">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СССР в середине 1950-х – первой половине 1960-х гг.</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3C06C6">
              <w:rPr>
                <w:rFonts w:ascii="Times New Roman" w:hAnsi="Times New Roman"/>
                <w:color w:val="000000"/>
                <w:sz w:val="24"/>
                <w:lang w:val="ru-RU"/>
              </w:rPr>
              <w:t xml:space="preserve"> съезд партии и разоблачение культа личности Сталина. </w:t>
            </w:r>
            <w:r>
              <w:rPr>
                <w:rFonts w:ascii="Times New Roman" w:hAnsi="Times New Roman"/>
                <w:color w:val="000000"/>
                <w:sz w:val="24"/>
              </w:rPr>
              <w:t xml:space="preserve">Реакция на доклад Хрущёва в стране и мире. </w:t>
            </w:r>
            <w:r w:rsidRPr="003C06C6">
              <w:rPr>
                <w:rFonts w:ascii="Times New Roman" w:hAnsi="Times New Roman"/>
                <w:color w:val="000000"/>
                <w:sz w:val="24"/>
                <w:lang w:val="ru-RU"/>
              </w:rPr>
              <w:t>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Pr>
                <w:rFonts w:ascii="Times New Roman" w:hAnsi="Times New Roman"/>
                <w:color w:val="000000"/>
                <w:sz w:val="24"/>
              </w:rPr>
              <w:t>Востребованность научного и инженерного труда</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ХХ</w:t>
            </w:r>
            <w:r>
              <w:rPr>
                <w:rFonts w:ascii="Times New Roman" w:hAnsi="Times New Roman"/>
                <w:color w:val="000000"/>
                <w:sz w:val="24"/>
              </w:rPr>
              <w:t>II</w:t>
            </w:r>
            <w:r w:rsidRPr="003C06C6">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Советское государство и общество в середине 1960-х – начале 1980-х гг.</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Pr>
                <w:rFonts w:ascii="Times New Roman" w:hAnsi="Times New Roman"/>
                <w:color w:val="000000"/>
                <w:sz w:val="24"/>
              </w:rPr>
              <w:t>Косыгинская реформа. Конституция СССР 1977 г. Концепция «развитого социализма»</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3C06C6">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3C06C6">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Л.И. Брежнев в оценках современников и историков</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Политика перестройки. Распад СССР (1985 – 1991)</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3C06C6">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3C06C6">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3C06C6">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447191" w:rsidRDefault="00250445">
            <w:pPr>
              <w:spacing w:after="0" w:line="312" w:lineRule="auto"/>
              <w:ind w:left="336"/>
              <w:jc w:val="both"/>
            </w:pPr>
            <w:r>
              <w:rPr>
                <w:rFonts w:ascii="Times New Roman" w:hAnsi="Times New Roman"/>
                <w:color w:val="000000"/>
                <w:sz w:val="24"/>
              </w:rPr>
              <w:t>Наш край в 1945 – 1991 гг.</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447191" w:rsidRDefault="00250445">
            <w:pPr>
              <w:spacing w:after="0" w:line="312" w:lineRule="auto"/>
              <w:ind w:left="336"/>
              <w:jc w:val="both"/>
            </w:pPr>
            <w:r>
              <w:rPr>
                <w:rFonts w:ascii="Times New Roman" w:hAnsi="Times New Roman"/>
                <w:color w:val="000000"/>
                <w:sz w:val="24"/>
              </w:rPr>
              <w:t>Становление новой России (1992 – 1999)</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3C06C6">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Pr>
                <w:rFonts w:ascii="Times New Roman" w:hAnsi="Times New Roman"/>
                <w:color w:val="000000"/>
                <w:sz w:val="24"/>
              </w:rPr>
              <w:t>Военно-политический кризис в Чеченской Республике</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3C06C6">
              <w:rPr>
                <w:rFonts w:ascii="Times New Roman" w:hAnsi="Times New Roman"/>
                <w:color w:val="000000"/>
                <w:sz w:val="24"/>
                <w:lang w:val="ru-RU"/>
              </w:rPr>
              <w:lastRenderedPageBreak/>
              <w:t>политическое сотрудничество в рамках СНГ</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Россия в ХХ</w:t>
            </w:r>
            <w:r>
              <w:rPr>
                <w:rFonts w:ascii="Times New Roman" w:hAnsi="Times New Roman"/>
                <w:color w:val="000000"/>
                <w:sz w:val="24"/>
              </w:rPr>
              <w:t>I</w:t>
            </w:r>
            <w:r w:rsidRPr="003C06C6">
              <w:rPr>
                <w:rFonts w:ascii="Times New Roman" w:hAnsi="Times New Roman"/>
                <w:color w:val="000000"/>
                <w:sz w:val="24"/>
                <w:lang w:val="ru-RU"/>
              </w:rPr>
              <w:t xml:space="preserve"> в.: вызовы времени и задачи модернизации</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447191" w:rsidRPr="003C06C6" w:rsidRDefault="00250445">
            <w:pPr>
              <w:spacing w:after="0" w:line="312" w:lineRule="auto"/>
              <w:ind w:left="336"/>
              <w:jc w:val="both"/>
              <w:rPr>
                <w:lang w:val="ru-RU"/>
              </w:rPr>
            </w:pPr>
            <w:r w:rsidRPr="003C06C6">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3C06C6">
              <w:rPr>
                <w:rFonts w:ascii="Times New Roman" w:hAnsi="Times New Roman"/>
                <w:color w:val="000000"/>
                <w:sz w:val="24"/>
                <w:lang w:val="ru-RU"/>
              </w:rPr>
              <w:t xml:space="preserve"> Олимпийские и </w:t>
            </w:r>
            <w:r>
              <w:rPr>
                <w:rFonts w:ascii="Times New Roman" w:hAnsi="Times New Roman"/>
                <w:color w:val="000000"/>
                <w:sz w:val="24"/>
              </w:rPr>
              <w:t>XI</w:t>
            </w:r>
            <w:r w:rsidRPr="003C06C6">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3C06C6">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447191" w:rsidRDefault="00250445">
            <w:pPr>
              <w:spacing w:after="0" w:line="312" w:lineRule="auto"/>
              <w:ind w:left="336"/>
              <w:jc w:val="both"/>
            </w:pPr>
            <w:r w:rsidRPr="003C06C6">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3C06C6">
              <w:rPr>
                <w:rFonts w:ascii="Times New Roman" w:hAnsi="Times New Roman"/>
                <w:color w:val="000000"/>
                <w:sz w:val="24"/>
                <w:lang w:val="ru-RU"/>
              </w:rPr>
              <w:t xml:space="preserve"> – начале </w:t>
            </w:r>
            <w:r>
              <w:rPr>
                <w:rFonts w:ascii="Times New Roman" w:hAnsi="Times New Roman"/>
                <w:color w:val="000000"/>
                <w:sz w:val="24"/>
              </w:rPr>
              <w:t>XXI</w:t>
            </w:r>
            <w:r w:rsidRPr="003C06C6">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447191" w:rsidRPr="003C06C6">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447191" w:rsidRPr="003C06C6" w:rsidRDefault="00250445">
            <w:pPr>
              <w:spacing w:after="0" w:line="336" w:lineRule="auto"/>
              <w:ind w:left="336"/>
              <w:jc w:val="both"/>
              <w:rPr>
                <w:lang w:val="ru-RU"/>
              </w:rPr>
            </w:pPr>
            <w:r w:rsidRPr="003C06C6">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Россия в борьбе с коронавирусной пандемией, оказание помощи </w:t>
            </w:r>
            <w:r w:rsidRPr="003C06C6">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447191" w:rsidRDefault="00250445">
            <w:pPr>
              <w:spacing w:after="0" w:line="336" w:lineRule="auto"/>
              <w:ind w:left="336"/>
              <w:jc w:val="both"/>
            </w:pPr>
            <w:r w:rsidRPr="003C06C6">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3C06C6">
              <w:rPr>
                <w:rFonts w:ascii="Times New Roman" w:hAnsi="Times New Roman"/>
                <w:color w:val="000000"/>
                <w:sz w:val="24"/>
                <w:lang w:val="ru-RU"/>
              </w:rPr>
              <w:t xml:space="preserve"> – начале </w:t>
            </w:r>
            <w:r>
              <w:rPr>
                <w:rFonts w:ascii="Times New Roman" w:hAnsi="Times New Roman"/>
                <w:color w:val="000000"/>
                <w:sz w:val="24"/>
              </w:rPr>
              <w:t>XXI</w:t>
            </w:r>
            <w:r w:rsidRPr="003C06C6">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447191">
        <w:trPr>
          <w:trHeight w:val="144"/>
        </w:trPr>
        <w:tc>
          <w:tcPr>
            <w:tcW w:w="975" w:type="dxa"/>
            <w:tcMar>
              <w:top w:w="50" w:type="dxa"/>
              <w:left w:w="100" w:type="dxa"/>
            </w:tcMar>
            <w:vAlign w:val="center"/>
          </w:tcPr>
          <w:p w:rsidR="00447191" w:rsidRDefault="00250445">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447191" w:rsidRDefault="00250445">
            <w:pPr>
              <w:spacing w:after="0" w:line="336" w:lineRule="auto"/>
              <w:ind w:left="336"/>
              <w:jc w:val="both"/>
            </w:pPr>
            <w:r>
              <w:rPr>
                <w:rFonts w:ascii="Times New Roman" w:hAnsi="Times New Roman"/>
                <w:color w:val="000000"/>
                <w:sz w:val="24"/>
              </w:rPr>
              <w:t>Наш край в 1992 – 2022 гг.</w:t>
            </w:r>
          </w:p>
        </w:tc>
      </w:tr>
    </w:tbl>
    <w:p w:rsidR="00447191" w:rsidRDefault="00447191">
      <w:pPr>
        <w:sectPr w:rsidR="00447191">
          <w:pgSz w:w="11906" w:h="16383"/>
          <w:pgMar w:top="1134" w:right="850" w:bottom="1134" w:left="1701" w:header="720" w:footer="720" w:gutter="0"/>
          <w:cols w:space="720"/>
        </w:sectPr>
      </w:pPr>
    </w:p>
    <w:p w:rsidR="003C06C6" w:rsidRPr="004163AC" w:rsidRDefault="003C06C6" w:rsidP="003C06C6">
      <w:pPr>
        <w:spacing w:after="0" w:line="240" w:lineRule="auto"/>
        <w:ind w:left="120"/>
        <w:rPr>
          <w:lang w:val="ru-RU"/>
        </w:rPr>
      </w:pPr>
      <w:bookmarkStart w:id="19" w:name="block-82414094"/>
      <w:bookmarkEnd w:id="18"/>
      <w:r w:rsidRPr="004163AC">
        <w:rPr>
          <w:rFonts w:ascii="Times New Roman" w:hAnsi="Times New Roman"/>
          <w:b/>
          <w:color w:val="000000"/>
          <w:sz w:val="28"/>
          <w:lang w:val="ru-RU"/>
        </w:rPr>
        <w:lastRenderedPageBreak/>
        <w:t>УЧЕБНО-МЕТОДИЧЕСКОЕ ОБЕСПЕЧЕНИЕ ОБРАЗОВАТЕЛЬНОГО ПРОЦЕССА</w:t>
      </w:r>
    </w:p>
    <w:p w:rsidR="003C06C6" w:rsidRPr="004163AC" w:rsidRDefault="003C06C6" w:rsidP="003C06C6">
      <w:pPr>
        <w:spacing w:after="0" w:line="240" w:lineRule="auto"/>
        <w:ind w:left="120"/>
        <w:rPr>
          <w:lang w:val="ru-RU"/>
        </w:rPr>
      </w:pPr>
      <w:r w:rsidRPr="004163AC">
        <w:rPr>
          <w:rFonts w:ascii="Times New Roman" w:hAnsi="Times New Roman"/>
          <w:b/>
          <w:color w:val="000000"/>
          <w:sz w:val="28"/>
          <w:lang w:val="ru-RU"/>
        </w:rPr>
        <w:t>ОБЯЗАТЕЛЬНЫЕ УЧЕБНЫЕ МАТЕРИАЛЫ ДЛЯ УЧЕНИКА</w:t>
      </w:r>
    </w:p>
    <w:p w:rsidR="003C06C6" w:rsidRPr="004163AC" w:rsidRDefault="003C06C6" w:rsidP="003C06C6">
      <w:pPr>
        <w:spacing w:after="0" w:line="240" w:lineRule="auto"/>
        <w:ind w:left="120"/>
        <w:rPr>
          <w:lang w:val="ru-RU"/>
        </w:rPr>
      </w:pPr>
      <w:r w:rsidRPr="004163AC">
        <w:rPr>
          <w:rFonts w:ascii="Times New Roman" w:hAnsi="Times New Roman"/>
          <w:color w:val="000000"/>
          <w:sz w:val="28"/>
          <w:lang w:val="ru-RU"/>
        </w:rPr>
        <w:t>• История. Всеобщая история. 1914 - 1945 годы: 10 класс: базовый уровень: учебник Мединский В.Р., Чубарьян А.О. Акционерное общество «Издательство «Просвещение»</w:t>
      </w:r>
      <w:r w:rsidRPr="004163AC">
        <w:rPr>
          <w:sz w:val="28"/>
          <w:lang w:val="ru-RU"/>
        </w:rPr>
        <w:br/>
      </w:r>
      <w:r w:rsidRPr="004163AC">
        <w:rPr>
          <w:rFonts w:ascii="Times New Roman" w:hAnsi="Times New Roman"/>
          <w:color w:val="000000"/>
          <w:sz w:val="28"/>
          <w:lang w:val="ru-RU"/>
        </w:rPr>
        <w:t xml:space="preserve"> • История. Всеобщая история. 1945 год - начало </w:t>
      </w:r>
      <w:r>
        <w:rPr>
          <w:rFonts w:ascii="Times New Roman" w:hAnsi="Times New Roman"/>
          <w:color w:val="000000"/>
          <w:sz w:val="28"/>
        </w:rPr>
        <w:t>XXI</w:t>
      </w:r>
      <w:r w:rsidRPr="004163AC">
        <w:rPr>
          <w:rFonts w:ascii="Times New Roman" w:hAnsi="Times New Roman"/>
          <w:color w:val="000000"/>
          <w:sz w:val="28"/>
          <w:lang w:val="ru-RU"/>
        </w:rPr>
        <w:t xml:space="preserve"> века: 11 класс: базовый уровень: учебник Мединский В.Р., Чубарьян А.О. Акционерное общество «Издательство «Просвещение»</w:t>
      </w:r>
      <w:r w:rsidRPr="004163AC">
        <w:rPr>
          <w:sz w:val="28"/>
          <w:lang w:val="ru-RU"/>
        </w:rPr>
        <w:br/>
      </w:r>
      <w:r w:rsidRPr="004163AC">
        <w:rPr>
          <w:rFonts w:ascii="Times New Roman" w:hAnsi="Times New Roman"/>
          <w:color w:val="000000"/>
          <w:sz w:val="28"/>
          <w:lang w:val="ru-RU"/>
        </w:rPr>
        <w:t xml:space="preserve"> • История. История России. 1914 - 1945 годы: 10 класс: базовый уровень: учебник Мединский В.Р., Торкунов А.В. Акционерное общество «Издательство «Просвещение»</w:t>
      </w:r>
      <w:r w:rsidRPr="004163AC">
        <w:rPr>
          <w:sz w:val="28"/>
          <w:lang w:val="ru-RU"/>
        </w:rPr>
        <w:br/>
      </w:r>
      <w:bookmarkStart w:id="20" w:name="0ec03d33-8ed4-4788-81b8-0b9d9a2c1e9f"/>
      <w:r w:rsidRPr="004163AC">
        <w:rPr>
          <w:rFonts w:ascii="Times New Roman" w:hAnsi="Times New Roman"/>
          <w:color w:val="000000"/>
          <w:sz w:val="28"/>
          <w:lang w:val="ru-RU"/>
        </w:rPr>
        <w:t xml:space="preserve"> • История. История России. 1945 год - начало </w:t>
      </w:r>
      <w:r>
        <w:rPr>
          <w:rFonts w:ascii="Times New Roman" w:hAnsi="Times New Roman"/>
          <w:color w:val="000000"/>
          <w:sz w:val="28"/>
        </w:rPr>
        <w:t>XXI</w:t>
      </w:r>
      <w:r w:rsidRPr="004163AC">
        <w:rPr>
          <w:rFonts w:ascii="Times New Roman" w:hAnsi="Times New Roman"/>
          <w:color w:val="000000"/>
          <w:sz w:val="28"/>
          <w:lang w:val="ru-RU"/>
        </w:rPr>
        <w:t xml:space="preserve"> века: 11 класс: базовый уровень: учебник Мединский В.Р., Торкунов А.В. Акционерное общество «Издательство «Просвещение»</w:t>
      </w:r>
      <w:bookmarkEnd w:id="20"/>
    </w:p>
    <w:p w:rsidR="003C06C6" w:rsidRPr="004163AC" w:rsidRDefault="003C06C6" w:rsidP="003C06C6">
      <w:pPr>
        <w:spacing w:after="0" w:line="480" w:lineRule="auto"/>
        <w:ind w:left="120"/>
        <w:rPr>
          <w:lang w:val="ru-RU"/>
        </w:rPr>
      </w:pPr>
    </w:p>
    <w:bookmarkEnd w:id="19"/>
    <w:p w:rsidR="003C06C6" w:rsidRPr="004163AC" w:rsidRDefault="003C06C6" w:rsidP="003C06C6">
      <w:pPr>
        <w:spacing w:after="0" w:line="240" w:lineRule="auto"/>
        <w:ind w:left="120"/>
        <w:rPr>
          <w:lang w:val="ru-RU"/>
        </w:rPr>
      </w:pPr>
      <w:r w:rsidRPr="004163AC">
        <w:rPr>
          <w:rFonts w:ascii="Times New Roman" w:hAnsi="Times New Roman"/>
          <w:b/>
          <w:color w:val="000000"/>
          <w:sz w:val="28"/>
          <w:lang w:val="ru-RU"/>
        </w:rPr>
        <w:t>МЕТОДИЧЕСКИЕ МАТЕРИАЛЫ ДЛЯ УЧИТЕЛЯ</w:t>
      </w:r>
    </w:p>
    <w:p w:rsidR="003C06C6" w:rsidRPr="004163AC" w:rsidRDefault="003C06C6" w:rsidP="003C06C6">
      <w:pPr>
        <w:numPr>
          <w:ilvl w:val="0"/>
          <w:numId w:val="1"/>
        </w:numPr>
        <w:spacing w:after="0" w:line="240" w:lineRule="auto"/>
        <w:contextualSpacing/>
        <w:rPr>
          <w:rFonts w:ascii="Times New Roman" w:hAnsi="Times New Roman" w:cs="Times New Roman"/>
          <w:sz w:val="24"/>
          <w:szCs w:val="24"/>
          <w:lang w:val="ru-RU"/>
        </w:rPr>
      </w:pPr>
      <w:r w:rsidRPr="004163AC">
        <w:rPr>
          <w:rFonts w:ascii="Times New Roman" w:hAnsi="Times New Roman" w:cs="Times New Roman"/>
          <w:color w:val="000000"/>
          <w:sz w:val="28"/>
          <w:szCs w:val="28"/>
          <w:shd w:val="clear" w:color="auto" w:fill="F9F9F9"/>
          <w:lang w:val="ru-RU"/>
        </w:rPr>
        <w:t xml:space="preserve">Информационно-методическое письмооб особенностях преподавания учебного предмета «История»в 2025/2026 учебном году </w:t>
      </w:r>
      <w:hyperlink r:id="rId155" w:history="1">
        <w:r w:rsidRPr="004163AC">
          <w:rPr>
            <w:rFonts w:ascii="Times New Roman" w:hAnsi="Times New Roman" w:cs="Times New Roman"/>
            <w:color w:val="0000FF" w:themeColor="hyperlink"/>
            <w:sz w:val="28"/>
            <w:szCs w:val="28"/>
            <w:u w:val="single"/>
            <w:shd w:val="clear" w:color="auto" w:fill="F9F9F9"/>
            <w:lang w:val="ru-RU"/>
          </w:rPr>
          <w:t>https://edsoo.ru/wp-content/uploads/2025/09/istoriya.pdf</w:t>
        </w:r>
      </w:hyperlink>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Методическое пособие. Дифференциация и вариативность при изучении отдельных тем на уроках истории, географии, обществознания (2025 г.) </w:t>
      </w:r>
      <w:hyperlink r:id="rId156" w:history="1">
        <w:r w:rsidRPr="004163AC">
          <w:rPr>
            <w:rFonts w:ascii="Times New Roman" w:hAnsi="Times New Roman" w:cs="Times New Roman"/>
            <w:color w:val="0000FF" w:themeColor="hyperlink"/>
            <w:sz w:val="28"/>
            <w:szCs w:val="28"/>
            <w:u w:val="single"/>
          </w:rPr>
          <w:t>https://edsoo.ru/wp-content/uploads/2026/04/mp_dif_i-var_itog_260407_075822-1.pdf</w:t>
        </w:r>
      </w:hyperlink>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рекомендации. Историческое просвещение общеобразовательных организациях (2025 г.) </w:t>
      </w:r>
      <w:hyperlink r:id="rId157" w:history="1">
        <w:r w:rsidRPr="004163AC">
          <w:rPr>
            <w:rFonts w:ascii="Times New Roman" w:hAnsi="Times New Roman" w:cs="Times New Roman"/>
            <w:color w:val="0000FF" w:themeColor="hyperlink"/>
            <w:sz w:val="28"/>
            <w:szCs w:val="28"/>
            <w:u w:val="single"/>
            <w:lang w:val="ru-RU"/>
          </w:rPr>
          <w:t>https://edsoo.ru/wp-content/uploads/2026/01/mr_istor-prosv.pdf</w:t>
        </w:r>
      </w:hyperlink>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Методические рекомендации. Дидактические материалы к программе межпредметного модуля «Демография» (10–11 классы) (2025 г.) </w:t>
      </w:r>
      <w:hyperlink r:id="rId158" w:history="1">
        <w:r w:rsidRPr="004163AC">
          <w:rPr>
            <w:rFonts w:ascii="Times New Roman" w:hAnsi="Times New Roman" w:cs="Times New Roman"/>
            <w:color w:val="0000FF" w:themeColor="hyperlink"/>
            <w:sz w:val="28"/>
            <w:szCs w:val="28"/>
            <w:u w:val="single"/>
          </w:rPr>
          <w:t>https://edsoo.ru/wp-content/uploads/2025/12/dm_pmm_soo_demografiya_itog-11.pdf</w:t>
        </w:r>
      </w:hyperlink>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Методические рекомендации. История. Эффективное использование единых государственных учебников при реализации федеральной рабочей программы среднего общего образования по истории (2025 г.) </w:t>
      </w:r>
      <w:hyperlink r:id="rId159" w:history="1">
        <w:r w:rsidRPr="004163AC">
          <w:rPr>
            <w:rFonts w:ascii="Times New Roman" w:hAnsi="Times New Roman" w:cs="Times New Roman"/>
            <w:color w:val="0000FF" w:themeColor="hyperlink"/>
            <w:sz w:val="28"/>
            <w:szCs w:val="28"/>
            <w:u w:val="single"/>
          </w:rPr>
          <w:t>https://edsoo.ru/wp-content/uploads/2025/12/mr_istoriya_ef-shu_itog-2-2.pdf</w:t>
        </w:r>
      </w:hyperlink>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рекомендации. Система оценки достижений планируемых предметных результатов освоения учебного предмета «История». 10-11 классы (2024г.) </w:t>
      </w:r>
      <w:hyperlink r:id="rId160" w:history="1">
        <w:r w:rsidRPr="004163AC">
          <w:rPr>
            <w:rFonts w:ascii="Times New Roman" w:hAnsi="Times New Roman" w:cs="Times New Roman"/>
            <w:color w:val="0000FF" w:themeColor="hyperlink"/>
            <w:sz w:val="28"/>
            <w:szCs w:val="28"/>
            <w:u w:val="single"/>
            <w:lang w:val="ru-RU"/>
          </w:rPr>
          <w:t>https://edsoo.ru/wp-content/uploads/2024/12/so_soo_istoriya_2024.pdf</w:t>
        </w:r>
      </w:hyperlink>
    </w:p>
    <w:p w:rsidR="003C06C6" w:rsidRPr="004163AC" w:rsidRDefault="003C06C6" w:rsidP="003C06C6">
      <w:pPr>
        <w:spacing w:after="0" w:line="240" w:lineRule="auto"/>
        <w:ind w:left="480"/>
        <w:contextualSpacing/>
        <w:rPr>
          <w:rFonts w:ascii="Times New Roman" w:hAnsi="Times New Roman" w:cs="Times New Roman"/>
          <w:sz w:val="28"/>
          <w:szCs w:val="28"/>
          <w:lang w:val="ru-RU"/>
        </w:rPr>
      </w:pPr>
    </w:p>
    <w:p w:rsidR="003C06C6" w:rsidRPr="004163AC" w:rsidRDefault="003C06C6" w:rsidP="003C06C6">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видеоуроки: </w:t>
      </w:r>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lastRenderedPageBreak/>
        <w:t xml:space="preserve">• Историческое просвещение. Методические видеоуроки. – URL: </w:t>
      </w:r>
    </w:p>
    <w:p w:rsidR="003C06C6" w:rsidRPr="004163AC" w:rsidRDefault="00B0673F" w:rsidP="003C06C6">
      <w:pPr>
        <w:spacing w:after="0" w:line="240" w:lineRule="auto"/>
        <w:ind w:left="480"/>
        <w:contextualSpacing/>
        <w:rPr>
          <w:rFonts w:ascii="Times New Roman" w:hAnsi="Times New Roman" w:cs="Times New Roman"/>
          <w:sz w:val="28"/>
          <w:szCs w:val="28"/>
          <w:lang w:val="ru-RU"/>
        </w:rPr>
      </w:pPr>
      <w:hyperlink r:id="rId161" w:history="1">
        <w:r w:rsidR="003C06C6" w:rsidRPr="004163AC">
          <w:rPr>
            <w:rFonts w:ascii="Times New Roman" w:hAnsi="Times New Roman" w:cs="Times New Roman"/>
            <w:color w:val="0000FF" w:themeColor="hyperlink"/>
            <w:sz w:val="28"/>
            <w:szCs w:val="28"/>
            <w:u w:val="single"/>
            <w:lang w:val="ru-RU"/>
          </w:rPr>
          <w:t>https://edsoo.ru/istoricheskoe-prosveshhenie-videolekczii/</w:t>
        </w:r>
      </w:hyperlink>
    </w:p>
    <w:p w:rsidR="003C06C6" w:rsidRPr="004163AC" w:rsidRDefault="003C06C6" w:rsidP="003C06C6">
      <w:pPr>
        <w:spacing w:after="0" w:line="240" w:lineRule="auto"/>
        <w:ind w:left="480"/>
        <w:contextualSpacing/>
        <w:rPr>
          <w:rFonts w:ascii="Times New Roman" w:hAnsi="Times New Roman" w:cs="Times New Roman"/>
          <w:sz w:val="28"/>
          <w:szCs w:val="28"/>
          <w:lang w:val="ru-RU"/>
        </w:rPr>
      </w:pPr>
    </w:p>
    <w:p w:rsidR="003C06C6" w:rsidRPr="004163AC" w:rsidRDefault="003C06C6" w:rsidP="003C06C6">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интерактивные кейсы: сложные вопросы преподавания учебных предметов: </w:t>
      </w:r>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 История. 10 класс. Формирование метапредметных результатов (умения работать с информацией) на уроках истории по теме «Россия в годы Первой мировой войны и Великой российской революции». – </w:t>
      </w:r>
      <w:hyperlink r:id="rId162" w:history="1">
        <w:r w:rsidRPr="004163AC">
          <w:rPr>
            <w:rFonts w:ascii="Times New Roman" w:hAnsi="Times New Roman" w:cs="Times New Roman"/>
            <w:color w:val="0000FF" w:themeColor="hyperlink"/>
            <w:sz w:val="28"/>
            <w:szCs w:val="28"/>
            <w:u w:val="single"/>
            <w:lang w:val="ru-RU"/>
          </w:rPr>
          <w:t>URL:https://static.edsoo.ru/projects/case/2024/soo/his/2/index.html</w:t>
        </w:r>
      </w:hyperlink>
    </w:p>
    <w:p w:rsidR="003C06C6" w:rsidRPr="004163AC" w:rsidRDefault="003C06C6" w:rsidP="003C06C6">
      <w:pPr>
        <w:spacing w:after="0" w:line="240" w:lineRule="auto"/>
        <w:ind w:left="480"/>
        <w:contextualSpacing/>
        <w:rPr>
          <w:rFonts w:ascii="Times New Roman" w:hAnsi="Times New Roman" w:cs="Times New Roman"/>
          <w:sz w:val="28"/>
          <w:szCs w:val="28"/>
          <w:lang w:val="ru-RU"/>
        </w:rPr>
      </w:pPr>
    </w:p>
    <w:p w:rsidR="003C06C6" w:rsidRPr="004163AC" w:rsidRDefault="003C06C6" w:rsidP="003C06C6">
      <w:pPr>
        <w:numPr>
          <w:ilvl w:val="0"/>
          <w:numId w:val="1"/>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История. 10 класс. Условно-графическая наглядность в обучении</w:t>
      </w:r>
    </w:p>
    <w:p w:rsidR="003C06C6" w:rsidRPr="004163AC" w:rsidRDefault="003C06C6" w:rsidP="003C06C6">
      <w:pPr>
        <w:spacing w:after="0" w:line="240" w:lineRule="auto"/>
        <w:ind w:left="48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истории: понятие, способы работы, современные средства формирования умений (на примере темы «Советский Союз в 20–30-е гг.». – </w:t>
      </w:r>
      <w:hyperlink r:id="rId163" w:history="1">
        <w:r w:rsidRPr="004163AC">
          <w:rPr>
            <w:rFonts w:ascii="Times New Roman" w:hAnsi="Times New Roman" w:cs="Times New Roman"/>
            <w:color w:val="0000FF" w:themeColor="hyperlink"/>
            <w:sz w:val="28"/>
            <w:szCs w:val="28"/>
            <w:u w:val="single"/>
            <w:lang w:val="ru-RU"/>
          </w:rPr>
          <w:t>URL:https://static.edsoo.ru/projects/case/2024/soo/his/1/index.html</w:t>
        </w:r>
      </w:hyperlink>
    </w:p>
    <w:p w:rsidR="003C06C6" w:rsidRPr="004163AC" w:rsidRDefault="003C06C6" w:rsidP="003C06C6">
      <w:pPr>
        <w:spacing w:after="0" w:line="240" w:lineRule="auto"/>
        <w:ind w:left="480"/>
        <w:contextualSpacing/>
        <w:rPr>
          <w:rFonts w:ascii="Times New Roman" w:hAnsi="Times New Roman" w:cs="Times New Roman"/>
          <w:sz w:val="28"/>
          <w:szCs w:val="28"/>
          <w:lang w:val="ru-RU"/>
        </w:rPr>
      </w:pPr>
    </w:p>
    <w:p w:rsidR="003C06C6" w:rsidRPr="004163AC" w:rsidRDefault="003C06C6" w:rsidP="003C06C6">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пособия: </w:t>
      </w:r>
    </w:p>
    <w:p w:rsidR="003C06C6" w:rsidRPr="004163AC" w:rsidRDefault="003C06C6" w:rsidP="003C06C6">
      <w:pPr>
        <w:numPr>
          <w:ilvl w:val="0"/>
          <w:numId w:val="4"/>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История (углубленный уровень). Реализация требований ФГОС</w:t>
      </w:r>
    </w:p>
    <w:p w:rsidR="003C06C6" w:rsidRPr="004163AC" w:rsidRDefault="003C06C6" w:rsidP="003C06C6">
      <w:pPr>
        <w:numPr>
          <w:ilvl w:val="0"/>
          <w:numId w:val="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среднего общего образования : методическое пособие для учителя / </w:t>
      </w:r>
    </w:p>
    <w:p w:rsidR="003C06C6" w:rsidRPr="004163AC" w:rsidRDefault="003C06C6" w:rsidP="003C06C6">
      <w:pPr>
        <w:numPr>
          <w:ilvl w:val="0"/>
          <w:numId w:val="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Л.Н. Алексашкина, Е.А. Крючкова, О.Н. Шапарина ; под ред. </w:t>
      </w:r>
    </w:p>
    <w:p w:rsidR="003C06C6" w:rsidRPr="004163AC" w:rsidRDefault="003C06C6" w:rsidP="003C06C6">
      <w:pPr>
        <w:numPr>
          <w:ilvl w:val="0"/>
          <w:numId w:val="3"/>
        </w:numPr>
        <w:spacing w:after="0" w:line="240" w:lineRule="auto"/>
        <w:ind w:left="360"/>
        <w:contextualSpacing/>
        <w:rPr>
          <w:rFonts w:ascii="Times New Roman" w:hAnsi="Times New Roman" w:cs="Times New Roman"/>
          <w:sz w:val="28"/>
          <w:szCs w:val="28"/>
        </w:rPr>
      </w:pPr>
      <w:r w:rsidRPr="004163AC">
        <w:rPr>
          <w:rFonts w:ascii="Times New Roman" w:hAnsi="Times New Roman" w:cs="Times New Roman"/>
          <w:sz w:val="28"/>
          <w:szCs w:val="28"/>
          <w:lang w:val="ru-RU"/>
        </w:rPr>
        <w:t xml:space="preserve">Л.Н. Алексашкиной. – М. : ФГБНУ «Институт стратегии развития образования», 2023. </w:t>
      </w:r>
      <w:hyperlink r:id="rId164" w:history="1">
        <w:r w:rsidRPr="004163AC">
          <w:rPr>
            <w:rFonts w:ascii="Times New Roman" w:hAnsi="Times New Roman" w:cs="Times New Roman"/>
            <w:color w:val="0000FF" w:themeColor="hyperlink"/>
            <w:sz w:val="28"/>
            <w:szCs w:val="28"/>
            <w:u w:val="single"/>
          </w:rPr>
          <w:t>URL:content/uploads/2023/12/mp_istoriya_uu_10-11-klassy.pdfhttps://edsoo.ru/wp</w:t>
        </w:r>
      </w:hyperlink>
    </w:p>
    <w:p w:rsidR="003C06C6" w:rsidRPr="004163AC" w:rsidRDefault="003C06C6" w:rsidP="003C06C6">
      <w:pPr>
        <w:numPr>
          <w:ilvl w:val="0"/>
          <w:numId w:val="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Достижение метапредметных результатов в рамках изучения предметов социально-гуманитарного блока (основное общее образование) : методические рекомендации / А.Ю. Лазебникова, Л.Н. Алексашкина, Э.М. Амбарцумова [и др.] ; под ред. А.Ю. Лазебниковой. – М. : ФГБНУ «Институт стратегии развития образования», 2023. – 105 с.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165" w:history="1">
        <w:r w:rsidRPr="004163AC">
          <w:rPr>
            <w:rFonts w:ascii="Times New Roman" w:hAnsi="Times New Roman" w:cs="Times New Roman"/>
            <w:color w:val="0000FF" w:themeColor="hyperlink"/>
            <w:sz w:val="28"/>
            <w:szCs w:val="28"/>
            <w:u w:val="single"/>
          </w:rPr>
          <w:t>https</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edsoo</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ru</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wpcontent</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uploads</w:t>
        </w:r>
        <w:r w:rsidRPr="004163AC">
          <w:rPr>
            <w:rFonts w:ascii="Times New Roman" w:hAnsi="Times New Roman" w:cs="Times New Roman"/>
            <w:color w:val="0000FF" w:themeColor="hyperlink"/>
            <w:sz w:val="28"/>
            <w:szCs w:val="28"/>
            <w:u w:val="single"/>
            <w:lang w:val="ru-RU"/>
          </w:rPr>
          <w:t>/2023/12/</w:t>
        </w:r>
        <w:r w:rsidRPr="004163AC">
          <w:rPr>
            <w:rFonts w:ascii="Times New Roman" w:hAnsi="Times New Roman" w:cs="Times New Roman"/>
            <w:color w:val="0000FF" w:themeColor="hyperlink"/>
            <w:sz w:val="28"/>
            <w:szCs w:val="28"/>
            <w:u w:val="single"/>
          </w:rPr>
          <w:t>soczialno</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gumanitarnyj</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blok</w:t>
        </w:r>
        <w:r w:rsidRPr="004163AC">
          <w:rPr>
            <w:rFonts w:ascii="Times New Roman" w:hAnsi="Times New Roman" w:cs="Times New Roman"/>
            <w:color w:val="0000FF" w:themeColor="hyperlink"/>
            <w:sz w:val="28"/>
            <w:szCs w:val="28"/>
            <w:u w:val="single"/>
            <w:lang w:val="ru-RU"/>
          </w:rPr>
          <w:t>_01.</w:t>
        </w:r>
        <w:r w:rsidRPr="004163AC">
          <w:rPr>
            <w:rFonts w:ascii="Times New Roman" w:hAnsi="Times New Roman" w:cs="Times New Roman"/>
            <w:color w:val="0000FF" w:themeColor="hyperlink"/>
            <w:sz w:val="28"/>
            <w:szCs w:val="28"/>
            <w:u w:val="single"/>
          </w:rPr>
          <w:t>pdf</w:t>
        </w:r>
      </w:hyperlink>
    </w:p>
    <w:p w:rsidR="003C06C6" w:rsidRPr="004163AC" w:rsidRDefault="003C06C6" w:rsidP="003C06C6">
      <w:pPr>
        <w:numPr>
          <w:ilvl w:val="0"/>
          <w:numId w:val="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Интеграция содержания предметов «Литература» и «История»</w:t>
      </w:r>
    </w:p>
    <w:p w:rsidR="003C06C6" w:rsidRPr="004163AC" w:rsidRDefault="003C06C6" w:rsidP="003C06C6">
      <w:pPr>
        <w:numPr>
          <w:ilvl w:val="0"/>
          <w:numId w:val="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с деятельностью школьных театров. Реализация требований ФГОС основного общего образования : методические рекомендации / Ж.Н. Критарова, Л.Ю. Хорькова, О.Н. Шапарина, М.Д. Трушина ; под ред. И.Н. Добротиной. – 14 М. : ФГБНУ «Институт стратегии развития образования», 2023. – 80 с. – URL: </w:t>
      </w:r>
      <w:hyperlink r:id="rId166" w:history="1">
        <w:r w:rsidRPr="004163AC">
          <w:rPr>
            <w:rFonts w:ascii="Times New Roman" w:hAnsi="Times New Roman" w:cs="Times New Roman"/>
            <w:color w:val="0000FF" w:themeColor="hyperlink"/>
            <w:sz w:val="28"/>
            <w:szCs w:val="28"/>
            <w:u w:val="single"/>
            <w:lang w:val="ru-RU"/>
          </w:rPr>
          <w:t>https://edsoo.ru/mr-istoriya/</w:t>
        </w:r>
      </w:hyperlink>
    </w:p>
    <w:p w:rsidR="003C06C6" w:rsidRPr="004163AC" w:rsidRDefault="003C06C6" w:rsidP="003C06C6">
      <w:pPr>
        <w:numPr>
          <w:ilvl w:val="0"/>
          <w:numId w:val="3"/>
        </w:num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История. Реализация ФГОС основного общего образования :</w:t>
      </w:r>
    </w:p>
    <w:p w:rsidR="003C06C6" w:rsidRPr="004163AC" w:rsidRDefault="003C06C6" w:rsidP="003C06C6">
      <w:pPr>
        <w:spacing w:after="0" w:line="240" w:lineRule="auto"/>
        <w:ind w:left="360"/>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методическое пособие для учителя / Е.А. Крючкова, О.Н. Шапарина. – М. : ФГБНУ «Институт стратегии развития образования РАО», 2022. – 121 с. – URL: </w:t>
      </w:r>
      <w:hyperlink r:id="rId167" w:history="1">
        <w:r w:rsidRPr="004163AC">
          <w:rPr>
            <w:rFonts w:ascii="Times New Roman" w:hAnsi="Times New Roman" w:cs="Times New Roman"/>
            <w:color w:val="0000FF" w:themeColor="hyperlink"/>
            <w:sz w:val="28"/>
            <w:szCs w:val="28"/>
            <w:u w:val="single"/>
            <w:lang w:val="ru-RU"/>
          </w:rPr>
          <w:t>https://edsoo.ru/mr-istoriya/</w:t>
        </w:r>
      </w:hyperlink>
    </w:p>
    <w:p w:rsidR="003C06C6" w:rsidRPr="004163AC" w:rsidRDefault="003C06C6" w:rsidP="003C06C6">
      <w:pPr>
        <w:spacing w:after="0" w:line="240" w:lineRule="auto"/>
        <w:ind w:left="120"/>
        <w:contextualSpacing/>
        <w:rPr>
          <w:rFonts w:ascii="Times New Roman" w:hAnsi="Times New Roman" w:cs="Times New Roman"/>
          <w:sz w:val="28"/>
          <w:szCs w:val="28"/>
          <w:lang w:val="ru-RU"/>
        </w:rPr>
      </w:pPr>
    </w:p>
    <w:p w:rsidR="003C06C6" w:rsidRPr="004163AC" w:rsidRDefault="003C06C6" w:rsidP="003C06C6">
      <w:pPr>
        <w:spacing w:after="0" w:line="240" w:lineRule="auto"/>
        <w:ind w:left="480"/>
        <w:contextualSpacing/>
        <w:rPr>
          <w:rFonts w:ascii="Times New Roman" w:hAnsi="Times New Roman" w:cs="Times New Roman"/>
          <w:b/>
          <w:bCs/>
          <w:sz w:val="28"/>
          <w:szCs w:val="28"/>
          <w:lang w:val="ru-RU"/>
        </w:rPr>
      </w:pPr>
      <w:r w:rsidRPr="004163AC">
        <w:rPr>
          <w:rFonts w:ascii="Times New Roman" w:hAnsi="Times New Roman" w:cs="Times New Roman"/>
          <w:b/>
          <w:bCs/>
          <w:sz w:val="28"/>
          <w:szCs w:val="28"/>
          <w:lang w:val="ru-RU"/>
        </w:rPr>
        <w:t xml:space="preserve">Методические рекомендации: </w:t>
      </w:r>
    </w:p>
    <w:p w:rsidR="003C06C6" w:rsidRPr="004163AC" w:rsidRDefault="003C06C6" w:rsidP="003C06C6">
      <w:pPr>
        <w:numPr>
          <w:ilvl w:val="0"/>
          <w:numId w:val="2"/>
        </w:numPr>
        <w:spacing w:after="0" w:line="240" w:lineRule="auto"/>
        <w:contextualSpacing/>
        <w:rPr>
          <w:rFonts w:ascii="Times New Roman" w:hAnsi="Times New Roman" w:cs="Times New Roman"/>
          <w:sz w:val="28"/>
          <w:szCs w:val="28"/>
        </w:rPr>
      </w:pPr>
      <w:r w:rsidRPr="004163AC">
        <w:rPr>
          <w:rFonts w:ascii="Times New Roman" w:hAnsi="Times New Roman" w:cs="Times New Roman"/>
          <w:sz w:val="28"/>
          <w:szCs w:val="28"/>
          <w:lang w:val="ru-RU"/>
        </w:rPr>
        <w:t>Список</w:t>
      </w:r>
      <w:r w:rsidRPr="004163AC">
        <w:rPr>
          <w:rFonts w:ascii="Times New Roman" w:hAnsi="Times New Roman" w:cs="Times New Roman"/>
          <w:sz w:val="28"/>
          <w:szCs w:val="28"/>
        </w:rPr>
        <w:t xml:space="preserve"> «</w:t>
      </w:r>
      <w:r w:rsidRPr="004163AC">
        <w:rPr>
          <w:rFonts w:ascii="Times New Roman" w:hAnsi="Times New Roman" w:cs="Times New Roman"/>
          <w:sz w:val="28"/>
          <w:szCs w:val="28"/>
          <w:lang w:val="ru-RU"/>
        </w:rPr>
        <w:t>Нашигерои</w:t>
      </w:r>
      <w:r w:rsidRPr="004163AC">
        <w:rPr>
          <w:rFonts w:ascii="Times New Roman" w:hAnsi="Times New Roman" w:cs="Times New Roman"/>
          <w:sz w:val="28"/>
          <w:szCs w:val="28"/>
        </w:rPr>
        <w:t xml:space="preserve">». – URL: </w:t>
      </w:r>
      <w:hyperlink r:id="rId168" w:history="1">
        <w:r w:rsidRPr="004163AC">
          <w:rPr>
            <w:rFonts w:ascii="Times New Roman" w:hAnsi="Times New Roman" w:cs="Times New Roman"/>
            <w:color w:val="0000FF" w:themeColor="hyperlink"/>
            <w:sz w:val="28"/>
            <w:szCs w:val="28"/>
            <w:u w:val="single"/>
          </w:rPr>
          <w:t>https://edsoo.ru/wp content/uploads/2024/06/nashi-geroi.-metodicheskie-materialy.pdf</w:t>
        </w:r>
      </w:hyperlink>
    </w:p>
    <w:p w:rsidR="003C06C6" w:rsidRPr="004163AC" w:rsidRDefault="003C06C6" w:rsidP="003C06C6">
      <w:pPr>
        <w:numPr>
          <w:ilvl w:val="0"/>
          <w:numId w:val="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lastRenderedPageBreak/>
        <w:t xml:space="preserve">Сохранение и укрепление традиционных российских ценностей.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169" w:history="1">
        <w:r w:rsidRPr="004163AC">
          <w:rPr>
            <w:rFonts w:ascii="Times New Roman" w:hAnsi="Times New Roman" w:cs="Times New Roman"/>
            <w:color w:val="0000FF" w:themeColor="hyperlink"/>
            <w:sz w:val="28"/>
            <w:szCs w:val="28"/>
            <w:u w:val="single"/>
          </w:rPr>
          <w:t>https</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edsoo</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ru</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mr</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sohranenie</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i</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ukreplenie</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tradiczionnyh</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rossijskih</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czennostejvideo</w:t>
        </w:r>
        <w:r w:rsidRPr="004163AC">
          <w:rPr>
            <w:rFonts w:ascii="Times New Roman" w:hAnsi="Times New Roman" w:cs="Times New Roman"/>
            <w:color w:val="0000FF" w:themeColor="hyperlink"/>
            <w:sz w:val="28"/>
            <w:szCs w:val="28"/>
            <w:u w:val="single"/>
            <w:lang w:val="ru-RU"/>
          </w:rPr>
          <w:t>/</w:t>
        </w:r>
      </w:hyperlink>
    </w:p>
    <w:p w:rsidR="003C06C6" w:rsidRPr="004163AC" w:rsidRDefault="003C06C6" w:rsidP="003C06C6">
      <w:pPr>
        <w:numPr>
          <w:ilvl w:val="0"/>
          <w:numId w:val="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Методические семинары в рамках проекта «Историческая среда ИСМО».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170" w:history="1">
        <w:r w:rsidRPr="004163AC">
          <w:rPr>
            <w:rFonts w:ascii="Times New Roman" w:hAnsi="Times New Roman" w:cs="Times New Roman"/>
            <w:color w:val="0000FF" w:themeColor="hyperlink"/>
            <w:sz w:val="28"/>
            <w:szCs w:val="28"/>
            <w:u w:val="single"/>
          </w:rPr>
          <w:t>https</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edsoo</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ru</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metod</w:t>
        </w:r>
        <w:r w:rsidRPr="004163AC">
          <w:rPr>
            <w:rFonts w:ascii="Times New Roman" w:hAnsi="Times New Roman" w:cs="Times New Roman"/>
            <w:color w:val="0000FF" w:themeColor="hyperlink"/>
            <w:sz w:val="28"/>
            <w:szCs w:val="28"/>
            <w:u w:val="single"/>
            <w:lang w:val="ru-RU"/>
          </w:rPr>
          <w:t>_</w:t>
        </w:r>
        <w:r w:rsidRPr="004163AC">
          <w:rPr>
            <w:rFonts w:ascii="Times New Roman" w:hAnsi="Times New Roman" w:cs="Times New Roman"/>
            <w:color w:val="0000FF" w:themeColor="hyperlink"/>
            <w:sz w:val="28"/>
            <w:szCs w:val="28"/>
            <w:u w:val="single"/>
          </w:rPr>
          <w:t>seminar</w:t>
        </w:r>
        <w:r w:rsidRPr="004163AC">
          <w:rPr>
            <w:rFonts w:ascii="Times New Roman" w:hAnsi="Times New Roman" w:cs="Times New Roman"/>
            <w:color w:val="0000FF" w:themeColor="hyperlink"/>
            <w:sz w:val="28"/>
            <w:szCs w:val="28"/>
            <w:u w:val="single"/>
            <w:lang w:val="ru-RU"/>
          </w:rPr>
          <w:t>_</w:t>
        </w:r>
        <w:r w:rsidRPr="004163AC">
          <w:rPr>
            <w:rFonts w:ascii="Times New Roman" w:hAnsi="Times New Roman" w:cs="Times New Roman"/>
            <w:color w:val="0000FF" w:themeColor="hyperlink"/>
            <w:sz w:val="28"/>
            <w:szCs w:val="28"/>
            <w:u w:val="single"/>
          </w:rPr>
          <w:t>ismo</w:t>
        </w:r>
        <w:r w:rsidRPr="004163AC">
          <w:rPr>
            <w:rFonts w:ascii="Times New Roman" w:hAnsi="Times New Roman" w:cs="Times New Roman"/>
            <w:color w:val="0000FF" w:themeColor="hyperlink"/>
            <w:sz w:val="28"/>
            <w:szCs w:val="28"/>
            <w:u w:val="single"/>
            <w:lang w:val="ru-RU"/>
          </w:rPr>
          <w:t>/</w:t>
        </w:r>
      </w:hyperlink>
    </w:p>
    <w:p w:rsidR="003C06C6" w:rsidRPr="004163AC" w:rsidRDefault="003C06C6" w:rsidP="003C06C6">
      <w:pPr>
        <w:numPr>
          <w:ilvl w:val="0"/>
          <w:numId w:val="2"/>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Раздел «Учителю и ученику» сайта «История.РФ». – </w:t>
      </w:r>
      <w:r w:rsidRPr="004163AC">
        <w:rPr>
          <w:rFonts w:ascii="Times New Roman" w:hAnsi="Times New Roman" w:cs="Times New Roman"/>
          <w:sz w:val="28"/>
          <w:szCs w:val="28"/>
        </w:rPr>
        <w:t>URL</w:t>
      </w:r>
      <w:r w:rsidRPr="004163AC">
        <w:rPr>
          <w:rFonts w:ascii="Times New Roman" w:hAnsi="Times New Roman" w:cs="Times New Roman"/>
          <w:sz w:val="28"/>
          <w:szCs w:val="28"/>
          <w:lang w:val="ru-RU"/>
        </w:rPr>
        <w:t xml:space="preserve">: </w:t>
      </w:r>
      <w:hyperlink r:id="rId171" w:history="1">
        <w:r w:rsidRPr="004163AC">
          <w:rPr>
            <w:rFonts w:ascii="Times New Roman" w:hAnsi="Times New Roman" w:cs="Times New Roman"/>
            <w:color w:val="0000FF" w:themeColor="hyperlink"/>
            <w:sz w:val="28"/>
            <w:szCs w:val="28"/>
            <w:u w:val="single"/>
          </w:rPr>
          <w:t>https</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histrf</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ru</w:t>
        </w:r>
        <w:r w:rsidRPr="004163AC">
          <w:rPr>
            <w:rFonts w:ascii="Times New Roman" w:hAnsi="Times New Roman" w:cs="Times New Roman"/>
            <w:color w:val="0000FF" w:themeColor="hyperlink"/>
            <w:sz w:val="28"/>
            <w:szCs w:val="28"/>
            <w:u w:val="single"/>
            <w:lang w:val="ru-RU"/>
          </w:rPr>
          <w:t>/</w:t>
        </w:r>
        <w:r w:rsidRPr="004163AC">
          <w:rPr>
            <w:rFonts w:ascii="Times New Roman" w:hAnsi="Times New Roman" w:cs="Times New Roman"/>
            <w:color w:val="0000FF" w:themeColor="hyperlink"/>
            <w:sz w:val="28"/>
            <w:szCs w:val="28"/>
            <w:u w:val="single"/>
          </w:rPr>
          <w:t>teacher</w:t>
        </w:r>
        <w:r w:rsidRPr="004163AC">
          <w:rPr>
            <w:rFonts w:ascii="Times New Roman" w:hAnsi="Times New Roman" w:cs="Times New Roman"/>
            <w:color w:val="0000FF" w:themeColor="hyperlink"/>
            <w:sz w:val="28"/>
            <w:szCs w:val="28"/>
            <w:u w:val="single"/>
            <w:lang w:val="ru-RU"/>
          </w:rPr>
          <w:t>/</w:t>
        </w:r>
      </w:hyperlink>
    </w:p>
    <w:p w:rsidR="003C06C6" w:rsidRPr="004163AC" w:rsidRDefault="003C06C6" w:rsidP="003C06C6">
      <w:pPr>
        <w:spacing w:after="0" w:line="240" w:lineRule="auto"/>
        <w:ind w:left="-315"/>
        <w:rPr>
          <w:rFonts w:ascii="Times New Roman" w:hAnsi="Times New Roman" w:cs="Times New Roman"/>
          <w:sz w:val="28"/>
          <w:szCs w:val="28"/>
          <w:lang w:val="ru-RU"/>
        </w:rPr>
      </w:pPr>
    </w:p>
    <w:p w:rsidR="003C06C6" w:rsidRPr="004163AC" w:rsidRDefault="003C06C6" w:rsidP="003C06C6">
      <w:pPr>
        <w:spacing w:after="0" w:line="240" w:lineRule="auto"/>
        <w:ind w:left="120"/>
        <w:rPr>
          <w:lang w:val="ru-RU"/>
        </w:rPr>
      </w:pPr>
      <w:r w:rsidRPr="004163AC">
        <w:rPr>
          <w:rFonts w:ascii="Times New Roman" w:hAnsi="Times New Roman"/>
          <w:b/>
          <w:color w:val="000000"/>
          <w:sz w:val="28"/>
          <w:lang w:val="ru-RU"/>
        </w:rPr>
        <w:t>ЦИФРОВЫЕ ОБРАЗОВАТЕЛЬНЫЕ РЕСУРСЫ И РЕСУРСЫ СЕТИ ИНТЕРНЕТ</w:t>
      </w:r>
    </w:p>
    <w:p w:rsidR="003C06C6" w:rsidRPr="004163AC" w:rsidRDefault="003C06C6" w:rsidP="003C06C6">
      <w:pPr>
        <w:numPr>
          <w:ilvl w:val="0"/>
          <w:numId w:val="5"/>
        </w:numPr>
        <w:spacing w:after="0" w:line="240" w:lineRule="auto"/>
        <w:contextualSpacing/>
        <w:rPr>
          <w:rFonts w:ascii="Times New Roman" w:hAnsi="Times New Roman" w:cs="Times New Roman"/>
          <w:sz w:val="28"/>
          <w:szCs w:val="28"/>
          <w:lang w:val="ru-RU"/>
        </w:rPr>
      </w:pPr>
      <w:r w:rsidRPr="004163AC">
        <w:rPr>
          <w:rFonts w:ascii="Times New Roman" w:hAnsi="Times New Roman" w:cs="Times New Roman"/>
          <w:sz w:val="28"/>
          <w:szCs w:val="28"/>
          <w:lang w:val="ru-RU"/>
        </w:rPr>
        <w:t xml:space="preserve">Библиотека ЦОК  </w:t>
      </w:r>
      <w:hyperlink r:id="rId172" w:history="1">
        <w:r w:rsidRPr="004163AC">
          <w:rPr>
            <w:rFonts w:ascii="Times New Roman" w:hAnsi="Times New Roman" w:cs="Times New Roman"/>
            <w:color w:val="0000FF" w:themeColor="hyperlink"/>
            <w:sz w:val="28"/>
            <w:szCs w:val="28"/>
            <w:u w:val="single"/>
            <w:lang w:val="ru-RU"/>
          </w:rPr>
          <w:t>https://моиуроки.рф</w:t>
        </w:r>
      </w:hyperlink>
    </w:p>
    <w:p w:rsidR="003C06C6" w:rsidRDefault="003C06C6" w:rsidP="003C06C6">
      <w:pPr>
        <w:pStyle w:val="ae"/>
        <w:numPr>
          <w:ilvl w:val="0"/>
          <w:numId w:val="5"/>
        </w:numPr>
      </w:pPr>
      <w:r w:rsidRPr="004163AC">
        <w:rPr>
          <w:sz w:val="28"/>
          <w:szCs w:val="28"/>
        </w:rPr>
        <w:t>История.РФ</w:t>
      </w:r>
      <w:hyperlink r:id="rId173" w:history="1">
        <w:r w:rsidRPr="004163AC">
          <w:rPr>
            <w:color w:val="0000FF" w:themeColor="hyperlink"/>
            <w:sz w:val="28"/>
            <w:szCs w:val="28"/>
            <w:u w:val="single"/>
          </w:rPr>
          <w:t>https://histrf.ru/teacher/</w:t>
        </w:r>
      </w:hyperlink>
    </w:p>
    <w:p w:rsidR="00250445" w:rsidRPr="003C06C6" w:rsidRDefault="00250445" w:rsidP="003C06C6">
      <w:pPr>
        <w:spacing w:after="0"/>
        <w:ind w:left="120"/>
        <w:rPr>
          <w:lang w:val="ru-RU"/>
        </w:rPr>
      </w:pPr>
    </w:p>
    <w:sectPr w:rsidR="00250445" w:rsidRPr="003C06C6" w:rsidSect="00AD2A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C0696"/>
    <w:multiLevelType w:val="hybridMultilevel"/>
    <w:tmpl w:val="CF8CAB48"/>
    <w:lvl w:ilvl="0" w:tplc="218A1DEA">
      <w:numFmt w:val="bullet"/>
      <w:lvlText w:val="•"/>
      <w:lvlJc w:val="left"/>
      <w:pPr>
        <w:ind w:left="1200" w:hanging="360"/>
      </w:pPr>
      <w:rPr>
        <w:rFonts w:ascii="Times New Roman" w:eastAsiaTheme="minorHAnsi" w:hAnsi="Times New Roman"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2F81353F"/>
    <w:multiLevelType w:val="hybridMultilevel"/>
    <w:tmpl w:val="20CA2772"/>
    <w:lvl w:ilvl="0" w:tplc="0E8A2222">
      <w:start w:val="1"/>
      <w:numFmt w:val="bullet"/>
      <w:lvlText w:val=""/>
      <w:lvlJc w:val="left"/>
      <w:pPr>
        <w:ind w:left="480" w:hanging="360"/>
      </w:pPr>
      <w:rPr>
        <w:rFonts w:ascii="Symbol" w:hAnsi="Symbol" w:hint="default"/>
        <w:color w:val="auto"/>
      </w:rPr>
    </w:lvl>
    <w:lvl w:ilvl="1" w:tplc="FFFFFFFF" w:tentative="1">
      <w:start w:val="1"/>
      <w:numFmt w:val="bullet"/>
      <w:lvlText w:val="o"/>
      <w:lvlJc w:val="left"/>
      <w:pPr>
        <w:ind w:left="1200" w:hanging="360"/>
      </w:pPr>
      <w:rPr>
        <w:rFonts w:ascii="Courier New" w:hAnsi="Courier New" w:cs="Courier New" w:hint="default"/>
      </w:rPr>
    </w:lvl>
    <w:lvl w:ilvl="2" w:tplc="FFFFFFFF" w:tentative="1">
      <w:start w:val="1"/>
      <w:numFmt w:val="bullet"/>
      <w:lvlText w:val=""/>
      <w:lvlJc w:val="left"/>
      <w:pPr>
        <w:ind w:left="1920" w:hanging="360"/>
      </w:pPr>
      <w:rPr>
        <w:rFonts w:ascii="Wingdings" w:hAnsi="Wingdings" w:hint="default"/>
      </w:rPr>
    </w:lvl>
    <w:lvl w:ilvl="3" w:tplc="FFFFFFFF" w:tentative="1">
      <w:start w:val="1"/>
      <w:numFmt w:val="bullet"/>
      <w:lvlText w:val=""/>
      <w:lvlJc w:val="left"/>
      <w:pPr>
        <w:ind w:left="2640" w:hanging="360"/>
      </w:pPr>
      <w:rPr>
        <w:rFonts w:ascii="Symbol" w:hAnsi="Symbol" w:hint="default"/>
      </w:rPr>
    </w:lvl>
    <w:lvl w:ilvl="4" w:tplc="FFFFFFFF" w:tentative="1">
      <w:start w:val="1"/>
      <w:numFmt w:val="bullet"/>
      <w:lvlText w:val="o"/>
      <w:lvlJc w:val="left"/>
      <w:pPr>
        <w:ind w:left="3360" w:hanging="360"/>
      </w:pPr>
      <w:rPr>
        <w:rFonts w:ascii="Courier New" w:hAnsi="Courier New" w:cs="Courier New" w:hint="default"/>
      </w:rPr>
    </w:lvl>
    <w:lvl w:ilvl="5" w:tplc="FFFFFFFF" w:tentative="1">
      <w:start w:val="1"/>
      <w:numFmt w:val="bullet"/>
      <w:lvlText w:val=""/>
      <w:lvlJc w:val="left"/>
      <w:pPr>
        <w:ind w:left="4080" w:hanging="360"/>
      </w:pPr>
      <w:rPr>
        <w:rFonts w:ascii="Wingdings" w:hAnsi="Wingdings" w:hint="default"/>
      </w:rPr>
    </w:lvl>
    <w:lvl w:ilvl="6" w:tplc="FFFFFFFF" w:tentative="1">
      <w:start w:val="1"/>
      <w:numFmt w:val="bullet"/>
      <w:lvlText w:val=""/>
      <w:lvlJc w:val="left"/>
      <w:pPr>
        <w:ind w:left="4800" w:hanging="360"/>
      </w:pPr>
      <w:rPr>
        <w:rFonts w:ascii="Symbol" w:hAnsi="Symbol" w:hint="default"/>
      </w:rPr>
    </w:lvl>
    <w:lvl w:ilvl="7" w:tplc="FFFFFFFF" w:tentative="1">
      <w:start w:val="1"/>
      <w:numFmt w:val="bullet"/>
      <w:lvlText w:val="o"/>
      <w:lvlJc w:val="left"/>
      <w:pPr>
        <w:ind w:left="5520" w:hanging="360"/>
      </w:pPr>
      <w:rPr>
        <w:rFonts w:ascii="Courier New" w:hAnsi="Courier New" w:cs="Courier New" w:hint="default"/>
      </w:rPr>
    </w:lvl>
    <w:lvl w:ilvl="8" w:tplc="FFFFFFFF" w:tentative="1">
      <w:start w:val="1"/>
      <w:numFmt w:val="bullet"/>
      <w:lvlText w:val=""/>
      <w:lvlJc w:val="left"/>
      <w:pPr>
        <w:ind w:left="6240" w:hanging="360"/>
      </w:pPr>
      <w:rPr>
        <w:rFonts w:ascii="Wingdings" w:hAnsi="Wingdings" w:hint="default"/>
      </w:rPr>
    </w:lvl>
  </w:abstractNum>
  <w:abstractNum w:abstractNumId="2" w15:restartNumberingAfterBreak="0">
    <w:nsid w:val="55655655"/>
    <w:multiLevelType w:val="hybridMultilevel"/>
    <w:tmpl w:val="AFF6E7B4"/>
    <w:lvl w:ilvl="0" w:tplc="74B0161C">
      <w:numFmt w:val="bullet"/>
      <w:lvlText w:val="•"/>
      <w:lvlJc w:val="left"/>
      <w:pPr>
        <w:ind w:left="840" w:hanging="360"/>
      </w:pPr>
      <w:rPr>
        <w:rFonts w:ascii="Times New Roman" w:eastAsiaTheme="minorHAnsi"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 w15:restartNumberingAfterBreak="0">
    <w:nsid w:val="697E6347"/>
    <w:multiLevelType w:val="hybridMultilevel"/>
    <w:tmpl w:val="C5A6EF40"/>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B5B405F"/>
    <w:multiLevelType w:val="hybridMultilevel"/>
    <w:tmpl w:val="6B561AC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447191"/>
    <w:rsid w:val="00250445"/>
    <w:rsid w:val="002871F2"/>
    <w:rsid w:val="00321C6A"/>
    <w:rsid w:val="003C06C6"/>
    <w:rsid w:val="00447191"/>
    <w:rsid w:val="00455998"/>
    <w:rsid w:val="00815531"/>
    <w:rsid w:val="00B06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F071DD-EEE8-4A09-99AE-CF0D02FF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47191"/>
    <w:rPr>
      <w:color w:val="0000FF" w:themeColor="hyperlink"/>
      <w:u w:val="single"/>
    </w:rPr>
  </w:style>
  <w:style w:type="table" w:styleId="ac">
    <w:name w:val="Table Grid"/>
    <w:basedOn w:val="a1"/>
    <w:uiPriority w:val="59"/>
    <w:rsid w:val="004471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1"/>
    <w:qFormat/>
    <w:rsid w:val="003C06C6"/>
    <w:pPr>
      <w:widowControl w:val="0"/>
      <w:autoSpaceDE w:val="0"/>
      <w:autoSpaceDN w:val="0"/>
      <w:spacing w:after="0" w:line="240" w:lineRule="auto"/>
      <w:ind w:left="138" w:firstLine="569"/>
      <w:jc w:val="both"/>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HKEKEBVBX" TargetMode="External"/><Relationship Id="rId117" Type="http://schemas.openxmlformats.org/officeDocument/2006/relationships/hyperlink" Target="https://m.edsoo.ru/MNI346COD" TargetMode="External"/><Relationship Id="rId21" Type="http://schemas.openxmlformats.org/officeDocument/2006/relationships/hyperlink" Target="https://m.edsoo.ru/F0JE2VWQZ" TargetMode="External"/><Relationship Id="rId42" Type="http://schemas.openxmlformats.org/officeDocument/2006/relationships/hyperlink" Target="https://m.edsoo.ru/ZIEEYB0T7" TargetMode="External"/><Relationship Id="rId47" Type="http://schemas.openxmlformats.org/officeDocument/2006/relationships/hyperlink" Target="https://m.edsoo.ru/7Y9M2L0ME" TargetMode="External"/><Relationship Id="rId63" Type="http://schemas.openxmlformats.org/officeDocument/2006/relationships/hyperlink" Target="https://m.edsoo.ru/8D7VLLSJB" TargetMode="External"/><Relationship Id="rId68" Type="http://schemas.openxmlformats.org/officeDocument/2006/relationships/hyperlink" Target="https://m.edsoo.ru/S3O0KIHSZ" TargetMode="External"/><Relationship Id="rId84" Type="http://schemas.openxmlformats.org/officeDocument/2006/relationships/hyperlink" Target="https://m.edsoo.ru/NM4WG3BJY" TargetMode="External"/><Relationship Id="rId89" Type="http://schemas.openxmlformats.org/officeDocument/2006/relationships/hyperlink" Target="https://m.edsoo.ru/0K2A0AZIK" TargetMode="External"/><Relationship Id="rId112" Type="http://schemas.openxmlformats.org/officeDocument/2006/relationships/hyperlink" Target="https://m.edsoo.ru/4OZ77NP9P" TargetMode="External"/><Relationship Id="rId133" Type="http://schemas.openxmlformats.org/officeDocument/2006/relationships/hyperlink" Target="https://m.edsoo.ru/L9VJGN3OM" TargetMode="External"/><Relationship Id="rId138" Type="http://schemas.openxmlformats.org/officeDocument/2006/relationships/hyperlink" Target="https://m.edsoo.ru/VQDMLW366" TargetMode="External"/><Relationship Id="rId154" Type="http://schemas.openxmlformats.org/officeDocument/2006/relationships/hyperlink" Target="https://m.edsoo.ru/9GNHVJS38" TargetMode="External"/><Relationship Id="rId159" Type="http://schemas.openxmlformats.org/officeDocument/2006/relationships/hyperlink" Target="https://edsoo.ru/wp-content/uploads/2025/12/mr_istoriya_ef-shu_itog-2-2.pdf" TargetMode="External"/><Relationship Id="rId175" Type="http://schemas.openxmlformats.org/officeDocument/2006/relationships/theme" Target="theme/theme1.xml"/><Relationship Id="rId170" Type="http://schemas.openxmlformats.org/officeDocument/2006/relationships/hyperlink" Target="https://edsoo.ru/metod_seminar_ismo/" TargetMode="External"/><Relationship Id="rId16" Type="http://schemas.openxmlformats.org/officeDocument/2006/relationships/hyperlink" Target="https://m.edsoo.ru/KN6NW8394" TargetMode="External"/><Relationship Id="rId107" Type="http://schemas.openxmlformats.org/officeDocument/2006/relationships/hyperlink" Target="https://m.edsoo.ru/HNIC8A8LJ" TargetMode="External"/><Relationship Id="rId11" Type="http://schemas.openxmlformats.org/officeDocument/2006/relationships/hyperlink" Target="https://m.edsoo.ru/KC2HBQ5OM" TargetMode="External"/><Relationship Id="rId32" Type="http://schemas.openxmlformats.org/officeDocument/2006/relationships/hyperlink" Target="https://m.edsoo.ru/RDSTDIMWM" TargetMode="External"/><Relationship Id="rId37" Type="http://schemas.openxmlformats.org/officeDocument/2006/relationships/hyperlink" Target="https://m.edsoo.ru/QF611LN11" TargetMode="External"/><Relationship Id="rId53" Type="http://schemas.openxmlformats.org/officeDocument/2006/relationships/hyperlink" Target="https://m.edsoo.ru/MWL5YNAG2" TargetMode="External"/><Relationship Id="rId58" Type="http://schemas.openxmlformats.org/officeDocument/2006/relationships/hyperlink" Target="https://m.edsoo.ru/ODTUU37AV" TargetMode="External"/><Relationship Id="rId74" Type="http://schemas.openxmlformats.org/officeDocument/2006/relationships/hyperlink" Target="https://m.edsoo.ru/7XD30KPXI" TargetMode="External"/><Relationship Id="rId79" Type="http://schemas.openxmlformats.org/officeDocument/2006/relationships/hyperlink" Target="https://m.edsoo.ru/088TB9KV9" TargetMode="External"/><Relationship Id="rId102" Type="http://schemas.openxmlformats.org/officeDocument/2006/relationships/hyperlink" Target="https://m.edsoo.ru/1AYH79UEW" TargetMode="External"/><Relationship Id="rId123" Type="http://schemas.openxmlformats.org/officeDocument/2006/relationships/hyperlink" Target="https://m.edsoo.ru/J7BSGSTON" TargetMode="External"/><Relationship Id="rId128" Type="http://schemas.openxmlformats.org/officeDocument/2006/relationships/hyperlink" Target="https://m.edsoo.ru/E6DTEX0G4" TargetMode="External"/><Relationship Id="rId144" Type="http://schemas.openxmlformats.org/officeDocument/2006/relationships/hyperlink" Target="https://m.edsoo.ru/AKSNG0YVP" TargetMode="External"/><Relationship Id="rId149" Type="http://schemas.openxmlformats.org/officeDocument/2006/relationships/hyperlink" Target="https://m.edsoo.ru/2HKN9REKD" TargetMode="External"/><Relationship Id="rId5" Type="http://schemas.openxmlformats.org/officeDocument/2006/relationships/hyperlink" Target="https://m.edsoo.ru/4PI9J6763" TargetMode="External"/><Relationship Id="rId90" Type="http://schemas.openxmlformats.org/officeDocument/2006/relationships/hyperlink" Target="https://m.edsoo.ru/95UEW06XS" TargetMode="External"/><Relationship Id="rId95" Type="http://schemas.openxmlformats.org/officeDocument/2006/relationships/hyperlink" Target="https://m.edsoo.ru/FDTRKWPZJ" TargetMode="External"/><Relationship Id="rId160" Type="http://schemas.openxmlformats.org/officeDocument/2006/relationships/hyperlink" Target="https://edsoo.ru/wp-content/uploads/2024/12/so_soo_istoriya_2024.pdf" TargetMode="External"/><Relationship Id="rId165" Type="http://schemas.openxmlformats.org/officeDocument/2006/relationships/hyperlink" Target="https://edsoo.ru/wp%20content/uploads/2023/12/soczialno-gumanitarnyj-blok_01.pdf" TargetMode="External"/><Relationship Id="rId22" Type="http://schemas.openxmlformats.org/officeDocument/2006/relationships/hyperlink" Target="https://m.edsoo.ru/KNHCRPN7B" TargetMode="External"/><Relationship Id="rId27" Type="http://schemas.openxmlformats.org/officeDocument/2006/relationships/hyperlink" Target="https://m.edsoo.ru/072LERP77" TargetMode="External"/><Relationship Id="rId43" Type="http://schemas.openxmlformats.org/officeDocument/2006/relationships/hyperlink" Target="https://m.edsoo.ru/5XE3H4AAR" TargetMode="External"/><Relationship Id="rId48" Type="http://schemas.openxmlformats.org/officeDocument/2006/relationships/hyperlink" Target="https://m.edsoo.ru/1VS8XQWZN" TargetMode="External"/><Relationship Id="rId64" Type="http://schemas.openxmlformats.org/officeDocument/2006/relationships/hyperlink" Target="https://m.edsoo.ru/9D10FKQE3" TargetMode="External"/><Relationship Id="rId69" Type="http://schemas.openxmlformats.org/officeDocument/2006/relationships/hyperlink" Target="https://m.edsoo.ru/VIAKQF4EG" TargetMode="External"/><Relationship Id="rId113" Type="http://schemas.openxmlformats.org/officeDocument/2006/relationships/hyperlink" Target="https://m.edsoo.ru/1UM0071CL" TargetMode="External"/><Relationship Id="rId118" Type="http://schemas.openxmlformats.org/officeDocument/2006/relationships/hyperlink" Target="https://m.edsoo.ru/23R8F73FF" TargetMode="External"/><Relationship Id="rId134" Type="http://schemas.openxmlformats.org/officeDocument/2006/relationships/hyperlink" Target="https://m.edsoo.ru/7Q4RD3R0D" TargetMode="External"/><Relationship Id="rId139" Type="http://schemas.openxmlformats.org/officeDocument/2006/relationships/hyperlink" Target="https://m.edsoo.ru/3YOHGQUN7" TargetMode="External"/><Relationship Id="rId80" Type="http://schemas.openxmlformats.org/officeDocument/2006/relationships/hyperlink" Target="https://m.edsoo.ru/0BMDPTEHI" TargetMode="External"/><Relationship Id="rId85" Type="http://schemas.openxmlformats.org/officeDocument/2006/relationships/hyperlink" Target="https://m.edsoo.ru/IFFN4A2AO" TargetMode="External"/><Relationship Id="rId150" Type="http://schemas.openxmlformats.org/officeDocument/2006/relationships/hyperlink" Target="https://m.edsoo.ru/Z5HH6T1D4" TargetMode="External"/><Relationship Id="rId155" Type="http://schemas.openxmlformats.org/officeDocument/2006/relationships/hyperlink" Target="https://edsoo.ru/wp-content/uploads/2025/09/istoriya.pdf" TargetMode="External"/><Relationship Id="rId171" Type="http://schemas.openxmlformats.org/officeDocument/2006/relationships/hyperlink" Target="https://histrf.ru/teacher/" TargetMode="External"/><Relationship Id="rId12" Type="http://schemas.openxmlformats.org/officeDocument/2006/relationships/hyperlink" Target="https://m.edsoo.ru/7YJBX2KKK" TargetMode="External"/><Relationship Id="rId17" Type="http://schemas.openxmlformats.org/officeDocument/2006/relationships/hyperlink" Target="https://m.edsoo.ru/WHKWEUAHK" TargetMode="External"/><Relationship Id="rId33" Type="http://schemas.openxmlformats.org/officeDocument/2006/relationships/hyperlink" Target="https://m.edsoo.ru/XBTM4WUHT" TargetMode="External"/><Relationship Id="rId38" Type="http://schemas.openxmlformats.org/officeDocument/2006/relationships/hyperlink" Target="https://m.edsoo.ru/GS6KNTHNM" TargetMode="External"/><Relationship Id="rId59" Type="http://schemas.openxmlformats.org/officeDocument/2006/relationships/hyperlink" Target="https://m.edsoo.ru/VYK93GMMI" TargetMode="External"/><Relationship Id="rId103" Type="http://schemas.openxmlformats.org/officeDocument/2006/relationships/hyperlink" Target="https://m.edsoo.ru/I62GYRVQG" TargetMode="External"/><Relationship Id="rId108" Type="http://schemas.openxmlformats.org/officeDocument/2006/relationships/hyperlink" Target="https://m.edsoo.ru/XZ6RXD7GR" TargetMode="External"/><Relationship Id="rId124" Type="http://schemas.openxmlformats.org/officeDocument/2006/relationships/hyperlink" Target="https://m.edsoo.ru/YPJVWCGYD" TargetMode="External"/><Relationship Id="rId129" Type="http://schemas.openxmlformats.org/officeDocument/2006/relationships/hyperlink" Target="https://m.edsoo.ru/7TR9T2UPI" TargetMode="External"/><Relationship Id="rId54" Type="http://schemas.openxmlformats.org/officeDocument/2006/relationships/hyperlink" Target="https://m.edsoo.ru/ARGLCITWG" TargetMode="External"/><Relationship Id="rId70" Type="http://schemas.openxmlformats.org/officeDocument/2006/relationships/hyperlink" Target="https://m.edsoo.ru/W6B9VENLY" TargetMode="External"/><Relationship Id="rId75" Type="http://schemas.openxmlformats.org/officeDocument/2006/relationships/hyperlink" Target="https://m.edsoo.ru/582C9NTA0" TargetMode="External"/><Relationship Id="rId91" Type="http://schemas.openxmlformats.org/officeDocument/2006/relationships/hyperlink" Target="https://m.edsoo.ru/XUOEPU0KW" TargetMode="External"/><Relationship Id="rId96" Type="http://schemas.openxmlformats.org/officeDocument/2006/relationships/hyperlink" Target="https://m.edsoo.ru/ARQA7ZCUN" TargetMode="External"/><Relationship Id="rId140" Type="http://schemas.openxmlformats.org/officeDocument/2006/relationships/hyperlink" Target="https://m.edsoo.ru/J4Q04Q5FC" TargetMode="External"/><Relationship Id="rId145" Type="http://schemas.openxmlformats.org/officeDocument/2006/relationships/hyperlink" Target="https://m.edsoo.ru/TU1H9YJRF" TargetMode="External"/><Relationship Id="rId161" Type="http://schemas.openxmlformats.org/officeDocument/2006/relationships/hyperlink" Target="https://edsoo.ru/istoricheskoe-prosveshhenie-videolekczii/" TargetMode="External"/><Relationship Id="rId166" Type="http://schemas.openxmlformats.org/officeDocument/2006/relationships/hyperlink" Target="https://edsoo.ru/mr-istoriya/" TargetMode="External"/><Relationship Id="rId1" Type="http://schemas.openxmlformats.org/officeDocument/2006/relationships/numbering" Target="numbering.xml"/><Relationship Id="rId6" Type="http://schemas.openxmlformats.org/officeDocument/2006/relationships/hyperlink" Target="https://m.edsoo.ru/2A2BWQB6V" TargetMode="External"/><Relationship Id="rId23" Type="http://schemas.openxmlformats.org/officeDocument/2006/relationships/hyperlink" Target="https://m.edsoo.ru/HHR2YBSLS" TargetMode="External"/><Relationship Id="rId28" Type="http://schemas.openxmlformats.org/officeDocument/2006/relationships/hyperlink" Target="https://m.edsoo.ru/SZPPOISTI" TargetMode="External"/><Relationship Id="rId49" Type="http://schemas.openxmlformats.org/officeDocument/2006/relationships/hyperlink" Target="https://m.edsoo.ru/BA0O2ZG0D" TargetMode="External"/><Relationship Id="rId114" Type="http://schemas.openxmlformats.org/officeDocument/2006/relationships/hyperlink" Target="https://m.edsoo.ru/G93SBB536" TargetMode="External"/><Relationship Id="rId119" Type="http://schemas.openxmlformats.org/officeDocument/2006/relationships/hyperlink" Target="https://m.edsoo.ru/OEZ1RL2XX" TargetMode="External"/><Relationship Id="rId10" Type="http://schemas.openxmlformats.org/officeDocument/2006/relationships/hyperlink" Target="https://m.edsoo.ru/VIY31XAMZ" TargetMode="External"/><Relationship Id="rId31" Type="http://schemas.openxmlformats.org/officeDocument/2006/relationships/hyperlink" Target="https://m.edsoo.ru/4T0917LL4" TargetMode="External"/><Relationship Id="rId44" Type="http://schemas.openxmlformats.org/officeDocument/2006/relationships/hyperlink" Target="https://m.edsoo.ru/8VM4MLYW8" TargetMode="External"/><Relationship Id="rId52" Type="http://schemas.openxmlformats.org/officeDocument/2006/relationships/hyperlink" Target="https://m.edsoo.ru/O6KI8MADQ" TargetMode="External"/><Relationship Id="rId60" Type="http://schemas.openxmlformats.org/officeDocument/2006/relationships/hyperlink" Target="https://m.edsoo.ru/O96ZOLC3V" TargetMode="External"/><Relationship Id="rId65" Type="http://schemas.openxmlformats.org/officeDocument/2006/relationships/hyperlink" Target="https://m.edsoo.ru/NQMWY5PYY" TargetMode="External"/><Relationship Id="rId73" Type="http://schemas.openxmlformats.org/officeDocument/2006/relationships/hyperlink" Target="https://m.edsoo.ru/EE9OCW3KS" TargetMode="External"/><Relationship Id="rId78" Type="http://schemas.openxmlformats.org/officeDocument/2006/relationships/hyperlink" Target="https://m.edsoo.ru/0XHH6R9J3" TargetMode="External"/><Relationship Id="rId81" Type="http://schemas.openxmlformats.org/officeDocument/2006/relationships/hyperlink" Target="https://m.edsoo.ru/I9E8J9EHF" TargetMode="External"/><Relationship Id="rId86" Type="http://schemas.openxmlformats.org/officeDocument/2006/relationships/hyperlink" Target="https://m.edsoo.ru/U9O2XHRQ5" TargetMode="External"/><Relationship Id="rId94" Type="http://schemas.openxmlformats.org/officeDocument/2006/relationships/hyperlink" Target="https://m.edsoo.ru/R4U8H0CG1" TargetMode="External"/><Relationship Id="rId99" Type="http://schemas.openxmlformats.org/officeDocument/2006/relationships/hyperlink" Target="https://m.edsoo.ru/R37P6J68I" TargetMode="External"/><Relationship Id="rId101" Type="http://schemas.openxmlformats.org/officeDocument/2006/relationships/hyperlink" Target="https://m.edsoo.ru/COQYUF2HX" TargetMode="External"/><Relationship Id="rId122" Type="http://schemas.openxmlformats.org/officeDocument/2006/relationships/hyperlink" Target="https://m.edsoo.ru/DXIBUFHAG" TargetMode="External"/><Relationship Id="rId130" Type="http://schemas.openxmlformats.org/officeDocument/2006/relationships/hyperlink" Target="https://m.edsoo.ru/XTDC3VO5V" TargetMode="External"/><Relationship Id="rId135" Type="http://schemas.openxmlformats.org/officeDocument/2006/relationships/hyperlink" Target="https://m.edsoo.ru/EROWIDDLB" TargetMode="External"/><Relationship Id="rId143" Type="http://schemas.openxmlformats.org/officeDocument/2006/relationships/hyperlink" Target="https://m.edsoo.ru/A678C0T73" TargetMode="External"/><Relationship Id="rId148" Type="http://schemas.openxmlformats.org/officeDocument/2006/relationships/hyperlink" Target="https://m.edsoo.ru/YVBX0C6SF" TargetMode="External"/><Relationship Id="rId151" Type="http://schemas.openxmlformats.org/officeDocument/2006/relationships/hyperlink" Target="https://m.edsoo.ru/7XQKP2JP0" TargetMode="External"/><Relationship Id="rId156" Type="http://schemas.openxmlformats.org/officeDocument/2006/relationships/hyperlink" Target="https://edsoo.ru/wp-content/uploads/2026/04/mp_dif_i-var_itog_260407_075822-1.pdf" TargetMode="External"/><Relationship Id="rId164" Type="http://schemas.openxmlformats.org/officeDocument/2006/relationships/hyperlink" Target="URL:content/uploads/2023/12/mp_istoriya_uu_10-11-klassy.pdfhttps://edsoo.ru/wp" TargetMode="External"/><Relationship Id="rId169" Type="http://schemas.openxmlformats.org/officeDocument/2006/relationships/hyperlink" Target="https://edsoo.ru/mr-sohranenie-i-ukreplenie-tradiczionnyh-rossijskih-czennostej%20video/" TargetMode="External"/><Relationship Id="rId4" Type="http://schemas.openxmlformats.org/officeDocument/2006/relationships/webSettings" Target="webSettings.xml"/><Relationship Id="rId9" Type="http://schemas.openxmlformats.org/officeDocument/2006/relationships/hyperlink" Target="https://m.edsoo.ru/WGWD3D3A1" TargetMode="External"/><Relationship Id="rId172" Type="http://schemas.openxmlformats.org/officeDocument/2006/relationships/hyperlink" Target="https://&#1084;&#1086;&#1080;&#1091;&#1088;&#1086;&#1082;&#1080;.&#1088;&#1092;" TargetMode="External"/><Relationship Id="rId13" Type="http://schemas.openxmlformats.org/officeDocument/2006/relationships/hyperlink" Target="https://m.edsoo.ru/UZQH0ZHAK" TargetMode="External"/><Relationship Id="rId18" Type="http://schemas.openxmlformats.org/officeDocument/2006/relationships/hyperlink" Target="https://m.edsoo.ru/KFPYRP8ER" TargetMode="External"/><Relationship Id="rId39" Type="http://schemas.openxmlformats.org/officeDocument/2006/relationships/hyperlink" Target="https://m.edsoo.ru/UGXDKYPNA" TargetMode="External"/><Relationship Id="rId109" Type="http://schemas.openxmlformats.org/officeDocument/2006/relationships/hyperlink" Target="https://m.edsoo.ru/ZE9V5TG6N" TargetMode="External"/><Relationship Id="rId34" Type="http://schemas.openxmlformats.org/officeDocument/2006/relationships/hyperlink" Target="https://m.edsoo.ru/WEG3KWW7Y" TargetMode="External"/><Relationship Id="rId50" Type="http://schemas.openxmlformats.org/officeDocument/2006/relationships/hyperlink" Target="https://m.edsoo.ru/YL1VEB2JC" TargetMode="External"/><Relationship Id="rId55" Type="http://schemas.openxmlformats.org/officeDocument/2006/relationships/hyperlink" Target="https://m.edsoo.ru/T9ZRSYBPC" TargetMode="External"/><Relationship Id="rId76" Type="http://schemas.openxmlformats.org/officeDocument/2006/relationships/hyperlink" Target="https://m.edsoo.ru/OWWM6LJUB" TargetMode="External"/><Relationship Id="rId97" Type="http://schemas.openxmlformats.org/officeDocument/2006/relationships/hyperlink" Target="https://m.edsoo.ru/9FSZTIHED" TargetMode="External"/><Relationship Id="rId104" Type="http://schemas.openxmlformats.org/officeDocument/2006/relationships/hyperlink" Target="https://m.edsoo.ru/T2VN2Z9F9" TargetMode="External"/><Relationship Id="rId120" Type="http://schemas.openxmlformats.org/officeDocument/2006/relationships/hyperlink" Target="https://m.edsoo.ru/1QNP47CC3" TargetMode="External"/><Relationship Id="rId125" Type="http://schemas.openxmlformats.org/officeDocument/2006/relationships/hyperlink" Target="https://m.edsoo.ru/L2L7T66RH" TargetMode="External"/><Relationship Id="rId141" Type="http://schemas.openxmlformats.org/officeDocument/2006/relationships/hyperlink" Target="https://m.edsoo.ru/MSNMWOWBW" TargetMode="External"/><Relationship Id="rId146" Type="http://schemas.openxmlformats.org/officeDocument/2006/relationships/hyperlink" Target="https://m.edsoo.ru/58L1VOIQJ" TargetMode="External"/><Relationship Id="rId167" Type="http://schemas.openxmlformats.org/officeDocument/2006/relationships/hyperlink" Target="https://edsoo.ru/mr-istoriya/" TargetMode="External"/><Relationship Id="rId7" Type="http://schemas.openxmlformats.org/officeDocument/2006/relationships/hyperlink" Target="https://m.edsoo.ru/BOWT0G4N5" TargetMode="External"/><Relationship Id="rId71" Type="http://schemas.openxmlformats.org/officeDocument/2006/relationships/hyperlink" Target="https://m.edsoo.ru/EIWIIDYRS" TargetMode="External"/><Relationship Id="rId92" Type="http://schemas.openxmlformats.org/officeDocument/2006/relationships/hyperlink" Target="https://m.edsoo.ru/WPPQ2DJ3L" TargetMode="External"/><Relationship Id="rId162" Type="http://schemas.openxmlformats.org/officeDocument/2006/relationships/hyperlink" Target="URL:https://static.edsoo.ru/projects/case/2024/soo/his/2/index.html" TargetMode="External"/><Relationship Id="rId2" Type="http://schemas.openxmlformats.org/officeDocument/2006/relationships/styles" Target="styles.xml"/><Relationship Id="rId29" Type="http://schemas.openxmlformats.org/officeDocument/2006/relationships/hyperlink" Target="https://m.edsoo.ru/9YK2AJ90M" TargetMode="External"/><Relationship Id="rId24" Type="http://schemas.openxmlformats.org/officeDocument/2006/relationships/hyperlink" Target="https://m.edsoo.ru/6YWSMLEC2" TargetMode="External"/><Relationship Id="rId40" Type="http://schemas.openxmlformats.org/officeDocument/2006/relationships/hyperlink" Target="https://m.edsoo.ru/I15WWSGL9" TargetMode="External"/><Relationship Id="rId45" Type="http://schemas.openxmlformats.org/officeDocument/2006/relationships/hyperlink" Target="https://m.edsoo.ru/9AZXPIQKB" TargetMode="External"/><Relationship Id="rId66" Type="http://schemas.openxmlformats.org/officeDocument/2006/relationships/hyperlink" Target="https://m.edsoo.ru/6P4ENLZIJ" TargetMode="External"/><Relationship Id="rId87" Type="http://schemas.openxmlformats.org/officeDocument/2006/relationships/hyperlink" Target="https://m.edsoo.ru/5PZKY5IQK" TargetMode="External"/><Relationship Id="rId110" Type="http://schemas.openxmlformats.org/officeDocument/2006/relationships/hyperlink" Target="https://m.edsoo.ru/3GVQQ7UIS" TargetMode="External"/><Relationship Id="rId115" Type="http://schemas.openxmlformats.org/officeDocument/2006/relationships/hyperlink" Target="https://m.edsoo.ru/DGBEAGAXQ" TargetMode="External"/><Relationship Id="rId131" Type="http://schemas.openxmlformats.org/officeDocument/2006/relationships/hyperlink" Target="https://m.edsoo.ru/MVRFQN9LI" TargetMode="External"/><Relationship Id="rId136" Type="http://schemas.openxmlformats.org/officeDocument/2006/relationships/hyperlink" Target="https://m.edsoo.ru/WB4BZDDF0" TargetMode="External"/><Relationship Id="rId157" Type="http://schemas.openxmlformats.org/officeDocument/2006/relationships/hyperlink" Target="https://edsoo.ru/wp-content/uploads/2026/01/mr_istor-prosv.pdf" TargetMode="External"/><Relationship Id="rId61" Type="http://schemas.openxmlformats.org/officeDocument/2006/relationships/hyperlink" Target="https://m.edsoo.ru/7U3393GZU" TargetMode="External"/><Relationship Id="rId82" Type="http://schemas.openxmlformats.org/officeDocument/2006/relationships/hyperlink" Target="https://m.edsoo.ru/7LO6ZMVYT" TargetMode="External"/><Relationship Id="rId152" Type="http://schemas.openxmlformats.org/officeDocument/2006/relationships/hyperlink" Target="https://m.edsoo.ru/VVKX8GXN0" TargetMode="External"/><Relationship Id="rId173" Type="http://schemas.openxmlformats.org/officeDocument/2006/relationships/hyperlink" Target="https://histrf.ru/teacher/" TargetMode="External"/><Relationship Id="rId19" Type="http://schemas.openxmlformats.org/officeDocument/2006/relationships/hyperlink" Target="https://m.edsoo.ru/TAU9UZNE7" TargetMode="External"/><Relationship Id="rId14" Type="http://schemas.openxmlformats.org/officeDocument/2006/relationships/hyperlink" Target="https://m.edsoo.ru/F5M51C5J8" TargetMode="External"/><Relationship Id="rId30" Type="http://schemas.openxmlformats.org/officeDocument/2006/relationships/hyperlink" Target="https://m.edsoo.ru/GPJ37TFXH" TargetMode="External"/><Relationship Id="rId35" Type="http://schemas.openxmlformats.org/officeDocument/2006/relationships/hyperlink" Target="https://m.edsoo.ru/92ILCHN6T" TargetMode="External"/><Relationship Id="rId56" Type="http://schemas.openxmlformats.org/officeDocument/2006/relationships/hyperlink" Target="https://m.edsoo.ru/2HEFC8JXB" TargetMode="External"/><Relationship Id="rId77" Type="http://schemas.openxmlformats.org/officeDocument/2006/relationships/hyperlink" Target="https://m.edsoo.ru/XG3ZLVVWB" TargetMode="External"/><Relationship Id="rId100" Type="http://schemas.openxmlformats.org/officeDocument/2006/relationships/hyperlink" Target="https://m.edsoo.ru/CS8YCGGWY" TargetMode="External"/><Relationship Id="rId105" Type="http://schemas.openxmlformats.org/officeDocument/2006/relationships/hyperlink" Target="https://m.edsoo.ru/CASPBFAJ0" TargetMode="External"/><Relationship Id="rId126" Type="http://schemas.openxmlformats.org/officeDocument/2006/relationships/hyperlink" Target="https://m.edsoo.ru/66O5MKT6L" TargetMode="External"/><Relationship Id="rId147" Type="http://schemas.openxmlformats.org/officeDocument/2006/relationships/hyperlink" Target="https://m.edsoo.ru/QDNZO254N" TargetMode="External"/><Relationship Id="rId168" Type="http://schemas.openxmlformats.org/officeDocument/2006/relationships/hyperlink" Target="https://edsoo.ru/wp%20content/uploads/2024/06/nashi-geroi.-metodicheskie-materialy.pdf" TargetMode="External"/><Relationship Id="rId8" Type="http://schemas.openxmlformats.org/officeDocument/2006/relationships/hyperlink" Target="https://m.edsoo.ru/Y1CCLDVLO" TargetMode="External"/><Relationship Id="rId51" Type="http://schemas.openxmlformats.org/officeDocument/2006/relationships/hyperlink" Target="https://m.edsoo.ru/ZIRVNUULO" TargetMode="External"/><Relationship Id="rId72" Type="http://schemas.openxmlformats.org/officeDocument/2006/relationships/hyperlink" Target="https://m.edsoo.ru/RJ0HRKAVB" TargetMode="External"/><Relationship Id="rId93" Type="http://schemas.openxmlformats.org/officeDocument/2006/relationships/hyperlink" Target="https://m.edsoo.ru/493QHP853" TargetMode="External"/><Relationship Id="rId98" Type="http://schemas.openxmlformats.org/officeDocument/2006/relationships/hyperlink" Target="https://m.edsoo.ru/B7ZLCYG7L" TargetMode="External"/><Relationship Id="rId121" Type="http://schemas.openxmlformats.org/officeDocument/2006/relationships/hyperlink" Target="https://m.edsoo.ru/1NIWA9Z2H" TargetMode="External"/><Relationship Id="rId142" Type="http://schemas.openxmlformats.org/officeDocument/2006/relationships/hyperlink" Target="https://m.edsoo.ru/NMNK250ZH" TargetMode="External"/><Relationship Id="rId163" Type="http://schemas.openxmlformats.org/officeDocument/2006/relationships/hyperlink" Target="URL:https://static.edsoo.ru/projects/case/2024/soo/his/1/index.html" TargetMode="External"/><Relationship Id="rId3" Type="http://schemas.openxmlformats.org/officeDocument/2006/relationships/settings" Target="settings.xml"/><Relationship Id="rId25" Type="http://schemas.openxmlformats.org/officeDocument/2006/relationships/hyperlink" Target="https://m.edsoo.ru/MLOZ5PICX" TargetMode="External"/><Relationship Id="rId46" Type="http://schemas.openxmlformats.org/officeDocument/2006/relationships/hyperlink" Target="https://m.edsoo.ru/VR2XQFJ80" TargetMode="External"/><Relationship Id="rId67" Type="http://schemas.openxmlformats.org/officeDocument/2006/relationships/hyperlink" Target="https://m.edsoo.ru/5ZTOWO3W0" TargetMode="External"/><Relationship Id="rId116" Type="http://schemas.openxmlformats.org/officeDocument/2006/relationships/hyperlink" Target="https://m.edsoo.ru/YX51ZT04U" TargetMode="External"/><Relationship Id="rId137" Type="http://schemas.openxmlformats.org/officeDocument/2006/relationships/hyperlink" Target="https://m.edsoo.ru/HYOAMTG1C" TargetMode="External"/><Relationship Id="rId158" Type="http://schemas.openxmlformats.org/officeDocument/2006/relationships/hyperlink" Target="https://edsoo.ru/wp-content/uploads/2025/12/dm_pmm_soo_demografiya_itog-11.pdf" TargetMode="External"/><Relationship Id="rId20" Type="http://schemas.openxmlformats.org/officeDocument/2006/relationships/hyperlink" Target="https://m.edsoo.ru/SW288IQ3C" TargetMode="External"/><Relationship Id="rId41" Type="http://schemas.openxmlformats.org/officeDocument/2006/relationships/hyperlink" Target="https://m.edsoo.ru/VR85NYEV2" TargetMode="External"/><Relationship Id="rId62" Type="http://schemas.openxmlformats.org/officeDocument/2006/relationships/hyperlink" Target="https://m.edsoo.ru/AP20XYZA7" TargetMode="External"/><Relationship Id="rId83" Type="http://schemas.openxmlformats.org/officeDocument/2006/relationships/hyperlink" Target="https://m.edsoo.ru/VDGQTE4Q4" TargetMode="External"/><Relationship Id="rId88" Type="http://schemas.openxmlformats.org/officeDocument/2006/relationships/hyperlink" Target="https://m.edsoo.ru/VM83SEJKN" TargetMode="External"/><Relationship Id="rId111" Type="http://schemas.openxmlformats.org/officeDocument/2006/relationships/hyperlink" Target="https://m.edsoo.ru/RCZ25IL22" TargetMode="External"/><Relationship Id="rId132" Type="http://schemas.openxmlformats.org/officeDocument/2006/relationships/hyperlink" Target="https://m.edsoo.ru/4G0KFNBAR" TargetMode="External"/><Relationship Id="rId153" Type="http://schemas.openxmlformats.org/officeDocument/2006/relationships/hyperlink" Target="https://m.edsoo.ru/37VD0N97W" TargetMode="External"/><Relationship Id="rId174" Type="http://schemas.openxmlformats.org/officeDocument/2006/relationships/fontTable" Target="fontTable.xml"/><Relationship Id="rId15" Type="http://schemas.openxmlformats.org/officeDocument/2006/relationships/hyperlink" Target="https://m.edsoo.ru/AQG8L10EM" TargetMode="External"/><Relationship Id="rId36" Type="http://schemas.openxmlformats.org/officeDocument/2006/relationships/hyperlink" Target="https://m.edsoo.ru/D8O98YQQ9" TargetMode="External"/><Relationship Id="rId57" Type="http://schemas.openxmlformats.org/officeDocument/2006/relationships/hyperlink" Target="https://m.edsoo.ru/AU22SIVLM" TargetMode="External"/><Relationship Id="rId106" Type="http://schemas.openxmlformats.org/officeDocument/2006/relationships/hyperlink" Target="https://m.edsoo.ru/957VLJ0Q9" TargetMode="External"/><Relationship Id="rId127" Type="http://schemas.openxmlformats.org/officeDocument/2006/relationships/hyperlink" Target="https://m.edsoo.ru/UYUYZX6K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29691</Words>
  <Characters>169242</Characters>
  <Application>Microsoft Office Word</Application>
  <DocSecurity>0</DocSecurity>
  <Lines>1410</Lines>
  <Paragraphs>397</Paragraphs>
  <ScaleCrop>false</ScaleCrop>
  <Company/>
  <LinksUpToDate>false</LinksUpToDate>
  <CharactersWithSpaces>198536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9</cp:revision>
  <dcterms:created xsi:type="dcterms:W3CDTF">2026-08-13T09:44:00Z</dcterms:created>
  <dcterms:modified xsi:type="dcterms:W3CDTF">2026-09-29T17:01:00Z</dcterms:modified>
</cp:coreProperties>
</file>