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462" w:rsidRDefault="00EA1462" w:rsidP="00EA14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ДЕЛАМ ОБРАЗОВАНИЯ ГОРОДА ЧЕЛЯБИНСКА</w:t>
      </w:r>
    </w:p>
    <w:p w:rsidR="00EA1462" w:rsidRDefault="00EA1462" w:rsidP="00EA14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EA1462" w:rsidRDefault="00EA1462" w:rsidP="00EA14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ОБЩЕОБРАЗОВАТЕЛЬНАЯ ШКОЛА №71 г. ЧЕЛЯБИНСКА»</w:t>
      </w:r>
    </w:p>
    <w:p w:rsidR="00EA1462" w:rsidRDefault="00EA1462" w:rsidP="00EA14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(МБОУ «СОШ №71 г. ЧЕЛЯБИНСКА»)</w:t>
      </w:r>
    </w:p>
    <w:p w:rsidR="00EA1462" w:rsidRDefault="00EA1462" w:rsidP="00EA14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454025, г. Челябинск, ул. 32 годовщины Октября, 18а, тел.721-54-09, тел./факс 721-54-92</w:t>
      </w:r>
    </w:p>
    <w:p w:rsidR="00EA1462" w:rsidRDefault="00EA1462" w:rsidP="00EA14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ОКПО 36922206, ОГРН 1027402821291, ИНН/КПП 7450011622/745001001</w:t>
      </w:r>
    </w:p>
    <w:p w:rsidR="00EA1462" w:rsidRDefault="00EA1462" w:rsidP="00EA1462"/>
    <w:p w:rsidR="00EA1462" w:rsidRDefault="00EA1462" w:rsidP="00EA1462"/>
    <w:p w:rsidR="00EA1462" w:rsidRDefault="00EA1462" w:rsidP="00EA1462"/>
    <w:p w:rsidR="00EA1462" w:rsidRDefault="00EA1462" w:rsidP="00EA1462"/>
    <w:p w:rsidR="00EA1462" w:rsidRDefault="00EA1462" w:rsidP="00EA1462"/>
    <w:p w:rsidR="00EA1462" w:rsidRDefault="00EA1462" w:rsidP="00EA1462"/>
    <w:p w:rsidR="00EA1462" w:rsidRDefault="00EA1462" w:rsidP="00EA1462"/>
    <w:p w:rsidR="00EA1462" w:rsidRDefault="00EA1462" w:rsidP="00EA1462">
      <w:pPr>
        <w:spacing w:before="80" w:line="280" w:lineRule="auto"/>
        <w:ind w:left="328" w:right="611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>
        <w:rPr>
          <w:rFonts w:ascii="Times New Roman" w:eastAsia="Times New Roman" w:hAnsi="Times New Roman"/>
          <w:b/>
          <w:sz w:val="40"/>
          <w:szCs w:val="40"/>
        </w:rPr>
        <w:t xml:space="preserve"> среднего общего образования (СОО)</w:t>
      </w:r>
    </w:p>
    <w:p w:rsidR="00EA1462" w:rsidRDefault="00EA1462" w:rsidP="00EA146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«</w:t>
      </w:r>
      <w:r>
        <w:rPr>
          <w:rFonts w:ascii="Times New Roman" w:eastAsia="Times New Roman" w:hAnsi="Times New Roman"/>
          <w:b/>
          <w:bCs/>
          <w:sz w:val="32"/>
          <w:szCs w:val="32"/>
        </w:rPr>
        <w:t>ГЕОГРАФИЯ</w:t>
      </w:r>
      <w:r>
        <w:rPr>
          <w:rFonts w:ascii="Times New Roman" w:eastAsia="Times New Roman" w:hAnsi="Times New Roman"/>
          <w:b/>
          <w:bCs/>
          <w:sz w:val="32"/>
          <w:szCs w:val="32"/>
        </w:rPr>
        <w:t>»</w:t>
      </w:r>
      <w:r w:rsidRPr="00EA1462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(базовый уровень)</w:t>
      </w:r>
    </w:p>
    <w:p w:rsidR="00EA1462" w:rsidRDefault="00EA1462" w:rsidP="00EA14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A1462" w:rsidRDefault="00EA1462" w:rsidP="00EA14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(10-11 КЛАССЫ)</w:t>
      </w:r>
    </w:p>
    <w:p w:rsidR="00EA1462" w:rsidRDefault="00EA1462" w:rsidP="00EA1462">
      <w:pPr>
        <w:jc w:val="center"/>
      </w:pPr>
    </w:p>
    <w:p w:rsidR="00EA1462" w:rsidRDefault="00EA1462" w:rsidP="00EA1462">
      <w:pPr>
        <w:jc w:val="center"/>
      </w:pPr>
    </w:p>
    <w:p w:rsidR="00EA1462" w:rsidRDefault="00EA1462" w:rsidP="00EA1462">
      <w:pPr>
        <w:jc w:val="center"/>
      </w:pPr>
    </w:p>
    <w:p w:rsidR="00EA1462" w:rsidRDefault="00EA1462" w:rsidP="00EA1462">
      <w:pPr>
        <w:jc w:val="center"/>
      </w:pPr>
    </w:p>
    <w:p w:rsidR="00EA1462" w:rsidRDefault="00EA1462" w:rsidP="00EA1462">
      <w:pPr>
        <w:jc w:val="center"/>
      </w:pPr>
    </w:p>
    <w:p w:rsidR="00EA1462" w:rsidRDefault="00EA1462" w:rsidP="00EA1462">
      <w:pPr>
        <w:jc w:val="center"/>
      </w:pPr>
    </w:p>
    <w:p w:rsidR="00EA1462" w:rsidRDefault="00EA1462" w:rsidP="00EA1462">
      <w:pPr>
        <w:jc w:val="center"/>
      </w:pPr>
    </w:p>
    <w:p w:rsidR="00EA1462" w:rsidRDefault="00EA1462" w:rsidP="00EA1462">
      <w:pPr>
        <w:jc w:val="center"/>
      </w:pPr>
    </w:p>
    <w:p w:rsidR="00EA1462" w:rsidRDefault="00EA1462" w:rsidP="00EA1462">
      <w:pPr>
        <w:jc w:val="center"/>
      </w:pPr>
    </w:p>
    <w:p w:rsidR="00EA1462" w:rsidRDefault="00EA1462" w:rsidP="00EA1462">
      <w:pPr>
        <w:jc w:val="center"/>
      </w:pPr>
    </w:p>
    <w:p w:rsidR="00EA1462" w:rsidRDefault="00EA1462" w:rsidP="00EA1462">
      <w:pPr>
        <w:jc w:val="center"/>
      </w:pPr>
    </w:p>
    <w:p w:rsidR="00EA1462" w:rsidRDefault="00EA1462" w:rsidP="00EA1462">
      <w:pPr>
        <w:jc w:val="center"/>
      </w:pPr>
    </w:p>
    <w:p w:rsidR="00EA1462" w:rsidRDefault="00EA1462" w:rsidP="00EA1462">
      <w:pPr>
        <w:jc w:val="center"/>
        <w:rPr>
          <w:rFonts w:ascii="Times New Roman" w:hAnsi="Times New Roman"/>
          <w:sz w:val="24"/>
          <w:szCs w:val="24"/>
        </w:rPr>
      </w:pPr>
    </w:p>
    <w:p w:rsidR="00EA1462" w:rsidRDefault="00EA1462" w:rsidP="00EA146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Челябинск-2023</w:t>
      </w:r>
    </w:p>
    <w:p w:rsidR="00EA1462" w:rsidRPr="00EA1462" w:rsidRDefault="00EA1462" w:rsidP="00EA146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</w:t>
      </w:r>
      <w:r w:rsidRPr="00B545A9">
        <w:rPr>
          <w:rFonts w:ascii="Times New Roman" w:hAnsi="Times New Roman"/>
          <w:sz w:val="24"/>
          <w:szCs w:val="24"/>
        </w:rPr>
        <w:t>абочая программа по учебному предмету «География» (базовый уровень) (предметная область «Общественно-научные предметы») (далее соответственно – программа по географии, география) разработана в соответствии с Федеральной рабочей программой и включает пояснительную записку, содержание обучения, планируемые результаты освоения программы по географии, тематическое планирование.</w:t>
      </w:r>
    </w:p>
    <w:p w:rsidR="00EA1462" w:rsidRPr="00B545A9" w:rsidRDefault="00EA1462" w:rsidP="00EA14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545A9">
        <w:rPr>
          <w:rFonts w:ascii="Times New Roman" w:hAnsi="Times New Roman"/>
          <w:sz w:val="24"/>
          <w:szCs w:val="24"/>
        </w:rPr>
        <w:t xml:space="preserve">Программа по географии составлена на основе требований к результатам освоения ООП СОО,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образовательной программы среднего общего образования. </w:t>
      </w:r>
    </w:p>
    <w:p w:rsidR="00EA1462" w:rsidRPr="00B545A9" w:rsidRDefault="00EA1462" w:rsidP="00EA14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545A9">
        <w:rPr>
          <w:rFonts w:ascii="Times New Roman" w:hAnsi="Times New Roman"/>
          <w:sz w:val="24"/>
          <w:szCs w:val="24"/>
        </w:rPr>
        <w:t xml:space="preserve">Программа по географии отражает основные требования ФГОС СОО к личностным, метапредметным и предметным результатам освоения образовательных программ. </w:t>
      </w:r>
    </w:p>
    <w:p w:rsidR="00EA1462" w:rsidRPr="00B545A9" w:rsidRDefault="00EA1462" w:rsidP="00EA14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545A9">
        <w:rPr>
          <w:rFonts w:ascii="Times New Roman" w:hAnsi="Times New Roman"/>
          <w:sz w:val="24"/>
          <w:szCs w:val="24"/>
        </w:rPr>
        <w:t xml:space="preserve">Программа по географии даёт представление </w:t>
      </w:r>
    </w:p>
    <w:p w:rsidR="00EA1462" w:rsidRPr="00B545A9" w:rsidRDefault="00EA1462" w:rsidP="00EA14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545A9">
        <w:rPr>
          <w:rFonts w:ascii="Times New Roman" w:hAnsi="Times New Roman"/>
          <w:sz w:val="24"/>
          <w:szCs w:val="24"/>
        </w:rPr>
        <w:t xml:space="preserve">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</w:t>
      </w:r>
    </w:p>
    <w:p w:rsidR="00EA1462" w:rsidRPr="00B545A9" w:rsidRDefault="00EA1462" w:rsidP="00EA14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545A9">
        <w:rPr>
          <w:rFonts w:ascii="Times New Roman" w:hAnsi="Times New Roman"/>
          <w:sz w:val="24"/>
          <w:szCs w:val="24"/>
        </w:rPr>
        <w:t xml:space="preserve">определяет возможности предмета для реализации требований к результатам освоения основной образовательной программы среднего общего образования, требований к результатам обучения географии, а также основных видов деятельности обучающихся. </w:t>
      </w:r>
    </w:p>
    <w:p w:rsidR="00EA1462" w:rsidRPr="00B545A9" w:rsidRDefault="00EA1462" w:rsidP="00EA14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545A9">
        <w:rPr>
          <w:rFonts w:ascii="Times New Roman" w:hAnsi="Times New Roman"/>
          <w:sz w:val="24"/>
          <w:szCs w:val="24"/>
        </w:rPr>
        <w:t xml:space="preserve">При сохранении нацеленности программы по географии на формирование базовых теоретических знаний особое внимание уделено формированию умений: анализа, синтеза, обобщения, интерпретации географической информации, использованию геоинформационных систем и глобальных информационных сетей, навыков самостоятельной познавательной деятельности с использованием различных источников. </w:t>
      </w:r>
    </w:p>
    <w:p w:rsidR="00EA1462" w:rsidRPr="00B545A9" w:rsidRDefault="00EA1462" w:rsidP="00EA14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545A9">
        <w:rPr>
          <w:rFonts w:ascii="Times New Roman" w:hAnsi="Times New Roman"/>
          <w:sz w:val="24"/>
          <w:szCs w:val="24"/>
        </w:rPr>
        <w:t xml:space="preserve">Программа по географии даёт возможность дальнейшего формирования у обучающихся функциональной грамотности – способности использовать получаемые знания для решения жизненных проблем в различных сферах человеческой деятельности, общения и социальных отношений. </w:t>
      </w:r>
    </w:p>
    <w:p w:rsidR="00EA1462" w:rsidRPr="00B545A9" w:rsidRDefault="00EA1462" w:rsidP="00EA14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545A9">
        <w:rPr>
          <w:rFonts w:ascii="Times New Roman" w:hAnsi="Times New Roman"/>
          <w:sz w:val="24"/>
          <w:szCs w:val="24"/>
        </w:rPr>
        <w:t xml:space="preserve">География является одним из учебных предметов, способных успешно выполнить задачу интеграции содержания образования в области естественных и общественных наук. 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</w:t>
      </w:r>
    </w:p>
    <w:p w:rsidR="00EA1462" w:rsidRPr="00B545A9" w:rsidRDefault="00EA1462" w:rsidP="00EA14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545A9">
        <w:rPr>
          <w:rFonts w:ascii="Times New Roman" w:hAnsi="Times New Roman"/>
          <w:sz w:val="24"/>
          <w:szCs w:val="24"/>
        </w:rPr>
        <w:lastRenderedPageBreak/>
        <w:t>Факторами, определяющими содержательную часть, явились интегративность, междисциплинарность, практико-ориентированность, экологизация и гуманизация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</w:t>
      </w:r>
      <w:r w:rsidR="001A67CF">
        <w:rPr>
          <w:rFonts w:ascii="Times New Roman" w:hAnsi="Times New Roman"/>
          <w:sz w:val="24"/>
          <w:szCs w:val="24"/>
        </w:rPr>
        <w:t>-</w:t>
      </w:r>
      <w:r w:rsidRPr="00B545A9">
        <w:rPr>
          <w:rFonts w:ascii="Times New Roman" w:hAnsi="Times New Roman"/>
          <w:sz w:val="24"/>
          <w:szCs w:val="24"/>
        </w:rPr>
        <w:t xml:space="preserve">экономических, геоэкологических событий и процессов. </w:t>
      </w:r>
    </w:p>
    <w:p w:rsidR="00EA1462" w:rsidRPr="00B545A9" w:rsidRDefault="00EA1462" w:rsidP="00EA14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545A9">
        <w:rPr>
          <w:rFonts w:ascii="Times New Roman" w:hAnsi="Times New Roman"/>
          <w:sz w:val="24"/>
          <w:szCs w:val="24"/>
        </w:rPr>
        <w:t xml:space="preserve">Изучение географии направлено на достижение следующих целей: </w:t>
      </w:r>
    </w:p>
    <w:p w:rsidR="00EA1462" w:rsidRPr="00B545A9" w:rsidRDefault="00EA1462" w:rsidP="00EA14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545A9">
        <w:rPr>
          <w:rFonts w:ascii="Times New Roman" w:hAnsi="Times New Roman"/>
          <w:sz w:val="24"/>
          <w:szCs w:val="24"/>
        </w:rPr>
        <w:t xml:space="preserve"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c ролью России как составной части мирового сообщества; </w:t>
      </w:r>
    </w:p>
    <w:p w:rsidR="00EA1462" w:rsidRPr="00B545A9" w:rsidRDefault="00EA1462" w:rsidP="00EA14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545A9">
        <w:rPr>
          <w:rFonts w:ascii="Times New Roman" w:hAnsi="Times New Roman"/>
          <w:sz w:val="24"/>
          <w:szCs w:val="24"/>
        </w:rPr>
        <w:t>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EA1462" w:rsidRPr="00B545A9" w:rsidRDefault="00EA1462" w:rsidP="00EA14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545A9">
        <w:rPr>
          <w:rFonts w:ascii="Times New Roman" w:hAnsi="Times New Roman"/>
          <w:sz w:val="24"/>
          <w:szCs w:val="24"/>
        </w:rPr>
        <w:t xml:space="preserve"> формирование системы географических знаний как компонента научной картины мира, завершение формирования основ географической культуры; </w:t>
      </w:r>
    </w:p>
    <w:p w:rsidR="00EA1462" w:rsidRPr="00B545A9" w:rsidRDefault="00EA1462" w:rsidP="00EA14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545A9">
        <w:rPr>
          <w:rFonts w:ascii="Times New Roman" w:hAnsi="Times New Roman"/>
          <w:sz w:val="24"/>
          <w:szCs w:val="24"/>
        </w:rPr>
        <w:t xml:space="preserve">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</w:t>
      </w:r>
    </w:p>
    <w:p w:rsidR="00EA1462" w:rsidRPr="00B545A9" w:rsidRDefault="00EA1462" w:rsidP="00EA14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545A9">
        <w:rPr>
          <w:rFonts w:ascii="Times New Roman" w:hAnsi="Times New Roman"/>
          <w:sz w:val="24"/>
          <w:szCs w:val="24"/>
        </w:rPr>
        <w:t xml:space="preserve">приобретение опыта разнообразной деятельности, направленной на достижение целей устойчивого развития. </w:t>
      </w:r>
    </w:p>
    <w:p w:rsidR="001A67CF" w:rsidRDefault="00EA1462" w:rsidP="00EA146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545A9">
        <w:rPr>
          <w:rFonts w:ascii="Times New Roman" w:hAnsi="Times New Roman"/>
          <w:sz w:val="24"/>
          <w:szCs w:val="24"/>
        </w:rPr>
        <w:t xml:space="preserve">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образования, в том числе в формировании основных видов учебной деятельности обучающихся. </w:t>
      </w:r>
    </w:p>
    <w:p w:rsidR="00EA1462" w:rsidRPr="00B545A9" w:rsidRDefault="00EA1462" w:rsidP="00EA1462">
      <w:pPr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545A9">
        <w:rPr>
          <w:rFonts w:ascii="Times New Roman" w:hAnsi="Times New Roman"/>
          <w:sz w:val="24"/>
          <w:szCs w:val="24"/>
        </w:rPr>
        <w:t>Общее число часов, рекомендованных для изучения географии, – 68 часов: по одному часу в неделю в 10 и 11 классах.</w:t>
      </w:r>
    </w:p>
    <w:p w:rsidR="00EA1462" w:rsidRDefault="00EA1462" w:rsidP="00EA1462">
      <w:pPr>
        <w:jc w:val="both"/>
        <w:rPr>
          <w:rFonts w:ascii="Times New Roman" w:hAnsi="Times New Roman"/>
          <w:sz w:val="24"/>
          <w:szCs w:val="24"/>
        </w:rPr>
      </w:pPr>
    </w:p>
    <w:p w:rsidR="00EA1462" w:rsidRDefault="00EA1462" w:rsidP="00EA1462">
      <w:pPr>
        <w:jc w:val="both"/>
        <w:rPr>
          <w:rFonts w:ascii="Times New Roman" w:hAnsi="Times New Roman"/>
          <w:sz w:val="24"/>
          <w:szCs w:val="24"/>
        </w:rPr>
      </w:pPr>
    </w:p>
    <w:p w:rsidR="0012654A" w:rsidRDefault="0012654A" w:rsidP="00EA1462">
      <w:pPr>
        <w:jc w:val="both"/>
      </w:pPr>
    </w:p>
    <w:sectPr w:rsidR="00126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1B"/>
    <w:rsid w:val="0012654A"/>
    <w:rsid w:val="001A67CF"/>
    <w:rsid w:val="0049371B"/>
    <w:rsid w:val="00EA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2024-07-30T05:24:00Z</dcterms:created>
  <dcterms:modified xsi:type="dcterms:W3CDTF">2024-07-30T05:36:00Z</dcterms:modified>
</cp:coreProperties>
</file>