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98" w:rsidRPr="00491462" w:rsidRDefault="00A14498" w:rsidP="00A1449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4914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Краснодарский край, Мостовский район, пос. Мостовской</w:t>
      </w:r>
    </w:p>
    <w:p w:rsidR="00A14498" w:rsidRPr="00491462" w:rsidRDefault="00A14498" w:rsidP="0096444A">
      <w:pPr>
        <w:pStyle w:val="a7"/>
        <w:rPr>
          <w:b w:val="0"/>
          <w:sz w:val="24"/>
          <w:u w:val="single"/>
        </w:rPr>
      </w:pPr>
      <w:proofErr w:type="gramStart"/>
      <w:r w:rsidRPr="00491462">
        <w:rPr>
          <w:b w:val="0"/>
          <w:sz w:val="24"/>
          <w:u w:val="single"/>
        </w:rPr>
        <w:t>Муницип</w:t>
      </w:r>
      <w:r w:rsidR="009974C9">
        <w:rPr>
          <w:b w:val="0"/>
          <w:sz w:val="24"/>
          <w:u w:val="single"/>
        </w:rPr>
        <w:t>а</w:t>
      </w:r>
      <w:r w:rsidRPr="00491462">
        <w:rPr>
          <w:b w:val="0"/>
          <w:sz w:val="24"/>
          <w:u w:val="single"/>
        </w:rPr>
        <w:t>льное  бюджетное</w:t>
      </w:r>
      <w:proofErr w:type="gramEnd"/>
      <w:r w:rsidRPr="00491462">
        <w:rPr>
          <w:b w:val="0"/>
          <w:sz w:val="24"/>
          <w:u w:val="single"/>
        </w:rPr>
        <w:t xml:space="preserve"> общеобразовательное учреждение средняя общеобразовательная школа  №1</w:t>
      </w:r>
      <w:r w:rsidR="009974C9">
        <w:rPr>
          <w:b w:val="0"/>
          <w:sz w:val="24"/>
          <w:u w:val="single"/>
        </w:rPr>
        <w:t xml:space="preserve"> имени Валерия Николаевича </w:t>
      </w:r>
      <w:proofErr w:type="spellStart"/>
      <w:r w:rsidR="0096444A">
        <w:rPr>
          <w:b w:val="0"/>
          <w:sz w:val="24"/>
          <w:u w:val="single"/>
        </w:rPr>
        <w:t>Березуцкого</w:t>
      </w:r>
      <w:proofErr w:type="spellEnd"/>
      <w:r w:rsidRPr="00491462">
        <w:rPr>
          <w:b w:val="0"/>
          <w:sz w:val="24"/>
          <w:u w:val="single"/>
        </w:rPr>
        <w:t xml:space="preserve"> поселка Мостовского муниципально</w:t>
      </w:r>
      <w:r w:rsidR="0096444A">
        <w:rPr>
          <w:b w:val="0"/>
          <w:sz w:val="24"/>
          <w:u w:val="single"/>
        </w:rPr>
        <w:t>го образования Мостовский район</w:t>
      </w:r>
    </w:p>
    <w:p w:rsidR="00A14498" w:rsidRPr="00491462" w:rsidRDefault="00A14498" w:rsidP="00A14498">
      <w:pPr>
        <w:shd w:val="clear" w:color="auto" w:fill="FFFFFF"/>
        <w:spacing w:after="0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A14498" w:rsidRPr="00491462" w:rsidRDefault="00A14498" w:rsidP="00A14498">
      <w:pPr>
        <w:shd w:val="clear" w:color="auto" w:fill="FFFFFF"/>
        <w:spacing w:after="0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A14498" w:rsidRPr="00491462" w:rsidRDefault="00A14498" w:rsidP="00A14498">
      <w:pPr>
        <w:pStyle w:val="a7"/>
        <w:rPr>
          <w:sz w:val="24"/>
        </w:rPr>
      </w:pP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педсовета</w:t>
      </w: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 №1</w:t>
      </w: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от  </w:t>
      </w:r>
      <w:r w:rsidR="003746F5">
        <w:rPr>
          <w:rFonts w:ascii="Times New Roman" w:hAnsi="Times New Roman" w:cs="Times New Roman"/>
          <w:sz w:val="24"/>
          <w:szCs w:val="24"/>
        </w:rPr>
        <w:t>28</w:t>
      </w:r>
      <w:proofErr w:type="gramEnd"/>
      <w:r w:rsidR="003746F5">
        <w:rPr>
          <w:rFonts w:ascii="Times New Roman" w:hAnsi="Times New Roman" w:cs="Times New Roman"/>
          <w:sz w:val="24"/>
          <w:szCs w:val="24"/>
        </w:rPr>
        <w:t xml:space="preserve"> августа 2021</w:t>
      </w:r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  года</w:t>
      </w: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>Председатель педсовета</w:t>
      </w: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  __________ </w:t>
      </w:r>
      <w:r w:rsidR="000255A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Л.В. </w:t>
      </w:r>
      <w:proofErr w:type="spellStart"/>
      <w:r w:rsidR="000255AD">
        <w:rPr>
          <w:rFonts w:ascii="Times New Roman" w:hAnsi="Times New Roman" w:cs="Times New Roman"/>
          <w:color w:val="000000"/>
          <w:sz w:val="24"/>
          <w:szCs w:val="24"/>
          <w:u w:val="single"/>
        </w:rPr>
        <w:t>Аношкина</w:t>
      </w:r>
      <w:proofErr w:type="spellEnd"/>
    </w:p>
    <w:p w:rsidR="00A14498" w:rsidRPr="00491462" w:rsidRDefault="00A14498" w:rsidP="00A14498">
      <w:pPr>
        <w:shd w:val="clear" w:color="auto" w:fill="FFFFFF"/>
        <w:spacing w:after="0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A14498" w:rsidRPr="00491462" w:rsidRDefault="00A14498" w:rsidP="00A1449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4498" w:rsidRPr="00491462" w:rsidRDefault="00A14498" w:rsidP="00A1449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4498" w:rsidRPr="00491462" w:rsidRDefault="00A14498" w:rsidP="00A14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498" w:rsidRPr="00491462" w:rsidRDefault="00A14498" w:rsidP="00A14498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46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14498" w:rsidRPr="00491462" w:rsidRDefault="00A14498" w:rsidP="00A14498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498" w:rsidRPr="00491462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По </w:t>
      </w:r>
      <w:r w:rsidR="00A60697">
        <w:rPr>
          <w:rFonts w:ascii="Times New Roman" w:hAnsi="Times New Roman" w:cs="Times New Roman"/>
          <w:b/>
          <w:sz w:val="24"/>
          <w:szCs w:val="24"/>
          <w:u w:val="single"/>
        </w:rPr>
        <w:t>информатике</w:t>
      </w:r>
    </w:p>
    <w:p w:rsidR="00A14498" w:rsidRPr="00491462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98" w:rsidRPr="00491462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Уровень образования  </w:t>
      </w:r>
      <w:r w:rsidR="003C036D" w:rsidRPr="00491462">
        <w:rPr>
          <w:rFonts w:ascii="Times New Roman" w:hAnsi="Times New Roman" w:cs="Times New Roman"/>
          <w:b/>
          <w:sz w:val="24"/>
          <w:szCs w:val="24"/>
          <w:u w:val="single"/>
        </w:rPr>
        <w:t>среднее</w:t>
      </w:r>
      <w:r w:rsidR="006A158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общее образование, базовый</w:t>
      </w:r>
      <w:r w:rsidRPr="00491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уровень</w:t>
      </w:r>
    </w:p>
    <w:p w:rsidR="00A14498" w:rsidRPr="00491462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Класс   </w:t>
      </w:r>
      <w:r w:rsidRPr="00491462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C6D3D" w:rsidRPr="00491462">
        <w:rPr>
          <w:rFonts w:ascii="Times New Roman" w:hAnsi="Times New Roman" w:cs="Times New Roman"/>
          <w:sz w:val="24"/>
          <w:szCs w:val="24"/>
          <w:u w:val="single"/>
        </w:rPr>
        <w:t xml:space="preserve"> - 11</w:t>
      </w:r>
      <w:r w:rsidRPr="004914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14498" w:rsidRPr="00491462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Количество часов           </w:t>
      </w:r>
      <w:r w:rsidR="00A60697">
        <w:rPr>
          <w:rFonts w:ascii="Times New Roman" w:hAnsi="Times New Roman" w:cs="Times New Roman"/>
          <w:sz w:val="24"/>
          <w:szCs w:val="24"/>
          <w:u w:val="single"/>
        </w:rPr>
        <w:t>68</w:t>
      </w:r>
      <w:r w:rsidRPr="0049146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14498" w:rsidRPr="00491462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Учитель                  </w:t>
      </w:r>
      <w:r w:rsidR="00A6069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A60697">
        <w:rPr>
          <w:rFonts w:ascii="Times New Roman" w:hAnsi="Times New Roman" w:cs="Times New Roman"/>
          <w:sz w:val="24"/>
          <w:szCs w:val="24"/>
        </w:rPr>
        <w:t>Малаева</w:t>
      </w:r>
      <w:proofErr w:type="spellEnd"/>
      <w:r w:rsidR="00A60697">
        <w:rPr>
          <w:rFonts w:ascii="Times New Roman" w:hAnsi="Times New Roman" w:cs="Times New Roman"/>
          <w:sz w:val="24"/>
          <w:szCs w:val="24"/>
        </w:rPr>
        <w:t xml:space="preserve"> Яна Евгеньевна</w:t>
      </w:r>
    </w:p>
    <w:p w:rsidR="00A14498" w:rsidRPr="00491462" w:rsidRDefault="00A14498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98" w:rsidRPr="000607D0" w:rsidRDefault="003C036D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  </w:t>
      </w:r>
      <w:r w:rsidR="00A14498" w:rsidRPr="00491462">
        <w:rPr>
          <w:rFonts w:ascii="Times New Roman" w:hAnsi="Times New Roman" w:cs="Times New Roman"/>
          <w:sz w:val="24"/>
          <w:szCs w:val="24"/>
        </w:rPr>
        <w:t>Программа разработана в соответствии и на основе</w:t>
      </w:r>
    </w:p>
    <w:p w:rsidR="000607D0" w:rsidRPr="000607D0" w:rsidRDefault="000607D0" w:rsidP="00A1449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697">
        <w:rPr>
          <w:rFonts w:ascii="Times New Roman" w:hAnsi="Times New Roman" w:cs="Times New Roman"/>
          <w:sz w:val="24"/>
          <w:szCs w:val="24"/>
        </w:rPr>
        <w:t xml:space="preserve">  -</w:t>
      </w:r>
      <w:r w:rsidR="00374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ФГОС СОО</w:t>
      </w:r>
    </w:p>
    <w:p w:rsidR="00A14498" w:rsidRPr="00491462" w:rsidRDefault="00A14498" w:rsidP="00A14498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1462">
        <w:rPr>
          <w:rFonts w:ascii="Times New Roman" w:hAnsi="Times New Roman" w:cs="Times New Roman"/>
          <w:sz w:val="24"/>
          <w:szCs w:val="24"/>
        </w:rPr>
        <w:t>-</w:t>
      </w:r>
      <w:r w:rsidR="003746F5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Pr="00491462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программой среднего общего образования, одобренной решением федерального учебно-методического объединения по об</w:t>
      </w:r>
      <w:r w:rsidR="00266480">
        <w:rPr>
          <w:rFonts w:ascii="Times New Roman" w:hAnsi="Times New Roman" w:cs="Times New Roman"/>
          <w:sz w:val="24"/>
          <w:szCs w:val="24"/>
        </w:rPr>
        <w:t>щему образованию (протокол от 26</w:t>
      </w:r>
      <w:r w:rsidRPr="00491462">
        <w:rPr>
          <w:rFonts w:ascii="Times New Roman" w:hAnsi="Times New Roman" w:cs="Times New Roman"/>
          <w:sz w:val="24"/>
          <w:szCs w:val="24"/>
        </w:rPr>
        <w:t xml:space="preserve"> июня 2016г. № 2/16-з)</w:t>
      </w:r>
      <w:r w:rsidRPr="004914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14498" w:rsidRPr="00491462" w:rsidRDefault="00A14498" w:rsidP="00A14498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14498" w:rsidRPr="00491462" w:rsidRDefault="007A1A30" w:rsidP="00A14498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46F5">
        <w:rPr>
          <w:rFonts w:ascii="Times New Roman" w:hAnsi="Times New Roman" w:cs="Times New Roman"/>
          <w:sz w:val="24"/>
          <w:szCs w:val="24"/>
        </w:rPr>
        <w:t xml:space="preserve"> с учетом УМК </w:t>
      </w:r>
      <w:r>
        <w:rPr>
          <w:rFonts w:ascii="Times New Roman" w:hAnsi="Times New Roman" w:cs="Times New Roman"/>
          <w:sz w:val="24"/>
          <w:szCs w:val="24"/>
        </w:rPr>
        <w:t>для старшей школы</w:t>
      </w:r>
      <w:r w:rsidR="00A60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ФГОС «Информатика» Базовый уровень И.Г.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Семакин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Издательство «БИНОМ. </w:t>
      </w:r>
      <w:r w:rsidR="00A60697">
        <w:rPr>
          <w:rFonts w:ascii="Times New Roman" w:hAnsi="Times New Roman" w:cs="Times New Roman"/>
          <w:sz w:val="24"/>
          <w:szCs w:val="24"/>
        </w:rPr>
        <w:t>Л</w:t>
      </w:r>
      <w:r w:rsidR="0096444A">
        <w:rPr>
          <w:rFonts w:ascii="Times New Roman" w:hAnsi="Times New Roman" w:cs="Times New Roman"/>
          <w:sz w:val="24"/>
          <w:szCs w:val="24"/>
        </w:rPr>
        <w:t xml:space="preserve">аборатория знаний», Москва, 2016 </w:t>
      </w:r>
      <w:r w:rsidR="00A14498" w:rsidRPr="00491462">
        <w:rPr>
          <w:rFonts w:ascii="Times New Roman" w:hAnsi="Times New Roman" w:cs="Times New Roman"/>
          <w:sz w:val="24"/>
          <w:szCs w:val="24"/>
        </w:rPr>
        <w:t>г</w:t>
      </w:r>
      <w:r w:rsidR="0096444A">
        <w:rPr>
          <w:rFonts w:ascii="Times New Roman" w:hAnsi="Times New Roman" w:cs="Times New Roman"/>
          <w:sz w:val="24"/>
          <w:szCs w:val="24"/>
        </w:rPr>
        <w:t>.</w:t>
      </w:r>
      <w:r w:rsidR="00A14498" w:rsidRPr="00491462">
        <w:rPr>
          <w:rFonts w:ascii="Times New Roman" w:hAnsi="Times New Roman" w:cs="Times New Roman"/>
          <w:sz w:val="24"/>
          <w:szCs w:val="24"/>
        </w:rPr>
        <w:t>)</w:t>
      </w:r>
    </w:p>
    <w:p w:rsidR="00A14498" w:rsidRPr="00491462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  <w:sectPr w:rsidR="00A14498" w:rsidRPr="00491462" w:rsidSect="0017556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91462" w:rsidRPr="00491462" w:rsidRDefault="003C036D" w:rsidP="0049146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4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="008C6D3D" w:rsidRPr="0049146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предмета.</w:t>
      </w:r>
      <w:bookmarkStart w:id="0" w:name="_Toc435412672"/>
      <w:bookmarkStart w:id="1" w:name="_Toc453968145"/>
    </w:p>
    <w:bookmarkEnd w:id="0"/>
    <w:bookmarkEnd w:id="1"/>
    <w:p w:rsidR="00C14466" w:rsidRPr="00C14466" w:rsidRDefault="00C14466" w:rsidP="00C14466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</w:t>
      </w:r>
      <w:r w:rsidRPr="00C144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C144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 по информатике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C14466" w:rsidRPr="00C14466" w:rsidRDefault="00C14466" w:rsidP="00C14466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1.Гражданского воспитания: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жизни семьи, школы, местного сообщества, родного края, страны;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ней).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466" w:rsidRPr="00C14466" w:rsidRDefault="00C14466" w:rsidP="00C14466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2.Патриотического воспитания: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C14466" w:rsidRPr="00C14466" w:rsidRDefault="00C14466" w:rsidP="00C14466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Физическое воспитание, формирования культуры здоровья и эмоционального благополучия: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и иных форм вреда для физического и психического здоровья;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C14466" w:rsidRPr="00C14466" w:rsidRDefault="00C14466" w:rsidP="00C14466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466" w:rsidRPr="00C14466" w:rsidRDefault="00C14466" w:rsidP="00C14466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 Трудового воспитания: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поселка,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466" w:rsidRPr="00C14466" w:rsidRDefault="00C14466" w:rsidP="00C14466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Экологического воспитания: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466" w:rsidRPr="00C14466" w:rsidRDefault="00C14466" w:rsidP="00C14466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Ценности научного познания: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</w:p>
    <w:p w:rsidR="00C14466" w:rsidRP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14466" w:rsidRDefault="00C14466" w:rsidP="00C14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в сфере </w:t>
      </w:r>
      <w:proofErr w:type="gramStart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отношений</w:t>
      </w:r>
      <w:proofErr w:type="gramEnd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 к себе, к своему здоровью, к познанию себя: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C14466">
        <w:rPr>
          <w:sz w:val="24"/>
          <w:szCs w:val="24"/>
        </w:rPr>
        <w:t>настоящего на основе осознания</w:t>
      </w:r>
      <w:proofErr w:type="gramEnd"/>
      <w:r w:rsidRPr="00C14466">
        <w:rPr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lastRenderedPageBreak/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в сфере </w:t>
      </w:r>
      <w:proofErr w:type="gramStart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отношений</w:t>
      </w:r>
      <w:proofErr w:type="gramEnd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 к России как к Родине (Отечеству):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C14466" w:rsidRPr="00C14466" w:rsidRDefault="00C14466" w:rsidP="00C1446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в сфере </w:t>
      </w:r>
      <w:proofErr w:type="gramStart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отношений</w:t>
      </w:r>
      <w:proofErr w:type="gramEnd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 к закону, государству и к гражданскому обществу: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признание </w:t>
      </w:r>
      <w:proofErr w:type="spellStart"/>
      <w:r w:rsidRPr="00C14466">
        <w:rPr>
          <w:sz w:val="24"/>
          <w:szCs w:val="24"/>
        </w:rPr>
        <w:t>неотчуждаемости</w:t>
      </w:r>
      <w:proofErr w:type="spellEnd"/>
      <w:r w:rsidRPr="00C14466">
        <w:rPr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C14466">
        <w:rPr>
          <w:sz w:val="24"/>
          <w:szCs w:val="24"/>
        </w:rPr>
        <w:t>свобод без нарушения прав</w:t>
      </w:r>
      <w:proofErr w:type="gramEnd"/>
      <w:r w:rsidRPr="00C14466">
        <w:rPr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</w:t>
      </w:r>
      <w:r w:rsidRPr="00C14466">
        <w:rPr>
          <w:sz w:val="24"/>
          <w:szCs w:val="24"/>
        </w:rPr>
        <w:lastRenderedPageBreak/>
        <w:t>международного права и в соответствии с Конституцией Российской Федерации, правовая и политическая грамотность;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proofErr w:type="spellStart"/>
      <w:r w:rsidRPr="00C14466">
        <w:rPr>
          <w:sz w:val="24"/>
          <w:szCs w:val="24"/>
        </w:rPr>
        <w:t>интериоризация</w:t>
      </w:r>
      <w:proofErr w:type="spellEnd"/>
      <w:r w:rsidRPr="00C14466">
        <w:rPr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</w:t>
      </w:r>
      <w:proofErr w:type="spellStart"/>
      <w:r w:rsidRPr="00C14466">
        <w:rPr>
          <w:sz w:val="24"/>
          <w:szCs w:val="24"/>
        </w:rPr>
        <w:t>дост</w:t>
      </w:r>
      <w:proofErr w:type="spellEnd"/>
    </w:p>
    <w:p w:rsidR="00C14466" w:rsidRPr="00C14466" w:rsidRDefault="00C14466" w:rsidP="00C14466">
      <w:pPr>
        <w:pStyle w:val="a0"/>
        <w:rPr>
          <w:sz w:val="24"/>
          <w:szCs w:val="24"/>
        </w:rPr>
      </w:pPr>
      <w:proofErr w:type="spellStart"/>
      <w:r w:rsidRPr="00C14466">
        <w:rPr>
          <w:sz w:val="24"/>
          <w:szCs w:val="24"/>
        </w:rPr>
        <w:t>оинству</w:t>
      </w:r>
      <w:proofErr w:type="spellEnd"/>
      <w:r w:rsidRPr="00C14466">
        <w:rPr>
          <w:sz w:val="24"/>
          <w:szCs w:val="24"/>
        </w:rPr>
        <w:t xml:space="preserve"> людей, их чувствам, религиозным убеждениям; 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C14466" w:rsidRPr="00C14466" w:rsidRDefault="00C14466" w:rsidP="00C1446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в сфере </w:t>
      </w:r>
      <w:proofErr w:type="gramStart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отношений</w:t>
      </w:r>
      <w:proofErr w:type="gramEnd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 с окружающими людьми: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C14466" w:rsidRPr="00C14466" w:rsidRDefault="00C14466" w:rsidP="00C14466">
      <w:pPr>
        <w:rPr>
          <w:rFonts w:ascii="Times New Roman" w:hAnsi="Times New Roman" w:cs="Times New Roman"/>
          <w:sz w:val="24"/>
          <w:szCs w:val="24"/>
        </w:rPr>
      </w:pP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в сфере </w:t>
      </w:r>
      <w:proofErr w:type="gramStart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отношений</w:t>
      </w:r>
      <w:proofErr w:type="gramEnd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 к окружающему миру, живой природе, художественной культуре: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эстетическое отношения к миру, готовность к эстетическому обустройству собственного быта. </w:t>
      </w:r>
    </w:p>
    <w:p w:rsidR="00C14466" w:rsidRPr="00C14466" w:rsidRDefault="00C14466" w:rsidP="00C14466">
      <w:pPr>
        <w:rPr>
          <w:rFonts w:ascii="Times New Roman" w:hAnsi="Times New Roman" w:cs="Times New Roman"/>
          <w:sz w:val="24"/>
          <w:szCs w:val="24"/>
        </w:rPr>
      </w:pP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в сфере </w:t>
      </w:r>
      <w:proofErr w:type="gramStart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отношений</w:t>
      </w:r>
      <w:proofErr w:type="gramEnd"/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 к семье и родителям, в том числе подготовка к семейной жизни: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положительный образ семьи, </w:t>
      </w:r>
      <w:proofErr w:type="spellStart"/>
      <w:r w:rsidRPr="00C14466">
        <w:rPr>
          <w:sz w:val="24"/>
          <w:szCs w:val="24"/>
        </w:rPr>
        <w:t>родительства</w:t>
      </w:r>
      <w:proofErr w:type="spellEnd"/>
      <w:r w:rsidRPr="00C14466">
        <w:rPr>
          <w:sz w:val="24"/>
          <w:szCs w:val="24"/>
        </w:rPr>
        <w:t xml:space="preserve"> (отцовства и материнства), </w:t>
      </w:r>
      <w:proofErr w:type="spellStart"/>
      <w:r w:rsidRPr="00C14466">
        <w:rPr>
          <w:sz w:val="24"/>
          <w:szCs w:val="24"/>
        </w:rPr>
        <w:t>интериоризация</w:t>
      </w:r>
      <w:proofErr w:type="spellEnd"/>
      <w:r w:rsidRPr="00C14466">
        <w:rPr>
          <w:sz w:val="24"/>
          <w:szCs w:val="24"/>
        </w:rPr>
        <w:t xml:space="preserve"> традиционных семейных ценностей. </w:t>
      </w:r>
    </w:p>
    <w:p w:rsidR="00C14466" w:rsidRPr="00C14466" w:rsidRDefault="00C14466" w:rsidP="00C14466">
      <w:pPr>
        <w:rPr>
          <w:rFonts w:ascii="Times New Roman" w:hAnsi="Times New Roman" w:cs="Times New Roman"/>
          <w:sz w:val="24"/>
          <w:szCs w:val="24"/>
        </w:rPr>
      </w:pP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lastRenderedPageBreak/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14466" w:rsidRPr="00C14466" w:rsidRDefault="00C14466" w:rsidP="00C14466">
      <w:pPr>
        <w:rPr>
          <w:lang w:eastAsia="ru-RU"/>
        </w:rPr>
      </w:pPr>
    </w:p>
    <w:p w:rsidR="00C14466" w:rsidRPr="00C14466" w:rsidRDefault="00C14466" w:rsidP="00C14466">
      <w:pPr>
        <w:pStyle w:val="3"/>
        <w:rPr>
          <w:sz w:val="24"/>
          <w:szCs w:val="24"/>
        </w:rPr>
      </w:pPr>
      <w:bookmarkStart w:id="2" w:name="_Toc434850649"/>
      <w:bookmarkStart w:id="3" w:name="_Toc435412673"/>
      <w:bookmarkStart w:id="4" w:name="_Toc453968146"/>
      <w:r w:rsidRPr="00C14466">
        <w:rPr>
          <w:sz w:val="24"/>
          <w:szCs w:val="24"/>
        </w:rPr>
        <w:t xml:space="preserve">Планируемые </w:t>
      </w:r>
      <w:proofErr w:type="spellStart"/>
      <w:r w:rsidRPr="00C14466">
        <w:rPr>
          <w:sz w:val="24"/>
          <w:szCs w:val="24"/>
        </w:rPr>
        <w:t>метапредметные</w:t>
      </w:r>
      <w:proofErr w:type="spellEnd"/>
      <w:r w:rsidRPr="00C14466">
        <w:rPr>
          <w:sz w:val="24"/>
          <w:szCs w:val="24"/>
        </w:rPr>
        <w:t xml:space="preserve"> результаты освоения ООП</w:t>
      </w:r>
      <w:bookmarkEnd w:id="2"/>
      <w:bookmarkEnd w:id="3"/>
      <w:bookmarkEnd w:id="4"/>
    </w:p>
    <w:p w:rsidR="00C14466" w:rsidRPr="00C14466" w:rsidRDefault="00C14466" w:rsidP="00C144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446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14466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C14466" w:rsidRPr="00C14466" w:rsidRDefault="00C14466" w:rsidP="00C14466">
      <w:pPr>
        <w:rPr>
          <w:rFonts w:ascii="Times New Roman" w:hAnsi="Times New Roman" w:cs="Times New Roman"/>
          <w:sz w:val="24"/>
          <w:szCs w:val="24"/>
        </w:rPr>
      </w:pPr>
    </w:p>
    <w:p w:rsidR="00C14466" w:rsidRPr="00C14466" w:rsidRDefault="00C14466" w:rsidP="00C14466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C14466" w:rsidRPr="00C14466" w:rsidRDefault="00C14466" w:rsidP="00C14466">
      <w:pPr>
        <w:pStyle w:val="a0"/>
        <w:numPr>
          <w:ilvl w:val="0"/>
          <w:numId w:val="0"/>
        </w:numPr>
        <w:rPr>
          <w:sz w:val="24"/>
          <w:szCs w:val="24"/>
        </w:rPr>
      </w:pPr>
      <w:r w:rsidRPr="00C14466">
        <w:rPr>
          <w:b/>
          <w:sz w:val="24"/>
          <w:szCs w:val="24"/>
        </w:rPr>
        <w:lastRenderedPageBreak/>
        <w:t>Познавательные универсальные учебные действия</w:t>
      </w: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критически оценивать и интерпретировать информацию с разных </w:t>
      </w:r>
      <w:proofErr w:type="gramStart"/>
      <w:r w:rsidRPr="00C14466">
        <w:rPr>
          <w:sz w:val="24"/>
          <w:szCs w:val="24"/>
        </w:rPr>
        <w:t>позиций,  распознавать</w:t>
      </w:r>
      <w:proofErr w:type="gramEnd"/>
      <w:r w:rsidRPr="00C14466">
        <w:rPr>
          <w:sz w:val="24"/>
          <w:szCs w:val="24"/>
        </w:rPr>
        <w:t xml:space="preserve"> и фиксировать противоречия в информационных источниках;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выходить за рамки учебного предмета и осуществлять целенаправленный поиск возможностей </w:t>
      </w:r>
      <w:proofErr w:type="gramStart"/>
      <w:r w:rsidRPr="00C14466">
        <w:rPr>
          <w:sz w:val="24"/>
          <w:szCs w:val="24"/>
        </w:rPr>
        <w:t>для  широкого</w:t>
      </w:r>
      <w:proofErr w:type="gramEnd"/>
      <w:r w:rsidRPr="00C14466">
        <w:rPr>
          <w:sz w:val="24"/>
          <w:szCs w:val="24"/>
        </w:rPr>
        <w:t xml:space="preserve"> переноса средств и способов действия;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C14466" w:rsidRDefault="00C14466" w:rsidP="00C1446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4466" w:rsidRPr="00C14466" w:rsidRDefault="00C14466" w:rsidP="00C14466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C14466" w:rsidRPr="00C14466" w:rsidRDefault="00C14466" w:rsidP="00C1446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4466">
        <w:rPr>
          <w:rFonts w:ascii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распознавать </w:t>
      </w:r>
      <w:proofErr w:type="spellStart"/>
      <w:r w:rsidRPr="00C14466">
        <w:rPr>
          <w:sz w:val="24"/>
          <w:szCs w:val="24"/>
        </w:rPr>
        <w:t>конфликтогенные</w:t>
      </w:r>
      <w:proofErr w:type="spellEnd"/>
      <w:r w:rsidRPr="00C14466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14466" w:rsidRPr="00C14466" w:rsidRDefault="00C14466" w:rsidP="00C1446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4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 результате изучения учебного предмета «Информатика» на уровне среднего общего образования:</w:t>
      </w:r>
    </w:p>
    <w:p w:rsidR="00C14466" w:rsidRPr="00C14466" w:rsidRDefault="00C14466" w:rsidP="00C14466">
      <w:pPr>
        <w:jc w:val="both"/>
        <w:rPr>
          <w:rFonts w:ascii="Times New Roman" w:hAnsi="Times New Roman" w:cs="Times New Roman"/>
          <w:sz w:val="24"/>
          <w:szCs w:val="24"/>
        </w:rPr>
      </w:pPr>
      <w:r w:rsidRPr="00C14466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строить логическое выражение по заданной таблице истинности; решать несложные логические уравнения;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находить оптимальный путь во взвешенном графе;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C14466" w:rsidRPr="00C14466" w:rsidRDefault="00C14466" w:rsidP="00C14466">
      <w:pPr>
        <w:pStyle w:val="a0"/>
        <w:ind w:firstLine="357"/>
        <w:rPr>
          <w:sz w:val="24"/>
          <w:szCs w:val="24"/>
        </w:rPr>
      </w:pPr>
      <w:r w:rsidRPr="00C14466">
        <w:rPr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</w:t>
      </w:r>
      <w:r w:rsidRPr="00C14466">
        <w:rPr>
          <w:sz w:val="24"/>
          <w:szCs w:val="24"/>
        </w:rPr>
        <w:lastRenderedPageBreak/>
        <w:t>поиск записей в БД; описывать базы данных и средства доступа к ним; наполнять разработанную базу данных;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 xml:space="preserve">применять антивирусные программы для обеспечения стабильной работы технических средств ИКТ;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C14466" w:rsidRPr="00C14466" w:rsidRDefault="00C14466" w:rsidP="00C14466">
      <w:pPr>
        <w:pStyle w:val="a0"/>
        <w:numPr>
          <w:ilvl w:val="0"/>
          <w:numId w:val="0"/>
        </w:numPr>
        <w:ind w:left="284"/>
        <w:rPr>
          <w:sz w:val="24"/>
          <w:szCs w:val="24"/>
        </w:rPr>
      </w:pPr>
    </w:p>
    <w:p w:rsidR="00C14466" w:rsidRPr="00C14466" w:rsidRDefault="00C14466" w:rsidP="00C1446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466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t>с</w:t>
      </w:r>
      <w:r w:rsidRPr="00C14466">
        <w:rPr>
          <w:rFonts w:eastAsia="Times New Roman"/>
          <w:i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</w:t>
      </w:r>
      <w:proofErr w:type="spellStart"/>
      <w:r w:rsidRPr="00C14466">
        <w:rPr>
          <w:rFonts w:eastAsia="Times New Roman"/>
          <w:i/>
          <w:sz w:val="24"/>
          <w:szCs w:val="24"/>
        </w:rPr>
        <w:t>Фано</w:t>
      </w:r>
      <w:proofErr w:type="spellEnd"/>
      <w:r w:rsidRPr="00C14466">
        <w:rPr>
          <w:rFonts w:eastAsia="Times New Roman"/>
          <w:i/>
          <w:sz w:val="24"/>
          <w:szCs w:val="24"/>
        </w:rPr>
        <w:t xml:space="preserve">; </w:t>
      </w:r>
      <w:r w:rsidRPr="00C14466">
        <w:rPr>
          <w:i/>
          <w:sz w:val="24"/>
          <w:szCs w:val="24"/>
        </w:rPr>
        <w:t xml:space="preserve">использовать знания о кодах, которые позволяют обнаруживать ошибки при передаче данных, а также о помехоустойчивых </w:t>
      </w:r>
      <w:proofErr w:type="gramStart"/>
      <w:r w:rsidRPr="00C14466">
        <w:rPr>
          <w:i/>
          <w:sz w:val="24"/>
          <w:szCs w:val="24"/>
        </w:rPr>
        <w:t>кодах ;</w:t>
      </w:r>
      <w:proofErr w:type="gramEnd"/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C14466" w:rsidRPr="00C14466" w:rsidRDefault="00C14466" w:rsidP="00C14466">
      <w:pPr>
        <w:pStyle w:val="a0"/>
        <w:rPr>
          <w:sz w:val="24"/>
          <w:szCs w:val="24"/>
        </w:rPr>
      </w:pPr>
      <w:r w:rsidRPr="00C14466">
        <w:rPr>
          <w:i/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</w:r>
      <w:r w:rsidRPr="00C14466">
        <w:rPr>
          <w:sz w:val="24"/>
          <w:szCs w:val="24"/>
        </w:rPr>
        <w:t xml:space="preserve"> </w:t>
      </w:r>
      <w:r w:rsidRPr="00C14466">
        <w:rPr>
          <w:i/>
          <w:sz w:val="24"/>
          <w:szCs w:val="24"/>
        </w:rPr>
        <w:t>анализировать готовые модели на предмет соответствия реальному объекту или процессу;</w:t>
      </w:r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lastRenderedPageBreak/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C14466" w:rsidRPr="00C14466" w:rsidRDefault="00C14466" w:rsidP="00C14466">
      <w:pPr>
        <w:pStyle w:val="a0"/>
        <w:rPr>
          <w:i/>
          <w:sz w:val="24"/>
          <w:szCs w:val="24"/>
        </w:rPr>
      </w:pPr>
      <w:r w:rsidRPr="00C14466">
        <w:rPr>
          <w:i/>
          <w:sz w:val="24"/>
          <w:szCs w:val="24"/>
        </w:rPr>
        <w:t>критически оценивать информацию, полученную из сети Интернет.</w:t>
      </w:r>
    </w:p>
    <w:p w:rsidR="0061682E" w:rsidRDefault="0061682E" w:rsidP="0061682E">
      <w:pPr>
        <w:pStyle w:val="Default"/>
        <w:rPr>
          <w:color w:val="auto"/>
          <w:sz w:val="22"/>
          <w:szCs w:val="22"/>
        </w:rPr>
      </w:pPr>
    </w:p>
    <w:p w:rsidR="00A14498" w:rsidRPr="00491462" w:rsidRDefault="008C6D3D" w:rsidP="00A1449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46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14498" w:rsidRPr="00491462">
        <w:rPr>
          <w:rFonts w:ascii="Times New Roman" w:eastAsia="Times New Roman" w:hAnsi="Times New Roman" w:cs="Times New Roman"/>
          <w:b/>
          <w:sz w:val="24"/>
          <w:szCs w:val="24"/>
        </w:rPr>
        <w:t>СОДЕРЖАНИЕ П</w:t>
      </w:r>
      <w:r w:rsidR="00A7469D">
        <w:rPr>
          <w:rFonts w:ascii="Times New Roman" w:eastAsia="Times New Roman" w:hAnsi="Times New Roman" w:cs="Times New Roman"/>
          <w:b/>
          <w:sz w:val="24"/>
          <w:szCs w:val="24"/>
        </w:rPr>
        <w:t>РОГРАММЫ (1ч в неделю</w:t>
      </w:r>
      <w:r w:rsidR="0033470A">
        <w:rPr>
          <w:rFonts w:ascii="Times New Roman" w:eastAsia="Times New Roman" w:hAnsi="Times New Roman" w:cs="Times New Roman"/>
          <w:b/>
          <w:sz w:val="24"/>
          <w:szCs w:val="24"/>
        </w:rPr>
        <w:t xml:space="preserve"> 10-11 класс</w:t>
      </w:r>
      <w:r w:rsidR="00A7469D">
        <w:rPr>
          <w:rFonts w:ascii="Times New Roman" w:eastAsia="Times New Roman" w:hAnsi="Times New Roman" w:cs="Times New Roman"/>
          <w:b/>
          <w:sz w:val="24"/>
          <w:szCs w:val="24"/>
        </w:rPr>
        <w:t>, всего 68</w:t>
      </w:r>
      <w:r w:rsidR="00A14498" w:rsidRPr="00491462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431990" w:rsidRDefault="00A14498" w:rsidP="0043199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462">
        <w:rPr>
          <w:rFonts w:ascii="Times New Roman" w:eastAsia="Times New Roman" w:hAnsi="Times New Roman" w:cs="Times New Roman"/>
          <w:b/>
          <w:sz w:val="24"/>
          <w:szCs w:val="24"/>
        </w:rPr>
        <w:t xml:space="preserve">10 класс </w:t>
      </w:r>
      <w:r w:rsidR="00A7469D">
        <w:rPr>
          <w:rFonts w:ascii="Times New Roman" w:eastAsia="Times New Roman" w:hAnsi="Times New Roman" w:cs="Times New Roman"/>
          <w:b/>
          <w:sz w:val="24"/>
          <w:szCs w:val="24"/>
        </w:rPr>
        <w:t>34ч (1 час</w:t>
      </w:r>
      <w:r w:rsidRPr="00491462">
        <w:rPr>
          <w:rFonts w:ascii="Times New Roman" w:eastAsia="Times New Roman" w:hAnsi="Times New Roman" w:cs="Times New Roman"/>
          <w:b/>
          <w:sz w:val="24"/>
          <w:szCs w:val="24"/>
        </w:rPr>
        <w:t xml:space="preserve"> в неделю)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Примерная программа учебного предмета «Информатика» на уровне среднего общего образования составлена в соответствии с требованиями ФГОС СОО; требованиями к результатам освоения основной образовательной </w:t>
      </w:r>
      <w:proofErr w:type="gramStart"/>
      <w:r w:rsidRPr="000744AB">
        <w:rPr>
          <w:rFonts w:ascii="Times New Roman" w:eastAsia="Times New Roman" w:hAnsi="Times New Roman" w:cs="Times New Roman"/>
          <w:sz w:val="24"/>
          <w:szCs w:val="24"/>
        </w:rPr>
        <w:t>программы .</w:t>
      </w:r>
      <w:proofErr w:type="gramEnd"/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 В ней соблюдается преемственность с </w:t>
      </w:r>
      <w:r w:rsidRPr="000744AB">
        <w:rPr>
          <w:rFonts w:ascii="Times New Roman" w:hAnsi="Times New Roman" w:cs="Times New Roman"/>
          <w:sz w:val="24"/>
          <w:szCs w:val="24"/>
        </w:rPr>
        <w:t xml:space="preserve">ФГОС ООО </w:t>
      </w: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и учитываются </w:t>
      </w:r>
      <w:proofErr w:type="spellStart"/>
      <w:r w:rsidRPr="000744AB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 связи.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Цель изучения учебного предмета «Информатика» на базовом и углубленном уровнях среднего общего образования – обеспечение дальнейшего развития информационных компетенций выпускника, готового к работе в условиях развивающегося информационного общества и возрастающей конкуренции на рынке труда.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b/>
          <w:sz w:val="24"/>
          <w:szCs w:val="24"/>
        </w:rPr>
        <w:t>Введение. Информация и информационные процессы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Системы. Компоненты системы и их взаимодействие. 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sz w:val="24"/>
          <w:szCs w:val="24"/>
        </w:rPr>
        <w:t>Универсальность дискре</w:t>
      </w:r>
      <w:r>
        <w:rPr>
          <w:rFonts w:ascii="Times New Roman" w:hAnsi="Times New Roman" w:cs="Times New Roman"/>
          <w:sz w:val="24"/>
          <w:szCs w:val="24"/>
        </w:rPr>
        <w:t>тного представления информации.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b/>
          <w:sz w:val="24"/>
          <w:szCs w:val="24"/>
        </w:rPr>
        <w:t>Математические основы информатики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b/>
          <w:sz w:val="24"/>
          <w:szCs w:val="24"/>
        </w:rPr>
        <w:t>Тексты и кодирование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Равномерные и неравномерные коды.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 xml:space="preserve">Условие </w:t>
      </w:r>
      <w:proofErr w:type="spellStart"/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Фано</w:t>
      </w:r>
      <w:proofErr w:type="spellEnd"/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b/>
          <w:sz w:val="24"/>
          <w:szCs w:val="24"/>
        </w:rPr>
        <w:t>Системы счисления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Сравнение чисел, записанных в двоичной, восьмеричной и шестнадцатеричной системах счисления.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Сложение и вычитание чисел, записанных в этих системах счисления.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Элементы комбинаторики, теории множеств и математической логики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0744A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Построение логического выражения с данной таблицей истинности.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Решение простейших логических уравнений.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Нормальные формы: дизъюнктивная и конъюнктивная нормальная форма.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Дискретные объекты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Бинарное дерево.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b/>
          <w:sz w:val="24"/>
          <w:szCs w:val="24"/>
        </w:rPr>
        <w:t>Алгоритмы и элементы программирования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b/>
          <w:sz w:val="24"/>
          <w:szCs w:val="24"/>
        </w:rPr>
        <w:t xml:space="preserve">Алгоритмические конструкции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Подпрограммы.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Рекурсивные алгоритмы.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Табличные величины (массивы).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Составление алгоритмов и их программная реализация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Этапы решения задач на компьютере.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Примеры задач:</w:t>
      </w:r>
    </w:p>
    <w:p w:rsidR="000744AB" w:rsidRPr="000744AB" w:rsidRDefault="000744AB" w:rsidP="000744AB">
      <w:pPr>
        <w:pStyle w:val="a0"/>
        <w:ind w:firstLine="709"/>
        <w:rPr>
          <w:i/>
          <w:sz w:val="24"/>
          <w:szCs w:val="24"/>
        </w:rPr>
      </w:pPr>
      <w:r w:rsidRPr="000744AB">
        <w:rPr>
          <w:i/>
          <w:sz w:val="24"/>
          <w:szCs w:val="24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0744AB" w:rsidRPr="000744AB" w:rsidRDefault="000744AB" w:rsidP="000744AB">
      <w:pPr>
        <w:pStyle w:val="a0"/>
        <w:ind w:firstLine="709"/>
        <w:rPr>
          <w:i/>
          <w:sz w:val="24"/>
          <w:szCs w:val="24"/>
        </w:rPr>
      </w:pPr>
      <w:r w:rsidRPr="000744AB">
        <w:rPr>
          <w:i/>
          <w:sz w:val="24"/>
          <w:szCs w:val="24"/>
        </w:rPr>
        <w:t xml:space="preserve">алгоритмы анализа записей чисел в позиционной системе счисления; </w:t>
      </w:r>
    </w:p>
    <w:p w:rsidR="000744AB" w:rsidRPr="000744AB" w:rsidRDefault="000744AB" w:rsidP="000744AB">
      <w:pPr>
        <w:pStyle w:val="a0"/>
        <w:ind w:firstLine="709"/>
        <w:rPr>
          <w:i/>
          <w:sz w:val="24"/>
          <w:szCs w:val="24"/>
        </w:rPr>
      </w:pPr>
      <w:r w:rsidRPr="000744AB">
        <w:rPr>
          <w:i/>
          <w:sz w:val="24"/>
          <w:szCs w:val="24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:rsidR="000744AB" w:rsidRPr="000744AB" w:rsidRDefault="000744AB" w:rsidP="000744AB">
      <w:pPr>
        <w:pStyle w:val="a0"/>
        <w:ind w:firstLine="709"/>
        <w:rPr>
          <w:i/>
          <w:sz w:val="24"/>
          <w:szCs w:val="24"/>
        </w:rPr>
      </w:pPr>
      <w:r w:rsidRPr="000744AB">
        <w:rPr>
          <w:i/>
          <w:sz w:val="24"/>
          <w:szCs w:val="24"/>
        </w:rPr>
        <w:lastRenderedPageBreak/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Постановка задачи сортировки. 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Анализ алгоритмов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sz w:val="24"/>
          <w:szCs w:val="24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Математическое моделирование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Использование сред имитационного моделирования (виртуальных лабораторий) для проведения компьютерного экспе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римента в учебной деятельности.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Компьютер – универсальное устройство обработки данных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>Суперкомпьютеры</w:t>
      </w: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Распределенные вычислительные системы и обработка больших данных. </w:t>
      </w:r>
      <w:r w:rsidRPr="000744AB">
        <w:rPr>
          <w:rFonts w:ascii="Times New Roman" w:eastAsia="Times New Roman" w:hAnsi="Times New Roman" w:cs="Times New Roman"/>
          <w:sz w:val="24"/>
          <w:szCs w:val="24"/>
        </w:rPr>
        <w:t>Мобильные цифровые устройства и их роль в коммуникациях.</w:t>
      </w: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Встроенные компьютеры. Микроконтроллеры. Роботизированные производства.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хранения и обработки данных, в том числе с использованием интернет-сервисов, облачных технологий и мобильных устройств.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Инсталляция и деинсталляция программных средств, необходимых для решения учебных задач и задач по выбранной специализации.</w:t>
      </w: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 Российской Федерации в области программного обеспечения. 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Способы и средства обеспечения надежного функционирования средств ИКТ.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Применение специализированных программ для обеспечения стабильной работы средств ИКТ.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Проектирование автоматизированного рабочего места в соответствии с целями его использования.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Подготовка текстов и демонстрационных материалов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Средства поиска и </w:t>
      </w:r>
      <w:proofErr w:type="spellStart"/>
      <w:r w:rsidRPr="000744AB">
        <w:rPr>
          <w:rFonts w:ascii="Times New Roman" w:eastAsia="Times New Roman" w:hAnsi="Times New Roman" w:cs="Times New Roman"/>
          <w:sz w:val="24"/>
          <w:szCs w:val="24"/>
        </w:rPr>
        <w:t>автозамены</w:t>
      </w:r>
      <w:proofErr w:type="spellEnd"/>
      <w:r w:rsidRPr="000744AB">
        <w:rPr>
          <w:rFonts w:ascii="Times New Roman" w:eastAsia="Times New Roman" w:hAnsi="Times New Roman" w:cs="Times New Roman"/>
          <w:sz w:val="24"/>
          <w:szCs w:val="24"/>
        </w:rPr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Деловая переписка, научная публикация.</w:t>
      </w: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Реферат и аннотация. </w:t>
      </w: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Оформление списка литературы. 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Коллективная работа с документами. Рецензирование текста. Облачные сервисы.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Знакомство с компьютерной версткой текста.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Работа с аудиовизуальными данными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Создание и преобразование аудиовизуальных объектов.</w:t>
      </w: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 д.).</w:t>
      </w: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Обработка изображения и звука с использованием интернет- и мобильных приложений.</w:t>
      </w: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Электронные (динамические) таблицы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Создание, ведение и использование баз данных при решении учебных и практических задач.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4AB">
        <w:rPr>
          <w:rFonts w:ascii="Times New Roman" w:hAnsi="Times New Roman" w:cs="Times New Roman"/>
          <w:b/>
          <w:i/>
          <w:sz w:val="24"/>
          <w:szCs w:val="24"/>
        </w:rPr>
        <w:lastRenderedPageBreak/>
        <w:t>Автоматизированное проектирование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4AB">
        <w:rPr>
          <w:rFonts w:ascii="Times New Roman" w:hAnsi="Times New Roman" w:cs="Times New Roman"/>
          <w:b/>
          <w:i/>
          <w:sz w:val="24"/>
          <w:szCs w:val="24"/>
        </w:rPr>
        <w:t>3D-моделирование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>Аддитивные технологии (3D-принтеры).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Системы искусственного интеллекта и машинное обучение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Машинное обучение – решение задач распознавания, классификации и предсказания. Искусственный интеллект.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технологии. Работа в информационном пространстве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Аппаратные компоненты компьютерных сетей.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Веб-сайт. Страница. Взаимодействие веб-страницы с сервером. Динамические страницы. Разработка интернет-приложений (сайты).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Сетевое хранение данных. </w:t>
      </w:r>
      <w:r w:rsidRPr="000744AB">
        <w:rPr>
          <w:rFonts w:ascii="Times New Roman" w:eastAsia="Times New Roman" w:hAnsi="Times New Roman" w:cs="Times New Roman"/>
          <w:i/>
          <w:iCs/>
          <w:sz w:val="24"/>
          <w:szCs w:val="24"/>
        </w:rPr>
        <w:t>Облачные сервисы.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Деятельность в сети Интернет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Расширенный поиск информации в сети Интернет. Использование языков построения запросов.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Другие виды деятельности в сети Интернет. </w:t>
      </w:r>
      <w:proofErr w:type="spellStart"/>
      <w:r w:rsidRPr="000744AB">
        <w:rPr>
          <w:rFonts w:ascii="Times New Roman" w:eastAsia="Times New Roman" w:hAnsi="Times New Roman" w:cs="Times New Roman"/>
          <w:sz w:val="24"/>
          <w:szCs w:val="24"/>
        </w:rPr>
        <w:t>Геолокационные</w:t>
      </w:r>
      <w:proofErr w:type="spellEnd"/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 сервисы реального времени (локация мобильных телефонов, определение загруженности автомагистралей и т.п.); </w:t>
      </w:r>
      <w:proofErr w:type="spellStart"/>
      <w:r w:rsidRPr="000744AB">
        <w:rPr>
          <w:rFonts w:ascii="Times New Roman" w:eastAsia="Times New Roman" w:hAnsi="Times New Roman" w:cs="Times New Roman"/>
          <w:sz w:val="24"/>
          <w:szCs w:val="24"/>
        </w:rPr>
        <w:t>интернет-торговля</w:t>
      </w:r>
      <w:proofErr w:type="spellEnd"/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; бронирование билетов и гостиниц и т.п. 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t>Социальная информатика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Социальные сети – организация коллективного взаимодействия и обмена данными. 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 xml:space="preserve">Сетевой этикет: правила поведения в киберпространстве. 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iCs/>
          <w:sz w:val="24"/>
          <w:szCs w:val="24"/>
        </w:rPr>
        <w:t>Проблема подлинности полученной информации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 xml:space="preserve">. Информационная культура. Государственные электронные сервисы и услуги. </w:t>
      </w:r>
      <w:r w:rsidRPr="000744AB">
        <w:rPr>
          <w:rFonts w:ascii="Times New Roman" w:eastAsia="Times New Roman" w:hAnsi="Times New Roman" w:cs="Times New Roman"/>
          <w:sz w:val="24"/>
          <w:szCs w:val="24"/>
        </w:rPr>
        <w:t>Мобильные приложения. Открытые образовательные ресурсы</w:t>
      </w:r>
      <w:r w:rsidRPr="000744A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0744AB" w:rsidRPr="000744AB" w:rsidRDefault="000744AB" w:rsidP="000744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AB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безопасность</w:t>
      </w:r>
    </w:p>
    <w:p w:rsidR="000744AB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0744AB">
        <w:rPr>
          <w:rFonts w:ascii="Times New Roman" w:eastAsia="Times New Roman" w:hAnsi="Times New Roman" w:cs="Times New Roman"/>
          <w:iCs/>
          <w:sz w:val="24"/>
          <w:szCs w:val="24"/>
        </w:rPr>
        <w:t>Электронная подпись, сертифицированные сайты и документы.</w:t>
      </w:r>
    </w:p>
    <w:p w:rsidR="00392D77" w:rsidRPr="000744AB" w:rsidRDefault="000744AB" w:rsidP="000744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AB">
        <w:rPr>
          <w:rFonts w:ascii="Times New Roman" w:eastAsia="Times New Roman" w:hAnsi="Times New Roman" w:cs="Times New Roman"/>
          <w:sz w:val="24"/>
          <w:szCs w:val="24"/>
        </w:rPr>
        <w:t>Техногенные и экономические угрозы, связанные с использованием ИКТ. Правовое обеспечени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информационной безопасности. </w:t>
      </w:r>
    </w:p>
    <w:p w:rsidR="00392D77" w:rsidRPr="00392D77" w:rsidRDefault="00392D77" w:rsidP="00392D77">
      <w:pPr>
        <w:pStyle w:val="Default"/>
        <w:ind w:firstLine="709"/>
        <w:jc w:val="both"/>
        <w:rPr>
          <w:color w:val="auto"/>
        </w:rPr>
      </w:pPr>
    </w:p>
    <w:p w:rsidR="00A14498" w:rsidRDefault="000744AB" w:rsidP="00A144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A14498" w:rsidRPr="00491462">
        <w:rPr>
          <w:rFonts w:ascii="Times New Roman" w:eastAsia="Times New Roman" w:hAnsi="Times New Roman" w:cs="Times New Roman"/>
          <w:b/>
          <w:sz w:val="24"/>
          <w:szCs w:val="24"/>
        </w:rPr>
        <w:t>ТЕМАТИЧЕСКИЙ ПЛАН</w:t>
      </w:r>
    </w:p>
    <w:p w:rsidR="00392D77" w:rsidRDefault="00431990" w:rsidP="00CC5C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КЛАСС 34</w:t>
      </w:r>
      <w:r w:rsidR="00DD28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 (1</w:t>
      </w:r>
      <w:r w:rsidR="00A14498" w:rsidRPr="00491462">
        <w:rPr>
          <w:rFonts w:ascii="Times New Roman" w:eastAsia="Times New Roman" w:hAnsi="Times New Roman" w:cs="Times New Roman"/>
          <w:b/>
          <w:sz w:val="24"/>
          <w:szCs w:val="24"/>
        </w:rPr>
        <w:t>ч в неделю)</w:t>
      </w:r>
    </w:p>
    <w:tbl>
      <w:tblPr>
        <w:tblW w:w="10632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2977"/>
        <w:gridCol w:w="709"/>
        <w:gridCol w:w="2410"/>
        <w:gridCol w:w="1559"/>
      </w:tblGrid>
      <w:tr w:rsidR="000744AB" w:rsidRPr="000744AB" w:rsidTr="00667902">
        <w:trPr>
          <w:trHeight w:val="7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  <w:p w:rsidR="000744AB" w:rsidRP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744AB" w:rsidRP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0744AB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744A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Введение. Структура информатики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4A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Введение. Структура информатики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Pr="000744AB" w:rsidRDefault="002C17E1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 в чем состоят цели и задачи изучения курса; из каких частей состоит предметная область информатики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4AB" w:rsidRPr="000744AB" w:rsidRDefault="00925DED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5337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Информация.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0744A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0744AB" w:rsidRDefault="00533706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533706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0744AB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Pr="00533706" w:rsidRDefault="000744AB" w:rsidP="000744A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0744AB">
              <w:rPr>
                <w:rFonts w:ascii="Times New Roman" w:hAnsi="Times New Roman" w:cs="Times New Roman"/>
                <w:sz w:val="20"/>
                <w:szCs w:val="20"/>
              </w:rPr>
              <w:t>Информация. Представление информации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3B" w:rsidRP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Понятие информации.</w:t>
            </w:r>
          </w:p>
          <w:p w:rsidR="00190F3B" w:rsidRP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Предоставление информации, языки, кодирования.</w:t>
            </w:r>
          </w:p>
          <w:p w:rsidR="000744AB" w:rsidRPr="000744A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 «Шифрование данных».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3B" w:rsidRDefault="00190F3B" w:rsidP="0019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0F3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0F3B" w:rsidRPr="000744A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Default="002C17E1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</w:t>
            </w:r>
          </w:p>
          <w:p w:rsidR="002C17E1" w:rsidRDefault="002C17E1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Три философские концепции информации; понятие информации в частных науках; что такое язык представления информации; какие бывают языки; понятие кодирования и декодирования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информаци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 примеры технических систем кодирования информации: азбука Морзе, телеграфный код БОДО;</w:t>
            </w:r>
          </w:p>
          <w:p w:rsidR="002C17E1" w:rsidRPr="000744AB" w:rsidRDefault="002C17E1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Понятие шифрование, дешифрование.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4AB" w:rsidRPr="000744AB" w:rsidRDefault="00925DED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0744AB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744AB">
              <w:rPr>
                <w:rFonts w:ascii="Times New Roman" w:hAnsi="Times New Roman" w:cs="Times New Roman"/>
                <w:sz w:val="20"/>
                <w:szCs w:val="20"/>
              </w:rPr>
              <w:t>Измерение информации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3B" w:rsidRP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Измерение информации. Алфавитный подход.</w:t>
            </w:r>
          </w:p>
          <w:p w:rsidR="00190F3B" w:rsidRP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Измерение информации. Содержа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тельный подход. </w:t>
            </w:r>
          </w:p>
          <w:p w:rsidR="000744AB" w:rsidRPr="000744A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№2 «Измерение информации».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4A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0F3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0F3B" w:rsidRPr="000744A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730" w:rsidRDefault="00403730" w:rsidP="0040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</w:t>
            </w:r>
          </w:p>
          <w:p w:rsidR="000744AB" w:rsidRPr="000744AB" w:rsidRDefault="00A23D14" w:rsidP="0040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Сущности объемного подхода к измерению информации; определение бита с алфавитной точки зрения; связь между размером алфавита и информационным весом символа; связь между единицами измерения информации: бит, байт. Кб, Мб, Гб; сущность содержательного подхода к измерению информации; определение бита с позиции содержания сообщения.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4AB" w:rsidRPr="000744AB" w:rsidRDefault="00925DED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0744AB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744AB">
              <w:rPr>
                <w:rFonts w:ascii="Times New Roman" w:hAnsi="Times New Roman" w:cs="Times New Roman"/>
                <w:sz w:val="20"/>
                <w:szCs w:val="20"/>
              </w:rPr>
              <w:t>Представление чисел в компьютере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3B" w:rsidRP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Представление чисел в компьютере.</w:t>
            </w:r>
          </w:p>
          <w:p w:rsidR="000744AB" w:rsidRPr="000744A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№3 «Представление  чисел».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4A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0F3B" w:rsidRPr="000744A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730" w:rsidRDefault="00403730" w:rsidP="0040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</w:t>
            </w:r>
            <w:r w:rsidR="00541633">
              <w:rPr>
                <w:rFonts w:ascii="Times New Roman" w:hAnsi="Times New Roman" w:cs="Times New Roman"/>
                <w:sz w:val="16"/>
                <w:szCs w:val="16"/>
              </w:rPr>
              <w:t xml:space="preserve"> принципы представления данных в памяти компьютера; представление целых чисел; диапазоны представления целых чисел без знака и со знаком; принципы представления вещественных чисел.</w:t>
            </w:r>
          </w:p>
          <w:p w:rsidR="000744AB" w:rsidRPr="000744AB" w:rsidRDefault="000744AB" w:rsidP="0040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4AB" w:rsidRPr="000744AB" w:rsidRDefault="00925DED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 xml:space="preserve">изическое воспитание, </w:t>
            </w:r>
            <w:r w:rsidR="00377D04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 xml:space="preserve">гражданское воспитание, 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 xml:space="preserve">формирования культуры здоровья и эмоционального 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lastRenderedPageBreak/>
              <w:t>благополучия, трудовое воспитание, ценности научного познания</w:t>
            </w:r>
          </w:p>
        </w:tc>
      </w:tr>
      <w:tr w:rsidR="000744AB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Pr="000744AB" w:rsidRDefault="000744AB" w:rsidP="000744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74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Представление текста, изображения и звука в компьютере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4AB" w:rsidRDefault="000744A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3B" w:rsidRP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Представление текста, изображения и звука в компьютере.</w:t>
            </w:r>
          </w:p>
          <w:p w:rsidR="00190F3B" w:rsidRP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Растровая и векторная графика. Практическая работа №4 «Представление  текстов. Сжатие текстов».</w:t>
            </w:r>
          </w:p>
          <w:p w:rsidR="00190F3B" w:rsidRP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190F3B" w:rsidRP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№5 «Представление изображения и звука».</w:t>
            </w:r>
          </w:p>
          <w:p w:rsidR="00190F3B" w:rsidRP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0744AB" w:rsidRPr="000744AB" w:rsidRDefault="000744AB" w:rsidP="000744A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4A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0F3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F3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F3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0F3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F3B" w:rsidRDefault="00190F3B" w:rsidP="0019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F3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F3B" w:rsidRPr="000744AB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730" w:rsidRDefault="00403730" w:rsidP="0040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</w:t>
            </w:r>
            <w:r w:rsidR="009E5136">
              <w:rPr>
                <w:rFonts w:ascii="Times New Roman" w:hAnsi="Times New Roman" w:cs="Times New Roman"/>
                <w:sz w:val="16"/>
                <w:szCs w:val="16"/>
              </w:rPr>
              <w:t xml:space="preserve"> способы кодирования текста в компьютере; способы представления изображения; цветовые модели; в чем различие растровой и векторной графики; способы дискретного пред</w:t>
            </w:r>
            <w:r w:rsidR="0004581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E5136">
              <w:rPr>
                <w:rFonts w:ascii="Times New Roman" w:hAnsi="Times New Roman" w:cs="Times New Roman"/>
                <w:sz w:val="16"/>
                <w:szCs w:val="16"/>
              </w:rPr>
              <w:t>тавления звука</w:t>
            </w:r>
          </w:p>
          <w:p w:rsidR="000744AB" w:rsidRPr="000744AB" w:rsidRDefault="000744AB" w:rsidP="0040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4AB" w:rsidRPr="000744AB" w:rsidRDefault="00377D04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процессы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0744A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0744AB" w:rsidRDefault="00533706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533706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Хранение и передача информации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190F3B" w:rsidRDefault="00190F3B" w:rsidP="000744A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/>
                <w:sz w:val="20"/>
                <w:szCs w:val="20"/>
              </w:rPr>
              <w:t>Хранение и передача информации.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533706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04581A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 историю развития носителей информации; современные типы носителей информации и их основные характеристики; модель К. Шеннона передачи информации по техническим каналам связи; основные характеристики каналов связи: скорость передачи, пропускная способность; понятие шум и способы защиты от шума.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 и алгоритмы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190F3B" w:rsidRDefault="00190F3B" w:rsidP="000744A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0F3B">
              <w:rPr>
                <w:rFonts w:ascii="Times New Roman" w:hAnsi="Times New Roman"/>
                <w:sz w:val="20"/>
                <w:szCs w:val="20"/>
              </w:rPr>
              <w:t xml:space="preserve">Обработка информации и алгоритмы. </w:t>
            </w:r>
            <w:r w:rsidRPr="00190F3B">
              <w:rPr>
                <w:rFonts w:ascii="Times New Roman" w:hAnsi="Times New Roman"/>
                <w:i/>
                <w:sz w:val="20"/>
                <w:szCs w:val="20"/>
              </w:rPr>
              <w:t>Практическая работа №6</w:t>
            </w:r>
            <w:r w:rsidRPr="00190F3B">
              <w:rPr>
                <w:rFonts w:ascii="Times New Roman" w:hAnsi="Times New Roman"/>
                <w:sz w:val="20"/>
                <w:szCs w:val="20"/>
              </w:rPr>
              <w:t xml:space="preserve"> «Управление алгоритмическим исполнителем».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533706" w:rsidRDefault="00190F3B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04581A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 основные типы задач обработки информации; понятие исполнителя обработки информации; понятие алгоритма обработки информации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Автоматическая обработка информации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FB3" w:rsidRPr="006D6FB3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Автоматическая обработка информации.</w:t>
            </w:r>
          </w:p>
          <w:p w:rsidR="00533706" w:rsidRPr="00533706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№7 «Автоматическая обработка данных».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6D6FB3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FB3" w:rsidRPr="00533706" w:rsidRDefault="006D6FB3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04581A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 что такое алгоритмические машины в теории алгоритмов; определение и свойства алгоритма управления алгоритмической машиной; устройство и систему команд алгоритмической машины Поста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Информационные процессы в компьютере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533706" w:rsidRDefault="006D6FB3" w:rsidP="000744A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Информационные процессы в компьютере.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533706" w:rsidRDefault="006D6FB3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04581A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 этапы история развития ЭВМ; что такое неймановская архитектура ЭВМ; для чего используются периферийные процессоры; архитектуру персонального компьютера; принципы архитектур</w:t>
            </w:r>
            <w:r w:rsidR="000D2DA3">
              <w:rPr>
                <w:rFonts w:ascii="Times New Roman" w:hAnsi="Times New Roman" w:cs="Times New Roman"/>
                <w:sz w:val="16"/>
                <w:szCs w:val="16"/>
              </w:rPr>
              <w:t>ы суперкомпьютеров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Программирование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533706" w:rsidRDefault="00533706" w:rsidP="000744A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533706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533706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Алгоритмы, структура алгоритмов, структурное программирование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6D6FB3" w:rsidRDefault="006D6FB3" w:rsidP="000744A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/>
                <w:sz w:val="20"/>
                <w:szCs w:val="20"/>
              </w:rPr>
              <w:t>Алгоритмы. Структура алгоритмов, структурное программирование.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533706" w:rsidRDefault="006D6FB3" w:rsidP="0007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0D2DA3" w:rsidP="0007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Знать: этапы решения задачи на компьютере; что такое исполнитель алгоритмов, система команд исполнителя; какими возможностями обладает компьютер как исполнитель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алгоритмов; систему команд компьютера; классификацию структур алгоритмов; принципы структурного программирования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0744AB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lastRenderedPageBreak/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 xml:space="preserve">изическое воспитание, формирования культуры здоровья и эмоционального 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lastRenderedPageBreak/>
              <w:t>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Программирование линейных алгоритмов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FB3" w:rsidRPr="006D6FB3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Программирование линейных алгоритмов.</w:t>
            </w:r>
          </w:p>
          <w:p w:rsidR="00533706" w:rsidRPr="00533706" w:rsidRDefault="006D6FB3" w:rsidP="005337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№8 «Програм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мирование линейных алгоритмов».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FB3" w:rsidRPr="00533706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0D2DA3" w:rsidP="00533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 систему типов данных в Паскале; операторы ввода и вывода; правила записи арифметических выражений на Паскале; оператор присваивания; структуру программы на Паскале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Логические величины и выражения, программирование ветвлений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FB3" w:rsidRPr="006D6FB3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Логические величины и выражения, программирование ветвлений.</w:t>
            </w:r>
          </w:p>
          <w:p w:rsidR="006D6FB3" w:rsidRPr="006D6FB3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№9 «Программирование логических выражений».</w:t>
            </w:r>
          </w:p>
          <w:p w:rsidR="00533706" w:rsidRPr="00533706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№10 «Программирование ветвящихся алгоритмов».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B3" w:rsidRPr="00533706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0D2DA3" w:rsidP="00533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 логический тип данных, логические величины, логические операции; правила записи и вычисления логических выражений; условный оператор, оператор выбора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Программирование циклов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FB3" w:rsidRPr="006D6FB3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Программирование циклов.</w:t>
            </w:r>
          </w:p>
          <w:p w:rsidR="006D6FB3" w:rsidRPr="006D6FB3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№11.1 «Программирование циклических алгоритмов. Циклы с заданным числом повторений».</w:t>
            </w:r>
          </w:p>
          <w:p w:rsidR="00533706" w:rsidRPr="00533706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№11.2 «Программирование циклических алгоритмов. Циклы при обработке целых чисел».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B3" w:rsidRPr="00533706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0D2DA3" w:rsidP="00533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Знать: различие между циклом с предусловием и циклом с постусловием; различие между циклом с заданным числом повторений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итерационныи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циклом; операторы цикла; порядок выполнения вложенных циклов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FB3" w:rsidRPr="006D6FB3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Подпрограммы</w:t>
            </w:r>
          </w:p>
          <w:p w:rsidR="00533706" w:rsidRPr="00533706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№12 «Программирование с использованием подпрограмм».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FB3" w:rsidRPr="00533706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Default="00FD4FE3" w:rsidP="00533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 понятия вспомогательного алгоритма и подпрограммы; правила описания и использования подпрограмм-функций; правила описания и использования подпрограмм-процедур.</w:t>
            </w:r>
          </w:p>
          <w:p w:rsidR="00FD4FE3" w:rsidRPr="00533706" w:rsidRDefault="00FD4FE3" w:rsidP="00533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Работа с массивами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FB3" w:rsidRPr="006D6FB3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Массивы.</w:t>
            </w:r>
          </w:p>
          <w:p w:rsidR="006D6FB3" w:rsidRPr="006D6FB3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№13 «Программирование обработки одномерных массивов».</w:t>
            </w:r>
          </w:p>
          <w:p w:rsidR="006D6FB3" w:rsidRPr="006D6FB3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Организация ввода и вывода данных с использованием файлов.</w:t>
            </w:r>
          </w:p>
          <w:p w:rsidR="00533706" w:rsidRPr="00533706" w:rsidRDefault="006D6FB3" w:rsidP="006D6FB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D6FB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№14 «Программирование обработки двумерных массивов».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6FB3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B3" w:rsidRPr="00533706" w:rsidRDefault="006D6FB3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FD07EE" w:rsidRDefault="00FD07EE" w:rsidP="00FD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07EE">
              <w:rPr>
                <w:rFonts w:ascii="Times New Roman" w:hAnsi="Times New Roman" w:cs="Times New Roman"/>
                <w:sz w:val="18"/>
                <w:szCs w:val="18"/>
              </w:rPr>
              <w:t>Знать: правила описания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массивов на Паскале; правила организации ввода и вывода значений массива; </w:t>
            </w:r>
            <w:r w:rsidRPr="00FD07EE">
              <w:rPr>
                <w:rFonts w:ascii="Times New Roman" w:hAnsi="Times New Roman" w:cs="Times New Roman"/>
                <w:sz w:val="18"/>
                <w:szCs w:val="18"/>
              </w:rPr>
              <w:t>правила программно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</w:t>
            </w:r>
            <w:r w:rsidRPr="00FD07EE">
              <w:rPr>
                <w:rFonts w:ascii="Times New Roman" w:hAnsi="Times New Roman" w:cs="Times New Roman"/>
                <w:sz w:val="18"/>
                <w:szCs w:val="18"/>
              </w:rPr>
              <w:t>обработки массивов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Работа с символьной информацией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A82" w:rsidRPr="00084A82" w:rsidRDefault="00084A82" w:rsidP="00084A8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84A8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Работа с символьной информацией. Практическая работа №15 «Программирование обработки строк символов» </w:t>
            </w:r>
          </w:p>
          <w:p w:rsidR="00533706" w:rsidRPr="00533706" w:rsidRDefault="00084A82" w:rsidP="00084A8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84A8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№16 «Программирование обработки записей». Итоговое занятие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084A82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4A82" w:rsidRDefault="00084A82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82" w:rsidRPr="00533706" w:rsidRDefault="00084A82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FD07EE" w:rsidRDefault="00FD07EE" w:rsidP="00FD0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07EE">
              <w:rPr>
                <w:rFonts w:ascii="Times New Roman" w:hAnsi="Times New Roman" w:cs="Times New Roman"/>
                <w:sz w:val="18"/>
                <w:szCs w:val="18"/>
              </w:rPr>
              <w:t>Знать: правила описания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символьных величин и символьных строк; основные функции и процедуры Паскаля </w:t>
            </w:r>
            <w:r w:rsidRPr="00FD07EE">
              <w:rPr>
                <w:rFonts w:ascii="Times New Roman" w:hAnsi="Times New Roman" w:cs="Times New Roman"/>
                <w:sz w:val="18"/>
                <w:szCs w:val="18"/>
              </w:rPr>
              <w:t xml:space="preserve">для работы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символь</w:t>
            </w:r>
            <w:r w:rsidRPr="00FD07EE">
              <w:rPr>
                <w:rFonts w:ascii="Times New Roman" w:hAnsi="Times New Roman" w:cs="Times New Roman"/>
                <w:sz w:val="18"/>
                <w:szCs w:val="18"/>
              </w:rPr>
              <w:t>ной информацией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533706" w:rsidRDefault="00533706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</w:tbl>
    <w:p w:rsidR="000744AB" w:rsidRPr="00090D83" w:rsidRDefault="000744AB" w:rsidP="00CC5C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498" w:rsidRDefault="00A35CBC" w:rsidP="00CC5C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 КЛАСС 34ч (1</w:t>
      </w:r>
      <w:r w:rsidR="00A14498" w:rsidRPr="00491462">
        <w:rPr>
          <w:rFonts w:ascii="Times New Roman" w:eastAsia="Times New Roman" w:hAnsi="Times New Roman" w:cs="Times New Roman"/>
          <w:b/>
          <w:sz w:val="24"/>
          <w:szCs w:val="24"/>
        </w:rPr>
        <w:t>ч в неделю)</w:t>
      </w:r>
    </w:p>
    <w:tbl>
      <w:tblPr>
        <w:tblW w:w="10632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2977"/>
        <w:gridCol w:w="709"/>
        <w:gridCol w:w="2410"/>
        <w:gridCol w:w="1559"/>
      </w:tblGrid>
      <w:tr w:rsidR="00533706" w:rsidRPr="000744AB" w:rsidTr="00667902">
        <w:trPr>
          <w:trHeight w:val="7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A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0744AB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системы и базы данных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Системный анализ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687A45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A45" w:rsidRPr="00687A45" w:rsidRDefault="00687A45" w:rsidP="00687A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87A4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Техника безопасности. Системный анализ.</w:t>
            </w:r>
          </w:p>
          <w:p w:rsidR="00687A45" w:rsidRPr="00687A45" w:rsidRDefault="00687A45" w:rsidP="00687A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87A4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 «Модели систем»</w:t>
            </w:r>
          </w:p>
          <w:p w:rsidR="00533706" w:rsidRPr="000744AB" w:rsidRDefault="00687A45" w:rsidP="00687A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87A4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№2 «Проектные задания по системологии»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A45" w:rsidRPr="000744AB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60F" w:rsidRPr="00BA360F" w:rsidRDefault="00BA360F" w:rsidP="00BA3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 xml:space="preserve">Знать: основные понятия </w:t>
            </w:r>
            <w:proofErr w:type="spellStart"/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системологии</w:t>
            </w:r>
            <w:proofErr w:type="spellEnd"/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: система,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структура, системный эффект, подсистема; основные свойства си</w:t>
            </w: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стем;</w:t>
            </w:r>
          </w:p>
          <w:p w:rsidR="00BA360F" w:rsidRPr="00BA360F" w:rsidRDefault="00BA360F" w:rsidP="00BA3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такое «системный подход» в науке и прак</w:t>
            </w: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тике;</w:t>
            </w:r>
          </w:p>
          <w:p w:rsidR="00BA360F" w:rsidRPr="00BA360F" w:rsidRDefault="00BA360F" w:rsidP="00BA3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модели систем: модель «черного ящика», модель состава, структур</w:t>
            </w: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ная модель;</w:t>
            </w:r>
          </w:p>
          <w:p w:rsidR="00533706" w:rsidRPr="00BA360F" w:rsidRDefault="00BA360F" w:rsidP="00BA3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графов для описания структур </w:t>
            </w: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систем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377D04" w:rsidP="00667902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Базы данных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A45" w:rsidRPr="00687A45" w:rsidRDefault="00687A45" w:rsidP="00687A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87A4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База данных. Создание базы данных. Входной контроль.</w:t>
            </w:r>
          </w:p>
          <w:p w:rsidR="00687A45" w:rsidRPr="00687A45" w:rsidRDefault="00687A45" w:rsidP="00687A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87A4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№3 «Знакомство с СУБД »</w:t>
            </w:r>
          </w:p>
          <w:p w:rsidR="00687A45" w:rsidRPr="00687A45" w:rsidRDefault="00687A45" w:rsidP="00687A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87A4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№4 «Создание базы данных «Приемная комиссия»»</w:t>
            </w:r>
          </w:p>
          <w:p w:rsidR="00687A45" w:rsidRPr="00687A45" w:rsidRDefault="00687A45" w:rsidP="00687A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87A4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Запросы как приложения информационной системы.</w:t>
            </w:r>
          </w:p>
          <w:p w:rsidR="00687A45" w:rsidRPr="00687A45" w:rsidRDefault="00687A45" w:rsidP="00687A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87A4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Логические условия выбора данных.</w:t>
            </w:r>
          </w:p>
          <w:p w:rsidR="00687A45" w:rsidRPr="00687A45" w:rsidRDefault="00687A45" w:rsidP="00687A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87A4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№5 «Проектные задания на самостоятельную разработку базы данных»</w:t>
            </w:r>
          </w:p>
          <w:p w:rsidR="00533706" w:rsidRPr="000744AB" w:rsidRDefault="00687A45" w:rsidP="00687A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87A4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№6 «Реализация простых запросов в режиме дизайна (конструктора запросов)»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A45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A45" w:rsidRDefault="00687A45" w:rsidP="0068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A45" w:rsidRPr="000744AB" w:rsidRDefault="00687A45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60F" w:rsidRPr="00BA360F" w:rsidRDefault="00BA360F" w:rsidP="00BA3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Знать: что такое база данных</w:t>
            </w:r>
          </w:p>
          <w:p w:rsidR="00BA360F" w:rsidRPr="00BA360F" w:rsidRDefault="00BA360F" w:rsidP="00BA3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(БД); основные понятия реляционных БД: запись, поле, тип поля, главный ключ; </w:t>
            </w: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СУБД; основы организации многотабличной БД; </w:t>
            </w: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что такое схема БД;</w:t>
            </w:r>
          </w:p>
          <w:p w:rsidR="00BA360F" w:rsidRPr="00BA360F" w:rsidRDefault="00BA360F" w:rsidP="00BA3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что такое целостность</w:t>
            </w:r>
          </w:p>
          <w:p w:rsidR="00BA360F" w:rsidRPr="00BA360F" w:rsidRDefault="00BA360F" w:rsidP="00BA3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данных; этапы создания многотабличной БД с помощью реляционной СУБД; </w:t>
            </w: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структуру команды за-</w:t>
            </w:r>
          </w:p>
          <w:p w:rsidR="00BA360F" w:rsidRPr="00464495" w:rsidRDefault="00BA360F" w:rsidP="00464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проса на выборку дан</w:t>
            </w:r>
            <w:r w:rsidRPr="00BA360F">
              <w:rPr>
                <w:rFonts w:ascii="Times New Roman" w:hAnsi="Times New Roman" w:cs="Times New Roman"/>
                <w:sz w:val="18"/>
                <w:szCs w:val="18"/>
              </w:rPr>
              <w:t>ных из БД;</w:t>
            </w:r>
            <w:r>
              <w:rPr>
                <w:rFonts w:ascii="SchoolBookCSanPin-Regular" w:hAnsi="SchoolBookCSanPin-Regular" w:cs="SchoolBookCSanPin-Regular"/>
                <w:sz w:val="18"/>
                <w:szCs w:val="18"/>
              </w:rPr>
              <w:t xml:space="preserve"> </w:t>
            </w:r>
            <w:r w:rsidRPr="00464495">
              <w:rPr>
                <w:rFonts w:ascii="Times New Roman" w:hAnsi="Times New Roman" w:cs="Times New Roman"/>
                <w:sz w:val="18"/>
                <w:szCs w:val="18"/>
              </w:rPr>
              <w:t>организацию запроса на</w:t>
            </w:r>
          </w:p>
          <w:p w:rsidR="00BA360F" w:rsidRPr="00464495" w:rsidRDefault="00464495" w:rsidP="00464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выборку в многотабличной БД; </w:t>
            </w:r>
            <w:r w:rsidR="00BA360F" w:rsidRPr="00464495">
              <w:rPr>
                <w:rFonts w:ascii="Times New Roman" w:hAnsi="Times New Roman" w:cs="Times New Roman"/>
                <w:sz w:val="18"/>
                <w:szCs w:val="18"/>
              </w:rPr>
              <w:t>основные логические</w:t>
            </w:r>
          </w:p>
          <w:p w:rsidR="00533706" w:rsidRPr="00BA360F" w:rsidRDefault="00464495" w:rsidP="004644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операции, используемые в запросах; правила представления условия выборки на языке запросов и в кон</w:t>
            </w:r>
            <w:r w:rsidR="00BA360F" w:rsidRPr="00464495">
              <w:rPr>
                <w:rFonts w:ascii="Times New Roman" w:hAnsi="Times New Roman" w:cs="Times New Roman"/>
                <w:sz w:val="18"/>
                <w:szCs w:val="18"/>
              </w:rPr>
              <w:t>структоре запросов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377D04" w:rsidP="00667902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6679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Организация и услуги Интернета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Организация глобальных сетей. Интернет как глобальная информационная система.</w:t>
            </w:r>
          </w:p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№7 «Интернет. Работа с электронной почтой и телеконференциями»</w:t>
            </w:r>
          </w:p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Всемирная паутина</w:t>
            </w:r>
          </w:p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№8 «Интернет. Работа с браузером. Просмотр web - страниц»</w:t>
            </w:r>
          </w:p>
          <w:p w:rsidR="00533706" w:rsidRPr="000744AB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№9 «Интернет. Работа с поисковыми системами».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Pr="000744AB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674" w:rsidRPr="00704674" w:rsidRDefault="00704674" w:rsidP="00704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 xml:space="preserve">Знать: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 коммуникационных служб Интернета; назначение информа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ционных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лужб Интернета; что такое прикладные протоколы; основные понятия WWW: веб-страница, веб-сервер, веб-сайт, веб-браузер, HTTP- протокол, URL-адрес; что такое поисковый каталог: организация, 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назначение;</w:t>
            </w:r>
          </w:p>
          <w:p w:rsidR="00704674" w:rsidRPr="00704674" w:rsidRDefault="00704674" w:rsidP="00704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что такое поисковый 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указатель: организация,</w:t>
            </w:r>
          </w:p>
          <w:p w:rsidR="00533706" w:rsidRPr="000744AB" w:rsidRDefault="00704674" w:rsidP="0070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377D04" w:rsidP="00667902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66790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сайтостроения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Инструменты для разработки web-сайтов</w:t>
            </w:r>
          </w:p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Создание сайта.</w:t>
            </w:r>
          </w:p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Практическая работа №10 </w:t>
            </w: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«Разработка сайта «Моя семья».</w:t>
            </w:r>
          </w:p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№11 «Разработка сайта «Животный мир».</w:t>
            </w:r>
          </w:p>
          <w:p w:rsidR="00533706" w:rsidRPr="000744AB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№12 «Разработка сайта «Наш класс».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Pr="000744AB" w:rsidRDefault="003356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674" w:rsidRPr="00704674" w:rsidRDefault="00704674" w:rsidP="00704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Знать: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какие существуют сред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ства для создания веб-</w:t>
            </w:r>
          </w:p>
          <w:p w:rsidR="00533706" w:rsidRPr="00704674" w:rsidRDefault="00704674" w:rsidP="00704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страниц; в чем состоит проектирование веб-сайта; что значит опублико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вать веб-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сайт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377D04" w:rsidP="00667902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lastRenderedPageBreak/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 xml:space="preserve">изическое воспитание, формирования культуры здоровья и эмоционального 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lastRenderedPageBreak/>
              <w:t>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66790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Информационное моделирование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0744AB" w:rsidRDefault="00533706" w:rsidP="00667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533706" w:rsidP="00667902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Компьютерное информационное моделирование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7370BE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335606" w:rsidP="005337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Компьютерное информационное моделирование.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Pr="000744AB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704674" w:rsidRDefault="00704674" w:rsidP="00704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Знать:</w:t>
            </w:r>
            <w:r>
              <w:rPr>
                <w:rFonts w:ascii="SchoolBookCSanPin-Regular" w:hAnsi="SchoolBookCSanPin-Regular" w:cs="SchoolBookCSanPin-Regular"/>
                <w:sz w:val="18"/>
                <w:szCs w:val="18"/>
              </w:rPr>
              <w:t xml:space="preserve"> 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понятие модели;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понятие информацион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ной модели;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этапы построения компьютерной информаци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онной модели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Моделирование зависимостей между величинами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7370BE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Моделирование зависимостей между величинами.</w:t>
            </w:r>
          </w:p>
          <w:p w:rsidR="00533706" w:rsidRPr="000744AB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№13 «Получение регрессионных моделей».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Pr="000744AB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704674" w:rsidRDefault="00704674" w:rsidP="00704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Знать: понятия: величина, имя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величины, тип величины, значение величины; что такое математическая модель; 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формы представ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ления зависимостей между ве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личинами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533706" w:rsidRDefault="00533706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6">
              <w:rPr>
                <w:rFonts w:ascii="Times New Roman" w:hAnsi="Times New Roman" w:cs="Times New Roman"/>
                <w:sz w:val="20"/>
                <w:szCs w:val="20"/>
              </w:rPr>
              <w:t>Модели статистического прогнозирования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7370BE" w:rsidRDefault="005337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Моделирование статистического прогнозирования.</w:t>
            </w:r>
          </w:p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№14.1 «Прогнозирование».</w:t>
            </w:r>
          </w:p>
          <w:p w:rsidR="00533706" w:rsidRPr="000744AB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№14.2 «Прогнозирование».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Pr="000744AB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704674" w:rsidRDefault="00704674" w:rsidP="0070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Знать: для решения каких практических задач используется статистика; что такое регрессионная модель; как происходит прогнозирование по регрессионной модели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533706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7370BE" w:rsidRDefault="007370BE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t>Моделирование корреляционных зависимостей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706" w:rsidRPr="007370BE" w:rsidRDefault="007370BE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Моделирование корреляционных зависимостей.</w:t>
            </w:r>
          </w:p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№15.1  «Расчет корреляционных зависимостей».</w:t>
            </w:r>
          </w:p>
          <w:p w:rsidR="00533706" w:rsidRPr="000744AB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№15.2  «Расчет корреляционных зависимостей».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7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Pr="000744AB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674" w:rsidRPr="00704674" w:rsidRDefault="00704674" w:rsidP="0070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 xml:space="preserve">Знать: что такое корреляционная зависимость; что такое коэффициент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корреляции; какие 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существуют возможности у табличного процессора для выполнения корреляционного</w:t>
            </w:r>
          </w:p>
          <w:p w:rsidR="00533706" w:rsidRPr="000744AB" w:rsidRDefault="00704674" w:rsidP="0070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анализа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706" w:rsidRPr="000744AB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7370BE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7370BE" w:rsidRDefault="007370BE" w:rsidP="005337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t>Модели оптимального планирования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7370BE" w:rsidRDefault="007370BE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Модели оптимального планирования.</w:t>
            </w:r>
          </w:p>
          <w:p w:rsidR="00335606" w:rsidRPr="00335606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№16.1 «Решение задачи оптимального планирования».</w:t>
            </w:r>
          </w:p>
          <w:p w:rsidR="007370BE" w:rsidRPr="000744AB" w:rsidRDefault="00335606" w:rsidP="003356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Практическая работа №16.2 «Решение задачи оптимального планирования».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0BE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5606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06" w:rsidRPr="000744AB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674" w:rsidRPr="00704674" w:rsidRDefault="00704674" w:rsidP="0070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что такое оптимальное</w:t>
            </w:r>
          </w:p>
          <w:p w:rsidR="00704674" w:rsidRPr="00704674" w:rsidRDefault="00704674" w:rsidP="0070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планирование; что такое ресурсы; как в модели описывается ограниченность ресурсов; что такое стратегическая цель планирования; какие условия для 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нее могут быть постав-</w:t>
            </w:r>
          </w:p>
          <w:p w:rsidR="007370BE" w:rsidRPr="00704674" w:rsidRDefault="00704674" w:rsidP="0070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лены; в чем состоит задача линейного программирования для нахождения оптимального плана; какие существуют возможности у табличного процессора для решения задачи линейного про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граммирования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0BE" w:rsidRPr="000744AB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7370BE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7370BE" w:rsidRDefault="007370BE" w:rsidP="007370B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информатика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7370BE" w:rsidRDefault="007370BE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0BE" w:rsidRPr="000744AB" w:rsidRDefault="007370BE" w:rsidP="005337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0BE" w:rsidRPr="000744AB" w:rsidRDefault="007370BE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0744AB" w:rsidRDefault="007370BE" w:rsidP="00533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0BE" w:rsidRPr="000744AB" w:rsidRDefault="007370BE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7370BE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7370BE" w:rsidRDefault="007370BE" w:rsidP="007370B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Информационное общество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7370BE" w:rsidRDefault="007370BE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0BE" w:rsidRPr="000744AB" w:rsidRDefault="00335606" w:rsidP="005337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Информационное общество.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0BE" w:rsidRPr="000744AB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674" w:rsidRPr="00704674" w:rsidRDefault="00704674" w:rsidP="0075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Знать: что такое информационные ресурсы общества; из чего складывается рынок информационных </w:t>
            </w:r>
            <w:r w:rsidR="0023415F">
              <w:rPr>
                <w:rFonts w:ascii="Times New Roman" w:hAnsi="Times New Roman" w:cs="Times New Roman"/>
                <w:sz w:val="18"/>
                <w:szCs w:val="18"/>
              </w:rPr>
              <w:t xml:space="preserve">ресурсов;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что относится к информационным услугам; в чем состоят основные черты информационного 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общества;</w:t>
            </w:r>
          </w:p>
          <w:p w:rsidR="007370BE" w:rsidRPr="00704674" w:rsidRDefault="00704674" w:rsidP="0075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причины информационного кризиса и пути его </w:t>
            </w:r>
            <w:r w:rsidRPr="00704674">
              <w:rPr>
                <w:rFonts w:ascii="Times New Roman" w:hAnsi="Times New Roman" w:cs="Times New Roman"/>
                <w:sz w:val="18"/>
                <w:szCs w:val="18"/>
              </w:rPr>
              <w:t>преодоления;</w:t>
            </w:r>
            <w:r w:rsidR="00755363">
              <w:rPr>
                <w:rFonts w:ascii="SchoolBookCSanPin-Regular" w:hAnsi="SchoolBookCSanPin-Regular" w:cs="SchoolBookCSanPin-Regular"/>
                <w:sz w:val="18"/>
                <w:szCs w:val="18"/>
              </w:rPr>
              <w:t xml:space="preserve"> </w:t>
            </w:r>
            <w:r w:rsidR="00755363" w:rsidRPr="00755363">
              <w:rPr>
                <w:rFonts w:ascii="Times New Roman" w:hAnsi="Times New Roman" w:cs="Times New Roman"/>
                <w:sz w:val="18"/>
                <w:szCs w:val="18"/>
              </w:rPr>
              <w:t>как</w:t>
            </w:r>
            <w:r w:rsidR="00755363">
              <w:rPr>
                <w:rFonts w:ascii="Times New Roman" w:hAnsi="Times New Roman" w:cs="Times New Roman"/>
                <w:sz w:val="18"/>
                <w:szCs w:val="18"/>
              </w:rPr>
              <w:t>ие изменения в быту, в сфере образования будут происходить с формированием инфор</w:t>
            </w:r>
            <w:r w:rsidR="00755363" w:rsidRPr="00755363">
              <w:rPr>
                <w:rFonts w:ascii="Times New Roman" w:hAnsi="Times New Roman" w:cs="Times New Roman"/>
                <w:sz w:val="18"/>
                <w:szCs w:val="18"/>
              </w:rPr>
              <w:t>мационного общества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0BE" w:rsidRPr="000744AB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7370BE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7370BE" w:rsidRDefault="007370BE" w:rsidP="007370B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t>Информационное право и безопасность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7370BE" w:rsidRDefault="007370BE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0BE" w:rsidRPr="000744AB" w:rsidRDefault="00335606" w:rsidP="005337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356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Информационное право и безопасность. Итоговое занятие.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0BE" w:rsidRPr="000744AB" w:rsidRDefault="00335606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755363" w:rsidRDefault="00755363" w:rsidP="0075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363">
              <w:rPr>
                <w:rFonts w:ascii="Times New Roman" w:hAnsi="Times New Roman" w:cs="Times New Roman"/>
                <w:sz w:val="18"/>
                <w:szCs w:val="18"/>
              </w:rPr>
              <w:t>Знать: основные законодательные акты в информаци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онной сфере; </w:t>
            </w:r>
            <w:r w:rsidRPr="00755363">
              <w:rPr>
                <w:rFonts w:ascii="Times New Roman" w:hAnsi="Times New Roman" w:cs="Times New Roman"/>
                <w:sz w:val="18"/>
                <w:szCs w:val="18"/>
              </w:rPr>
              <w:t>суть Доктрины информационной безопасности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0BE" w:rsidRPr="000744AB" w:rsidRDefault="00377D04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Гражданское воспитание, ф</w:t>
            </w:r>
            <w:r w:rsidRPr="00925DED"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  <w:t>изическое воспитание, формирования культуры здоровья и эмоционального благополучия, трудовое воспитание, ценности научного познания</w:t>
            </w:r>
          </w:p>
        </w:tc>
      </w:tr>
      <w:tr w:rsidR="007370BE" w:rsidRPr="000744AB" w:rsidTr="00667902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7370BE" w:rsidRDefault="007370BE" w:rsidP="007370B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9146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Default="007370BE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0BE" w:rsidRPr="000744AB" w:rsidRDefault="007370BE" w:rsidP="00533706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0BE" w:rsidRPr="000744AB" w:rsidRDefault="007370BE" w:rsidP="0053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70BE" w:rsidRPr="000744AB" w:rsidRDefault="007370BE" w:rsidP="00533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0BE" w:rsidRPr="000744AB" w:rsidRDefault="007370BE" w:rsidP="00533706">
            <w:pPr>
              <w:spacing w:after="0" w:line="240" w:lineRule="auto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</w:tbl>
    <w:p w:rsidR="00A14498" w:rsidRPr="00090D83" w:rsidRDefault="00A14498" w:rsidP="003C036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A14498" w:rsidRPr="00491462" w:rsidRDefault="00A14498" w:rsidP="00A14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 w:firstRow="1" w:lastRow="0" w:firstColumn="1" w:lastColumn="0" w:noHBand="0" w:noVBand="1"/>
      </w:tblPr>
      <w:tblGrid>
        <w:gridCol w:w="9822"/>
        <w:gridCol w:w="222"/>
        <w:gridCol w:w="222"/>
      </w:tblGrid>
      <w:tr w:rsidR="007370BE" w:rsidRPr="007370BE" w:rsidTr="00667902">
        <w:trPr>
          <w:trHeight w:val="2397"/>
        </w:trPr>
        <w:tc>
          <w:tcPr>
            <w:tcW w:w="3794" w:type="dxa"/>
          </w:tcPr>
          <w:tbl>
            <w:tblPr>
              <w:tblpPr w:leftFromText="180" w:rightFromText="180" w:vertAnchor="text" w:horzAnchor="margin" w:tblpXSpec="center" w:tblpY="153"/>
              <w:tblW w:w="9606" w:type="dxa"/>
              <w:tblLook w:val="04A0" w:firstRow="1" w:lastRow="0" w:firstColumn="1" w:lastColumn="0" w:noHBand="0" w:noVBand="1"/>
            </w:tblPr>
            <w:tblGrid>
              <w:gridCol w:w="3794"/>
              <w:gridCol w:w="1701"/>
              <w:gridCol w:w="4111"/>
            </w:tblGrid>
            <w:tr w:rsidR="005E7EEA" w:rsidRPr="00F37B0A" w:rsidTr="002E1179">
              <w:trPr>
                <w:trHeight w:val="2397"/>
              </w:trPr>
              <w:tc>
                <w:tcPr>
                  <w:tcW w:w="3794" w:type="dxa"/>
                </w:tcPr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4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4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Протокол заседания методического объединения учителей естественно-научного цикла </w:t>
                  </w:r>
                </w:p>
                <w:p w:rsidR="005E7EEA" w:rsidRPr="00F37B0A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27.08.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</w:t>
                  </w:r>
                  <w:r w:rsidRPr="00F37B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года</w:t>
                  </w:r>
                  <w:proofErr w:type="gramEnd"/>
                  <w:r w:rsidRPr="00F37B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1 </w:t>
                  </w:r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4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 И.И. Злобина</w:t>
                  </w:r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</w:t>
                  </w:r>
                </w:p>
              </w:tc>
              <w:tc>
                <w:tcPr>
                  <w:tcW w:w="1701" w:type="dxa"/>
                </w:tcPr>
                <w:p w:rsidR="005E7EEA" w:rsidRPr="00491462" w:rsidRDefault="005E7EEA" w:rsidP="005E7E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4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7EEA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4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директора по УВР </w:t>
                  </w:r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4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СОШ № 1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имени В.Н.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Березуцкого</w:t>
                  </w:r>
                  <w:proofErr w:type="spellEnd"/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4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 В.В. Белоус</w:t>
                  </w:r>
                </w:p>
                <w:p w:rsidR="005E7EEA" w:rsidRPr="00491462" w:rsidRDefault="005E7EEA" w:rsidP="005E7EEA">
                  <w:pPr>
                    <w:shd w:val="clear" w:color="auto" w:fill="FFFFFF"/>
                    <w:spacing w:after="0" w:line="240" w:lineRule="auto"/>
                    <w:ind w:left="7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</w:t>
                  </w:r>
                </w:p>
                <w:p w:rsidR="005E7EEA" w:rsidRPr="00F37B0A" w:rsidRDefault="005E7EEA" w:rsidP="005E7E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27.08. 2021</w:t>
                  </w:r>
                  <w:r w:rsidRPr="00F37B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года</w:t>
                  </w:r>
                </w:p>
              </w:tc>
            </w:tr>
          </w:tbl>
          <w:p w:rsidR="007370BE" w:rsidRPr="007370BE" w:rsidRDefault="007370BE" w:rsidP="007370BE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GoBack"/>
            <w:bookmarkEnd w:id="5"/>
          </w:p>
        </w:tc>
        <w:tc>
          <w:tcPr>
            <w:tcW w:w="1701" w:type="dxa"/>
          </w:tcPr>
          <w:p w:rsidR="007370BE" w:rsidRPr="007370BE" w:rsidRDefault="007370BE" w:rsidP="0073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370BE" w:rsidRPr="007370BE" w:rsidRDefault="007370BE" w:rsidP="0073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4498" w:rsidRPr="00491462" w:rsidRDefault="00A14498" w:rsidP="00A14498">
      <w:pPr>
        <w:rPr>
          <w:rFonts w:ascii="Times New Roman" w:hAnsi="Times New Roman" w:cs="Times New Roman"/>
          <w:sz w:val="24"/>
          <w:szCs w:val="24"/>
        </w:rPr>
      </w:pPr>
    </w:p>
    <w:p w:rsidR="00017A7B" w:rsidRPr="00491462" w:rsidRDefault="00017A7B">
      <w:pPr>
        <w:rPr>
          <w:rFonts w:ascii="Times New Roman" w:hAnsi="Times New Roman" w:cs="Times New Roman"/>
          <w:sz w:val="24"/>
          <w:szCs w:val="24"/>
        </w:rPr>
      </w:pPr>
    </w:p>
    <w:sectPr w:rsidR="00017A7B" w:rsidRPr="00491462" w:rsidSect="001755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-Bold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78C3"/>
    <w:multiLevelType w:val="hybridMultilevel"/>
    <w:tmpl w:val="6714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1B96"/>
    <w:multiLevelType w:val="hybridMultilevel"/>
    <w:tmpl w:val="22B27B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3" w15:restartNumberingAfterBreak="0">
    <w:nsid w:val="146E06E1"/>
    <w:multiLevelType w:val="hybridMultilevel"/>
    <w:tmpl w:val="F920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3C6A2C"/>
    <w:multiLevelType w:val="hybridMultilevel"/>
    <w:tmpl w:val="BA8294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249EB"/>
    <w:multiLevelType w:val="hybridMultilevel"/>
    <w:tmpl w:val="C4B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87873"/>
    <w:multiLevelType w:val="hybridMultilevel"/>
    <w:tmpl w:val="42D4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D0B0D6D"/>
    <w:multiLevelType w:val="hybridMultilevel"/>
    <w:tmpl w:val="63784D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7B5918"/>
    <w:multiLevelType w:val="hybridMultilevel"/>
    <w:tmpl w:val="85D0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E3223"/>
    <w:multiLevelType w:val="hybridMultilevel"/>
    <w:tmpl w:val="F6781694"/>
    <w:lvl w:ilvl="0" w:tplc="38A462BA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498"/>
    <w:rsid w:val="00017A7B"/>
    <w:rsid w:val="000255AD"/>
    <w:rsid w:val="0004581A"/>
    <w:rsid w:val="000521D3"/>
    <w:rsid w:val="000607D0"/>
    <w:rsid w:val="000744AB"/>
    <w:rsid w:val="00084A82"/>
    <w:rsid w:val="00090D83"/>
    <w:rsid w:val="000D2DA3"/>
    <w:rsid w:val="000E036C"/>
    <w:rsid w:val="001503CD"/>
    <w:rsid w:val="001545C5"/>
    <w:rsid w:val="00175567"/>
    <w:rsid w:val="0018317D"/>
    <w:rsid w:val="00190F3B"/>
    <w:rsid w:val="001B0B58"/>
    <w:rsid w:val="001B4B9B"/>
    <w:rsid w:val="002133E0"/>
    <w:rsid w:val="0023415F"/>
    <w:rsid w:val="00252EF8"/>
    <w:rsid w:val="00263E9D"/>
    <w:rsid w:val="00266480"/>
    <w:rsid w:val="002A7215"/>
    <w:rsid w:val="002A7A7F"/>
    <w:rsid w:val="002C17E1"/>
    <w:rsid w:val="003058C2"/>
    <w:rsid w:val="0033470A"/>
    <w:rsid w:val="00335606"/>
    <w:rsid w:val="00337C06"/>
    <w:rsid w:val="00346D85"/>
    <w:rsid w:val="00363C41"/>
    <w:rsid w:val="003746F5"/>
    <w:rsid w:val="00377D04"/>
    <w:rsid w:val="00392D77"/>
    <w:rsid w:val="003C036D"/>
    <w:rsid w:val="00403730"/>
    <w:rsid w:val="004270B3"/>
    <w:rsid w:val="00431990"/>
    <w:rsid w:val="00464495"/>
    <w:rsid w:val="00491462"/>
    <w:rsid w:val="004C1B21"/>
    <w:rsid w:val="004F330D"/>
    <w:rsid w:val="00515AE4"/>
    <w:rsid w:val="00521081"/>
    <w:rsid w:val="00533706"/>
    <w:rsid w:val="00541633"/>
    <w:rsid w:val="005A0C19"/>
    <w:rsid w:val="005A3DA0"/>
    <w:rsid w:val="005B3517"/>
    <w:rsid w:val="005E7EEA"/>
    <w:rsid w:val="0061682E"/>
    <w:rsid w:val="00623F0A"/>
    <w:rsid w:val="0065053A"/>
    <w:rsid w:val="0066275F"/>
    <w:rsid w:val="00687A45"/>
    <w:rsid w:val="006A158A"/>
    <w:rsid w:val="006A3499"/>
    <w:rsid w:val="006C71A0"/>
    <w:rsid w:val="006C7F51"/>
    <w:rsid w:val="006D6FB3"/>
    <w:rsid w:val="00704674"/>
    <w:rsid w:val="00724F74"/>
    <w:rsid w:val="007370BE"/>
    <w:rsid w:val="00755363"/>
    <w:rsid w:val="007A1A30"/>
    <w:rsid w:val="00832651"/>
    <w:rsid w:val="00841975"/>
    <w:rsid w:val="0084637C"/>
    <w:rsid w:val="008C0CE9"/>
    <w:rsid w:val="008C3C94"/>
    <w:rsid w:val="008C491D"/>
    <w:rsid w:val="008C6D3D"/>
    <w:rsid w:val="00925DED"/>
    <w:rsid w:val="009445FA"/>
    <w:rsid w:val="0096444A"/>
    <w:rsid w:val="00981AED"/>
    <w:rsid w:val="0098200C"/>
    <w:rsid w:val="009916D3"/>
    <w:rsid w:val="009974C9"/>
    <w:rsid w:val="009A18B7"/>
    <w:rsid w:val="009E5136"/>
    <w:rsid w:val="00A056C6"/>
    <w:rsid w:val="00A07F7F"/>
    <w:rsid w:val="00A14498"/>
    <w:rsid w:val="00A23D14"/>
    <w:rsid w:val="00A35CBC"/>
    <w:rsid w:val="00A416C3"/>
    <w:rsid w:val="00A502C4"/>
    <w:rsid w:val="00A60697"/>
    <w:rsid w:val="00A73B32"/>
    <w:rsid w:val="00A7469D"/>
    <w:rsid w:val="00B43D11"/>
    <w:rsid w:val="00B65462"/>
    <w:rsid w:val="00B9446F"/>
    <w:rsid w:val="00BA360F"/>
    <w:rsid w:val="00C14466"/>
    <w:rsid w:val="00CC3486"/>
    <w:rsid w:val="00CC5C33"/>
    <w:rsid w:val="00CE5CB3"/>
    <w:rsid w:val="00DA41CF"/>
    <w:rsid w:val="00DD28A1"/>
    <w:rsid w:val="00E05321"/>
    <w:rsid w:val="00E6706E"/>
    <w:rsid w:val="00EF5151"/>
    <w:rsid w:val="00F37B0A"/>
    <w:rsid w:val="00F53474"/>
    <w:rsid w:val="00F54006"/>
    <w:rsid w:val="00FD07EE"/>
    <w:rsid w:val="00FD4FE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5CBAD-7800-43E5-B566-15A4A325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14498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491462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1"/>
    <w:next w:val="a1"/>
    <w:link w:val="30"/>
    <w:uiPriority w:val="9"/>
    <w:qFormat/>
    <w:rsid w:val="00491462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A14498"/>
    <w:pPr>
      <w:spacing w:after="0" w:line="240" w:lineRule="auto"/>
    </w:pPr>
  </w:style>
  <w:style w:type="paragraph" w:styleId="a6">
    <w:name w:val="Normal (Web)"/>
    <w:aliases w:val="Обычный (веб) Знак Знак,Обычный (веб) Знак Знак Знак Знак Знак Знак,Обычный (веб) Знак Знак Знак Знак Знак"/>
    <w:basedOn w:val="a1"/>
    <w:uiPriority w:val="99"/>
    <w:unhideWhenUsed/>
    <w:qFormat/>
    <w:rsid w:val="00A14498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 номер"/>
    <w:basedOn w:val="a1"/>
    <w:next w:val="a1"/>
    <w:qFormat/>
    <w:rsid w:val="00A14498"/>
    <w:pPr>
      <w:numPr>
        <w:numId w:val="1"/>
      </w:numPr>
      <w:tabs>
        <w:tab w:val="clear" w:pos="785"/>
        <w:tab w:val="num" w:pos="0"/>
      </w:tabs>
      <w:spacing w:after="0" w:line="360" w:lineRule="auto"/>
      <w:ind w:left="0"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Title"/>
    <w:basedOn w:val="a1"/>
    <w:link w:val="a8"/>
    <w:qFormat/>
    <w:rsid w:val="00A144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Заголовок Знак"/>
    <w:basedOn w:val="a2"/>
    <w:link w:val="a7"/>
    <w:rsid w:val="00A14498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a0">
    <w:name w:val="Перечень"/>
    <w:basedOn w:val="a1"/>
    <w:next w:val="a1"/>
    <w:link w:val="a9"/>
    <w:qFormat/>
    <w:rsid w:val="008C6D3D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9">
    <w:name w:val="Перечень Знак"/>
    <w:link w:val="a0"/>
    <w:rsid w:val="008C6D3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491462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9146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1"/>
    <w:uiPriority w:val="34"/>
    <w:qFormat/>
    <w:rsid w:val="000255AD"/>
    <w:pPr>
      <w:ind w:left="720"/>
      <w:contextualSpacing/>
    </w:pPr>
  </w:style>
  <w:style w:type="paragraph" w:customStyle="1" w:styleId="Default">
    <w:name w:val="Default"/>
    <w:rsid w:val="00616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F3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F37B0A"/>
    <w:rPr>
      <w:rFonts w:ascii="Segoe UI" w:hAnsi="Segoe UI" w:cs="Segoe UI"/>
      <w:sz w:val="18"/>
      <w:szCs w:val="18"/>
    </w:rPr>
  </w:style>
  <w:style w:type="paragraph" w:styleId="ad">
    <w:name w:val="Body Text Indent"/>
    <w:basedOn w:val="a1"/>
    <w:link w:val="ae"/>
    <w:rsid w:val="00190F3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basedOn w:val="a2"/>
    <w:link w:val="ad"/>
    <w:rsid w:val="00190F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6051A-812C-4913-BAAD-511E572E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21</Pages>
  <Words>6927</Words>
  <Characters>39488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informatika</cp:lastModifiedBy>
  <cp:revision>57</cp:revision>
  <cp:lastPrinted>2018-08-28T09:54:00Z</cp:lastPrinted>
  <dcterms:created xsi:type="dcterms:W3CDTF">2017-09-01T11:15:00Z</dcterms:created>
  <dcterms:modified xsi:type="dcterms:W3CDTF">2021-09-13T17:16:00Z</dcterms:modified>
</cp:coreProperties>
</file>