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5B1" w:rsidRPr="006245B1" w:rsidRDefault="006245B1" w:rsidP="006245B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245B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МИНИСТЕРСТВО ПРОСВЕЩЕНИЯ РОССИЙСКОЙ ФЕДЕРАЦИИ</w:t>
      </w:r>
    </w:p>
    <w:p w:rsidR="006245B1" w:rsidRPr="006245B1" w:rsidRDefault="006245B1" w:rsidP="006245B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245B1">
        <w:rPr>
          <w:rFonts w:ascii="Times New Roman" w:eastAsia="Calibri" w:hAnsi="Times New Roman" w:cs="Times New Roman"/>
          <w:b/>
          <w:sz w:val="28"/>
          <w:szCs w:val="28"/>
          <w:lang w:val="ru-RU"/>
        </w:rPr>
        <w:t>‌Министерство образования и науки Краснодарского края‌‌</w:t>
      </w:r>
    </w:p>
    <w:p w:rsidR="006245B1" w:rsidRPr="006245B1" w:rsidRDefault="006245B1" w:rsidP="006245B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245B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‌Управление образованием администрации муниципального образования </w:t>
      </w:r>
      <w:proofErr w:type="spellStart"/>
      <w:r w:rsidRPr="006245B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Белореченский</w:t>
      </w:r>
      <w:proofErr w:type="spellEnd"/>
      <w:r w:rsidRPr="006245B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муниципальный район Краснодарского края‌​</w:t>
      </w:r>
    </w:p>
    <w:p w:rsidR="006245B1" w:rsidRPr="006245B1" w:rsidRDefault="006245B1" w:rsidP="006245B1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624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МБОУ СОШ 3</w:t>
      </w:r>
    </w:p>
    <w:tbl>
      <w:tblPr>
        <w:tblpPr w:leftFromText="180" w:rightFromText="180" w:bottomFromText="200" w:vertAnchor="text" w:horzAnchor="margin" w:tblpY="16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3401"/>
      </w:tblGrid>
      <w:tr w:rsidR="006245B1" w:rsidRPr="006245B1" w:rsidTr="006245B1">
        <w:tc>
          <w:tcPr>
            <w:tcW w:w="3261" w:type="dxa"/>
          </w:tcPr>
          <w:p w:rsidR="006245B1" w:rsidRPr="00EB6340" w:rsidRDefault="006245B1" w:rsidP="006245B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245B1" w:rsidRPr="00EB6340" w:rsidRDefault="006245B1" w:rsidP="006245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естественно - научного цикла МБОУ СОШ 3</w:t>
            </w:r>
          </w:p>
          <w:p w:rsidR="006245B1" w:rsidRPr="00EB6340" w:rsidRDefault="006245B1" w:rsidP="006245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 Руководитель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О.В.</w:t>
            </w:r>
          </w:p>
          <w:p w:rsidR="006245B1" w:rsidRPr="00EB6340" w:rsidRDefault="006245B1" w:rsidP="006245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245B1" w:rsidRPr="00EB6340" w:rsidRDefault="006245B1" w:rsidP="006245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6245B1" w:rsidRPr="00EB6340" w:rsidRDefault="006245B1" w:rsidP="006245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245B1" w:rsidRPr="00EB6340" w:rsidRDefault="006245B1" w:rsidP="006245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МБОУ СОШ 3 </w:t>
            </w:r>
            <w:proofErr w:type="spellStart"/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г.Белореченска</w:t>
            </w:r>
            <w:proofErr w:type="spellEnd"/>
          </w:p>
          <w:p w:rsidR="006245B1" w:rsidRPr="00EB6340" w:rsidRDefault="006245B1" w:rsidP="006245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____________________Козменко Е.В.</w:t>
            </w:r>
          </w:p>
          <w:p w:rsidR="006245B1" w:rsidRDefault="006245B1" w:rsidP="006245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245B1" w:rsidRPr="00EB6340" w:rsidRDefault="006245B1" w:rsidP="006245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245B1" w:rsidRPr="00EB6340" w:rsidRDefault="006245B1" w:rsidP="006245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</w:tcPr>
          <w:p w:rsidR="006245B1" w:rsidRPr="00EB6340" w:rsidRDefault="006245B1" w:rsidP="006245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245B1" w:rsidRPr="00EB6340" w:rsidRDefault="006245B1" w:rsidP="006245B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МБОУ СОШ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3 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г.Белореченска</w:t>
            </w:r>
            <w:proofErr w:type="spellEnd"/>
            <w:proofErr w:type="gramEnd"/>
          </w:p>
          <w:p w:rsidR="006245B1" w:rsidRPr="00EB6340" w:rsidRDefault="006245B1" w:rsidP="006245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245B1" w:rsidRPr="00EB6340" w:rsidRDefault="006245B1" w:rsidP="006245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6245B1" w:rsidRPr="00EB6340" w:rsidRDefault="006245B1" w:rsidP="006245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отокол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 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245B1" w:rsidRPr="00EB6340" w:rsidRDefault="006245B1" w:rsidP="006245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4AB4" w:rsidRPr="00EB6340" w:rsidRDefault="00894AB4" w:rsidP="00894AB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94AB4" w:rsidRPr="006245B1" w:rsidRDefault="006245B1" w:rsidP="006245B1">
      <w:pPr>
        <w:spacing w:after="0" w:line="408" w:lineRule="auto"/>
        <w:rPr>
          <w:rFonts w:ascii="Calibri" w:eastAsia="Calibri" w:hAnsi="Calibri" w:cs="Times New Roman"/>
          <w:lang w:val="ru-RU"/>
        </w:rPr>
      </w:pPr>
      <w:bookmarkStart w:id="0" w:name="a459302c-2135-426b-9eef-71fb8dcd979a"/>
      <w:bookmarkEnd w:id="0"/>
      <w:r>
        <w:rPr>
          <w:rFonts w:ascii="Calibri" w:eastAsia="Calibri" w:hAnsi="Calibri" w:cs="Times New Roman"/>
          <w:sz w:val="28"/>
          <w:lang w:val="ru-RU"/>
        </w:rPr>
        <w:t xml:space="preserve">                                              </w:t>
      </w:r>
      <w:bookmarkStart w:id="1" w:name="_GoBack"/>
      <w:bookmarkEnd w:id="1"/>
      <w:r w:rsidR="00894AB4" w:rsidRPr="00810F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РАБОЧАЯ ПРОГРАММА</w:t>
      </w:r>
    </w:p>
    <w:p w:rsidR="00894AB4" w:rsidRPr="00810F53" w:rsidRDefault="00894AB4" w:rsidP="00894AB4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810F53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(ID 7362882)</w:t>
      </w:r>
    </w:p>
    <w:p w:rsidR="00894AB4" w:rsidRPr="00810F53" w:rsidRDefault="00894AB4" w:rsidP="006245B1">
      <w:pPr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</w:t>
      </w:r>
      <w:r w:rsidRPr="00810F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учебного предмета «Химия» (углубленный уровень)</w:t>
      </w:r>
    </w:p>
    <w:p w:rsidR="00894AB4" w:rsidRDefault="00894AB4" w:rsidP="00894AB4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810F53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для обучающихся 8 </w:t>
      </w:r>
      <w:r w:rsidRPr="00810F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– </w:t>
      </w:r>
      <w:r w:rsidRPr="00810F53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9 классов</w:t>
      </w:r>
    </w:p>
    <w:p w:rsidR="006245B1" w:rsidRPr="006245B1" w:rsidRDefault="006245B1" w:rsidP="006245B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245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основного общего образования</w:t>
      </w:r>
    </w:p>
    <w:p w:rsidR="006245B1" w:rsidRPr="006245B1" w:rsidRDefault="006245B1" w:rsidP="006245B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245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2025 – 2026 учебный год</w:t>
      </w:r>
    </w:p>
    <w:p w:rsidR="006245B1" w:rsidRPr="00810F53" w:rsidRDefault="006245B1" w:rsidP="00894AB4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:rsidR="00894AB4" w:rsidRPr="00810F53" w:rsidRDefault="00894AB4" w:rsidP="00894AB4">
      <w:pPr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                            </w:t>
      </w:r>
      <w:r w:rsidR="006245B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Составитель</w:t>
      </w:r>
      <w:r w:rsidRPr="00EB6340">
        <w:rPr>
          <w:rFonts w:ascii="Times New Roman" w:eastAsia="Calibri" w:hAnsi="Times New Roman" w:cs="Times New Roman"/>
          <w:color w:val="000000"/>
          <w:sz w:val="28"/>
          <w:lang w:val="ru-RU"/>
        </w:rPr>
        <w:t>: Федорова Наталья Викторовна</w:t>
      </w:r>
    </w:p>
    <w:p w:rsidR="00894AB4" w:rsidRPr="00EB6340" w:rsidRDefault="00894AB4" w:rsidP="00894AB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B634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                                                                             учитель химии</w:t>
      </w:r>
    </w:p>
    <w:p w:rsidR="00894AB4" w:rsidRPr="00EB6340" w:rsidRDefault="00894AB4" w:rsidP="00894AB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894AB4" w:rsidRDefault="00894AB4" w:rsidP="00894AB4">
      <w:pPr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2" w:name="58df893d-8e48-4a6c-b707-e30db5572816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   </w:t>
      </w:r>
    </w:p>
    <w:p w:rsidR="00894AB4" w:rsidRPr="00055DD1" w:rsidRDefault="00894AB4" w:rsidP="00894AB4">
      <w:pPr>
        <w:rPr>
          <w:lang w:val="ru-RU"/>
        </w:rPr>
        <w:sectPr w:rsidR="00894AB4" w:rsidRPr="00055DD1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                                         </w:t>
      </w:r>
      <w:r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Белореченск</w:t>
      </w:r>
      <w:bookmarkEnd w:id="2"/>
      <w:r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3" w:name="d0353ffa-3b9d-4f1b-95cd-292ab35e49b4"/>
      <w:r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</w:t>
      </w:r>
      <w:bookmarkEnd w:id="3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5</w:t>
      </w:r>
      <w:r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lastRenderedPageBreak/>
        <w:t>ПОЯСНИТЕЛЬНАЯ ЗАПИСКА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химии основного общего образования (углублённый уровень)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химии разработана с целью оказания методической помощи учителю в создании рабочей программы по учебному предмету.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Программа по химии даёт представление о целях, общей стратегии обучения, </w:t>
      </w:r>
      <w:proofErr w:type="gramStart"/>
      <w:r>
        <w:rPr>
          <w:color w:val="333333"/>
        </w:rPr>
        <w:t>воспитания и развития</w:t>
      </w:r>
      <w:proofErr w:type="gramEnd"/>
      <w:r>
        <w:rPr>
          <w:color w:val="333333"/>
        </w:rPr>
        <w:t xml:space="preserve"> обучающихся средствами учебного предмета, определяет обязательное предметное содержание, его структуру по разделам и темам, распределение по классам, рекомендуемую последовательность изучения химии с учетом </w:t>
      </w:r>
      <w:proofErr w:type="spellStart"/>
      <w:r>
        <w:rPr>
          <w:color w:val="333333"/>
        </w:rPr>
        <w:t>межпредметных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внутрипредметных</w:t>
      </w:r>
      <w:proofErr w:type="spellEnd"/>
      <w:r>
        <w:rPr>
          <w:color w:val="333333"/>
        </w:rPr>
        <w:t xml:space="preserve"> связей, логики учебного процесса, возрастных особенностей обучающихся. В программе по химии учитываются возможности учебного предмета в реализации требований к планируемым личностным, </w:t>
      </w:r>
      <w:proofErr w:type="spellStart"/>
      <w:r>
        <w:rPr>
          <w:color w:val="333333"/>
        </w:rPr>
        <w:t>метапредметным</w:t>
      </w:r>
      <w:proofErr w:type="spellEnd"/>
      <w:r>
        <w:rPr>
          <w:color w:val="333333"/>
        </w:rPr>
        <w:t xml:space="preserve"> и предметным результатам обучения и в формировании основных видов учебно-познавательной деятельности обучающегося по освоению учебного содержания.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химии на уровне основного общего образования ориентировано на общекультурную подготовку, необходимую для выработки мировоззренческих ориентиров, развития интеллектуальных способностей и интересов обучающихся, на продолжение обучения на уровне среднего общего образования.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превращениях энергии и веществ в природе, о путях решения глобальных проблем устойчивого развития человечества – сырьевой, энергетической, продовольственной проблем, проблемы экологической безопасности, проблем здравоохранения.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химии: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способствует реализации возможностей для саморазвития и формирования культуры личности обучающихся, их общей и функциональной грамотности;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знакомит со спецификой научного мышления, закладывает основы представлений о единстве природы и человека, является ключевым этапом в формировании естественно-научной грамотности обучающихся;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Данные направления в обучении химии обеспечиваются спецификой содержания предмета, который является педагогически адаптированным отражением определенного этапа развития химии.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Углублённый курс химии основного общего образования ориентирован на освоение обучающимися системы первоначальных понятий химии, основ неорганической химии, основополагающих представлений общей химии и отдельных значимых понятий органической химии.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организованы по принципу последовательного развития знаний на основе теоретических представлений разного уровня: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атомно-молекулярной теории как основы всего естествознания;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Периодического закона Д.И. Менделеева как основного закона химии;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учения о строении атома и химической связи;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представлений об электролитической диссоциации веществ в растворах;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 химической кинетике и термодинамике.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основу теоретических знаний положены эмпирически полученные факты. Теоретические знания развиваются последовательно от одного уровня к другому и обеспечивают обучающимся возможность объяснять и прогнозировать свойства, строение и области практического применения изучаемых веществ.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Освоение содержания программы по химии происходит с использованием знаний из ранее изученных учебных предметов: окружающий мир, биология, физика, математика, география, технология, история.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основного общего образования по химии (углублённый уровень) ориентирована на сохранение фундаментального характера образования, специфики учебного предмета и обеспечение успешного обучения на следующем уровне образования. В программе по химии реализуется развивающая и практическая направленность обучения химии, дифференциация обучения, включающая профильную подготовку обучающихся и последующее самоопределение в выборе направления обучения в профильных классах.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Углублённое изучение химии способствует реализации задач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учебного предмета, необходимые для продолжения образования и дальнейшей трудовой деятельности.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химии (углублённый уровень) предназначена для использования в образовательных организациях, реализующих программы дифференцированного (углублённого, профильного) изучения отдельных учебных предметов на уровне основного общего образования.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Образовательные функции химии, изучаемой на углубленном уровне, реализуются в процессе формирования знаний основ химической науки как области современного естествознания, области практической деятельности человека и одного из компонентов мировой культуры. Задача учебного предмета состоит в формировании системы химических знаний – важнейших фактов, понятий, законов и теоретических положений, доступных обобщений мировоззренческого характера, языка науки, в приобщении к научным методам познания при изучении веществ и химических реакций, формировании и развитии познавательных умений и способов деятельности и их применении в учебно-познавательной и учебно-исследовательской деятельности, освоении правил безопасного обращения с веществами в повседневной жизни.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Цели изучения химии отражают направленность обучения на развитие и саморазвитие личности, формирование её интеллекта и общей культуры.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химии направлено на достижение следующих целей: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системы химических знаний как компонента естественно-научной картины мира, как основы для понимания химической стороны явлений окружающего мира, освоение языка науки;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приобщение обучающихся к самостоятельной познавательной и исследовательской деятельности, к научным методам познания, формирование мотивации и развитие способностей к изучению химии;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у обучающихся интереса к изучению химии и сферам деятельности, связанным с химией, мотивация к осознанному выбору соответствующего профиля и направленности дальнейшего обучения;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осознание ценности химических знаний в жизни человека, повышение уровня экологической культуры, неприятие действий, приносящих вред окружающей среде и здоровью людей;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приобретение обучающимися опыта самопознания, ключевых навыков (ключевых компетенций), необходимых для различных видов деятельности.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placeholder-mask"/>
          <w:color w:val="333333"/>
        </w:rPr>
        <w:t>‌</w:t>
      </w:r>
      <w:r>
        <w:rPr>
          <w:rStyle w:val="placeholder"/>
          <w:color w:val="333333"/>
          <w:bdr w:val="dashed" w:sz="2" w:space="0" w:color="F34421" w:frame="1"/>
        </w:rPr>
        <w:t xml:space="preserve">На углублённое изучение учебного предмета «Химия» отводится по 102 часов в 8 и 9 классах (3часа в неделю), всего 204 часа за два года </w:t>
      </w:r>
      <w:proofErr w:type="gramStart"/>
      <w:r>
        <w:rPr>
          <w:rStyle w:val="placeholder"/>
          <w:color w:val="333333"/>
          <w:bdr w:val="dashed" w:sz="2" w:space="0" w:color="F34421" w:frame="1"/>
        </w:rPr>
        <w:t>обучения.</w:t>
      </w:r>
      <w:r>
        <w:rPr>
          <w:rStyle w:val="placeholder-mask"/>
          <w:color w:val="333333"/>
        </w:rPr>
        <w:t>‌</w:t>
      </w:r>
      <w:proofErr w:type="gramEnd"/>
      <w:r>
        <w:rPr>
          <w:color w:val="333333"/>
        </w:rPr>
        <w:t>‌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СОДЕРЖАНИЕ ОБУЧЕНИЯ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lastRenderedPageBreak/>
        <w:t>8 КЛАСС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Первоначальные химические понятия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Химия – важная область естествознания и практической деятельности человека. Предмет химии. Роль химии в жизни человека. Краткие сведения об истории возникновения и развития химии. Химия в системе наук. Тела и вещества. Физические и химические свойства веществ. Агрегатные состояния веществ. Понятие о теоретических и эмпирических методах познания в естественных науках. Представления о научном познании на эмпирическом уровне: наблюдение, измерение, эксперимент, моделирование, вычисление. Представления о научном познании на теоретическом уровне: научные факты, проблема, гипотеза, теория, закон.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Язык химии. Источники химической информации.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о методах работы с химическими веществами. Оборудование школьной химической лаборатории. Правила безопасного обращения с веществами и лабораторным оборудованием.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Чистые вещества и смеси. Природные смеси: воздух, природный газ, нефть, природные воды, горные породы и минералы. Понятие о гомогенных и гетерогенных смесях. Способы разделения смесей. Очистка веществ.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Вещества и химические реакции. Атомы и молекулы. Химические элементы. Символы химических элементов. Простые и сложные вещества. Металлы и неметаллы. Вещества молекулярного и немолекулярного строения.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Химическая формула. Валентность атомов химических элементов. Закон постоянства состава веществ. Определение валентности элементов по формулам бинарных соединений и составление формул бинарных соединений по валентности элементов. Относительная атомная масса. Относительная молекулярная масса. Массовая доля химического элемента в соединении. Нахождение простейшей формулы вещества по массовым долям элементов.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Количество вещества. Моль. Молярная масса. Взаимосвязь количества, массы и числа структурных единиц вещества. Расчеты по формулам химических соединений. Молярная масса смеси веществ. Мольная доля химического элемента в соединении. Нахождение простейшей формулы вещества по мольным долям элементов.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Физические и химические явления. Химическая реакция и ее признаки. Условия протекания химических реакций. Закон сохранения массы веществ. Атомно-молекулярная теория. Жизнь и деятельность М.В. Ломоносова. Химические уравнения. Типы химических реакций (соединения, разложения, замещения, обмена). Расчеты по химическим уравнениям.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Экспериментальное изучение веществ и явлений. Знакомство с химической посудой, с правилами работы в лаборатории и приемами обращения с лабораторным оборудованием. Изучение и описание физических свойств образцов неорганических веществ – металлов и неметаллов. Наблюдение физических (плавление воска, таяние льда, растирание сахара в ступке, кипение и конденсация воды) и химических (горение свечи, прокаливание медной </w:t>
      </w:r>
      <w:r>
        <w:rPr>
          <w:color w:val="333333"/>
        </w:rPr>
        <w:lastRenderedPageBreak/>
        <w:t>проволоки, взаимодействие соды или мела с соляной кислотой) явлений. Ознакомление с образцами веществ количеством 1 моль. Наблюдение и описание признаков протекания химических реакций (разложение сахара, взаимодействие серной кислоты с хлоридом бария, получение и разложение гидроксида меди (II) при нагревании, взаимодействие железа с раствором соли меди (II). Изучение способов разделения смесей (с помощью магнита, фильтрование, выпаривание, дистилляция, хроматография), проведение очистки поваренной соли. Наблюдение и описание опытов, иллюстрирующих закон сохранения массы.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Важнейшие представители неорганических веществ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Представления о газах. Воздух – смесь газов. Состав воздуха. Закон Авогадро. Молярный объём газов. Относительная плотность газов. Определение относительной молекулярной массы газообразного вещества по известной относительной плотности. Объёмные отношения газов при химических реакциях.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Кислород – элемент и простое вещество. Нахождение кислорода в природе, физические и химические свойства (реакции горения и окисления). Процессы окисления в живой природе. Оксиды. Применение кислорода. Способы получения кислорода в лаборатории и промышленности. Понятие о катализаторе. Круговорот кислорода в природе. Озон – аллотропная модификация кислорода. Озоновый слой, его значение для живых организмов. Разрушение озонового слоя.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Тепловой эффект химической реакции, термохимические уравнения, экзо- и эндотермические реакции. Топливо. Использование угля и метана в качестве топлива. Загрязнение воздуха. Понятие о парниковом эффекте.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Понятие о кислотах и солях. Использование водорода в качестве топлива.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Вода. Физические свойства воды. Вода как растворитель. Растворы. Насыщенные и ненасыщенные растворы. Растворимость веществ в воде. Факторы, влияющие на растворимость твердых и газообразных веществ. Способы выражения концентрации растворов: массовая доля растворенного вещества, молярная концентрация. Роль растворов в природе и в жизни человека.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Химические свойства воды. Понятие об основаниях. Понятие об индикаторах. Круговорот воды в природе. Загрязнение природных вод. Охрана и очистка природных вод.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Международная номенклатура оксидов. Тривиальные названия оксидов. Физические и характерные химические свойства оксидов (взаимодействие с водой, с кислотами и основаниями, с другими оксидами). Получение оксидов.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о гидроксидах – основаниях и кислородсодержащих кислотах. Кислоты. Классификация кислот. Международная номенклатура и тривиальные названия кислот. Физические и химические свойства кислот (взаимодействие с металлами, с оксидами металлов, основаниями и солями). Ряд активности металлов Н.Н. Бекетова. Получение кислот. Кислоты в природе, применение важнейших кислот.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Основания. Классификация оснований: щелочи и нерастворимые основания. Международная номенклатура оснований. Тривиальные названия оснований. Щелочи, их свойства (взаимодействие с кислотными оксидами, кислотами и солями) и способы получения. Нерастворимые основания, их свойства (взаимодействие с кислотами) и способы получения. Амфотерность. Понятие об амфотерных гидроксидах (на примере гидроксидов цинка и алюминия): химические свойства (взаимодействие с кислотами и щелочами) и получение.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Соли (средние, кислые, основные, двойные). Международная номенклатура солей. Тривиальные названия солей. Физические и характерные химические свойства на примере средних солей. Получение солей.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Генетическая связь между классами неорганических соединений.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Экспериментальное изучение веществ и явлений: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количественное определение содержания кислорода в воздухе;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получение, собирание, распознавание и изучение свойств кислорода;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наблюдение взаимодействия веществ с кислородом и условий возникновения и прекращения горения;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ознакомление с образцами оксидов и описание их свойств;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получение, собирание, распознавание и изучение свойств водорода (горение);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взаимодействие водорода с оксидом меди (II);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исследование особенностей растворения веществ с различной растворимостью;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приготовление растворов с определенной массовой долей растворенного вещества;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приготовление растворов с определенной молярной концентрацией растворенного вещества;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взаимодействие воды с металлами (натрием и кальцием);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определение растворов кислот и щелочей с помощью индикаторов;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исследование образцов неорганических веществ различных классов;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взаимодействия оксида меди (II) с раствором серной кислоты, кислот с металлами, реакций нейтрализации;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получение нерастворимых оснований, вытеснение одного металла другим из раствора соли;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взаимодействие гидроксида цинка с растворами кислот и щелочей;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решение экспериментальных задач по теме «Основные классы неорганических соединений».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lastRenderedPageBreak/>
        <w:t>Периодический закон и Периодическая система химических элементов Д. И. Менделеева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Строение атомов. Химическая связь.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>-восстановительные реакции.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Первые попытки классификации химических элементов. Понятие о группах (семействах) сходных элементов: щелочных и щелочноземельных металлах, галогенах, инертных (благородных) газах. Элементы, которые образуют амфотерные оксиды и гидроксиды.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Периодический закон. Открытие Периодического закона. Периодическая система химических элементов Д. И. Менделеева. Короткопериодная и </w:t>
      </w:r>
      <w:proofErr w:type="spellStart"/>
      <w:r>
        <w:rPr>
          <w:color w:val="333333"/>
        </w:rPr>
        <w:t>длиннопериодная</w:t>
      </w:r>
      <w:proofErr w:type="spellEnd"/>
      <w:r>
        <w:rPr>
          <w:color w:val="333333"/>
        </w:rPr>
        <w:t xml:space="preserve"> формы таблицы «Периодическая система химических элементов Д. И. Менделеева». Периоды и группы (</w:t>
      </w:r>
      <w:proofErr w:type="gramStart"/>
      <w:r>
        <w:rPr>
          <w:color w:val="333333"/>
        </w:rPr>
        <w:t>А- и</w:t>
      </w:r>
      <w:proofErr w:type="gramEnd"/>
      <w:r>
        <w:rPr>
          <w:color w:val="333333"/>
        </w:rPr>
        <w:t xml:space="preserve"> Б-группы).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Строение атомов. Состав атомных ядер. Изотопы. Радиоактивность. Электроны. Электронная </w:t>
      </w:r>
      <w:proofErr w:type="spellStart"/>
      <w:r>
        <w:rPr>
          <w:color w:val="333333"/>
        </w:rPr>
        <w:t>орбиталь</w:t>
      </w:r>
      <w:proofErr w:type="spellEnd"/>
      <w:r>
        <w:rPr>
          <w:color w:val="333333"/>
        </w:rPr>
        <w:t>. Энергетические уровни и подуровни атома: s-, p-, d-</w:t>
      </w:r>
      <w:proofErr w:type="spellStart"/>
      <w:r>
        <w:rPr>
          <w:color w:val="333333"/>
        </w:rPr>
        <w:t>орбитали</w:t>
      </w:r>
      <w:proofErr w:type="spellEnd"/>
      <w:r>
        <w:rPr>
          <w:color w:val="333333"/>
        </w:rPr>
        <w:t xml:space="preserve">. Электронные конфигурации и электронно-графические формулы атомов. Физический смысл порядкового номера, номера периода и группы элемента. Строение электронных оболочек атомов первых 20 химических элементов Периодической системы Д. И. Менделеева: распределение электронов по энергетическим уровням, подуровням и </w:t>
      </w:r>
      <w:proofErr w:type="spellStart"/>
      <w:r>
        <w:rPr>
          <w:color w:val="333333"/>
        </w:rPr>
        <w:t>орбиталям</w:t>
      </w:r>
      <w:proofErr w:type="spellEnd"/>
      <w:r>
        <w:rPr>
          <w:color w:val="333333"/>
        </w:rPr>
        <w:t>. Физический смысл Периодического закона.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Закономерности изменения радиуса атомов химических элементов, металлических и неметаллических свойств по группам и периодам. Изменение кислотно-основных свойств соединений химических элементов в периодах и группах. Характеристика химического элемента по его положению в Периодической системе Д. И. Менделеева.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Значение Периодического закона и Периодической системы химических элементов для развития науки и практики. Д. И. Менделеев – ученый и гражданин.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</w:rPr>
        <w:t>Электроотрицательность</w:t>
      </w:r>
      <w:proofErr w:type="spellEnd"/>
      <w:r>
        <w:rPr>
          <w:color w:val="333333"/>
        </w:rPr>
        <w:t xml:space="preserve"> химических элементов. Химическая связь. Виды химической связи: ковалентная полярная связь, ковалентная неполярная связь, ионная связь. Механизмы образования ковалентной и ионной связи. Электронные и структурные формулы веществ. Катионы и анионы.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Кристаллические и аморфные вещества. Типы кристаллических решеток: ионная, атомная, молекулярная и их характеристики.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Степень окисления. Определение степеней окисления атомов в бинарных соединениях.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 xml:space="preserve">-восстановительные реакции. Процессы окисления и восстановления. Окислители и восстановители. Составление уравнений простых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>-восстановительных реакций и расстановка в них коэффициентов методом электронного баланса.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Экспериментальное изучение веществ и явлений: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ознакомление с образцами металлов и неметаллов;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моделирование строения молекул при помощи рисунков, моделей, электронных и структурных формул;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 xml:space="preserve">проведение опытов, иллюстрирующих примеры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>-восстановительных реакций (горение, реакции разложения, соединения).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proofErr w:type="spellStart"/>
      <w:r>
        <w:rPr>
          <w:rStyle w:val="a6"/>
          <w:color w:val="333333"/>
        </w:rPr>
        <w:t>Межпредметные</w:t>
      </w:r>
      <w:proofErr w:type="spellEnd"/>
      <w:r>
        <w:rPr>
          <w:rStyle w:val="a6"/>
          <w:color w:val="333333"/>
        </w:rPr>
        <w:t xml:space="preserve"> связи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Реализация </w:t>
      </w:r>
      <w:proofErr w:type="spellStart"/>
      <w:r>
        <w:rPr>
          <w:color w:val="333333"/>
        </w:rPr>
        <w:t>межпредметных</w:t>
      </w:r>
      <w:proofErr w:type="spellEnd"/>
      <w:r>
        <w:rPr>
          <w:color w:val="333333"/>
        </w:rPr>
        <w:t xml:space="preserve"> связей при изучении химии в 8 классе осуществляется через использование как общих естественно-научных понятий, так и понятий, принятых в отдельных естественных науках.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естественно-научные понятия: явление (процесс), научный факт, гипотеза, теория, закон, анализ, синтез, классификация, периодичность, наблюдение, эксперимент, моделирование, измерение, модель.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Физика: явления природы, физические явления, вещество, тело, физические величины, единицы измерения, объём, масса, агрегатные состояние вещества, атом, электрон, протон, нейтрон, ион, молекула, строение газов, жидкостей и твердых (кристаллических) тел, электрический заряд, количество теплоты.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Биология: биосфера, фотосинтез, процессы обмена веществ.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География: атмосфера, гидросфера, минералы, горные породы, полезные ископаемые, топливо, водные ресурсы.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Технология: </w:t>
      </w:r>
      <w:proofErr w:type="spellStart"/>
      <w:r>
        <w:rPr>
          <w:color w:val="333333"/>
        </w:rPr>
        <w:t>техносфера</w:t>
      </w:r>
      <w:proofErr w:type="spellEnd"/>
      <w:r>
        <w:rPr>
          <w:color w:val="333333"/>
        </w:rPr>
        <w:t>, производство, химические технологии, сырье, конструкционные материалы.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9 КЛАСС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Вещество и химическая реакция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Повторение и углубление знаний основных разделов курса 8 класса. Строение атомов. Свойства атомов химических элементов, их количественные и качественные характеристики (радиус, </w:t>
      </w:r>
      <w:proofErr w:type="spellStart"/>
      <w:r>
        <w:rPr>
          <w:color w:val="333333"/>
        </w:rPr>
        <w:t>электроотрицательность</w:t>
      </w:r>
      <w:proofErr w:type="spellEnd"/>
      <w:r>
        <w:rPr>
          <w:color w:val="333333"/>
        </w:rPr>
        <w:t xml:space="preserve">, энергия ионизации). Последовательность заполнения электронных </w:t>
      </w:r>
      <w:proofErr w:type="spellStart"/>
      <w:r>
        <w:rPr>
          <w:color w:val="333333"/>
        </w:rPr>
        <w:t>орбиталей</w:t>
      </w:r>
      <w:proofErr w:type="spellEnd"/>
      <w:r>
        <w:rPr>
          <w:color w:val="333333"/>
        </w:rPr>
        <w:t xml:space="preserve"> атомов малых периодов. Особенности заполнения электронных </w:t>
      </w:r>
      <w:proofErr w:type="spellStart"/>
      <w:r>
        <w:rPr>
          <w:color w:val="333333"/>
        </w:rPr>
        <w:t>орбиталей</w:t>
      </w:r>
      <w:proofErr w:type="spellEnd"/>
      <w:r>
        <w:rPr>
          <w:color w:val="333333"/>
        </w:rPr>
        <w:t xml:space="preserve"> атомов больших периодов. Периодическая система химических элементов в свете представлений о строении атома. Степень окисления и валентность. Представление о периодической зависимости свойств химических элементов (</w:t>
      </w:r>
      <w:proofErr w:type="spellStart"/>
      <w:r>
        <w:rPr>
          <w:color w:val="333333"/>
        </w:rPr>
        <w:t>электроотрицательность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>-восстановительные свойства, кислотно-основные свойства оксидов и гидроксидов) от строения атома.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Строение вещества. Вещества в твердом, жидком и газообразном состоянии. Виды химической связи: ионная, ковалентная (неполярная, полярная); обменный и донорно-акцепторный механизм образования ковалентной связи.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Межмолекулярные взаимодействия (водородная связь, силы Ван-дер-Ваальса). Типы кристаллических решеток – атомная, ионная, металлическая, молекулярная – и особенности </w:t>
      </w:r>
      <w:r>
        <w:rPr>
          <w:color w:val="333333"/>
        </w:rPr>
        <w:lastRenderedPageBreak/>
        <w:t>их строения. Зависимость свойств вещества от типа кристаллической решетки и вида химической связи.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закономерности протекания химических реакций. 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катализатора, по агрегатному состоянию реагирующих веществ).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Элементы химической термодинамики. Энергетика химических реакций. Тепловой эффект химической реакции. Экзо- и эндотермические реакции, термохимические уравнения. Закон Гесса и его следствия. Вычисления по термохимическим уравнениям.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о скорости химической реакции. Закон действующих масс. Факторы, влияющие на скорость химической реакции. Энергия активации. Понятие о катализе. Ферменты. Ингибиторы.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Понятие об обратимых и необратимых химических реакциях. Понятие о химическом равновесии, принцип </w:t>
      </w:r>
      <w:proofErr w:type="spellStart"/>
      <w:r>
        <w:rPr>
          <w:color w:val="333333"/>
        </w:rPr>
        <w:t>Ле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Шателье</w:t>
      </w:r>
      <w:proofErr w:type="spellEnd"/>
      <w:r>
        <w:rPr>
          <w:color w:val="333333"/>
        </w:rPr>
        <w:t>. Условия смещения химического равновесия. Факторы, влияющие на состояние химического равновесия. Прогнозирование возможности протекания химических превращений в различных условиях на основе представлений об изученных элементах химической кинетики и термодинамики.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 xml:space="preserve">-восстановительные реакции.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 xml:space="preserve">-восстановительные свойства химических элементов, зависимость от степени окисления. Важные окислители и восстановители. Перманганат калия (характеристика). Составление уравнений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>-восстановительных реакций с использованием метода электронного баланса.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Электролитическая диссоциация. Химические реакции в растворах. Теория электролитической диссоциации. Растворение как физико-химический процесс. Понятие о гидратах и кристаллогидратах. Электролиты и </w:t>
      </w:r>
      <w:proofErr w:type="spellStart"/>
      <w:r>
        <w:rPr>
          <w:color w:val="333333"/>
        </w:rPr>
        <w:t>неэлектролиты</w:t>
      </w:r>
      <w:proofErr w:type="spellEnd"/>
      <w:r>
        <w:rPr>
          <w:color w:val="333333"/>
        </w:rPr>
        <w:t>. Катионы, анионы. Механизм диссоциации веществ с различным видом химической связи. Сильные и слабые электролиты. Степень диссоциации, константа диссоциации. Ионное произведение воды. Водородный показатель. Индикаторы. Электролитическая диссоциация кислот, оснований и солей.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Реакции ионного обмена. Условия протекания реакций ионного обмена. Молекулярные, полные и сокращенные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Гидролиз солей. Ионные уравнения гидролиза солей. Характер среды в водных растворах солей.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Экспериментальное изучение веществ и явлений: ознакомление с моделями кристаллических решеток неорганических веществ – металлов и неметаллов (графита и алмаза), сложных веществ (хлорида натрия);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исследование зависимости скорости химической реакции от воздействия различных факторов;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опыты, иллюстрирующие обратимость химических реакций;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исследование электропроводности растворов, процесса диссоциации кислот, щелочей и солей;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проведение опытов, иллюстрирующих признаки протекания реакций ионного обмена (образование осадка, выделение газа, образование воды);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применение индикаторов (лакмуса, метилоранжа и фенолфталеина) для определения характера среды в растворах кислот, оснований и солей;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проведение опытов, иллюстрирующих примеры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>-восстановительных реакций (горение, реакции разложения, соединения);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распознавание неорганических веществ с помощью качественных реакций на ионы;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решение экспериментальных задач по темам: «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>-восстановительные реакции», «Гидролиз солей», «Электролитическая диссоциация».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Неметаллы и их соединения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Общая характеристика неметаллов. Особенности строения атомов химических элементов, простых веществ, аллотропия.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>-восстановительные свойства неметаллов. Сравнительная характеристика соединений неметаллов.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водой, щелочами). </w:t>
      </w:r>
      <w:proofErr w:type="spellStart"/>
      <w:r>
        <w:rPr>
          <w:color w:val="333333"/>
        </w:rPr>
        <w:t>Хлороводород</w:t>
      </w:r>
      <w:proofErr w:type="spellEnd"/>
      <w:r>
        <w:rPr>
          <w:color w:val="333333"/>
        </w:rPr>
        <w:t xml:space="preserve">. Соляная кислота, химические свойства, получение, применение. Действие хлора и </w:t>
      </w:r>
      <w:proofErr w:type="spellStart"/>
      <w:r>
        <w:rPr>
          <w:color w:val="333333"/>
        </w:rPr>
        <w:t>хлороводорода</w:t>
      </w:r>
      <w:proofErr w:type="spellEnd"/>
      <w:r>
        <w:rPr>
          <w:color w:val="333333"/>
        </w:rPr>
        <w:t xml:space="preserve"> на организм человека. Важнейшие хлориды и их нахождение в природе. Понятие о кислородсодержащих кислотах хлора и их солях.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VVIА-группы.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 (взаимодействие с неметаллами, металлами, концентрированными азотной и серной кислотами). Сероводород, строение, физические и химические свойства (кислотные и восстановительные свойства). Оксиды серы как представители кислотных оксидов. Сернистая кислота и ее соли. Серная кислота, физические и химические свойства (общие как представителя класса кислот и специфические). Соли серной кислоты. Химические реакции, лежащие в основе промышленного способа получения серной кислоты. Представления о химическом производстве и связанных с ним профессиях. Применение серной кислоты и сульфатов. Качественные реакции на сульфит-, сульфид- и сульфат-анионы. Нахождение серы и ее соединений в природе. Химическое загрязнение окружающей среды соединениями серы (кислотные дожди, загрязнение воздуха), способы его предотвращения.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Общая характеристика элементов VA-группы. Особенности строения атомов, характерные степени окисления.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Азот, распространение в природе, физические и химические свойства (взаимодействие с металлами, водородом, кислородом). Круговорот азота в природе. Аммиак, его физические и химические свойства (окисление, основные свойства водного раствора), применение и получение в лаборатории и промышленности. Ион аммония, </w:t>
      </w:r>
      <w:r>
        <w:rPr>
          <w:color w:val="333333"/>
        </w:rPr>
        <w:lastRenderedPageBreak/>
        <w:t>донорно-акцепторный механизм его образования. Соли аммония, их физические и химические свойства (разложение и взаимодействие со щелочами), применение. Качественная реакция на ионы аммония. Оксиды азота (I, II, III, IV, V). Азотистая кислота. Азотная кислота, ее получение, физические и химические свойства (общие как представителя класса кислот и специфические), применение. Химические реакции, лежащие в основе получения азотной кислоты в промышленности. Нитраты и нитриты. Качественные реакции на нитрат- и нитрит-анионы. Химическое загрязнение окружающей среды соединениями азота (кислотные дожди, загрязнение воздуха, почвы и водоемов).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Фосфор, аллотропные модификации фосфора (белый и красный фосфор), физические и химические свойства (взаимодействие с металлами, кислородом, галогенами, концентрированными азотной и серной кислотами). Оксиды фосфора (III, V), фосфорная кислота, физические и химические свойства, получение. Качественная реакция на фосфат-ионы. Представления о галогенидах фосфора (III, V).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о минеральных удобрениях. Азотные, фосфорные, комплексные удобрения. Химическое загрязнение окружающей среды соединениями азота и фосфора.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Общая характеристика элементов IVA-группы. Особенности строения атомов, характерные степени окисления.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Углерод, аллотропные модификации (графит, алмаз, фуллерен, </w:t>
      </w:r>
      <w:proofErr w:type="spellStart"/>
      <w:r>
        <w:rPr>
          <w:color w:val="333333"/>
        </w:rPr>
        <w:t>графен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нанотрубки</w:t>
      </w:r>
      <w:proofErr w:type="spellEnd"/>
      <w:r>
        <w:rPr>
          <w:color w:val="333333"/>
        </w:rPr>
        <w:t>), физические и химические свойства простых веществ (взаимодействие с металлами, неметаллами, концентрированными азотной и серной кислотами). Понятие об адсорбции.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 атмосферы, связанные с оксидом углерода (IV). Угольная кислота и ее соли, их физические и химические свойства, получение и применение. Карбонаты, гидрокарбонаты, их свойства. Качественная реакция на карбонат-ионы. Использование карбонатов в быту, медицине, промышленности и сельском хозяйстве.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Первоначальные понятия об органических веществах как о соединениях углерода: углеводороды (метан, этан, этилен, ацетилен), этанол, глицерин, уксусная кислота. Природные источники углеводородов (уголь, природный газ, нефть), продукты их переработки, их роль в быту и промышленности. Понятие о биологически важных органических веществах – жирах, белках, углеводах – и их роли в жизни человека. Единство органических и неорганических соединений.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Кремний, его физические и химические свойства (взаимодействие с металлами, кислородом, углеродом, галогенами), получение и применение. Роль кремния в природе и технике. Оксид кремния (IV), кремниевая кислота, силикаты: физические и химические свойства, получение и применение в быту и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Бор. Особенности строения атома. Общие представления о физических и химических свойствах. Борная кислота.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Экспериментальное изучение веществ и явлений: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ознакомление с образцами природных хлоридов (галогенидов);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проведение опытов, отражающих физические и химические свойства галогенов и их соединений;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свойств соляной кислоты;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проведение качественных реакций на хлорид-, бромид- и </w:t>
      </w:r>
      <w:proofErr w:type="gramStart"/>
      <w:r>
        <w:rPr>
          <w:color w:val="333333"/>
        </w:rPr>
        <w:t>иодид-ионы</w:t>
      </w:r>
      <w:proofErr w:type="gramEnd"/>
      <w:r>
        <w:rPr>
          <w:color w:val="333333"/>
        </w:rPr>
        <w:t xml:space="preserve"> и наблюдение признаков их протекания;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ознакомление с образцами серы и ее природных соединений;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наблюдение процесса обугливания сахара под действием концентрированной серной кислоты;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химических свойств разбавленной серной кислоты;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проведение качественных реакций на сульфид-, сульфит- и </w:t>
      </w:r>
      <w:proofErr w:type="gramStart"/>
      <w:r>
        <w:rPr>
          <w:color w:val="333333"/>
        </w:rPr>
        <w:t>сульфат-ионы</w:t>
      </w:r>
      <w:proofErr w:type="gramEnd"/>
      <w:r>
        <w:rPr>
          <w:color w:val="333333"/>
        </w:rPr>
        <w:t xml:space="preserve"> и наблюдение признаков их протекания;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ознакомление с физическими свойствами азота, фосфора и их соединений, образцами азотных и фосфорных удобрений;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получение, собирание, распознавание и изучение свойств аммиака, изучение свойств солей аммония;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проведение качественных реакций на ион аммония, нитрит-, нитрат- и </w:t>
      </w:r>
      <w:proofErr w:type="gramStart"/>
      <w:r>
        <w:rPr>
          <w:color w:val="333333"/>
        </w:rPr>
        <w:t>фосфат-ионы</w:t>
      </w:r>
      <w:proofErr w:type="gramEnd"/>
      <w:r>
        <w:rPr>
          <w:color w:val="333333"/>
        </w:rPr>
        <w:t xml:space="preserve"> и изучение признаков их протекания;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взаимодействия концентрированной азотной кислоты с медью, свойств фосфорной кислоты и ее солей;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ознакомление с моделями кристаллических решеток алмаза, графита и фуллерена, с процессом адсорбции растворенных веществ активированным углем и устройством противогаза;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получение, собирание, распознавание и изучение свойств углекислого газа;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проведение качественных реакций на карбонат- и силикат-ионы и изучение признаков их протекания;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взаимных превращений карбонатов и гидрокарбонатов;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ознакомление с образцами природных карбонатов и силикатов, с продукцией силикатной промышленности;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решение экспериментальных задач по теме «Важнейшие неметаллы и их соединения».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Металлы и их соединения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Общие свойства металлов. Общая характеристика химических элементов – металлов на основании их положения в Периодической системе химических элементов Д. И. Менделеева и строения атомов. Металлы </w:t>
      </w:r>
      <w:proofErr w:type="gramStart"/>
      <w:r>
        <w:rPr>
          <w:color w:val="333333"/>
        </w:rPr>
        <w:t>А- и</w:t>
      </w:r>
      <w:proofErr w:type="gramEnd"/>
      <w:r>
        <w:rPr>
          <w:color w:val="333333"/>
        </w:rPr>
        <w:t xml:space="preserve"> Б-групп. Строение простых веществ – металлов. Металлическая связь и металлическая кристаллическая решетка (примитивная </w:t>
      </w:r>
      <w:r>
        <w:rPr>
          <w:color w:val="333333"/>
        </w:rPr>
        <w:lastRenderedPageBreak/>
        <w:t>кубическая, объёмно-центрированная кубическая, гранецентрированная кубическая, гексагональная плотноупакованная). Зависимость физических свойств металлов от строения кристаллов. Электрохимический ряд напряжений металлов. Общие химические свойства металлов. Общие способы получения металлов, металлургия. Электролиз расплавов и растворов солей как один из способов получения металлов. Понятие о коррозии металлов, основные способы защиты их от коррозии. Сплавы (сталь, чугун, дюралюминий, бронза). Применение металлов и сплавов в быту и промышленности.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7"/>
          <w:b/>
          <w:bCs/>
          <w:color w:val="333333"/>
        </w:rPr>
        <w:t>Металлы А-групп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Щелочные металлы: положение в Периодической системе химических элементов Д. И. Менделеева, строение их атомов, нахождение в природе. Физические и химические свойства (на примере натрия и калия), получение. Оксиды и гидроксиды натрия и калия. Применение щелочных металлов и их соединений. Биологическая роль натрия и калия.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Щелочноземельные металлы магний и кальций: положение в Периодической системе химических элементов Д. И. Менделеева, строение их атомов, нахождение в природе. Физические и химические свойства магния и кальция. Важнейшие соединения кальция и магния (оксид, гидроксид, соли), свойства, применение. Жесткость воды и способы ее устранения. Круговорот кальция в природе.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Алюминий: положение в Периодической системе химических элементов Д. И. Менделеева, строение атома, нахождение в природе. Физические и химические свойства алюминия. Амфотерные свойства оксида и гидроксида алюминия. Применение алюминия и его сплавов.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7"/>
          <w:b/>
          <w:bCs/>
          <w:color w:val="333333"/>
        </w:rPr>
        <w:t>Металлы Б-групп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Общая характеристика металлов Б-групп (побочных подгрупп): положение в Периодической системе химических элементов Д. И. Менделеева, особенности строения атомов. Явление «провала» электрона на примере строения атомов хрома, меди, серебра. Валентные состояния атомов d-элементов, степени окисления атомов в соединениях. Зависимость кислотно-основных свойств оксидов и гидроксидов металлов от значения степени окисления элемента в соединении (на примере соединений хрома). Первоначальные представления о комплексных соединениях.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Медь и серебро: строение атомов, степени окисления. Общие краткие представления о физических и химических свойствах простых веществ (взаимодействие с кислотами-окислителями), об их оксидах, гидроксидах и солях, их применении. Представления об аммиачных комплексах серебра и меди. Качественные реакции на катионы меди (2+) и серебра.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Цинк: строение атома, степень окисления. Характеристика физических и химических свойств, применение, амфотерные свойства оксида и гидроксида. Качественные реакции на катионы цинка.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Железо: строение атома, степени окисления. Нахождение в природе. Физические и химические свойства железа, применение. Биологическая роль железа. Оксиды, гидроксиды и соли железа (II) и железа (III), их состав, свойства и получение. Качественные реакции на катионы железа (2+) и железа (3+). Чугун и сталь – сплавы железа. Производство чугуна и стали. Экологические проблемы, связанные с металлургическими производствами.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Экспериментальное изучение веществ и явлений: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ознакомление с образцами металлов и сплавов, их физическими свойствами;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моделирование металлической кристаллической решетки;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взаимодействия металлов с водой, с растворами солей и кислот, исследование процессов электролиза растворов хлорида меди (II) и иодида калия, коррозии металлов;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особенностей взаимодействия оксидов кальция и натрия с водой, их гидроксидов – с оксидом углерода (IV) и кислотами;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свойств карбонатов и гидрокарбонатов кальция, жесткой воды;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процессов получения гидроксидов железа, их химических свойств;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признаков протекания качественных реакций на ионы (магния, кальция, алюминия, цинка, железа (2+) и железа (3+), меди (2+);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наблюдение и описание окрашивания пламени ионами натрия, калия и кальция;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исследование амфотерных свойств гидроксида алюминия, гидроксида хрома (III) и гидроксида цинка;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решение экспериментальных задач по теме «Важнейшие металлы и их соединения».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Химия и окружающая среда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Вещества и материалы в повседневной жизни человека. Важнейшие вещества и материалы, области их применения. Безопасное использование веществ и химических реакций в быту. Первая помощь при химических ожогах и отравлениях.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Новые материалы и технологии. Принципы «зеленой химии».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Основы экологической грамотности. Химия и здоровье. Значение изучаемых химических элементов и их соединений для функционирования организма человека. Понятие о здоровом образе жизни.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Химическое загрязнение окружающей среды. Экологические проблемы, связанные с соединениями углерода, азота, серы, тяжелых металлов. Понятие о ПДК. Роль химии в решении экологических проблем.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Экспериментальное изучение веществ и явлений: ознакомление с образцами материалов (стекло, сплавы металлов, полимерные материалы), определение кислотности природных вод, моделирование процесса образования кислотного дождя, изучение его воздействия на материалы.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Повторение и обобщение знаний основных разделов курсов 8–9 классов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Периодический закон и Периодическая система химических элементов в свете представлений о строения атома. Закономерности в изменении свойств химических элементов и их соединений в периодах и группах.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Строение вещества в твердом, жидком и газообразном состоянии. Виды химической связи. Зависимость свойств вещества от типа кристаллической решетки и вида химической связи.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Классификация химических реакций по различным признакам. Прогнозирование возможности протекания химических превращений в различных условиях на основе представлений химической кинетики и термодинамики.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Химические реакции в растворах. Гидролиз солей. Реакции окисления-восстановления. Электролиз.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Свойства кислот, оснований и солей в свете представлений об электролитической диссоциации и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>-восстановительных реакциях.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proofErr w:type="spellStart"/>
      <w:r>
        <w:rPr>
          <w:rStyle w:val="a7"/>
          <w:b/>
          <w:bCs/>
          <w:color w:val="333333"/>
        </w:rPr>
        <w:t>Межпредметные</w:t>
      </w:r>
      <w:proofErr w:type="spellEnd"/>
      <w:r>
        <w:rPr>
          <w:rStyle w:val="a7"/>
          <w:b/>
          <w:bCs/>
          <w:color w:val="333333"/>
        </w:rPr>
        <w:t xml:space="preserve"> связи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Реализация </w:t>
      </w:r>
      <w:proofErr w:type="spellStart"/>
      <w:r>
        <w:rPr>
          <w:color w:val="333333"/>
        </w:rPr>
        <w:t>межпредметных</w:t>
      </w:r>
      <w:proofErr w:type="spellEnd"/>
      <w:r>
        <w:rPr>
          <w:color w:val="333333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принятых в отдельных естественных науках.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естественно-научные понятия: явление (процесс), научный факт, гипотеза, теория, закон, анализ, синтез, классификация, периодичность, наблюдение, эксперимент, моделирование, измерение, модель, технология, материалы.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Физика: вещество, тело, физические величины, единицы измерения, масса, объём, количество теплоты, атомы и молекулы, агрегатные состояние вещества, строение газов, жидкостей и твердых (кристаллических) тел, кристаллическая решетка, электрон, ядро атома, протон, нейтрон, ион, нуклид, изотопы, кванты, радиоактивность, альфа-, бета- и гамма-излучение, электрический заряд, проводники, полупроводники, диэлектрики, солнечный спектр, разложение белого света в спектр.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Биология: экосистема, биосфера, фотосинтез, процессы обмена веществ, минеральные удобрения, микроэлементы, макроэлементы, питательные вещества.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География: атмосфера, гидросфера, минералы, горные породы, полезные ископаемые, топливо, водные ресурсы, планета Земля.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Технология: строительные технологии, сельскохозяйственные технологии, технологии электронной промышленности, </w:t>
      </w:r>
      <w:proofErr w:type="spellStart"/>
      <w:r>
        <w:rPr>
          <w:color w:val="333333"/>
        </w:rPr>
        <w:t>нанотехнологии</w:t>
      </w:r>
      <w:proofErr w:type="spellEnd"/>
      <w:r>
        <w:rPr>
          <w:color w:val="333333"/>
        </w:rPr>
        <w:t>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t>ПЛАНИРУЕМЫЕ РЕЗУЛЬТАТЫ ОСВОЕНИЯ ПРОГРАММЫ ПО ХИМИИ НА УРОВНЕ ОСНОВНОГО ОБЩЕГО ОБРАЗОВАНИЯ (УГЛУБЛЕННЫЙ УРОВЕНЬ)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ЛИЧНОСТНЫЕ РЕЗУЛЬТАТЫ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lastRenderedPageBreak/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ее основе, в том числе в части: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1) патриотического воспитания: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проявление ценностного отношения к отечественному культурному, научному и историческому наследию, понимание значения химической науки и технологии в жизни современного общества, в развитии экономики России и своего региона;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2) гражданского воспитания: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представление о социальных нормах и правилах межличностных отношений в коллективе, проявление коммуникативной культуры в разнообразной совместной деятельности;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стремление к взаимопониманию и взаимопомощи в процессе учебной и </w:t>
      </w:r>
      <w:proofErr w:type="spellStart"/>
      <w:r>
        <w:rPr>
          <w:color w:val="333333"/>
        </w:rPr>
        <w:t>внеучебной</w:t>
      </w:r>
      <w:proofErr w:type="spellEnd"/>
      <w:r>
        <w:rPr>
          <w:color w:val="333333"/>
        </w:rPr>
        <w:t xml:space="preserve"> деятельности;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готовность оценивать свое поведение и поступки своих товарищей с позиции нравственных и правовых норм с учетом осознания последствий поступков;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3) формирования ценности научного познания: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мировоззренческие представления о веществе и химической реакции, соответствующие современному уровню развития науки и необходимые для понимания сущности научной картины мира;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осознание ценности научного познания для развития каждого человека и производительных сил общества в целом, роли и места науки «Химия» в системе научных представлений о закономерностях развития природы, взаимосвязях человека с природной и технологической средой;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познавательная мотивация и интерес к обучению, готовность и способность к саморазвитию и самообразованию, к исследовательской деятельности, к осознанному выбору направления и уровня дальнейшего обучения;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4) воспитания культуры здоровья: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осознание ценности жизни, ответственного отношения к своему здоровью, установка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</w:t>
      </w:r>
      <w:r>
        <w:rPr>
          <w:color w:val="333333"/>
        </w:rPr>
        <w:lastRenderedPageBreak/>
        <w:t>безопасности при обращении с химическими веществами в учебных и жизненных ситуациях;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5) трудового воспитания: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ценностного отношения к трудовой деятельности как естественной потребности человека и к исследовательской деятельности как высоко востребованной в современном обществе;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интереса к профессиям, связанным с химией, в том числе к профессиям научной сферы, осознание возможности самореализации в этой сфере;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6) экологического воспитания: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осознание необходимости отношения к природе как источнику жизни на Земле, основе ее существования;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способность применять знания, получаемые при изучении химии, для решения задач, связанных с окружающей средой;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МЕТАПРЕДМЕТНЫЕ РЕЗУЛЬТАТЫ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</w:rPr>
        <w:t>Метапредметные</w:t>
      </w:r>
      <w:proofErr w:type="spellEnd"/>
      <w:r>
        <w:rPr>
          <w:color w:val="333333"/>
        </w:rPr>
        <w:t xml:space="preserve"> результаты обучающихся, освоивших программу по химии основного общего образования, включают: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усвоение междисциплинарных (</w:t>
      </w:r>
      <w:proofErr w:type="spellStart"/>
      <w:r>
        <w:rPr>
          <w:color w:val="333333"/>
        </w:rPr>
        <w:t>межпредметных</w:t>
      </w:r>
      <w:proofErr w:type="spellEnd"/>
      <w:r>
        <w:rPr>
          <w:color w:val="333333"/>
        </w:rPr>
        <w:t>) понятий, отражающих материальное единство мира и процесс познания (вещество, свойство, энергия, явление, научный факт, закономерность, гипотеза, закон, теория, наблюдение, измерение, исследование, эксперимент и другие);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овладение универсальными учебными действиями (познавательными, коммуникативными, регулятивными),</w:t>
      </w:r>
      <w:r>
        <w:rPr>
          <w:rStyle w:val="a7"/>
          <w:color w:val="333333"/>
        </w:rPr>
        <w:t> </w:t>
      </w:r>
      <w:r>
        <w:rPr>
          <w:color w:val="333333"/>
        </w:rPr>
        <w:t>важными для повышения эффективности освоения содержания учебного предмета, формирования компетенций, а</w:t>
      </w:r>
      <w:r>
        <w:rPr>
          <w:rStyle w:val="a7"/>
          <w:color w:val="333333"/>
        </w:rPr>
        <w:t> </w:t>
      </w:r>
      <w:r>
        <w:rPr>
          <w:color w:val="333333"/>
        </w:rPr>
        <w:t>также проектно-исследовательской деятельности обучающихся</w:t>
      </w:r>
      <w:r>
        <w:rPr>
          <w:rStyle w:val="a7"/>
          <w:color w:val="333333"/>
        </w:rPr>
        <w:t> </w:t>
      </w:r>
      <w:r>
        <w:rPr>
          <w:color w:val="333333"/>
        </w:rPr>
        <w:t>в курсе химии;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способность их использовать в учебной, познавательной и социальной практике.</w:t>
      </w:r>
    </w:p>
    <w:p w:rsidR="00894AB4" w:rsidRDefault="00894AB4" w:rsidP="00894AB4">
      <w:pPr>
        <w:pStyle w:val="a5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lastRenderedPageBreak/>
        <w:t>Познавательные универсальные учебные действия</w:t>
      </w:r>
    </w:p>
    <w:p w:rsidR="00894AB4" w:rsidRDefault="00894AB4" w:rsidP="00894AB4">
      <w:pPr>
        <w:pStyle w:val="a5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Базовые логические действия: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умения использовать приемы логического мышления при освоении знаний: раскрывать смысл химических понятий (выделять их существенные признаки, устанавливать взаимосвязь с другими понятиями); анализировать, сравнивать, обобщать, выбирать основания для классификации и систематизации химических веществ и химических реакций; устанавливать причинно-следственные связи между объектами изучения; строить логические рассуждения (индуктивные, дедуктивные, по аналогии); предлагать критерии и выявлять общие закономерности и противоречия в изучаемых процессах и явлениях; проводить выводы и заключения; умения применять в процессе познания понятия (предметные и </w:t>
      </w:r>
      <w:proofErr w:type="spellStart"/>
      <w:r>
        <w:rPr>
          <w:color w:val="333333"/>
        </w:rPr>
        <w:t>метапредметные</w:t>
      </w:r>
      <w:proofErr w:type="spellEnd"/>
      <w:r>
        <w:rPr>
          <w:color w:val="333333"/>
        </w:rPr>
        <w:t>), символические (знаковые) модели, используемые в химии, преобразовывать модельные представления – химический знак (символ элемента), химическая формула и уравнение химической реакции – при решении учебных задач; с учетом этих модельных представлений характеризовать изучаемые химические вещества и химические реакции.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Базовые исследовательские действия (методы научного познания веществ и явлений):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умения применять методы научного познания веществ и явлений на эмпирическом и теоретическом уровнях в учебной познавательной и проектно-исследовательской деятельности;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умения использовать поставленные вопросы в качестве инструмента познания и самостоятельно ставить вопросы; анализировать факты, выявлять и формулировать проблему, определять цель и задачи, соответствующие решению проблемы; предлагать описательную или объяснительную гипотезу и осуществлять ее проверку; умения проводить измерения необходимых параметров, вычисления, моделирование, наблюдения и эксперименты (реальные и мысленные), самостоятельно прогнозировать результаты, формулировать обобщения и выводы по результатам проведенного опыта, исследования, составлять отчет о проделанной работе;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Работа с информацией: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умения ориентироваться в различных источниках информации (научно-популярная литература химического содержания, справочные пособия, ресурсы Интернета); анализировать информацию и критически оценивать ее достоверность и непротиворечивость, отбирать и интерпретировать информацию, значимую для решения учебной задачи; умения применять различные методы и формулировать запросы при поиске и отборе информации, необходимой для выполнения учебных задач; использовать информационно коммуникативные технологии и различные поисковые системы; самостоятельно выбирать оптимальную форму представления информации (схемы, графики, диаграммы, таблицы, рисунки и другие формы); умения использовать научный язык в качестве средства работы с химической информацией; применять </w:t>
      </w:r>
      <w:proofErr w:type="spellStart"/>
      <w:r>
        <w:rPr>
          <w:color w:val="333333"/>
        </w:rPr>
        <w:t>межпредметные</w:t>
      </w:r>
      <w:proofErr w:type="spellEnd"/>
      <w:r>
        <w:rPr>
          <w:color w:val="333333"/>
        </w:rPr>
        <w:t xml:space="preserve"> (физические и математические) знаки и символы, формулы, аббревиатуры, номенклатуру, использовать и преобразовывать знаково-символические средства наглядности.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lastRenderedPageBreak/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Коммуникативные универсальные учебные действия: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1) умения общения (письменной и устной коммуникации):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представлять полученные результаты познавательной деятельности в устных и письменных текстах; публично выступать с презентацией результатов выполнения химического эксперимента (исследовательской лабораторной или практической работы, учебного проекта); в ходе диалога и (или) дискуссии задавать вопросы по обсуждаемой теме и высказывать идеи, формулировать свои предложения относительно выполнения предложенной задачи.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2) умения учебного сотрудничества (групповая коммуникация):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участвовать в групповых формах работы: планировать организацию совместной работы, определять свою роль, распределять задачи между членами группы; выполнять свою часть работы, координировать свои действия с действиями других членов команды, определять критерии по оценке качества выполненной работы; решать возникающие проблемы на основе учета общих интересов и согласования позиций, участвовать в обсуждении, обмене мнениями, «мозговом штурме» и других формах взаимодействия.</w:t>
      </w:r>
    </w:p>
    <w:p w:rsidR="00894AB4" w:rsidRDefault="00894AB4" w:rsidP="00894AB4">
      <w:pPr>
        <w:pStyle w:val="a5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Регулятивные универсальные учебные действия</w:t>
      </w:r>
    </w:p>
    <w:p w:rsidR="00894AB4" w:rsidRDefault="00894AB4" w:rsidP="00894AB4">
      <w:pPr>
        <w:pStyle w:val="a5"/>
        <w:shd w:val="clear" w:color="auto" w:fill="FFFFFF"/>
        <w:spacing w:before="0" w:after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Овладение универсальными учебными регулятивными действиями включает развитие самоорганизации, самоконтроля, </w:t>
      </w:r>
      <w:proofErr w:type="spellStart"/>
      <w:r>
        <w:rPr>
          <w:color w:val="333333"/>
        </w:rPr>
        <w:t>самокоррекции</w:t>
      </w:r>
      <w:proofErr w:type="spellEnd"/>
      <w:r>
        <w:rPr>
          <w:color w:val="333333"/>
        </w:rPr>
        <w:t>, в том числе: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умения решать учебные и исследовательские задачи: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критериев), планировать свою работу при решении учебной или исследовательской задачи; на основе полученных результатов формулировать обобщения и выводы, прогнозировать возможное развитие процессов; анализировать результаты: соотносить свои действия с планируемыми результатами, осуществлять самоконтроль деятельности; корректировать свою деятельность на основе самоанализа и самооценки.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ПРЕДМЕТНЫЕ РЕЗУЛЬТАТЫ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 xml:space="preserve">Предметные результаты освоения программы по химии основного общего образования на углубленном уровне имеют общее содержательное ядро с предметными результатами базового уровня, согласованы между собой, что позволяет реализовывать углубленное изучение как в рамках отдельных классов, так и в рамках реализации индивидуальных образовательных траекторий, в том числе используя сетевое взаимодействие организации. По завершении </w:t>
      </w:r>
      <w:proofErr w:type="gramStart"/>
      <w:r>
        <w:rPr>
          <w:color w:val="333333"/>
        </w:rPr>
        <w:t>реализации программы углубленного уровня</w:t>
      </w:r>
      <w:proofErr w:type="gramEnd"/>
      <w:r>
        <w:rPr>
          <w:color w:val="333333"/>
        </w:rPr>
        <w:t xml:space="preserve"> обучающиеся смогут детальнее освоить материал, овладеть расширенным кругом понятий и методов, решать задачи более высокого уровня сложности.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Предметные результаты включают: освоение обучающимися научных знаний, умений и способов действий, специфических для предметной области «Химия»; основы научного мышления; виды деятельности по получению нового знания, его интерпретации, преобразованию и применению в различных учебных и реальных жизненных условиях; обеспечивают возможность успешного обучения на следующем уровне образования.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 </w:t>
      </w:r>
      <w:r>
        <w:rPr>
          <w:rStyle w:val="a7"/>
          <w:b/>
          <w:bCs/>
          <w:color w:val="333333"/>
        </w:rPr>
        <w:t>в 8 классе</w:t>
      </w:r>
      <w:r>
        <w:rPr>
          <w:color w:val="333333"/>
        </w:rPr>
        <w:t> у обучающегося будут сформированы следующие предметные результаты изучения химии на углубленным уровне: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раскрывать смысл основных химических понятий: атом, молекула, химический элемент, металл, неметалл, аллотропия,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относительная плотность газов, оксид, кислота, основание, соль, амфотерный оксид, амфотерный гидроксид, химическая реакция, классификация реакций: реакции соединения, реакции разложения, реакции замещения, реакции обмена, экзо- и эндотермические реакции; тепловой эффект реакции; ядро атома, электронный слой атома, атомная </w:t>
      </w:r>
      <w:proofErr w:type="spellStart"/>
      <w:r>
        <w:rPr>
          <w:color w:val="333333"/>
        </w:rPr>
        <w:t>орбиталь</w:t>
      </w:r>
      <w:proofErr w:type="spellEnd"/>
      <w:r>
        <w:rPr>
          <w:color w:val="333333"/>
        </w:rPr>
        <w:t xml:space="preserve"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 растворе, молярная концентрация вещества в растворе; </w:t>
      </w:r>
      <w:proofErr w:type="spellStart"/>
      <w:r>
        <w:rPr>
          <w:color w:val="333333"/>
        </w:rPr>
        <w:t>электроотрицательность</w:t>
      </w:r>
      <w:proofErr w:type="spellEnd"/>
      <w:r>
        <w:rPr>
          <w:color w:val="333333"/>
        </w:rPr>
        <w:t xml:space="preserve">, степень окисления, окислители и восстановители, окисление и восстановление,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>-восстановительные реакции, метод электронного баланса;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использовать химическую символику для составления формул веществ и уравнений химических реакций;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определенному классу соединений по формулам, виды химической связи (ковалентной и ионной) в неорганических соединениях;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раскрывать смысл законов сохранения массы веществ, постоянства состава, Периодического закона Д. И. Менделеева, атомно-молекулярной теории, закона Авогадро и его следствий, представлений о научных методах познания, в том числе </w:t>
      </w:r>
      <w:r>
        <w:rPr>
          <w:color w:val="333333"/>
        </w:rPr>
        <w:lastRenderedPageBreak/>
        <w:t>экспериментальных и теоретических методах исследования веществ и изучения химических реакций;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демонстрировать понимание периодической зависимости свойств химических элементов от их положения в Периодической системе: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«малые периоды» и «большие периоды»;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соотносить обозначения, которые имеются в таблице «Периодическая система химических элементов Д. И. Менделеева», с числовыми характеристиками строения атомов химических элементов (состав и заряд ядра, общее число электронов и распределение их по электронным слоям);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объяснять связь положения элемента в Периодической системе с распределением электронов по энергетическим уровням, подуровням и </w:t>
      </w:r>
      <w:proofErr w:type="spellStart"/>
      <w:r>
        <w:rPr>
          <w:color w:val="333333"/>
        </w:rPr>
        <w:t>орбиталям</w:t>
      </w:r>
      <w:proofErr w:type="spellEnd"/>
      <w:r>
        <w:rPr>
          <w:color w:val="333333"/>
        </w:rPr>
        <w:t xml:space="preserve"> атомов первых четырех периодов;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(описывать) физические и химические свойства простых и сложных веществ: кислорода, водорода, воды, общие химические свойства оксидов, кислот, оснований и солей, генетическую связь между ними, подтверждая примерами молекулярных уравнений соответствующих химических реакций;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описывать роль кислорода, водорода и воды в природных процессах, в живых организмах, их применение в различных отраслях промышленности, возможное использование в современных технологиях;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объяснять и прогнозировать свойства веществ в зависимости от их состава и строения, возможности протекания химических превращений в различных условиях;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вычислять относительную молекулярную и молярную массы веществ, молярную массу смеси, мольную долю химического элемента в соединении, массовую долю химического элемента по формуле соединения, находить простейшую формулу вещества по массовым или мольным долям элементов, массовую долю вещества в растворе, молярную концентрацию вещества в растворе, проводить расчеты по уравнениям химической реакции;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 – для освоения учебного содержания;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раскрывать сущность процессов окисления и восстановления, составлять уравнения простых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>-восстановительных реакций (методом электронного баланса);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веществ, соотносить химические знания со знаниями других учебных предметов;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соблюдать правила безопасной работы в лаборатории при использовании химической посуды и оборудования, а также правила обращения с веществами в соответствии с инструкциями выполнения лабораторных опытов и практических работ по получению и собиранию газообразных веществ (водорода и кислорода), приготовлению растворов с определенной массовой долей растворенного вещества, решению экспериментальных задач по теме «Основные классы неорганических соединений»;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демонстрировать владение основами химической грамотности, включающей умения безопасного обращения с веществами, используемыми в повседневной жизни, а также знание правил поведения в целях сбережения здоровья и окружающей среды.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 </w:t>
      </w:r>
      <w:r>
        <w:rPr>
          <w:rStyle w:val="a7"/>
          <w:b/>
          <w:bCs/>
          <w:color w:val="333333"/>
        </w:rPr>
        <w:t>в 9 классе</w:t>
      </w:r>
      <w:r>
        <w:rPr>
          <w:color w:val="333333"/>
        </w:rPr>
        <w:t> у обучающегося будут сформированы следующие предметные результаты изучения химии на углубленным уровне: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раскрывать смысл основных химических понятий: химический элемент, атом, молекула, ион, катион, анион, </w:t>
      </w:r>
      <w:proofErr w:type="spellStart"/>
      <w:r>
        <w:rPr>
          <w:color w:val="333333"/>
        </w:rPr>
        <w:t>электроотрицательность</w:t>
      </w:r>
      <w:proofErr w:type="spellEnd"/>
      <w:r>
        <w:rPr>
          <w:color w:val="333333"/>
        </w:rPr>
        <w:t>, степень окисления, химическая реакция, тепловой эффект реакции, моль, молярный объём, раствор;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электролиты, </w:t>
      </w:r>
      <w:proofErr w:type="spellStart"/>
      <w:r>
        <w:rPr>
          <w:color w:val="333333"/>
        </w:rPr>
        <w:t>неэлектролиты</w:t>
      </w:r>
      <w:proofErr w:type="spellEnd"/>
      <w:r>
        <w:rPr>
          <w:color w:val="333333"/>
        </w:rPr>
        <w:t xml:space="preserve">, электролитическая диссоциация, реакции ионного обмена, гидролиз солей, обратимые и необратимые реакции,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>-восстановительные реакции, окислитель, восстановитель, окисление и восстановление, электролиз, аллотропия, амфотерность, химическая связь (ковалентная, ионная, металлическая), межмолекулярные взаимодействия (водородная связь, силы Ван-дер-Ваальса), комплексные соединения, кристаллические решетки (примитивная кубическая, объёмно-центрированная кубическая, гранецентрированная кубическая, гексагональная плотноупакованная), коррозия металлов, сплавы; скорость химической реакции, катализ, химическое равновесие, элементы химической термодинамики как одной из теоретических основ химии; ПДК;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использовать химическую символику для составления формул веществ и уравнений химических реакций;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определять валентность и степень окисления химических элементов в соединениях различного состава, принадлежность веществ к определенному классу соединений по формулам, виды химической связи (ковалентной, ионной, металлической) в неорганических соединениях, заряд иона по химической формуле, характер среды в водных растворах неорганических соединений, тип кристаллической решетки конкретного вещества;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раскрывать смысл Периодического закона Д. И. Менделеева и демонстрировать его понимание: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описывать и характеризовать табличную форму Периодической системы химических элементов: различать понятия «А-группа» и «Б-группа», «малые периоды» и «большие периоды»;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объяснять связь положения элемента в Периодической системе с распределением электронов по энергетическим уровням, подуровням и </w:t>
      </w:r>
      <w:proofErr w:type="spellStart"/>
      <w:r>
        <w:rPr>
          <w:color w:val="333333"/>
        </w:rPr>
        <w:t>орбиталям</w:t>
      </w:r>
      <w:proofErr w:type="spellEnd"/>
      <w:r>
        <w:rPr>
          <w:color w:val="333333"/>
        </w:rPr>
        <w:t xml:space="preserve"> атомов первых четырех периодов;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выделять общие закономерности в изменении свойств элементов и их соединений (кислотно-основных и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>-восстановительных свойств оксидов и гидроксидов) в пределах малых периодов и главных подгрупп с учетом строения их атомов;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раскрывать смысл теории электролитической диссоциации, закона Гесса и его следствий, закона действующих масс, закономерностей изменения скорости химической реакции, направления смещения химического равновесия в зависимости от различных факторов;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агрегатному состоянию реагентов, по изменению степеней окисления химических элементов, по обратимости, по участию катализатора);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характеризовать (описывать) общие химические свойства веществ различных классов неорганических соединений, подтверждая это описание примерами молекулярных и ионных уравнений соответствующих химических реакций;</w:t>
      </w:r>
    </w:p>
    <w:p w:rsidR="00894AB4" w:rsidRDefault="00894AB4" w:rsidP="00894AB4">
      <w:pPr>
        <w:pStyle w:val="a5"/>
        <w:shd w:val="clear" w:color="auto" w:fill="FFFFFF"/>
        <w:spacing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составлять уравнения: электролитической диссоциации кислот, щелочей и солей; полные и сокращенные уравнения реакций ионного обмена; реакций, подтверждающих существование генетической связи между веществами различных классов;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раскрывать сущность процессов гидролиза солей посредством составления кратких ионных и молекулярных уравнений реакций, сущность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>-восстановительных реакций посредством составления электронного баланса этих реакций;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предсказывать характер среды в водных растворах солей;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характеризовать (описывать) физические и химические свойства простых веществ (кислород, озон, графит, алмаз, кремний, бор, азот, фосфор, сера, хлор, натрий, калий, магний, кальций, алюминий, железо, медь, цинк, серебро) и образованных ими сложных веществ, в том числе их водных растворов (аммиак, </w:t>
      </w:r>
      <w:proofErr w:type="spellStart"/>
      <w:r>
        <w:rPr>
          <w:color w:val="333333"/>
        </w:rPr>
        <w:t>хлороводород</w:t>
      </w:r>
      <w:proofErr w:type="spellEnd"/>
      <w:r>
        <w:rPr>
          <w:color w:val="333333"/>
        </w:rPr>
        <w:t>, сероводород, оксиды углерода (II, IV), кремния (IV), азота (I, II, III, IV, V) и фосфора (III, V), серы (IV, VI), сернистая, серная, азотная, фосфорная, угольная, кремниевая кислоты, оксиды и гидроксиды металлов IA–IIA-групп, алюминия, меди (II), цинка, железа (II и III));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пояснять состав, отдельные способы получения и свойства сложных веществ (кислородсодержащие кислоты хлора, азотистая, борная, уксусная кислоты и их соли, галогениды кремния (IV) и фосфора (III и V), оксид и гидроксид хрома (III), перманганат калия;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описывать роль важнейших изучаемых веществ в природных процессах, влияние на живые организмы, применение в различных отраслях экономики, использование для создания современных материалов и технологий;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проводить реакции, подтверждающие качественный состав различных веществ, распознавать опытным путем содержащиеся в водных растворах ионы: хлорид-, бромид-, иодид-, сульфат-, фосфат-, карбонат-, силикат-, сульфит-, сульфид-, нитрат- и нитрит-ионы, гидроксид-ионы, катионы аммония, магния, кальция, алюминия, железа (2+) и железа (3+), меди (2+), цинка;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объяснять и прогнозировать свойства важнейших изучаемых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на основе рассмотренных элементов химической кинетики и термодинамики;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мольную долю химического элемента в соединении, молярную концентрацию вещества в растворе, находить простейшую формулу вещества по массовым или мольным долям элементов, проводить расчеты по уравнениям химических реакций с учетом недостатка одного из реагентов, практического выхода продукта, значения теплового эффекта реакции, определять состав смесей;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соблюдать правила безопасной работы в лаборатории при использовании химической посуды и оборудования, а также правила обращения с веществами в соответствии с инструкциями выполнения лабораторных опытов и практических работ по получению и собиранию газообразных веществ (аммиака и углекислого газа) и решению экспериментальных задач по темам курса, представлять результаты эксперимента в форме выводов, доказательств, графиков, таблиц и выявлять эмпирические закономерности;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применять основные операции мыслительной деятельности (анализ и синтез, сравнение, обобщение, систематизацию, выявление причинно-следственных связей) при изучении свойств веществ и химических реакций, владеть естественно-научными методами познания (наблюдение, измерение, моделирование, эксперимент (реальный и мысленный);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применять правила безопасного обращения с веществами, используемыми в повседневной жизни, правила поведения в целях сбережения здоровья и окружающей природной среды, понимать вред (опасность) воздействия на живые организмы определенных веществ, пояснять на примерах способы уменьшения и предотвращения их вредного воздействия, значение жиров, белков, углеводов для организма человека;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использовать полученные представления о сферах профессиональной деятельности, связанных с наукой и современными технологиями, как основу для профессиональной ориентации и для осознанного выбора химии как профильного предмета при продолжении обучения на уровне среднего общего образования;</w:t>
      </w:r>
    </w:p>
    <w:p w:rsidR="00894AB4" w:rsidRDefault="00894AB4" w:rsidP="00894AB4">
      <w:pPr>
        <w:pStyle w:val="a5"/>
        <w:shd w:val="clear" w:color="auto" w:fill="FFFFFF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участвовать во внеурочной проектно-исследовательской деятельности химической и химико-экологической направленности, приобрести опыт проведения учебных исследований в условиях образовательных организаций, а также организаций (центров) дополнительного образования детей.</w:t>
      </w:r>
    </w:p>
    <w:p w:rsidR="0052333D" w:rsidRDefault="0052333D">
      <w:pPr>
        <w:rPr>
          <w:lang w:val="ru-RU"/>
        </w:rPr>
      </w:pPr>
    </w:p>
    <w:p w:rsidR="00C87317" w:rsidRPr="00C87317" w:rsidRDefault="00C87317" w:rsidP="00C87317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C8731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ru-RU" w:eastAsia="ru-RU"/>
        </w:rPr>
        <w:lastRenderedPageBreak/>
        <w:t>​</w:t>
      </w:r>
      <w:r w:rsidRPr="00C8731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ПРОВЕРЯЕМЫЕ ТРЕБОВАНИЯ К РЕЗУЛЬТАТАМ ОСВОЕНИЯ ОСНОВНОЙОБРАЗОВАТЕЛЬНОЙ ПРОГРАММЫ</w:t>
      </w:r>
    </w:p>
    <w:p w:rsidR="00C87317" w:rsidRPr="00C87317" w:rsidRDefault="00C87317" w:rsidP="00C87317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C8731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br/>
        <w:t>8 КЛАСС</w:t>
      </w:r>
    </w:p>
    <w:p w:rsidR="00C87317" w:rsidRPr="00C87317" w:rsidRDefault="00C87317" w:rsidP="00C8731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87317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  <w:r w:rsidRPr="00C87317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br/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7778"/>
      </w:tblGrid>
      <w:tr w:rsidR="00C87317" w:rsidRPr="006245B1" w:rsidTr="00C8731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Код проверяемого результата</w:t>
            </w:r>
            <w:r w:rsidRPr="00C8731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br/>
            </w:r>
          </w:p>
        </w:tc>
        <w:tc>
          <w:tcPr>
            <w:tcW w:w="777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C8731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br/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теме: «Первоначальные химические понятия»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раскрывать смысл основных химических поня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тий: атом, молекула, химический элемент, про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ции, тепловой эффект реакции, раствор, массо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вая доля вещества (процентная концентрация) в растворе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иллюстрировать взаимосвязь основных хими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ческих понятий и применять эти понятия при описании веществ и их превращений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использовать химическую символику для со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ставления формул веществ и уравнений хими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ческих реакций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раскрывать смысл законов сохранения массы веществ, постоянства состава, атомно-молеку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лярного учения, закона Авогадро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валентность атомов элементов в бинарных соединениях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1.6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классифицировать химические реакции (по числу и составу участвующих в реакции ве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ществ, по тепловому эффекту)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1.7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вычислять относительную молекулярную и мо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лярную массы веществ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1.8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вычислять массовую долю химического элемента по формуле соединения,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1.9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вычислять массовую долю вещества в растворе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1.10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естественно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научные методы позна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ния – наблюдение, измерение, моделирование, эксперимент (реальный и мысленный)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теме: «Важнейшие представители неорганических веществ»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раскрывать смысл основных химических поня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тий: оксид, кислота, основание, соль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принадлежность веществ к опреде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лённому классу соединений по формулам</w:t>
            </w:r>
          </w:p>
        </w:tc>
      </w:tr>
      <w:tr w:rsidR="00C87317" w:rsidRPr="00C87317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2.3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классифицировать неорганические вещества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(описывать) общие химичес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2.5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прогнозировать свойства веществ в зависи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мости от их качественного состава, возмож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ности протекания химических превращений в различных условиях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2.6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следовать правилам пользования химической посудой и лабораторным оборудованием, а также правилам обращения с веществами в соответствии с инструкциями по выполне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нию лабораторных химических опытов по по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лучению и собиранию газообразных веществ (водорода и кислорода), приготовлению растворов с определённой массовой долей рас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творённого вещества, планировать и проводить химические эксперименты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по распознаванию растворов щелочей и кислот с помощью индикаторов (лакмус, фенолфталеин, метилоранж и другие)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2.7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расчёты по уравнению химической реакции</w:t>
            </w:r>
          </w:p>
        </w:tc>
      </w:tr>
      <w:tr w:rsidR="00C87317" w:rsidRPr="00C87317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По теме: «Периодический закон и Периодическая система химических элементов Д. И. Менделеева. Строение атомов. Химическая связь.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-восстановительные реакции»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раскрывать смысл основных химических поня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тий: ядро атома, электронный слой атома, атомная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орбиталь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, радиус атома, химическая связь, полярная и неполярная ковалентная связь,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электроотрицательность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ионная связь, ион, катион, анион, степень окисления</w:t>
            </w:r>
          </w:p>
        </w:tc>
      </w:tr>
      <w:tr w:rsidR="00C87317" w:rsidRPr="00C87317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классифицировать химические элементы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3.3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описывать и характеризовать табличную фор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му Периодической системы химических элементов: различать понятия «главная подгруппа (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группа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)» и «побочная подгруппа (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Б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группа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)», «малые» и «большие» периоды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3.4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раскрывать смысл Периодического закона Д.И. Менделеева: демонстрировать понимание периодической зависимости свойств химичес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ких элементов от их положения в Периоди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ческой системе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3.5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соотносить обозначения, которые имеются в таблице «Периодическая система химичес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ких элементов Д.И. Менделеева» с числовыми характеристиками строения атомов химичес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ких элементов (состав и заряд ядра, общее число электронов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и распределение их по электронным слоям)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3.6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степень окисления элементов в би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нарных соединениях</w:t>
            </w:r>
          </w:p>
        </w:tc>
      </w:tr>
      <w:tr w:rsidR="00C87317" w:rsidRPr="006245B1" w:rsidTr="00C87317"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3.7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вид химической связи (ковалентная и ионная)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в неорганических соединениях</w:t>
            </w:r>
          </w:p>
        </w:tc>
      </w:tr>
    </w:tbl>
    <w:p w:rsidR="00C87317" w:rsidRPr="00C87317" w:rsidRDefault="00C87317" w:rsidP="00C8731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8731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lastRenderedPageBreak/>
        <w:t>​​</w:t>
      </w:r>
      <w:r w:rsidRPr="00C8731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p w:rsidR="00C87317" w:rsidRPr="00C87317" w:rsidRDefault="00C87317" w:rsidP="00C87317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C8731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9 КЛАСС</w:t>
      </w:r>
    </w:p>
    <w:p w:rsidR="00C87317" w:rsidRPr="00C87317" w:rsidRDefault="00C87317" w:rsidP="00C8731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8731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7631"/>
      </w:tblGrid>
      <w:tr w:rsidR="00C87317" w:rsidRPr="006245B1" w:rsidTr="00C8731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Код проверяемого результата</w:t>
            </w:r>
            <w:r w:rsidRPr="00C8731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br/>
            </w:r>
          </w:p>
        </w:tc>
        <w:tc>
          <w:tcPr>
            <w:tcW w:w="763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C8731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br/>
            </w:r>
          </w:p>
        </w:tc>
      </w:tr>
      <w:tr w:rsidR="00C87317" w:rsidRPr="006245B1" w:rsidTr="00C8731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теме: «Вещество и химическая реакция»</w:t>
            </w:r>
          </w:p>
        </w:tc>
      </w:tr>
      <w:tr w:rsidR="00C87317" w:rsidRPr="006245B1" w:rsidTr="00C8731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неэлектроли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ты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электролитическая диссоциация, реакции ионного обмена, катализатор, химическое равновесие, обратимые и необратимые реак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ции,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восстановительные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 реак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ции, окислитель, восстановитель, окисление и восстановление, аллотропия, амфотерность, химическая связь (ковалентная, ионная, металлическая), кристаллическая решётка, сплавы, скорость химической реакции</w:t>
            </w:r>
          </w:p>
        </w:tc>
      </w:tr>
      <w:tr w:rsidR="00C87317" w:rsidRPr="006245B1" w:rsidTr="00C8731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иллюстрировать взаимосвязь основных хими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ческих понятий и применять эти понятия при описании веществ и их превращений</w:t>
            </w:r>
          </w:p>
        </w:tc>
      </w:tr>
      <w:tr w:rsidR="00C87317" w:rsidRPr="006245B1" w:rsidTr="00C8731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составлять уравнения электролитической дис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социации кислот, щелочей и солей, полные и сокращённые уравнения реакций ионного обмена</w:t>
            </w:r>
          </w:p>
        </w:tc>
      </w:tr>
      <w:tr w:rsidR="00C87317" w:rsidRPr="006245B1" w:rsidTr="00C8731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раскрывать сущность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-восста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новительных реакций посредством составле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ния электронного баланса этих реакций</w:t>
            </w:r>
          </w:p>
        </w:tc>
      </w:tr>
      <w:tr w:rsidR="00C87317" w:rsidRPr="006245B1" w:rsidTr="00C8731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расчёты по уравнению химической реакции</w:t>
            </w:r>
          </w:p>
        </w:tc>
      </w:tr>
      <w:tr w:rsidR="00C87317" w:rsidRPr="006245B1" w:rsidTr="00C8731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темам: «Неметаллы и их соединения» и «Металлы и их соединения»</w:t>
            </w:r>
          </w:p>
        </w:tc>
      </w:tr>
      <w:tr w:rsidR="00C87317" w:rsidRPr="006245B1" w:rsidTr="00C8731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(описывать) общие и специ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фические химические свойства простых и 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C87317" w:rsidRPr="006245B1" w:rsidTr="00C8731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составлять уравнения реакций, подтверждаю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щих существование генетической связи между веществами различных классов</w:t>
            </w:r>
          </w:p>
        </w:tc>
      </w:tr>
      <w:tr w:rsidR="00C87317" w:rsidRPr="006245B1" w:rsidTr="00C8731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прогнозировать свойства веществ в зависи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мости от их строения, возможности протека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ния химических превращений в различных условиях</w:t>
            </w:r>
          </w:p>
        </w:tc>
      </w:tr>
      <w:tr w:rsidR="00C87317" w:rsidRPr="006245B1" w:rsidTr="00C8731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следовать правилам пользования химической посудой и лабораторным оборудованием, а также правилам обращения с веществами в соответствии с инструкциями по выполне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нию лабораторных химических опытов по получению и собиранию газообразных ве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ществ (аммиака и углекислого газа)</w:t>
            </w:r>
          </w:p>
        </w:tc>
      </w:tr>
      <w:tr w:rsidR="00C87317" w:rsidRPr="006245B1" w:rsidTr="00C8731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2.5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реакции, подтверждающие качест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венный состав различных веществ: распозна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вать опытным путём хлорид-, бромид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, иодид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, карбонат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, фосфат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, силикат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, 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сульфат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,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гидро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ксид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ионы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катионы аммония, ионы изученных металлов, присутствующие в водных раство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рах неорганических веществ</w:t>
            </w:r>
          </w:p>
        </w:tc>
      </w:tr>
      <w:tr w:rsidR="00C87317" w:rsidRPr="006245B1" w:rsidTr="00C8731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3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теме: «Химия и окружающая среда»</w:t>
            </w:r>
          </w:p>
        </w:tc>
      </w:tr>
      <w:tr w:rsidR="00C87317" w:rsidRPr="006245B1" w:rsidTr="00C8731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раскрывать смысл основных химических по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нятий: ПДК вещества; коррозия металлов</w:t>
            </w:r>
          </w:p>
        </w:tc>
      </w:tr>
      <w:tr w:rsidR="00C87317" w:rsidRPr="006245B1" w:rsidTr="00C8731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основные операции мыслительной деятельности – анализ и синтез, сравнение, об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общение, систематизацию, выявление при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чинно-следственных связей – для изучения свойств веществ и химических реакций; естественно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научные методы познания – на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блюдение, измерение, моделирование, экс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перимент (реальный и мысленный)</w:t>
            </w:r>
          </w:p>
        </w:tc>
      </w:tr>
    </w:tbl>
    <w:p w:rsidR="00C87317" w:rsidRPr="00C87317" w:rsidRDefault="00C87317" w:rsidP="00C8731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8731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</w:p>
    <w:p w:rsidR="00C87317" w:rsidRPr="00C87317" w:rsidRDefault="00C87317" w:rsidP="00C87317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C87317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  <w:t>​</w:t>
      </w:r>
      <w:r w:rsidRPr="00C8731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ПРОВЕРЯЕМЫЕ ЭЛЕМЕНТЫ СОДЕРЖАНИЯ</w:t>
      </w:r>
      <w:r w:rsidRPr="00C87317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  <w:t>​</w:t>
      </w:r>
    </w:p>
    <w:p w:rsidR="00C87317" w:rsidRPr="00C87317" w:rsidRDefault="00C87317" w:rsidP="00C87317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ru-RU" w:eastAsia="ru-RU"/>
        </w:rPr>
      </w:pPr>
      <w:r w:rsidRPr="00C8731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br/>
      </w:r>
    </w:p>
    <w:p w:rsidR="00C87317" w:rsidRPr="00C87317" w:rsidRDefault="00C87317" w:rsidP="00C87317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C8731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8 КЛАСС</w:t>
      </w:r>
    </w:p>
    <w:p w:rsidR="00C87317" w:rsidRPr="00C87317" w:rsidRDefault="00C87317" w:rsidP="00C8731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8731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8526"/>
      </w:tblGrid>
      <w:tr w:rsidR="00C87317" w:rsidRPr="00C87317" w:rsidTr="00C8731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val="ru-RU" w:eastAsia="ru-RU"/>
              </w:rPr>
              <w:t>Код</w:t>
            </w:r>
          </w:p>
        </w:tc>
        <w:tc>
          <w:tcPr>
            <w:tcW w:w="852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Проверяемый элемент содержания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Первоначальные химические понятия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Предмет химии. Роль химии в жизни человека. Химия в системе наук. Тела и вещества. Физические свойства веществ. Агрегатное состояние веществ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Атомы и молекулы. Химические элементы. Символы химических элементов. Простые и сложные вещества. Атомно-молекулярное учение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Химическая формула. Валентность атомов химических элементов. Закон по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Количество вещества. Моль. Молярная масса. Взаимосвязь количества, массы и числа структурных единиц вещества. Расчёты по формулам химических соединений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1.7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 ступке, кипение и конденсация воды) и химических (горение свечи, прока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ливание медной проволоки, взаимодействие мела с кислотой) явлений, наблю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меди(II), изучение способов разделения смесей (с помощью магнита, филь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трование, выпаривание, дистилляция, хроматография), проведение очистки по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шаростержневых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)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Важнейшие представители неорганических веществ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боратории и промышленности. Круговорот кислорода в природе. Озон – алло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тропная модификация кислорода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Тепловой эффект химической реакции, термохимические уравнения, экзо- и эндотермические реакции. Топливо: уголь и метан. Загрязнение воздуха, уси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ление парникового эффекта, разрушение озонового слоя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Водород – элемент и простое вещество. Нахождение водорода в природе, физичес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кие и химические свойства, применение, способы получения. Кислоты и соли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Молярный объём газов. Расчёты по химическим уравнениям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Физические свойства воды. Вода как растворитель. Растворы. Насыщенные и ненасыщенные растворы. Растворимость веществ в воде. Массовая доля вещества в растворе. Химические свойства воды. Основания. Роль растворов в природе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Кислоты. Классификация кислот. Номенклатура кислот. Физические и хими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ческие свойства кислот. Ряд активности металлов Н.Н. Бекетова. Получение кислот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2.9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Соли. Номенклатура солей. Физические и химические свойства солей. Полу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чение солей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2.10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Генетическая связь между классами неорганических соединений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Химический эксперимент: качественное определение содержания кислорода в воздухе, получение, собирание, распознавание и изучение свойств кислорода, наблюдение взаимодействия веществ с кислородом и условия возникновения и прекращения горения 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(пожара), ознакомление с образцами оксидов и опи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сание их свойств, получение, собирание, распознавание и изучение свойств водорода (горение), взаимодействие водорода с оксидом меди(II) (возможно использование видеоматериалов), наблюдение образцов веществ количеством 1 моль, исследование особенностей растворения веществ с различной раствори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мостью, приготовление растворов с определённой массовой долей растворён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ного вещества, взаимодействие воды с металлами (натрием и кальцием) (возможно использование видеоматериалов), определение растворов кислот и щелочей с помощью индикаторов, исследование образцов неорганических веществ различных классов, наблюдение изменения окраски индикаторов в растворах кислот и щелочей, изучение взаимодействия оксида меди(II) с 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Периодический закон и Периодическая система химических элементов Д.И. Менделеева. Строение атомов. Химическая связь.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-восстановительные реакции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Первые попытки классификации химических элементов. Понятие о группах сходных элементов (щелочные и щелочноземельные металлы, галогены, инерт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ные газы). Элементы, которые образуют амфотерные оксиды и гидроксиды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Периодический закон. Периодическая система химических элементов Д.И. Менделеева. Короткопериодная и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длиннопериодная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 формы Периоди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ческой системы химических элементов Д.И. 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 Менделеева. Характеристика химического элемента по его положению в Периодической системе Д.И. Менделеева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Закономерности изменения радиуса атомов химических элементов, метал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 Менделеев – учёный и гражданин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Электроотрицательность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 химических элементов. Ионная связь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Степень окисления.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восстановительные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 реакции. Процессы окис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ления и восстановления. Окислители и восстановители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-восстановительных реакций (горение, реакции разложения, соединения)</w:t>
            </w:r>
          </w:p>
        </w:tc>
      </w:tr>
    </w:tbl>
    <w:p w:rsidR="00C87317" w:rsidRPr="00C87317" w:rsidRDefault="00C87317" w:rsidP="00C8731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8731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  <w:r w:rsidRPr="00C8731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p w:rsidR="00C87317" w:rsidRPr="00C87317" w:rsidRDefault="00C87317" w:rsidP="00C87317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C8731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lastRenderedPageBreak/>
        <w:t>9 КЛАСС</w:t>
      </w:r>
    </w:p>
    <w:p w:rsidR="00C87317" w:rsidRPr="00C87317" w:rsidRDefault="00C87317" w:rsidP="00C8731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8731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8526"/>
      </w:tblGrid>
      <w:tr w:rsidR="00C87317" w:rsidRPr="00C87317" w:rsidTr="00C8731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Код</w:t>
            </w:r>
          </w:p>
        </w:tc>
        <w:tc>
          <w:tcPr>
            <w:tcW w:w="852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Проверяемый элемент содержания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Вещество и химическая реакция. Повторение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Периодический закон. Периодическая система химических элементов Д.И. Менделеева. Строение атомов. Закономерности в изменении свойств химических элементов первых трёх периодов, калия, кальция и их соединений в соответствии с положением элементов в Периодической системе и строением их атомов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ческой связи. Классификация и номенклатура неорганических веществ (между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народная и тривиальная). Химические свойства веществ, относящихся к различным классам неорганических соединений, генетическая связь неоргани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ческих веществ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Классификация химических реакций по различным признакам (по числу и со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Понятие об обратимых и необратимых химических реакциях. Понятие о гомо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-восстановительные реакции, электронный баланс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-восстановительной реакции. Составление уравнений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-восстано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вительных реакций с использованием метода электронного баланса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Теория электролитической диссоциации. Электролиты и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неэлектролиты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. Кати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оны, анионы. Механизм диссоциации веществ с различными видами химичес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кой связи. Степень диссоциации. Сильные и слабые электролиты. Реакции ионного обмена. Условия протекания реакций ионного обмена, полные и со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кращённые ионные уравнения реакций. Свойства кислот, оснований и солей в 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знаки протекания реакций ионного обмена (образование осадка, выделение газа, образование воды); опытов, иллюстрирующих примеры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-восстано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Неметаллы и их соединения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2.1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генов. Химические свойства на примере хлора (взаимодействие с металлами, неметаллами, щелочами).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Хлороводород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. Соляная кислота, химические свой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ства, получение, применение. Действие хлора и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хлороводорода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 на организм человека. Важнейшие хлориды и их нахождение в природе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 специфические). Химические реакции, лежащие в основе промышленного способа получения серной кислоты. Применение. Соли серной кислоты, качест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Общая характеристика элементов VА-группы.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 химические свойства, получение 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 со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Фосфор, аллотропные модификации фосфора, физические и химические свой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ства. Оксид фосфора(V)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Общая характеристика элементов IVА-группы. Особенности строения атомов, характерные степени окисления. Углерод, аллотропные модификации, рас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</w:t>
            </w:r>
            <w:proofErr w:type="gram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  применение</w:t>
            </w:r>
            <w:proofErr w:type="gram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. Эколо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гические проблемы, связанные с оксидом углерода(IV);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Первоначальные понятия об органических веществах как о соединениях угле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2.7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кремния(IV) и кремниевой кислоте. Силикаты, их использование в быту, медицине, промыш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2.8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 хлорид-ионы и на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блюдение признаков их протекания; опыты, отражающие физические и хими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ческие свойства галогенов и их соединений (возможно использование видео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материалов); ознакомление с образцами хлоридов (галогенидов); ознакомление с образцами серы и её соединениями (возможно использование видео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 наблюдение признака её протекания; ознакомление с физическими свой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ствами азота, фосфора и их соединений (возможно использование видеоматери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действие концентрированной азотной кислоты с медью (возможно использо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рание, распознавание и изучение свойств углекислого газа; проведение качест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венных реакций на карбонат- и силикат-ионы и  изучение признаков их протекания; ознакомление с продукцией силикатной промышленности; реше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ние экспериментальных задач по теме «Важнейшие неметаллы и их соединения»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Металлы и их соединения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  Менделеева и 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Физические и химические свойства металлов. Общие способы получения метал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лов. Понятие о коррозии металлов, основные способы защиты их от коррозии. Сплавы (сталь, чугун, дюралюминий, бронза) и их применение в быту и про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мышленности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Щелочные металлы: положение в Периодической системе химических элемен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тов Д.И. Менделеева; строение их атомов; нахождение в природе. Физические и химические свойства (на 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Щелочноземельные металлы магний и кальций: положение в Периодической системе химических элементов Д.И. Менделеева; строение их атомов; нахож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дение в природе. Физические и химические свойства магния и кальция. Важней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шие соединения кальция (оксид, гидроксид, соли). Жёсткость воды и способы её устранения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3.5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Алюминий: положение в Периодической системе химических элементов Д.И. Менделеева; строение атома; нахождение в природе. Физические и хими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ческие свойства алюминия. Амфотерные свойства оксида и гидроксида алюминия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3.6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Железо: положение в Периодической системе химических элементов Д.И. Мен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3.7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 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меди(II); наблюдение и описание процессов окрашивания пламени ионами натрия, калия и кальция (возможно использование видеоматериалов); исследование амфотер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 свойств гидроксида алюминия и гидроксида цинка; решение эксперимен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тальных задач по теме «Важнейшие металлы и их соединения»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Химия и окружающая среда</w:t>
            </w:r>
          </w:p>
        </w:tc>
      </w:tr>
      <w:tr w:rsidR="00C87317" w:rsidRPr="00C87317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 отравлениях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Основы экологической грамотности. Химическое загрязнение окружающей среды ПДК. Роль химии в решении экологических проблем. Природные источники углеводородов (уголь, природный газ, нефть), продукты их переработки, их роль в быту и про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мышленности</w:t>
            </w:r>
          </w:p>
        </w:tc>
      </w:tr>
      <w:tr w:rsidR="00C87317" w:rsidRPr="006245B1" w:rsidTr="00C8731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</w:t>
            </w:r>
          </w:p>
        </w:tc>
        <w:tc>
          <w:tcPr>
            <w:tcW w:w="8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hd w:val="clear" w:color="auto" w:fill="FFFFFF"/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C87317" w:rsidRPr="00C87317" w:rsidRDefault="00C87317" w:rsidP="00C8731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8731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</w:p>
    <w:p w:rsidR="00C87317" w:rsidRPr="00C87317" w:rsidRDefault="00C87317" w:rsidP="00C87317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C87317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  <w:t>​</w:t>
      </w:r>
      <w:r w:rsidRPr="00C8731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C87317" w:rsidRPr="00C87317" w:rsidRDefault="00C87317" w:rsidP="00C873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87317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7535"/>
      </w:tblGrid>
      <w:tr w:rsidR="00C87317" w:rsidRPr="006245B1" w:rsidTr="00C87317">
        <w:trPr>
          <w:tblHeader/>
        </w:trPr>
        <w:tc>
          <w:tcPr>
            <w:tcW w:w="966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Код проверяемого требования</w:t>
            </w:r>
          </w:p>
        </w:tc>
        <w:tc>
          <w:tcPr>
            <w:tcW w:w="4034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C87317" w:rsidRPr="00C87317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Представление: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тической деятельности человека в условиях современного общест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ва; понимание места химии среди других естественных наук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1.2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 научных методах познания, в том числе экспериментальных и тео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ретических методах исследования веществ и изучения химических реакций; умение использовать модели для объяснения строения ато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мов и молекул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 сферах профессиональной деятельности, связанных с химией и со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временными технологиями, основанными на достижениях химичес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важнейшие химические понятия: химический элемент, атом, молеку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ла, вещество, простое и сложное вещество, однородная и неоднород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нии, массовая доля и процент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ная концентрация вещества в растворе, ядро атома, электронный слой атома, атомная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орбиталь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, радиус атома, валентность, степень окисления, химическая связь,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электроотрицательность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полярная и неполярная ковалентная связь, ионная связь, металлическая связь, кристаллическая решётка (атомная, ионная, металлическая, молеку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лярная), ион, катион, анион, электролит и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неэлектролит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электролити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ческая диссоциация, реакции ионного обмена,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-восста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новительные реакции, окислитель и восстановитель, окисление и вос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становление, электролиз, химическое равновесие, обратимые и не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обратимые реакции, скорость химической реакции, катализатор, ПДК, коррозия металлов, сплавы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основополагающие законы химии: закон сохранения массы, перио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дический закон Д.И. Менделеева, закон постоянства состава, закон Авогадро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теории химии: атомно-молекулярная теория, теория электролитической диссоциации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Владение основами химической грамотности, включающей: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правильно использовать изученные вещества и материалы (в том числе минеральные удобрения, металлы и сплавы, продукты переработки природных источников углеводородов (угля, природ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ного газа, нефти) в быту, сельском хозяйстве, на производстве и 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интегрировать химические знания со знаниями других учеб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 предметов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3.3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интернет-ресурсы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)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3.4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(IUPAC и тривиальной)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делением электронов по энергетическим уровням атомов первых трёх периодов, калия и кальция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Представление о периодической зависимости свойств химических элементов (радиус атома,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электроотрицательность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), простых и 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C87317" w:rsidRPr="00C87317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классифицировать:</w:t>
            </w:r>
          </w:p>
        </w:tc>
      </w:tr>
      <w:tr w:rsidR="00C87317" w:rsidRPr="00C87317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7.1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химические элементы</w:t>
            </w:r>
          </w:p>
        </w:tc>
      </w:tr>
      <w:tr w:rsidR="00C87317" w:rsidRPr="00C87317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7.2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неорганические вещества</w:t>
            </w:r>
          </w:p>
        </w:tc>
      </w:tr>
      <w:tr w:rsidR="00C87317" w:rsidRPr="00C87317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7.3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химические реакции</w:t>
            </w:r>
          </w:p>
        </w:tc>
      </w:tr>
      <w:tr w:rsidR="00C87317" w:rsidRPr="00C87317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определять: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8.1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валентность и степень окисления химических элементов, заряд иона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8.2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вид химической связи и тип кристаллической структуры в соединениях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8.3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 среды в водных растворах веществ (кислот, оснований)</w:t>
            </w:r>
          </w:p>
        </w:tc>
      </w:tr>
      <w:tr w:rsidR="00C87317" w:rsidRPr="00C87317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8.4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 и восстановитель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9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характеризовать физические и химические свойства: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9.1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ний, железо)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9.2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сложных веществ, в том числе их водных растворов (вода, аммиак,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хлороводород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сероводород, оксиды и гидроксиды металлов I–IIA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ниевая кислота и их соли)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9.3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личных условиях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составлять молекулярные и ионные уравнения реакций, в том числе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 w:eastAsia="ru-RU"/>
              </w:rPr>
              <w:t>:</w:t>
            </w:r>
          </w:p>
        </w:tc>
      </w:tr>
      <w:tr w:rsidR="00C87317" w:rsidRPr="00C87317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10.1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реакций ионного обмена</w:t>
            </w:r>
          </w:p>
        </w:tc>
      </w:tr>
      <w:tr w:rsidR="00C87317" w:rsidRPr="00C87317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10.2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-восстановительных реакций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10.3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иллюстрирующих химические свойства изученных классов (групп) неорганических веществ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10.4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подтверждающих генетическую взаимосвязь между ними</w:t>
            </w:r>
          </w:p>
        </w:tc>
      </w:tr>
      <w:tr w:rsidR="00C87317" w:rsidRPr="00C87317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11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 вычислять (проводить расчёты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 w:eastAsia="ru-RU"/>
              </w:rPr>
              <w:t>):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11.1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11.2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массовую долю вещества в растворе,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11.3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количество вещества и его массу, объем газов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11.4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уравнениям химических реакций и находить количество вещест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ва, объём и массу реагентов или продуктов реакции</w:t>
            </w:r>
          </w:p>
        </w:tc>
      </w:tr>
      <w:tr w:rsidR="00C87317" w:rsidRPr="00C87317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12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Владение (знание основ):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12.1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12.2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12.3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13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13.1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изучение и описание физических свойств веществ; ознакомление с физическими и химическими явлениями; опыты, иллюстрирующие признаки протекания химических реакций</w:t>
            </w:r>
          </w:p>
        </w:tc>
      </w:tr>
      <w:tr w:rsidR="00C87317" w:rsidRPr="00C87317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13.2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изучение способов разделения смесей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13.3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получение кислорода и изучение его свойств; получение водорода и 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13.4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13.5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13.6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 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13.7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 их соединения»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13.8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химические эксперименты, иллюстрирующие признаки протекания реакций ионного обмена; качественные реакции на присутствую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C87317" w:rsidRPr="00C87317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14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Умение: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14.1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C87317" w:rsidRPr="006245B1" w:rsidTr="00C87317"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14.2</w:t>
            </w:r>
          </w:p>
        </w:tc>
        <w:tc>
          <w:tcPr>
            <w:tcW w:w="4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C87317" w:rsidRPr="00C87317" w:rsidRDefault="00C87317" w:rsidP="00C87317">
      <w:pPr>
        <w:shd w:val="clear" w:color="auto" w:fill="FFFFFF"/>
        <w:spacing w:beforeAutospacing="1" w:after="0" w:afterAutospacing="1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8731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</w:p>
    <w:p w:rsidR="00C87317" w:rsidRPr="00C87317" w:rsidRDefault="00C87317" w:rsidP="00C87317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C87317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  <w:t>​</w:t>
      </w:r>
      <w:r w:rsidRPr="00C8731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ПЕРЕЧЕНЬ ЭЛЕМЕНТОВ СОДЕРЖАНИЯ, ПРОВЕРЯЕМЫХ НА ОСНОВНОМ ГОСУДАРСТВЕННОМ ЭКЗАМЕНЕ ПО ХИМИИ</w:t>
      </w:r>
    </w:p>
    <w:p w:rsidR="00C87317" w:rsidRPr="00C87317" w:rsidRDefault="00C87317" w:rsidP="00C873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87317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8320"/>
      </w:tblGrid>
      <w:tr w:rsidR="00C87317" w:rsidRPr="00C87317" w:rsidTr="00C87317">
        <w:trPr>
          <w:tblHeader/>
        </w:trPr>
        <w:tc>
          <w:tcPr>
            <w:tcW w:w="102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Код</w:t>
            </w:r>
          </w:p>
        </w:tc>
        <w:tc>
          <w:tcPr>
            <w:tcW w:w="83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Проверяемый элемент содержания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Первоначальные химические понятия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Чистые вещества и смеси. Способы разделения смесей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1.2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Атомы и молекулы. Химические элементы. Символы химических элементов. Простые и сложные вещества.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Химическая формула. Валентность атомов химических элементов. Степень окисления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Количество вещества. Моль. Молярная масса. Молярный объём газов. Взаимосвязь количества, массы и числа структурных единиц вещества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Периодический закон и Периодическая система химических элементов Д.И. Менделеева. Строение атомов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Периодический закон. Периодическая система химических элементов Д.И. Менде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леева. Периоды и группы. Физический смысл порядкового номера, номеров периода и группы элемента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 Менделеева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Закономерности в изменении свойств химических элементов первых трёх периодов, калия, кальция (радиуса атомов,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электроотрицательности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металлических и неметал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лических свойств) и их соединений в соответствии с положением элементов в Перио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дической системе и строением их атомов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Строение вещества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Электроотрица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тельность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 химических элементов. Ионная связь. Металлическая связь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Важнейшие представители неорганических веществ. Неметаллы и их соединения. Металлы и их соединения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Классификация и номенклатура неорганических соединений: оксидов (солеобра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основные и многоосновные); солей (средних и кислых)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Физические и химические свойства простых веществ-металлов: лития, натрия, ка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лия, магния и кальция, алюминия, железа. Электрохимический ряд напряжений металлов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4.4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Физические и химические свойства водородных соединений неметаллов: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хлоро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водорода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сероводорода, аммиака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Физические и химические свойства оксидов неметаллов: серы (IV, VI), </w:t>
            </w:r>
            <w:proofErr w:type="gram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азота(</w:t>
            </w:r>
            <w:proofErr w:type="gram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II, IV, V), фосфора(III, V), углерода(II, IV), кремния(IV). Получение оксидов неметаллов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Химические свойства оксидов: металлов IA–IIIA групп, цинка, меди(II) и </w:t>
            </w:r>
            <w:proofErr w:type="gram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железа(</w:t>
            </w:r>
            <w:proofErr w:type="gram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II, III). Получение оксидов металлов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4.8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Общие химические свойства кислот: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хлороводородной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Общие химические свойства средних солей. Получение солей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Генетическая связь между классами неорганических соединений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Химические реакции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Тепловой эффект химической реакции, термохимические уравнения. Экзо- и эндо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термические реакции. Термохимические уравнения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восстановительные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 реакции. Окислители и восстановители. Процессы окисления и восстановления. Электронный баланс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окислительно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восстановительной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 реакции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неэлектро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литы</w:t>
            </w:r>
            <w:proofErr w:type="spellEnd"/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. Сильные и слабые электролиты. Степень диссоциации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Реакции ионного обмена. Условия протекания реакций ионного обмена, полные и со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кращённые ионные уравнения реакций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Химия и окружающая среда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6.2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Применение серы, азота, фосфора, углерода, кремния и их соединений в быту, меди</w:t>
            </w: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 коррозии металлов, основные способы защиты их от коррозии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Расчёты: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формулам химических соединений</w:t>
            </w:r>
          </w:p>
        </w:tc>
      </w:tr>
      <w:tr w:rsidR="00C87317" w:rsidRPr="006245B1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массы (массовой) доли растворённого вещества в растворе</w:t>
            </w:r>
          </w:p>
        </w:tc>
      </w:tr>
      <w:tr w:rsidR="00C87317" w:rsidRPr="00C87317" w:rsidTr="00C87317"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7317" w:rsidRPr="00C87317" w:rsidRDefault="00C87317" w:rsidP="00C8731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C87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химическим уравнениям</w:t>
            </w:r>
          </w:p>
        </w:tc>
      </w:tr>
    </w:tbl>
    <w:p w:rsidR="00C87317" w:rsidRPr="00C87317" w:rsidRDefault="00C87317" w:rsidP="00C8731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87317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rStyle w:val="a6"/>
          <w:rFonts w:eastAsiaTheme="majorEastAsia"/>
          <w:color w:val="333333"/>
        </w:rPr>
      </w:pPr>
    </w:p>
    <w:p w:rsidR="00C87317" w:rsidRDefault="00C87317" w:rsidP="00C87317">
      <w:pPr>
        <w:pStyle w:val="a5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6"/>
          <w:rFonts w:eastAsiaTheme="majorEastAsia"/>
          <w:color w:val="333333"/>
        </w:rPr>
        <w:lastRenderedPageBreak/>
        <w:t>УЧЕБНО-МЕТОДИЧЕСКОЕ ОБЕСПЕЧЕНИЕ ОБРАЗОВАТЕЛЬНОГО ПРОЦЕССА</w:t>
      </w:r>
    </w:p>
    <w:p w:rsidR="00C87317" w:rsidRDefault="00C87317" w:rsidP="00C87317">
      <w:pPr>
        <w:pStyle w:val="a5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6"/>
          <w:rFonts w:eastAsiaTheme="majorEastAsia"/>
          <w:caps/>
          <w:color w:val="000000"/>
        </w:rPr>
        <w:t>ОБЯЗАТЕЛЬНЫЕ УЧЕБНЫЕ МАТЕРИАЛЫ ДЛЯ УЧЕНИКА</w:t>
      </w:r>
    </w:p>
    <w:p w:rsidR="00C87317" w:rsidRDefault="00C87317" w:rsidP="00C87317">
      <w:pPr>
        <w:pStyle w:val="a5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</w:t>
      </w:r>
      <w:r w:rsidR="00D92060">
        <w:rPr>
          <w:color w:val="333333"/>
          <w:shd w:val="clear" w:color="auto" w:fill="FFFFFF"/>
        </w:rPr>
        <w:t>Химия: 8-й класс: углубленный уровень: учебник; 1-е издание Габриелян О.С., Остроумов И.Г., Сладков С.А. Акционерное общество «Издательство «Просвещение»</w:t>
      </w:r>
      <w:r w:rsidR="00D92060">
        <w:rPr>
          <w:color w:val="333333"/>
        </w:rPr>
        <w:br/>
      </w:r>
      <w:r w:rsidR="00D92060">
        <w:rPr>
          <w:color w:val="333333"/>
          <w:shd w:val="clear" w:color="auto" w:fill="FFFFFF"/>
        </w:rPr>
        <w:t xml:space="preserve"> Химия: 9-й класс: углубленный уровень: учебник; 1-е издание Габриелян О.С., Остроумов И.Г., Сладков С.А. Акционерное общество «Издательство «Просвещение»</w:t>
      </w:r>
      <w:r>
        <w:rPr>
          <w:rStyle w:val="placeholder-mask"/>
          <w:rFonts w:eastAsiaTheme="majorEastAsia"/>
          <w:color w:val="333333"/>
          <w:sz w:val="21"/>
          <w:szCs w:val="21"/>
        </w:rPr>
        <w:t>‌</w:t>
      </w:r>
      <w:r>
        <w:rPr>
          <w:color w:val="333333"/>
          <w:sz w:val="21"/>
          <w:szCs w:val="21"/>
        </w:rPr>
        <w:t>​</w:t>
      </w:r>
    </w:p>
    <w:p w:rsidR="00C87317" w:rsidRDefault="00C87317" w:rsidP="00C87317">
      <w:pPr>
        <w:pStyle w:val="a5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‌‌</w:t>
      </w:r>
    </w:p>
    <w:p w:rsidR="00C87317" w:rsidRDefault="00C87317" w:rsidP="00C87317">
      <w:pPr>
        <w:pStyle w:val="a5"/>
        <w:spacing w:before="240" w:beforeAutospacing="0" w:after="12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​</w:t>
      </w:r>
    </w:p>
    <w:p w:rsidR="00C87317" w:rsidRDefault="00C87317" w:rsidP="00C87317">
      <w:pPr>
        <w:pStyle w:val="a5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6"/>
          <w:rFonts w:eastAsiaTheme="majorEastAsia"/>
          <w:caps/>
          <w:color w:val="000000"/>
        </w:rPr>
        <w:t>МЕТОДИЧЕСКИЕ МАТЕРИАЛЫ ДЛЯ УЧИТЕЛЯ</w:t>
      </w:r>
    </w:p>
    <w:p w:rsidR="00C87317" w:rsidRDefault="00C87317" w:rsidP="00C87317">
      <w:pPr>
        <w:pStyle w:val="a5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</w:t>
      </w:r>
      <w:r>
        <w:rPr>
          <w:rStyle w:val="placeholder"/>
          <w:rFonts w:eastAsiaTheme="majorEastAsia"/>
          <w:color w:val="333333"/>
        </w:rPr>
        <w:t>Габриелян, Остроумов, Сладков: Химия. Уроки химии в 8 классе. Методическое пособие</w:t>
      </w:r>
      <w:r>
        <w:rPr>
          <w:color w:val="333333"/>
        </w:rPr>
        <w:br/>
      </w:r>
      <w:proofErr w:type="spellStart"/>
      <w:r>
        <w:rPr>
          <w:rStyle w:val="placeholder"/>
          <w:rFonts w:eastAsiaTheme="majorEastAsia"/>
          <w:color w:val="333333"/>
        </w:rPr>
        <w:t>Гара</w:t>
      </w:r>
      <w:proofErr w:type="spellEnd"/>
      <w:r>
        <w:rPr>
          <w:rStyle w:val="placeholder"/>
          <w:rFonts w:eastAsiaTheme="majorEastAsia"/>
          <w:color w:val="333333"/>
        </w:rPr>
        <w:t>, Ахметов: Химия. 9 класс. Методическое пособие. ФГОС</w:t>
      </w:r>
      <w:r>
        <w:rPr>
          <w:color w:val="333333"/>
        </w:rPr>
        <w:br/>
      </w:r>
      <w:r>
        <w:rPr>
          <w:rStyle w:val="placeholder-mask"/>
          <w:rFonts w:eastAsiaTheme="majorEastAsia"/>
          <w:color w:val="333333"/>
        </w:rPr>
        <w:t>‌</w:t>
      </w:r>
      <w:r>
        <w:rPr>
          <w:color w:val="333333"/>
          <w:sz w:val="21"/>
          <w:szCs w:val="21"/>
        </w:rPr>
        <w:t>​</w:t>
      </w:r>
    </w:p>
    <w:p w:rsidR="00C87317" w:rsidRDefault="00C87317" w:rsidP="00C87317">
      <w:pPr>
        <w:pStyle w:val="a5"/>
        <w:spacing w:before="240" w:beforeAutospacing="0" w:after="120" w:afterAutospacing="0"/>
        <w:rPr>
          <w:color w:val="333333"/>
          <w:sz w:val="21"/>
          <w:szCs w:val="21"/>
        </w:rPr>
      </w:pPr>
    </w:p>
    <w:p w:rsidR="00C87317" w:rsidRDefault="00C87317" w:rsidP="00C87317">
      <w:pPr>
        <w:pStyle w:val="a5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6"/>
          <w:rFonts w:eastAsiaTheme="majorEastAsia"/>
          <w:caps/>
          <w:color w:val="000000"/>
        </w:rPr>
        <w:t>ЦИФРОВЫЕ ОБРАЗОВАТЕЛЬНЫЕ РЕСУРСЫ И РЕСУРСЫ СЕТИ ИНТЕРНЕТ</w:t>
      </w:r>
    </w:p>
    <w:p w:rsidR="00C87317" w:rsidRDefault="00C87317" w:rsidP="00C87317">
      <w:pPr>
        <w:pStyle w:val="a5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  <w:shd w:val="clear" w:color="auto" w:fill="FFFFFF"/>
        </w:rPr>
        <w:t>​‌</w:t>
      </w:r>
      <w:r>
        <w:rPr>
          <w:rStyle w:val="placeholder"/>
          <w:rFonts w:eastAsiaTheme="majorEastAsia"/>
          <w:color w:val="333333"/>
        </w:rPr>
        <w:t>https://www.at.alleng.org/d/chem/chem29_1.htm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>https://www.at.alleng.org/d/chem/chem210.htm</w:t>
      </w:r>
    </w:p>
    <w:p w:rsidR="00894AB4" w:rsidRPr="00894AB4" w:rsidRDefault="00894AB4">
      <w:pPr>
        <w:rPr>
          <w:lang w:val="ru-RU"/>
        </w:rPr>
      </w:pPr>
    </w:p>
    <w:sectPr w:rsidR="00894AB4" w:rsidRPr="0089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B4"/>
    <w:rsid w:val="0052333D"/>
    <w:rsid w:val="006245B1"/>
    <w:rsid w:val="00894AB4"/>
    <w:rsid w:val="00C87317"/>
    <w:rsid w:val="00D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CBB2"/>
  <w15:chartTrackingRefBased/>
  <w15:docId w15:val="{A4B64024-E732-4BF1-BBC8-F28FAABA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AB4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4AB4"/>
    <w:rPr>
      <w:rFonts w:ascii="Segoe UI" w:hAnsi="Segoe UI" w:cs="Segoe UI"/>
      <w:sz w:val="18"/>
      <w:szCs w:val="18"/>
      <w:lang w:val="en-US"/>
    </w:rPr>
  </w:style>
  <w:style w:type="paragraph" w:styleId="a5">
    <w:name w:val="Normal (Web)"/>
    <w:basedOn w:val="a"/>
    <w:uiPriority w:val="99"/>
    <w:semiHidden/>
    <w:unhideWhenUsed/>
    <w:rsid w:val="0089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894AB4"/>
    <w:rPr>
      <w:b/>
      <w:bCs/>
    </w:rPr>
  </w:style>
  <w:style w:type="character" w:customStyle="1" w:styleId="placeholder-mask">
    <w:name w:val="placeholder-mask"/>
    <w:basedOn w:val="a0"/>
    <w:rsid w:val="00894AB4"/>
  </w:style>
  <w:style w:type="character" w:customStyle="1" w:styleId="placeholder">
    <w:name w:val="placeholder"/>
    <w:basedOn w:val="a0"/>
    <w:rsid w:val="00894AB4"/>
  </w:style>
  <w:style w:type="character" w:styleId="a7">
    <w:name w:val="Emphasis"/>
    <w:basedOn w:val="a0"/>
    <w:uiPriority w:val="20"/>
    <w:qFormat/>
    <w:rsid w:val="00894A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4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6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20658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48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5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23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80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56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8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3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3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81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23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3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30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2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9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2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68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93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52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16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6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73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44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8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54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2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24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40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01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20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05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06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82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87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05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37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36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01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3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55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8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81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4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33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7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8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66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48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20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2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56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3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55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6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86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5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9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8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10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4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59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13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78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03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57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0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7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11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6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18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03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8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29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3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99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4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3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27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4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17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75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03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3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9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81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9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38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1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5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0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1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9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7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8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8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9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9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24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86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0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3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1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8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65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63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65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2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6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7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9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1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74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2415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0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4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7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0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4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9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0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19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3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1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0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94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85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3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3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23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0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03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9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1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7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0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9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4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0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14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81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5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2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4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74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5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59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46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7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1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1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8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6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3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5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4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5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85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2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72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5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9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0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3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0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7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6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61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9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9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8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7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0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8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56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07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8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2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5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63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2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7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3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5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4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1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0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6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8610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2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7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7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3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49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49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22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04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62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5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11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4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21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3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14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73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50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44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4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20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62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18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55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8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0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2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41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2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19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06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5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27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3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76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13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0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90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95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2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9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13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9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71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0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4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87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9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87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3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8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45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1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05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3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93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3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9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68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2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98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1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32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2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0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30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6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44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1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68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0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77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6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4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79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8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91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88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96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3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57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75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39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1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6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55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99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54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85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34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22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2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45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7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66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43</Pages>
  <Words>15094</Words>
  <Characters>86041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2025-09-08T05:29:00Z</cp:lastPrinted>
  <dcterms:created xsi:type="dcterms:W3CDTF">2025-08-28T09:18:00Z</dcterms:created>
  <dcterms:modified xsi:type="dcterms:W3CDTF">2025-09-08T05:30:00Z</dcterms:modified>
</cp:coreProperties>
</file>