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D8" w:rsidRPr="00E94BF7" w:rsidRDefault="00875ED8" w:rsidP="00755AD8">
      <w:pPr>
        <w:rPr>
          <w:rFonts w:ascii="Times New Roman" w:hAnsi="Times New Roman" w:cs="Times New Roman"/>
          <w:sz w:val="26"/>
          <w:szCs w:val="26"/>
        </w:rPr>
      </w:pPr>
      <w:r w:rsidRPr="00E94BF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Приложение 1</w:t>
      </w:r>
    </w:p>
    <w:p w:rsidR="00875ED8" w:rsidRPr="00E94BF7" w:rsidRDefault="00875ED8" w:rsidP="00755AD8">
      <w:pPr>
        <w:rPr>
          <w:rFonts w:ascii="Times New Roman" w:hAnsi="Times New Roman" w:cs="Times New Roman"/>
          <w:sz w:val="26"/>
          <w:szCs w:val="26"/>
        </w:rPr>
      </w:pPr>
      <w:r w:rsidRPr="00E94BF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УТВЕРЖДЕНО</w:t>
      </w:r>
    </w:p>
    <w:p w:rsidR="00875ED8" w:rsidRPr="00E94BF7" w:rsidRDefault="00875ED8" w:rsidP="004956A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6"/>
          <w:szCs w:val="26"/>
        </w:rPr>
      </w:pPr>
      <w:r w:rsidRPr="00E94BF7">
        <w:rPr>
          <w:rFonts w:ascii="Times New Roman" w:hAnsi="Times New Roman" w:cs="Times New Roman"/>
          <w:sz w:val="26"/>
          <w:szCs w:val="26"/>
        </w:rPr>
        <w:t xml:space="preserve">приказом отдела ОКМСиТ </w:t>
      </w:r>
    </w:p>
    <w:p w:rsidR="00875ED8" w:rsidRPr="00E94BF7" w:rsidRDefault="00875ED8" w:rsidP="004956A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6"/>
          <w:szCs w:val="26"/>
        </w:rPr>
      </w:pPr>
      <w:r w:rsidRPr="00E94BF7">
        <w:rPr>
          <w:rFonts w:ascii="Times New Roman" w:hAnsi="Times New Roman" w:cs="Times New Roman"/>
          <w:sz w:val="26"/>
          <w:szCs w:val="26"/>
        </w:rPr>
        <w:t>от «</w:t>
      </w:r>
      <w:r w:rsidR="004640DA">
        <w:rPr>
          <w:rFonts w:ascii="Times New Roman" w:hAnsi="Times New Roman" w:cs="Times New Roman"/>
          <w:sz w:val="26"/>
          <w:szCs w:val="26"/>
        </w:rPr>
        <w:t>6</w:t>
      </w:r>
      <w:r w:rsidRPr="00E94BF7">
        <w:rPr>
          <w:rFonts w:ascii="Times New Roman" w:hAnsi="Times New Roman" w:cs="Times New Roman"/>
          <w:sz w:val="26"/>
          <w:szCs w:val="26"/>
        </w:rPr>
        <w:t xml:space="preserve">» </w:t>
      </w:r>
      <w:r w:rsidR="004640DA">
        <w:rPr>
          <w:rFonts w:ascii="Times New Roman" w:hAnsi="Times New Roman" w:cs="Times New Roman"/>
          <w:sz w:val="26"/>
          <w:szCs w:val="26"/>
        </w:rPr>
        <w:t>ноября</w:t>
      </w:r>
      <w:r w:rsidR="00437C79" w:rsidRPr="00E94BF7">
        <w:rPr>
          <w:rFonts w:ascii="Times New Roman" w:hAnsi="Times New Roman" w:cs="Times New Roman"/>
          <w:sz w:val="26"/>
          <w:szCs w:val="26"/>
        </w:rPr>
        <w:t xml:space="preserve"> 202</w:t>
      </w:r>
      <w:r w:rsidR="004640DA">
        <w:rPr>
          <w:rFonts w:ascii="Times New Roman" w:hAnsi="Times New Roman" w:cs="Times New Roman"/>
          <w:sz w:val="26"/>
          <w:szCs w:val="26"/>
        </w:rPr>
        <w:t>4</w:t>
      </w:r>
      <w:r w:rsidRPr="00E94BF7">
        <w:rPr>
          <w:rFonts w:ascii="Times New Roman" w:hAnsi="Times New Roman" w:cs="Times New Roman"/>
          <w:sz w:val="26"/>
          <w:szCs w:val="26"/>
        </w:rPr>
        <w:t xml:space="preserve"> г №</w:t>
      </w:r>
      <w:r w:rsidR="00D15D88">
        <w:rPr>
          <w:rFonts w:ascii="Times New Roman" w:hAnsi="Times New Roman" w:cs="Times New Roman"/>
          <w:sz w:val="26"/>
          <w:szCs w:val="26"/>
        </w:rPr>
        <w:t>1</w:t>
      </w:r>
      <w:r w:rsidR="004640DA">
        <w:rPr>
          <w:rFonts w:ascii="Times New Roman" w:hAnsi="Times New Roman" w:cs="Times New Roman"/>
          <w:sz w:val="26"/>
          <w:szCs w:val="26"/>
        </w:rPr>
        <w:t>0</w:t>
      </w:r>
      <w:r w:rsidR="00D15D88">
        <w:rPr>
          <w:rFonts w:ascii="Times New Roman" w:hAnsi="Times New Roman" w:cs="Times New Roman"/>
          <w:sz w:val="26"/>
          <w:szCs w:val="26"/>
        </w:rPr>
        <w:t>6</w:t>
      </w:r>
    </w:p>
    <w:p w:rsidR="00875ED8" w:rsidRPr="00E94BF7" w:rsidRDefault="00875ED8" w:rsidP="00577C2D">
      <w:pPr>
        <w:pStyle w:val="a5"/>
        <w:jc w:val="left"/>
        <w:rPr>
          <w:rFonts w:ascii="Times New Roman" w:hAnsi="Times New Roman" w:cs="Times New Roman"/>
          <w:sz w:val="26"/>
          <w:szCs w:val="26"/>
        </w:rPr>
      </w:pP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 xml:space="preserve">муниципального   конкурса  </w:t>
      </w: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«МИСС СНЕГУРОЧКА 2024»</w:t>
      </w: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1. ОБЩЕЕ ПОЛОЖЕНИЕ.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1.1          Конкурс «МИСС СНЕГУРОЧКА 2024 » (далее - Конкурс)  проводится отделом образования, культуры, молодёжи, спорта и туризма  Поназыревского муниципального округа, МУК «Районный культурно-досуговый центр» Поназыревского муниципального округа.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 Руководство подготовкой и проведением конкурса осуществляется организационным комитетом (далее - Оргкомитет).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>1.2.Цели и задачи конкурса: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1.2.1. Цель Конкурса  - создание условий для раскрытия творческого и личностного потенциала детей.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1.2.2. Задачи Конкурса: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популяризация образа Снегурочки как ключевого образа новогоднего праздника, средоточия народных представлений о доброте, нежности и красоте;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- развитие и популяризация культурных традиций;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воспитание у подрастающего поколения художественного и эстетического вкуса;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раскрытие творческого потенциала одаренных детей;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развитие и поддержка детского творчества.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>2. ОРГАНИЗАТОРЫ  КОНКУРСА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2.1 Организацию и проведение конкурса осуществляет оргкомитет.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2.2. Полномочия оргкомитета: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самостоятельно разрабатывает и утверждает регламент своей работы;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определяет сроки, место, порядок проведения мероприятий конкурса;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формирует и утверждает персональный состав жюри конкурса;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утверждает форму заявки на участие в конкурсе;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 выполняет иные функции, связанные с организацией и проведением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3.1. В конкурсе могут принимать участие девочки в возрасте от 6 до 9 лет.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lastRenderedPageBreak/>
        <w:t xml:space="preserve">3.2. Участницы конкурса «Мисс Снегурочка2023» к  участию не допускаются.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3.3. Возраст участников исчисляется на день окончания подачи заявок на участие в конкурсе (включительно).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4. ЖЮРИ КОНКУРСА.</w:t>
      </w:r>
    </w:p>
    <w:p w:rsidR="004640DA" w:rsidRPr="004640DA" w:rsidRDefault="004640DA" w:rsidP="00464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</w:rPr>
        <w:t>Для определения победителей  конкурса «Мисс Снегурочка 2024» создается жюри.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>4.1. Состав жюри конкурса формируется из числа представителей МУК «Районный культурно-досуговый центр», администрации округа, представителей общественных организаций.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>4.2. Состав жюри утверждается Оргкомитетом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4.3. Жюри рассматривает и оценивает представленные на конкурс материалы, выступления участников; подводит итоги конкурса; определяет победителей 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4.4. Решение жюри оформляется протоколом, который подписывается всеми членами жюри и секретарем жюри.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4.5  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 xml:space="preserve">Решение жюри по итогам всего конкурса является окончательным и пересмотру и </w:t>
      </w:r>
      <w:r w:rsidRPr="004640DA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обсуждению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не подлежит.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>5.  СРОКИ ПРОВЕДЕНИЯ КОНКУРСА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5.1. Конкурс проводится </w:t>
      </w:r>
      <w:r w:rsidRPr="004640DA">
        <w:rPr>
          <w:rFonts w:ascii="Times New Roman" w:hAnsi="Times New Roman" w:cs="Times New Roman"/>
          <w:b/>
          <w:sz w:val="28"/>
          <w:szCs w:val="28"/>
        </w:rPr>
        <w:t>14 декабря 2024 годав 11.00</w:t>
      </w:r>
      <w:r w:rsidRPr="004640DA">
        <w:rPr>
          <w:rFonts w:ascii="Times New Roman" w:hAnsi="Times New Roman" w:cs="Times New Roman"/>
          <w:sz w:val="28"/>
          <w:szCs w:val="28"/>
        </w:rPr>
        <w:t xml:space="preserve">в зале МУК « Районный культурно-досуговый центр»  по адресу: пл. 50 лет ВЛКСМ, д 6.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  <w:u w:val="single"/>
        </w:rPr>
        <w:t>При изменении даты и времени  проведения  конкурса  - будет сообщено дополнительно</w:t>
      </w:r>
      <w:r w:rsidRPr="004640D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640DA" w:rsidRPr="004640DA" w:rsidRDefault="004640DA" w:rsidP="004640DA">
      <w:pPr>
        <w:spacing w:after="0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5.2. Для участия в конкурсе необходимо подать заявку </w:t>
      </w:r>
      <w:r w:rsidRPr="004640DA">
        <w:rPr>
          <w:rFonts w:ascii="Times New Roman" w:hAnsi="Times New Roman" w:cs="Times New Roman"/>
          <w:b/>
          <w:sz w:val="28"/>
          <w:szCs w:val="28"/>
        </w:rPr>
        <w:t>до 01 декабря2024 года</w:t>
      </w:r>
      <w:r w:rsidRPr="004640DA">
        <w:rPr>
          <w:rFonts w:ascii="Times New Roman" w:hAnsi="Times New Roman" w:cs="Times New Roman"/>
          <w:sz w:val="28"/>
          <w:szCs w:val="28"/>
        </w:rPr>
        <w:t xml:space="preserve"> по установленной форме (Приложение №1)   по электронной почте: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molod90@list.ru</w:t>
      </w:r>
      <w:r w:rsidRPr="004640DA">
        <w:rPr>
          <w:rFonts w:ascii="Times New Roman" w:hAnsi="Times New Roman" w:cs="Times New Roman"/>
          <w:sz w:val="28"/>
          <w:szCs w:val="28"/>
        </w:rPr>
        <w:t xml:space="preserve"> c пометкой «Мисс Снегурочка – 2024».  Необходима краткая информация об участнице (когда и где родилась, увлечения, хобби, любимая пора года, любимая музыка).</w:t>
      </w:r>
    </w:p>
    <w:p w:rsidR="004640DA" w:rsidRPr="004640DA" w:rsidRDefault="004640DA" w:rsidP="00464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5.3. Участницы должны соблюдать и выполнять требования, пожелания и рекомендации организаторов Конкурса. </w:t>
      </w:r>
    </w:p>
    <w:p w:rsidR="004640DA" w:rsidRPr="004640DA" w:rsidRDefault="004640DA" w:rsidP="00464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5.4.Участницам   предоставляется сцена для репетиций своих номеров по предварительной договоренности с директором МУК « Районный культурно-досуговый центр» (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Кузнецова Анна Александровна- тел. 2-18-35)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5.5.Подача заявки на участие означает принятие заявителем, всех пунктов настоящего Положения. Оргкомитет имеет право закончить прием заявок ранее указанного срока в связи с большим количеством набранных участников конкурса. Заявка является основным документом для участия в конкурсе. 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5.6.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После 01 декабря 2024 года</w:t>
      </w:r>
      <w:r w:rsidRPr="004640DA">
        <w:rPr>
          <w:rFonts w:ascii="Times New Roman" w:hAnsi="Times New Roman" w:cs="Times New Roman"/>
          <w:sz w:val="28"/>
          <w:szCs w:val="28"/>
        </w:rPr>
        <w:t xml:space="preserve"> заявки  на участие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не принимаются.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 xml:space="preserve">Музыкальные фонограммы и видеоматериал  предоставляются участницами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на флеш-картах.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>6.ПРОГРАММА КОНКУРСНЫХ  ВЫСТУПЛЕНИЙ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6.1.Очередность выступления участниц определяется жеребьёвкой за один день до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6.2 Участницам конкурса необходимо пройти </w:t>
      </w:r>
      <w:r w:rsidRPr="004640DA">
        <w:rPr>
          <w:rFonts w:ascii="Times New Roman" w:hAnsi="Times New Roman" w:cs="Times New Roman"/>
          <w:b/>
          <w:sz w:val="28"/>
          <w:szCs w:val="28"/>
        </w:rPr>
        <w:t>5 конкурсных  испытаний</w:t>
      </w:r>
      <w:r w:rsidRPr="004640DA">
        <w:rPr>
          <w:rFonts w:ascii="Times New Roman" w:hAnsi="Times New Roman" w:cs="Times New Roman"/>
          <w:sz w:val="28"/>
          <w:szCs w:val="28"/>
        </w:rPr>
        <w:t>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-</w:t>
      </w:r>
      <w:r w:rsidRPr="004640DA">
        <w:rPr>
          <w:rFonts w:ascii="Times New Roman" w:hAnsi="Times New Roman" w:cs="Times New Roman"/>
          <w:b/>
          <w:i/>
          <w:sz w:val="28"/>
          <w:szCs w:val="28"/>
        </w:rPr>
        <w:t>Костюм.</w:t>
      </w:r>
      <w:r w:rsidRPr="004640DA">
        <w:rPr>
          <w:rFonts w:ascii="Times New Roman" w:hAnsi="Times New Roman" w:cs="Times New Roman"/>
          <w:sz w:val="28"/>
          <w:szCs w:val="28"/>
        </w:rPr>
        <w:t xml:space="preserve"> Демонстрация костюмов Снегурочки в  конкурсе-дефиле. Основным критерием оценки данного конкурса будет оригинальность представленного костюма 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с элементами собственного мастерства</w:t>
      </w:r>
      <w:r w:rsidRPr="00464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>-</w:t>
      </w:r>
      <w:r w:rsidRPr="004640DA">
        <w:rPr>
          <w:rFonts w:ascii="Times New Roman" w:hAnsi="Times New Roman" w:cs="Times New Roman"/>
          <w:b/>
          <w:i/>
          <w:sz w:val="28"/>
          <w:szCs w:val="28"/>
        </w:rPr>
        <w:t>Визитка</w:t>
      </w:r>
      <w:r w:rsidRPr="004640DA">
        <w:rPr>
          <w:rFonts w:ascii="Times New Roman" w:hAnsi="Times New Roman" w:cs="Times New Roman"/>
          <w:sz w:val="28"/>
          <w:szCs w:val="28"/>
        </w:rPr>
        <w:t xml:space="preserve">. Каждая участница готовит </w:t>
      </w:r>
      <w:r w:rsidRPr="004640DA">
        <w:rPr>
          <w:rFonts w:ascii="Times New Roman" w:hAnsi="Times New Roman" w:cs="Times New Roman"/>
          <w:sz w:val="28"/>
          <w:szCs w:val="28"/>
          <w:u w:val="single"/>
        </w:rPr>
        <w:t>краткий рассказ о себе.(стихи, проза, видеопрезентация  и т.п. )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640DA">
        <w:rPr>
          <w:rFonts w:ascii="Times New Roman" w:hAnsi="Times New Roman" w:cs="Times New Roman"/>
          <w:b/>
          <w:i/>
          <w:sz w:val="28"/>
          <w:szCs w:val="28"/>
        </w:rPr>
        <w:t>Творческий конкурс</w:t>
      </w:r>
      <w:r w:rsidRPr="004640DA">
        <w:rPr>
          <w:rFonts w:ascii="Times New Roman" w:hAnsi="Times New Roman" w:cs="Times New Roman"/>
          <w:sz w:val="28"/>
          <w:szCs w:val="28"/>
        </w:rPr>
        <w:t xml:space="preserve">. Участницы готовят творческий номер продолжительностью до 5 минут, где демонстрируют свои таланты: песня, танец, театрализация и т.п. (по выбору). Номер должен быть в новогодней тематике.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 xml:space="preserve">   -</w:t>
      </w:r>
      <w:r w:rsidRPr="004640DA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  <w:r w:rsidRPr="004640DA">
        <w:rPr>
          <w:rFonts w:ascii="Times New Roman" w:hAnsi="Times New Roman" w:cs="Times New Roman"/>
          <w:sz w:val="28"/>
          <w:szCs w:val="28"/>
        </w:rPr>
        <w:t xml:space="preserve">. Подарок деду Морозу (выполняется в любой технике, новогодней тематике, с табличкой на  которой указывается ФИО автора)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640DA">
        <w:rPr>
          <w:rFonts w:ascii="Times New Roman" w:hAnsi="Times New Roman" w:cs="Times New Roman"/>
          <w:b/>
          <w:i/>
          <w:sz w:val="28"/>
          <w:szCs w:val="28"/>
        </w:rPr>
        <w:t>Игры с залом</w:t>
      </w:r>
      <w:r w:rsidRPr="004640DA">
        <w:rPr>
          <w:rFonts w:ascii="Times New Roman" w:hAnsi="Times New Roman" w:cs="Times New Roman"/>
          <w:sz w:val="28"/>
          <w:szCs w:val="28"/>
        </w:rPr>
        <w:t>– каждая участница должна подготовить игру со зрительным залом. (это может быть танцевальная игра, загадки, викторина и т.п. )  Продолжительность – не более 5 минут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>7. ИТОГИ КОНКУРСА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 xml:space="preserve">7.1.  Участие в конкурсах жюри </w:t>
      </w:r>
      <w:r w:rsidRPr="004640DA">
        <w:rPr>
          <w:rFonts w:ascii="Times New Roman" w:hAnsi="Times New Roman" w:cs="Times New Roman"/>
          <w:sz w:val="28"/>
          <w:szCs w:val="28"/>
          <w:u w:val="single"/>
          <w:lang w:eastAsia="en-US"/>
        </w:rPr>
        <w:t>оценивает по 10-балльной системе</w:t>
      </w:r>
      <w:r w:rsidRPr="004640DA">
        <w:rPr>
          <w:rFonts w:ascii="Times New Roman" w:hAnsi="Times New Roman" w:cs="Times New Roman"/>
          <w:sz w:val="28"/>
          <w:szCs w:val="28"/>
          <w:lang w:eastAsia="en-US"/>
        </w:rPr>
        <w:t>( от 1 до 10).После каждого конкурса баллы, полученные участницами, суммируются</w:t>
      </w:r>
      <w:r w:rsidRPr="004640DA">
        <w:rPr>
          <w:rFonts w:ascii="Times New Roman" w:hAnsi="Times New Roman" w:cs="Times New Roman"/>
          <w:sz w:val="28"/>
          <w:szCs w:val="28"/>
        </w:rPr>
        <w:t>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 xml:space="preserve">7.2 </w:t>
      </w:r>
      <w:r w:rsidRPr="004640DA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Pr="0046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>- костюм Снегурочки (оценивается оригинальность и соответствие данному конкурсу, костюм и его элементы должны быть созданы самими участницами);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>-визитная карточка (представление) участницы (оценивается правильность</w:t>
      </w:r>
      <w:r w:rsidRPr="004640DA">
        <w:rPr>
          <w:rFonts w:ascii="Times New Roman" w:hAnsi="Times New Roman" w:cs="Times New Roman"/>
          <w:bCs/>
          <w:sz w:val="28"/>
          <w:szCs w:val="28"/>
        </w:rPr>
        <w:t xml:space="preserve"> русской речи, выразительность, характер и оригинальность новогоднего обращения, музыкальное оформление, видеозапись или презентация);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>-творческий номер участницы - оценка вокальных данных (исполнение песни),</w:t>
      </w:r>
      <w:r w:rsidRPr="004640DA">
        <w:rPr>
          <w:rFonts w:ascii="Times New Roman" w:hAnsi="Times New Roman" w:cs="Times New Roman"/>
          <w:bCs/>
          <w:sz w:val="28"/>
          <w:szCs w:val="28"/>
        </w:rPr>
        <w:t> хореографии (солирование в танце, либо в составе коллектива), актерских данных (актерское мастерство в номере), костюм;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t>-домашнее задание участницы – основная задумка работы, её выполнение, работа с материалами, аккуратность, эстетическая красота;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640DA">
        <w:rPr>
          <w:rFonts w:ascii="Times New Roman" w:hAnsi="Times New Roman" w:cs="Times New Roman"/>
          <w:bCs/>
          <w:sz w:val="28"/>
          <w:szCs w:val="28"/>
        </w:rPr>
        <w:lastRenderedPageBreak/>
        <w:t>-игра с залом – владение аудиторией, разнообразие игровых форм и приемов, использование новогодних игровых традиций и обрядов, эмоциональный настрой.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 xml:space="preserve">7.3.  По итогам конкурсных выступлений жюри определяет </w:t>
      </w:r>
      <w:r w:rsidRPr="004640D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Звания: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b/>
          <w:sz w:val="28"/>
          <w:szCs w:val="28"/>
          <w:lang w:eastAsia="en-US"/>
        </w:rPr>
        <w:t>«Мисс Снегурочка»</w:t>
      </w:r>
      <w:r w:rsidRPr="004640DA">
        <w:rPr>
          <w:rFonts w:ascii="Times New Roman" w:hAnsi="Times New Roman" w:cs="Times New Roman"/>
          <w:sz w:val="28"/>
          <w:szCs w:val="28"/>
          <w:lang w:eastAsia="en-US"/>
        </w:rPr>
        <w:t xml:space="preserve">- участница, набравшая наибольшее количество баллов по итогам всех конкурсных испытаний. (1 место в конкурсе) 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b/>
          <w:sz w:val="28"/>
          <w:szCs w:val="28"/>
          <w:lang w:eastAsia="en-US"/>
        </w:rPr>
        <w:t>"Вице-мисс  Снегурочка"</w:t>
      </w:r>
      <w:r w:rsidRPr="004640DA">
        <w:rPr>
          <w:rFonts w:ascii="Times New Roman" w:hAnsi="Times New Roman" w:cs="Times New Roman"/>
          <w:sz w:val="28"/>
          <w:szCs w:val="28"/>
          <w:lang w:eastAsia="en-US"/>
        </w:rPr>
        <w:t>-  участница, набравшая на 1 балл меньше, чем «Мисс Снегурочки», но больше чем остальные (2 место в конкурсе)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b/>
          <w:sz w:val="28"/>
          <w:szCs w:val="28"/>
          <w:lang w:eastAsia="en-US"/>
        </w:rPr>
        <w:t>-"Мисс Зрительских симпатий"</w:t>
      </w:r>
      <w:r w:rsidRPr="004640DA">
        <w:rPr>
          <w:rFonts w:ascii="Times New Roman" w:hAnsi="Times New Roman" w:cs="Times New Roman"/>
          <w:sz w:val="28"/>
          <w:szCs w:val="28"/>
          <w:lang w:eastAsia="en-US"/>
        </w:rPr>
        <w:t>- участница.набравшая в ходе зрительского голосования наибольшее количество голосов.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4640DA">
        <w:rPr>
          <w:rFonts w:ascii="Times New Roman" w:hAnsi="Times New Roman" w:cs="Times New Roman"/>
          <w:b/>
          <w:sz w:val="28"/>
          <w:szCs w:val="28"/>
          <w:lang w:eastAsia="en-US"/>
        </w:rPr>
        <w:t>Далее звания распределяются по  усмотрению жюри по итогам  конкурсных испытаниях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0DA">
        <w:rPr>
          <w:rFonts w:ascii="Times New Roman" w:hAnsi="Times New Roman" w:cs="Times New Roman"/>
          <w:b/>
          <w:bCs/>
          <w:sz w:val="28"/>
          <w:szCs w:val="28"/>
        </w:rPr>
        <w:t>8. НАГРАЖДЕНИЕ.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9.1. Награждение победителей в номинациях производится сразу же после окончания 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9.2. Участницы награждаются памятными подарками и грамотами и благодарственными письмами оргкомитета Конкурса.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bookmarkStart w:id="0" w:name="_GoBack"/>
      <w:bookmarkEnd w:id="0"/>
      <w:r w:rsidRPr="004640DA">
        <w:rPr>
          <w:rFonts w:ascii="Times New Roman" w:hAnsi="Times New Roman" w:cs="Times New Roman"/>
          <w:b/>
          <w:sz w:val="28"/>
          <w:szCs w:val="28"/>
          <w:lang w:eastAsia="en-US"/>
        </w:rPr>
        <w:t>9</w:t>
      </w:r>
      <w:r w:rsidRPr="004640DA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. ФИНАНСИРОВАНИЕ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4640DA">
        <w:rPr>
          <w:rFonts w:ascii="Times New Roman" w:hAnsi="Times New Roman" w:cs="Times New Roman"/>
          <w:sz w:val="28"/>
          <w:szCs w:val="28"/>
          <w:lang w:eastAsia="en-US"/>
        </w:rPr>
        <w:t xml:space="preserve">  Расходы по подготовке участников к конкурсу, проезд до места проведения конкурса и обратно осуществляются за счет направляющей стороны.</w:t>
      </w: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0DA" w:rsidRPr="004640DA" w:rsidRDefault="004640DA" w:rsidP="004640DA">
      <w:pPr>
        <w:widowControl w:val="0"/>
        <w:autoSpaceDE w:val="0"/>
        <w:autoSpaceDN w:val="0"/>
        <w:adjustRightInd w:val="0"/>
        <w:spacing w:before="75" w:after="0"/>
        <w:jc w:val="right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 xml:space="preserve">       Приложение № 1</w:t>
      </w:r>
    </w:p>
    <w:p w:rsidR="004640DA" w:rsidRPr="004640DA" w:rsidRDefault="004640DA" w:rsidP="004640DA">
      <w:pPr>
        <w:widowControl w:val="0"/>
        <w:autoSpaceDE w:val="0"/>
        <w:autoSpaceDN w:val="0"/>
        <w:adjustRightInd w:val="0"/>
        <w:spacing w:before="75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З А Я В К А</w:t>
      </w:r>
    </w:p>
    <w:p w:rsidR="004640DA" w:rsidRPr="004640DA" w:rsidRDefault="004640DA" w:rsidP="004640DA">
      <w:pPr>
        <w:widowControl w:val="0"/>
        <w:autoSpaceDE w:val="0"/>
        <w:autoSpaceDN w:val="0"/>
        <w:adjustRightInd w:val="0"/>
        <w:spacing w:before="75" w:after="0"/>
        <w:jc w:val="center"/>
        <w:rPr>
          <w:rFonts w:ascii="Times New Roman" w:hAnsi="Times New Roman" w:cs="Times New Roman"/>
          <w:sz w:val="28"/>
          <w:szCs w:val="28"/>
        </w:rPr>
      </w:pPr>
      <w:r w:rsidRPr="004640DA">
        <w:rPr>
          <w:rFonts w:ascii="Times New Roman" w:hAnsi="Times New Roman" w:cs="Times New Roman"/>
          <w:sz w:val="28"/>
          <w:szCs w:val="28"/>
        </w:rPr>
        <w:t>на участие в районном конкурсе «Мисс Снегурочка-202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40D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hidden/>
        </w:trPr>
        <w:tc>
          <w:tcPr>
            <w:tcW w:w="4672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</w:pPr>
          </w:p>
        </w:tc>
      </w:tr>
    </w:tbl>
    <w:p w:rsidR="004640DA" w:rsidRPr="004640DA" w:rsidRDefault="004640DA" w:rsidP="004640D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640DA">
        <w:rPr>
          <w:rFonts w:ascii="Times New Roman" w:hAnsi="Times New Roman" w:cs="Times New Roman"/>
          <w:vanish/>
          <w:color w:val="000000"/>
          <w:sz w:val="28"/>
          <w:szCs w:val="28"/>
        </w:rPr>
        <w:t>Начало формы</w:t>
      </w:r>
    </w:p>
    <w:tbl>
      <w:tblPr>
        <w:tblStyle w:val="a8"/>
        <w:tblW w:w="0" w:type="auto"/>
        <w:tblInd w:w="-5" w:type="dxa"/>
        <w:tblLook w:val="04A0"/>
      </w:tblPr>
      <w:tblGrid>
        <w:gridCol w:w="4536"/>
        <w:gridCol w:w="4395"/>
      </w:tblGrid>
      <w:tr w:rsidR="004640DA" w:rsidRPr="004640DA" w:rsidTr="00966F7D">
        <w:tc>
          <w:tcPr>
            <w:tcW w:w="4536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участницы. Дата рождения.</w:t>
            </w: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c>
          <w:tcPr>
            <w:tcW w:w="4536" w:type="dxa"/>
          </w:tcPr>
          <w:p w:rsidR="004640DA" w:rsidRPr="004640DA" w:rsidRDefault="004640DA" w:rsidP="004640DA">
            <w:pPr>
              <w:widowControl w:val="0"/>
              <w:autoSpaceDE w:val="0"/>
              <w:autoSpaceDN w:val="0"/>
              <w:adjustRightInd w:val="0"/>
              <w:spacing w:before="75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об участнице (когда и где родилась, где учится, дошкольное учреждение, увлечения, хобби, любимое время года и почему, любимая музыка, дополнительно).</w:t>
            </w: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c>
          <w:tcPr>
            <w:tcW w:w="4536" w:type="dxa"/>
          </w:tcPr>
          <w:p w:rsidR="004640DA" w:rsidRPr="004640DA" w:rsidRDefault="004640DA" w:rsidP="004640DA">
            <w:pPr>
              <w:widowControl w:val="0"/>
              <w:autoSpaceDE w:val="0"/>
              <w:autoSpaceDN w:val="0"/>
              <w:adjustRightInd w:val="0"/>
              <w:spacing w:before="75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sz w:val="28"/>
                <w:szCs w:val="28"/>
              </w:rPr>
              <w:t>Необходимое техническое оснащение для выступления:</w:t>
            </w: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trHeight w:val="678"/>
        </w:trPr>
        <w:tc>
          <w:tcPr>
            <w:tcW w:w="4536" w:type="dxa"/>
          </w:tcPr>
          <w:p w:rsidR="004640DA" w:rsidRPr="004640DA" w:rsidRDefault="004640DA" w:rsidP="004640DA">
            <w:pPr>
              <w:widowControl w:val="0"/>
              <w:autoSpaceDE w:val="0"/>
              <w:autoSpaceDN w:val="0"/>
              <w:adjustRightInd w:val="0"/>
              <w:spacing w:before="75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sz w:val="28"/>
                <w:szCs w:val="28"/>
              </w:rPr>
              <w:t>Необходимость проведения репетиций: да,  нет</w:t>
            </w: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c>
          <w:tcPr>
            <w:tcW w:w="4536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и должность куратора</w:t>
            </w: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(если есть)</w:t>
            </w: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c>
          <w:tcPr>
            <w:tcW w:w="4536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sz w:val="28"/>
                <w:szCs w:val="28"/>
              </w:rPr>
              <w:t>Адрес участницы. Контактный телефон. Адрес электронной почты.</w:t>
            </w: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40DA" w:rsidRPr="004640DA" w:rsidTr="00966F7D">
        <w:trPr>
          <w:trHeight w:val="975"/>
        </w:trPr>
        <w:tc>
          <w:tcPr>
            <w:tcW w:w="4536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условиями участия в конкурсе ознакомлен и согласен:</w:t>
            </w: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_____________________</w:t>
            </w:r>
          </w:p>
          <w:p w:rsidR="004640DA" w:rsidRPr="004640DA" w:rsidRDefault="004640DA" w:rsidP="004640D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40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 _________________</w:t>
            </w:r>
          </w:p>
        </w:tc>
      </w:tr>
    </w:tbl>
    <w:p w:rsidR="004640DA" w:rsidRPr="00A55827" w:rsidRDefault="004640DA" w:rsidP="004640DA">
      <w:pPr>
        <w:spacing w:after="0"/>
        <w:rPr>
          <w:color w:val="002060"/>
        </w:rPr>
      </w:pPr>
    </w:p>
    <w:p w:rsidR="004640DA" w:rsidRPr="00A55827" w:rsidRDefault="004640DA" w:rsidP="004640DA">
      <w:pPr>
        <w:rPr>
          <w:vanish/>
        </w:rPr>
      </w:pPr>
    </w:p>
    <w:p w:rsidR="004640DA" w:rsidRPr="00A55827" w:rsidRDefault="004640DA" w:rsidP="004640DA"/>
    <w:p w:rsidR="004640DA" w:rsidRDefault="004640DA" w:rsidP="004640DA">
      <w:pPr>
        <w:widowControl w:val="0"/>
        <w:autoSpaceDE w:val="0"/>
        <w:autoSpaceDN w:val="0"/>
        <w:adjustRightInd w:val="0"/>
        <w:spacing w:before="75" w:after="7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40DA" w:rsidRDefault="004640DA" w:rsidP="004640D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640DA" w:rsidRDefault="004640DA" w:rsidP="004640DA"/>
    <w:p w:rsidR="004640DA" w:rsidRDefault="004640DA" w:rsidP="004640DA"/>
    <w:p w:rsidR="004640DA" w:rsidRDefault="004640DA" w:rsidP="004640DA"/>
    <w:p w:rsidR="004640DA" w:rsidRDefault="004640DA" w:rsidP="004640DA"/>
    <w:p w:rsidR="00875ED8" w:rsidRPr="009C0023" w:rsidRDefault="00875ED8" w:rsidP="0048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Приложение 2 </w:t>
      </w:r>
    </w:p>
    <w:p w:rsidR="00875ED8" w:rsidRPr="009C0023" w:rsidRDefault="00875ED8" w:rsidP="009C002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к  Положению </w:t>
      </w:r>
    </w:p>
    <w:p w:rsidR="00875ED8" w:rsidRPr="009C0023" w:rsidRDefault="00875ED8" w:rsidP="004956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ЗАЯВЛЕНИЕ</w:t>
      </w:r>
    </w:p>
    <w:p w:rsidR="00875ED8" w:rsidRPr="009C0023" w:rsidRDefault="00875ED8" w:rsidP="00495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0023">
        <w:rPr>
          <w:rFonts w:ascii="Times New Roman" w:hAnsi="Times New Roman" w:cs="Times New Roman"/>
          <w:b/>
          <w:bCs/>
          <w:sz w:val="26"/>
          <w:szCs w:val="26"/>
        </w:rPr>
        <w:t>о согласии родителей (законных представителей)</w:t>
      </w:r>
    </w:p>
    <w:p w:rsidR="00875ED8" w:rsidRPr="009C0023" w:rsidRDefault="00875ED8" w:rsidP="00495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0023">
        <w:rPr>
          <w:rFonts w:ascii="Times New Roman" w:hAnsi="Times New Roman" w:cs="Times New Roman"/>
          <w:b/>
          <w:bCs/>
          <w:sz w:val="26"/>
          <w:szCs w:val="26"/>
        </w:rPr>
        <w:t>на обработку персональных данных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C002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(Фамилия, имя, отчество родителя (законного представителя)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C0023">
        <w:rPr>
          <w:rFonts w:ascii="Times New Roman" w:hAnsi="Times New Roman" w:cs="Times New Roman"/>
          <w:sz w:val="26"/>
          <w:szCs w:val="26"/>
        </w:rPr>
        <w:t>документ, удостоверяющий личность ________________________________________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9C002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(наименование, серия и номер)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875ED8" w:rsidRPr="009C0023" w:rsidRDefault="00875ED8" w:rsidP="004956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9C0023">
        <w:rPr>
          <w:rFonts w:ascii="Times New Roman" w:hAnsi="Times New Roman" w:cs="Times New Roman"/>
          <w:sz w:val="26"/>
          <w:szCs w:val="26"/>
          <w:vertAlign w:val="superscript"/>
        </w:rPr>
        <w:t>(дата выдачи, организация, выдавшая документ)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 __________________________________________________________________________</w:t>
      </w:r>
    </w:p>
    <w:p w:rsidR="00875ED8" w:rsidRPr="009C0023" w:rsidRDefault="00875ED8" w:rsidP="004956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(ФИО ребенка)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даю согласие на обработку персональных данных моего ребенка  отделу образования, культуры, молодёжи, спорта и туризма администрации Поназыревского муниципального </w:t>
      </w:r>
      <w:r w:rsidR="00E94BF7" w:rsidRPr="009C0023">
        <w:rPr>
          <w:rFonts w:ascii="Times New Roman" w:hAnsi="Times New Roman" w:cs="Times New Roman"/>
          <w:sz w:val="26"/>
          <w:szCs w:val="26"/>
        </w:rPr>
        <w:t>округа</w:t>
      </w:r>
      <w:r w:rsidRPr="009C0023">
        <w:rPr>
          <w:rFonts w:ascii="Times New Roman" w:hAnsi="Times New Roman" w:cs="Times New Roman"/>
          <w:sz w:val="26"/>
          <w:szCs w:val="26"/>
        </w:rPr>
        <w:t>, МУК РКДЦ.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         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           Оператор вправе размещать: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- обрабатываемые персональные данные в информационно-телекоммуникационных сетях с целью предоставления итогов Конкурса- конкурса 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 xml:space="preserve">- фотографии участника, фамилию, имя, возраст, образовательное учреждение, результаты участия в мероприятии на официальном сайте отдела ОКМСиТ и администрации Поназыревского муниципального </w:t>
      </w:r>
      <w:r w:rsidR="00E94BF7" w:rsidRPr="009C0023">
        <w:rPr>
          <w:rFonts w:ascii="Times New Roman" w:hAnsi="Times New Roman" w:cs="Times New Roman"/>
          <w:sz w:val="26"/>
          <w:szCs w:val="26"/>
        </w:rPr>
        <w:t>округа</w:t>
      </w:r>
      <w:r w:rsidRPr="009C0023">
        <w:rPr>
          <w:rFonts w:ascii="Times New Roman" w:hAnsi="Times New Roman" w:cs="Times New Roman"/>
          <w:sz w:val="26"/>
          <w:szCs w:val="26"/>
        </w:rPr>
        <w:t>.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Оператор вправе передавать данные учащегося по электронной почте.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Настоящее согласие дано мной «______» ____________ 20____ г. и действует на период 202</w:t>
      </w:r>
      <w:r w:rsidR="00E94BF7" w:rsidRPr="009C0023">
        <w:rPr>
          <w:rFonts w:ascii="Times New Roman" w:hAnsi="Times New Roman" w:cs="Times New Roman"/>
          <w:sz w:val="26"/>
          <w:szCs w:val="26"/>
        </w:rPr>
        <w:t>3</w:t>
      </w:r>
      <w:r w:rsidRPr="009C002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ED8" w:rsidRPr="009C0023" w:rsidRDefault="00875ED8" w:rsidP="00495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</w:rPr>
        <w:t>«______» ____________ 20____ г. ___________________________ /________________/</w:t>
      </w:r>
    </w:p>
    <w:p w:rsidR="00D15D88" w:rsidRPr="00E94BF7" w:rsidRDefault="00875ED8" w:rsidP="00D15D8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023">
        <w:rPr>
          <w:rFonts w:ascii="Times New Roman" w:hAnsi="Times New Roman" w:cs="Times New Roman"/>
          <w:sz w:val="26"/>
          <w:szCs w:val="26"/>
          <w:vertAlign w:val="superscript"/>
        </w:rPr>
        <w:t>(подпись)                                                                (расшифровка подписи)</w:t>
      </w:r>
    </w:p>
    <w:p w:rsidR="00875ED8" w:rsidRPr="00E94BF7" w:rsidRDefault="00875ED8" w:rsidP="00740A40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E94BF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75ED8" w:rsidRPr="00E94BF7" w:rsidSect="00E94BF7">
      <w:pgSz w:w="11906" w:h="16838"/>
      <w:pgMar w:top="1134" w:right="567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D8C" w:rsidRDefault="00FE3D8C" w:rsidP="001F1BDF">
      <w:pPr>
        <w:spacing w:after="0" w:line="240" w:lineRule="auto"/>
      </w:pPr>
      <w:r>
        <w:separator/>
      </w:r>
    </w:p>
  </w:endnote>
  <w:endnote w:type="continuationSeparator" w:id="1">
    <w:p w:rsidR="00FE3D8C" w:rsidRDefault="00FE3D8C" w:rsidP="001F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D8C" w:rsidRDefault="00FE3D8C" w:rsidP="001F1BDF">
      <w:pPr>
        <w:spacing w:after="0" w:line="240" w:lineRule="auto"/>
      </w:pPr>
      <w:r>
        <w:separator/>
      </w:r>
    </w:p>
  </w:footnote>
  <w:footnote w:type="continuationSeparator" w:id="1">
    <w:p w:rsidR="00FE3D8C" w:rsidRDefault="00FE3D8C" w:rsidP="001F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0A8"/>
    <w:multiLevelType w:val="hybridMultilevel"/>
    <w:tmpl w:val="6876D450"/>
    <w:lvl w:ilvl="0" w:tplc="7C8A2A9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47EB9"/>
    <w:multiLevelType w:val="hybridMultilevel"/>
    <w:tmpl w:val="6F18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5214A"/>
    <w:multiLevelType w:val="hybridMultilevel"/>
    <w:tmpl w:val="87728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D6633A"/>
    <w:multiLevelType w:val="hybridMultilevel"/>
    <w:tmpl w:val="EA0C5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4C6078"/>
    <w:multiLevelType w:val="hybridMultilevel"/>
    <w:tmpl w:val="86E2F7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228D2"/>
    <w:multiLevelType w:val="hybridMultilevel"/>
    <w:tmpl w:val="2640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C443F"/>
    <w:multiLevelType w:val="multilevel"/>
    <w:tmpl w:val="ABEC2FBC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0CA7212E"/>
    <w:multiLevelType w:val="hybridMultilevel"/>
    <w:tmpl w:val="395CCEB4"/>
    <w:lvl w:ilvl="0" w:tplc="7748AB98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0EE87F91"/>
    <w:multiLevelType w:val="hybridMultilevel"/>
    <w:tmpl w:val="49EC5384"/>
    <w:lvl w:ilvl="0" w:tplc="9B8237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2A31C57"/>
    <w:multiLevelType w:val="hybridMultilevel"/>
    <w:tmpl w:val="3BE06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DF7AC5"/>
    <w:multiLevelType w:val="hybridMultilevel"/>
    <w:tmpl w:val="361EA1B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5FA4515"/>
    <w:multiLevelType w:val="hybridMultilevel"/>
    <w:tmpl w:val="CCEAC026"/>
    <w:lvl w:ilvl="0" w:tplc="1C4E5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916F6D"/>
    <w:multiLevelType w:val="multilevel"/>
    <w:tmpl w:val="8DDC96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1E02733B"/>
    <w:multiLevelType w:val="hybridMultilevel"/>
    <w:tmpl w:val="BD9EF354"/>
    <w:lvl w:ilvl="0" w:tplc="C6D6B6A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D1ADD"/>
    <w:multiLevelType w:val="hybridMultilevel"/>
    <w:tmpl w:val="8B5CD086"/>
    <w:lvl w:ilvl="0" w:tplc="1C4E5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1975A3"/>
    <w:multiLevelType w:val="hybridMultilevel"/>
    <w:tmpl w:val="694AAAA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3083017"/>
    <w:multiLevelType w:val="hybridMultilevel"/>
    <w:tmpl w:val="4390375A"/>
    <w:lvl w:ilvl="0" w:tplc="9B8237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4C01C83"/>
    <w:multiLevelType w:val="hybridMultilevel"/>
    <w:tmpl w:val="7868C5FA"/>
    <w:lvl w:ilvl="0" w:tplc="023296C4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7C01B28"/>
    <w:multiLevelType w:val="hybridMultilevel"/>
    <w:tmpl w:val="13447CD8"/>
    <w:lvl w:ilvl="0" w:tplc="7748AB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8DF1FB9"/>
    <w:multiLevelType w:val="hybridMultilevel"/>
    <w:tmpl w:val="44C6E3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1D65CE"/>
    <w:multiLevelType w:val="hybridMultilevel"/>
    <w:tmpl w:val="A70AAEB6"/>
    <w:lvl w:ilvl="0" w:tplc="04190011">
      <w:start w:val="1"/>
      <w:numFmt w:val="decimal"/>
      <w:lvlText w:val="%1)"/>
      <w:lvlJc w:val="left"/>
      <w:pPr>
        <w:ind w:left="8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abstractNum w:abstractNumId="21">
    <w:nsid w:val="2EAC2BB0"/>
    <w:multiLevelType w:val="hybridMultilevel"/>
    <w:tmpl w:val="F132B7FC"/>
    <w:lvl w:ilvl="0" w:tplc="B1FCBA5E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1427C74"/>
    <w:multiLevelType w:val="hybridMultilevel"/>
    <w:tmpl w:val="72A22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322623AE"/>
    <w:multiLevelType w:val="multilevel"/>
    <w:tmpl w:val="C43E0CBE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abstractNum w:abstractNumId="24">
    <w:nsid w:val="358A3BFA"/>
    <w:multiLevelType w:val="hybridMultilevel"/>
    <w:tmpl w:val="5066BD2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36A34967"/>
    <w:multiLevelType w:val="hybridMultilevel"/>
    <w:tmpl w:val="95E02DD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36D433D7"/>
    <w:multiLevelType w:val="hybridMultilevel"/>
    <w:tmpl w:val="164CA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D814512"/>
    <w:multiLevelType w:val="multilevel"/>
    <w:tmpl w:val="1C44BE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>
    <w:nsid w:val="4331663E"/>
    <w:multiLevelType w:val="multilevel"/>
    <w:tmpl w:val="5EC295F2"/>
    <w:lvl w:ilvl="0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2160"/>
      </w:pPr>
      <w:rPr>
        <w:rFonts w:cs="Times New Roman" w:hint="default"/>
      </w:rPr>
    </w:lvl>
  </w:abstractNum>
  <w:abstractNum w:abstractNumId="29">
    <w:nsid w:val="4403721E"/>
    <w:multiLevelType w:val="hybridMultilevel"/>
    <w:tmpl w:val="7E96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4B00DB"/>
    <w:multiLevelType w:val="hybridMultilevel"/>
    <w:tmpl w:val="E8F22A36"/>
    <w:lvl w:ilvl="0" w:tplc="9B823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4754BB"/>
    <w:multiLevelType w:val="hybridMultilevel"/>
    <w:tmpl w:val="A7141EFA"/>
    <w:lvl w:ilvl="0" w:tplc="0E8A02E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58098F"/>
    <w:multiLevelType w:val="multilevel"/>
    <w:tmpl w:val="A76A19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4E6D66E7"/>
    <w:multiLevelType w:val="multilevel"/>
    <w:tmpl w:val="14B6E97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4FB22EA5"/>
    <w:multiLevelType w:val="hybridMultilevel"/>
    <w:tmpl w:val="4F3652B4"/>
    <w:lvl w:ilvl="0" w:tplc="1C4E54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BB1E63"/>
    <w:multiLevelType w:val="hybridMultilevel"/>
    <w:tmpl w:val="2562AD56"/>
    <w:lvl w:ilvl="0" w:tplc="C5FE2D9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6">
    <w:nsid w:val="540E761E"/>
    <w:multiLevelType w:val="multilevel"/>
    <w:tmpl w:val="AE7E97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553C3790"/>
    <w:multiLevelType w:val="hybridMultilevel"/>
    <w:tmpl w:val="A96C13CC"/>
    <w:lvl w:ilvl="0" w:tplc="9B823780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abstractNum w:abstractNumId="38">
    <w:nsid w:val="57384116"/>
    <w:multiLevelType w:val="hybridMultilevel"/>
    <w:tmpl w:val="69E28A12"/>
    <w:lvl w:ilvl="0" w:tplc="9B823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DA740D"/>
    <w:multiLevelType w:val="multilevel"/>
    <w:tmpl w:val="C43E0CBE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abstractNum w:abstractNumId="40">
    <w:nsid w:val="66CB56F4"/>
    <w:multiLevelType w:val="multilevel"/>
    <w:tmpl w:val="8DDC96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1">
    <w:nsid w:val="67282496"/>
    <w:multiLevelType w:val="hybridMultilevel"/>
    <w:tmpl w:val="A4AA962C"/>
    <w:lvl w:ilvl="0" w:tplc="9B823780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>
    <w:nsid w:val="6F1C52B7"/>
    <w:multiLevelType w:val="multilevel"/>
    <w:tmpl w:val="8DDC9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1A0461A"/>
    <w:multiLevelType w:val="multilevel"/>
    <w:tmpl w:val="0B8C5C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>
    <w:nsid w:val="73874AC0"/>
    <w:multiLevelType w:val="hybridMultilevel"/>
    <w:tmpl w:val="BEDA5214"/>
    <w:lvl w:ilvl="0" w:tplc="9B823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26"/>
  </w:num>
  <w:num w:numId="4">
    <w:abstractNumId w:val="24"/>
  </w:num>
  <w:num w:numId="5">
    <w:abstractNumId w:val="18"/>
  </w:num>
  <w:num w:numId="6">
    <w:abstractNumId w:val="29"/>
  </w:num>
  <w:num w:numId="7">
    <w:abstractNumId w:val="7"/>
  </w:num>
  <w:num w:numId="8">
    <w:abstractNumId w:val="17"/>
  </w:num>
  <w:num w:numId="9">
    <w:abstractNumId w:val="5"/>
  </w:num>
  <w:num w:numId="10">
    <w:abstractNumId w:val="30"/>
  </w:num>
  <w:num w:numId="11">
    <w:abstractNumId w:val="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12"/>
  </w:num>
  <w:num w:numId="22">
    <w:abstractNumId w:val="43"/>
  </w:num>
  <w:num w:numId="23">
    <w:abstractNumId w:val="15"/>
  </w:num>
  <w:num w:numId="24">
    <w:abstractNumId w:val="36"/>
  </w:num>
  <w:num w:numId="25">
    <w:abstractNumId w:val="32"/>
  </w:num>
  <w:num w:numId="26">
    <w:abstractNumId w:val="1"/>
  </w:num>
  <w:num w:numId="27">
    <w:abstractNumId w:val="3"/>
  </w:num>
  <w:num w:numId="28">
    <w:abstractNumId w:val="41"/>
  </w:num>
  <w:num w:numId="29">
    <w:abstractNumId w:val="28"/>
  </w:num>
  <w:num w:numId="30">
    <w:abstractNumId w:val="40"/>
  </w:num>
  <w:num w:numId="31">
    <w:abstractNumId w:val="42"/>
  </w:num>
  <w:num w:numId="32">
    <w:abstractNumId w:val="19"/>
  </w:num>
  <w:num w:numId="33">
    <w:abstractNumId w:val="38"/>
  </w:num>
  <w:num w:numId="34">
    <w:abstractNumId w:val="6"/>
  </w:num>
  <w:num w:numId="35">
    <w:abstractNumId w:val="14"/>
  </w:num>
  <w:num w:numId="36">
    <w:abstractNumId w:val="27"/>
  </w:num>
  <w:num w:numId="37">
    <w:abstractNumId w:val="33"/>
  </w:num>
  <w:num w:numId="38">
    <w:abstractNumId w:val="11"/>
  </w:num>
  <w:num w:numId="39">
    <w:abstractNumId w:val="34"/>
  </w:num>
  <w:num w:numId="40">
    <w:abstractNumId w:val="39"/>
  </w:num>
  <w:num w:numId="41">
    <w:abstractNumId w:val="23"/>
  </w:num>
  <w:num w:numId="42">
    <w:abstractNumId w:val="13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0DB6"/>
    <w:rsid w:val="00013EDA"/>
    <w:rsid w:val="000248A5"/>
    <w:rsid w:val="00027152"/>
    <w:rsid w:val="00046DF5"/>
    <w:rsid w:val="00051FF5"/>
    <w:rsid w:val="000603E7"/>
    <w:rsid w:val="00061086"/>
    <w:rsid w:val="00092B66"/>
    <w:rsid w:val="000B5964"/>
    <w:rsid w:val="000C0F03"/>
    <w:rsid w:val="000D7188"/>
    <w:rsid w:val="000F218D"/>
    <w:rsid w:val="000F5335"/>
    <w:rsid w:val="001064B6"/>
    <w:rsid w:val="00135F2F"/>
    <w:rsid w:val="00141098"/>
    <w:rsid w:val="00141269"/>
    <w:rsid w:val="00146880"/>
    <w:rsid w:val="00153153"/>
    <w:rsid w:val="001855D1"/>
    <w:rsid w:val="001F1BDF"/>
    <w:rsid w:val="001F397C"/>
    <w:rsid w:val="00242BCB"/>
    <w:rsid w:val="00255CCC"/>
    <w:rsid w:val="00270F8B"/>
    <w:rsid w:val="0028639F"/>
    <w:rsid w:val="002B7F47"/>
    <w:rsid w:val="002E474F"/>
    <w:rsid w:val="002E6477"/>
    <w:rsid w:val="003115BB"/>
    <w:rsid w:val="00330497"/>
    <w:rsid w:val="00336655"/>
    <w:rsid w:val="00363ECF"/>
    <w:rsid w:val="00387518"/>
    <w:rsid w:val="0039345F"/>
    <w:rsid w:val="003C4D70"/>
    <w:rsid w:val="003D1857"/>
    <w:rsid w:val="003D79EB"/>
    <w:rsid w:val="003E08AF"/>
    <w:rsid w:val="00410570"/>
    <w:rsid w:val="004112FD"/>
    <w:rsid w:val="00414BA0"/>
    <w:rsid w:val="00420129"/>
    <w:rsid w:val="00420BAB"/>
    <w:rsid w:val="00435187"/>
    <w:rsid w:val="00436A7F"/>
    <w:rsid w:val="00437C79"/>
    <w:rsid w:val="004640DA"/>
    <w:rsid w:val="00476EFF"/>
    <w:rsid w:val="00485D16"/>
    <w:rsid w:val="0048783F"/>
    <w:rsid w:val="00493C29"/>
    <w:rsid w:val="004956A0"/>
    <w:rsid w:val="004A69E7"/>
    <w:rsid w:val="004B24FF"/>
    <w:rsid w:val="004B3F69"/>
    <w:rsid w:val="004B5362"/>
    <w:rsid w:val="004F4F2C"/>
    <w:rsid w:val="00512697"/>
    <w:rsid w:val="00515807"/>
    <w:rsid w:val="00517910"/>
    <w:rsid w:val="00522778"/>
    <w:rsid w:val="00532EAD"/>
    <w:rsid w:val="00533845"/>
    <w:rsid w:val="00542F02"/>
    <w:rsid w:val="0054590B"/>
    <w:rsid w:val="0054694C"/>
    <w:rsid w:val="00552EAB"/>
    <w:rsid w:val="00555F0E"/>
    <w:rsid w:val="00562621"/>
    <w:rsid w:val="00577C2D"/>
    <w:rsid w:val="005A7FD4"/>
    <w:rsid w:val="005E5F5D"/>
    <w:rsid w:val="005F7CD2"/>
    <w:rsid w:val="00617307"/>
    <w:rsid w:val="00630DDB"/>
    <w:rsid w:val="006367AE"/>
    <w:rsid w:val="00645D3D"/>
    <w:rsid w:val="006612CE"/>
    <w:rsid w:val="00680846"/>
    <w:rsid w:val="00694504"/>
    <w:rsid w:val="006A2AB7"/>
    <w:rsid w:val="006A30BC"/>
    <w:rsid w:val="006A5DA2"/>
    <w:rsid w:val="006B54EF"/>
    <w:rsid w:val="006B691E"/>
    <w:rsid w:val="006C3546"/>
    <w:rsid w:val="006D2ADB"/>
    <w:rsid w:val="006E03F1"/>
    <w:rsid w:val="006F7A7A"/>
    <w:rsid w:val="00702195"/>
    <w:rsid w:val="00707EC0"/>
    <w:rsid w:val="007137E6"/>
    <w:rsid w:val="0072479A"/>
    <w:rsid w:val="00740A40"/>
    <w:rsid w:val="00755185"/>
    <w:rsid w:val="00755AD8"/>
    <w:rsid w:val="007759C5"/>
    <w:rsid w:val="007C2475"/>
    <w:rsid w:val="007C374C"/>
    <w:rsid w:val="007D05FE"/>
    <w:rsid w:val="007D4B52"/>
    <w:rsid w:val="007E2BAC"/>
    <w:rsid w:val="007F5557"/>
    <w:rsid w:val="00823853"/>
    <w:rsid w:val="00826E86"/>
    <w:rsid w:val="00843E56"/>
    <w:rsid w:val="00844666"/>
    <w:rsid w:val="00853653"/>
    <w:rsid w:val="00864A59"/>
    <w:rsid w:val="00864B84"/>
    <w:rsid w:val="00875ED8"/>
    <w:rsid w:val="008924BF"/>
    <w:rsid w:val="00895656"/>
    <w:rsid w:val="008A5743"/>
    <w:rsid w:val="008B430C"/>
    <w:rsid w:val="008B5F68"/>
    <w:rsid w:val="008B6B9B"/>
    <w:rsid w:val="008D5390"/>
    <w:rsid w:val="008D6A82"/>
    <w:rsid w:val="008D7E9C"/>
    <w:rsid w:val="008F0F87"/>
    <w:rsid w:val="00927FDA"/>
    <w:rsid w:val="00947BFA"/>
    <w:rsid w:val="00957DC4"/>
    <w:rsid w:val="00971747"/>
    <w:rsid w:val="00975F90"/>
    <w:rsid w:val="00993C4C"/>
    <w:rsid w:val="009B6B44"/>
    <w:rsid w:val="009C0023"/>
    <w:rsid w:val="009E19E5"/>
    <w:rsid w:val="009E4E05"/>
    <w:rsid w:val="009F024B"/>
    <w:rsid w:val="009F093C"/>
    <w:rsid w:val="00A43382"/>
    <w:rsid w:val="00A43791"/>
    <w:rsid w:val="00A56D6F"/>
    <w:rsid w:val="00A61830"/>
    <w:rsid w:val="00A67978"/>
    <w:rsid w:val="00A87B4C"/>
    <w:rsid w:val="00A95A5F"/>
    <w:rsid w:val="00AA3AA6"/>
    <w:rsid w:val="00AB1B4D"/>
    <w:rsid w:val="00AB2489"/>
    <w:rsid w:val="00AB273D"/>
    <w:rsid w:val="00AC043F"/>
    <w:rsid w:val="00AC151E"/>
    <w:rsid w:val="00AC4D81"/>
    <w:rsid w:val="00AC4E64"/>
    <w:rsid w:val="00AC6173"/>
    <w:rsid w:val="00AF120F"/>
    <w:rsid w:val="00B02B66"/>
    <w:rsid w:val="00B1345B"/>
    <w:rsid w:val="00B176A3"/>
    <w:rsid w:val="00B33945"/>
    <w:rsid w:val="00B52F02"/>
    <w:rsid w:val="00B62D7F"/>
    <w:rsid w:val="00B65175"/>
    <w:rsid w:val="00B72373"/>
    <w:rsid w:val="00B72CA2"/>
    <w:rsid w:val="00B76332"/>
    <w:rsid w:val="00B925F1"/>
    <w:rsid w:val="00B954C2"/>
    <w:rsid w:val="00BA2CD8"/>
    <w:rsid w:val="00BF1D03"/>
    <w:rsid w:val="00C004F6"/>
    <w:rsid w:val="00C00DFE"/>
    <w:rsid w:val="00C01350"/>
    <w:rsid w:val="00C12848"/>
    <w:rsid w:val="00C15E2E"/>
    <w:rsid w:val="00C31558"/>
    <w:rsid w:val="00C54E2E"/>
    <w:rsid w:val="00C60833"/>
    <w:rsid w:val="00C71AAE"/>
    <w:rsid w:val="00C729A4"/>
    <w:rsid w:val="00C72AAD"/>
    <w:rsid w:val="00C82009"/>
    <w:rsid w:val="00C84B5C"/>
    <w:rsid w:val="00C86435"/>
    <w:rsid w:val="00C90B77"/>
    <w:rsid w:val="00C963D6"/>
    <w:rsid w:val="00CB2F2B"/>
    <w:rsid w:val="00CC08EB"/>
    <w:rsid w:val="00CC0DB6"/>
    <w:rsid w:val="00CC7F09"/>
    <w:rsid w:val="00CD1161"/>
    <w:rsid w:val="00CF10F6"/>
    <w:rsid w:val="00CF44FF"/>
    <w:rsid w:val="00CF6D66"/>
    <w:rsid w:val="00D020F1"/>
    <w:rsid w:val="00D15D88"/>
    <w:rsid w:val="00D22A3A"/>
    <w:rsid w:val="00D4661D"/>
    <w:rsid w:val="00D5188C"/>
    <w:rsid w:val="00D54486"/>
    <w:rsid w:val="00D71230"/>
    <w:rsid w:val="00D76AB0"/>
    <w:rsid w:val="00D7723B"/>
    <w:rsid w:val="00D85F9B"/>
    <w:rsid w:val="00D87893"/>
    <w:rsid w:val="00D92E78"/>
    <w:rsid w:val="00DA4BCF"/>
    <w:rsid w:val="00DB0EF9"/>
    <w:rsid w:val="00DC6814"/>
    <w:rsid w:val="00DC7BDF"/>
    <w:rsid w:val="00DF3EEA"/>
    <w:rsid w:val="00E10B21"/>
    <w:rsid w:val="00E26D29"/>
    <w:rsid w:val="00E328A5"/>
    <w:rsid w:val="00E61A91"/>
    <w:rsid w:val="00E630D0"/>
    <w:rsid w:val="00E636F4"/>
    <w:rsid w:val="00E651E5"/>
    <w:rsid w:val="00E667E0"/>
    <w:rsid w:val="00E7210A"/>
    <w:rsid w:val="00E72F0E"/>
    <w:rsid w:val="00E846C5"/>
    <w:rsid w:val="00E94BF7"/>
    <w:rsid w:val="00E94DDF"/>
    <w:rsid w:val="00EA5262"/>
    <w:rsid w:val="00EA587E"/>
    <w:rsid w:val="00EB1BAD"/>
    <w:rsid w:val="00EB70AD"/>
    <w:rsid w:val="00EF0BF2"/>
    <w:rsid w:val="00F07193"/>
    <w:rsid w:val="00F12A52"/>
    <w:rsid w:val="00F16156"/>
    <w:rsid w:val="00F242F1"/>
    <w:rsid w:val="00F25913"/>
    <w:rsid w:val="00F310F3"/>
    <w:rsid w:val="00F32079"/>
    <w:rsid w:val="00F50773"/>
    <w:rsid w:val="00F86743"/>
    <w:rsid w:val="00F92272"/>
    <w:rsid w:val="00F93BB6"/>
    <w:rsid w:val="00FA23B6"/>
    <w:rsid w:val="00FB07F5"/>
    <w:rsid w:val="00FC09C4"/>
    <w:rsid w:val="00FE3D8C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uiPriority w:val="99"/>
    <w:qFormat/>
    <w:rsid w:val="00A56D6F"/>
    <w:pPr>
      <w:ind w:left="720"/>
    </w:pPr>
  </w:style>
  <w:style w:type="paragraph" w:customStyle="1" w:styleId="Default">
    <w:name w:val="Default"/>
    <w:uiPriority w:val="99"/>
    <w:rsid w:val="00DC68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C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08E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092B66"/>
    <w:pPr>
      <w:suppressAutoHyphens/>
      <w:spacing w:before="40" w:after="0" w:line="240" w:lineRule="auto"/>
      <w:jc w:val="center"/>
    </w:pPr>
    <w:rPr>
      <w:rFonts w:ascii="Arial" w:hAnsi="Arial" w:cs="Arial"/>
      <w:sz w:val="16"/>
      <w:szCs w:val="16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092B66"/>
    <w:rPr>
      <w:rFonts w:ascii="Arial" w:hAnsi="Arial" w:cs="Arial"/>
      <w:sz w:val="20"/>
      <w:szCs w:val="20"/>
      <w:lang w:eastAsia="ar-SA" w:bidi="ar-SA"/>
    </w:rPr>
  </w:style>
  <w:style w:type="character" w:styleId="a7">
    <w:name w:val="Hyperlink"/>
    <w:basedOn w:val="a0"/>
    <w:uiPriority w:val="99"/>
    <w:rsid w:val="00F25913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7C3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uiPriority w:val="99"/>
    <w:qFormat/>
    <w:rsid w:val="00C84B5C"/>
    <w:pPr>
      <w:spacing w:after="0" w:line="240" w:lineRule="auto"/>
      <w:jc w:val="center"/>
    </w:pPr>
    <w:rPr>
      <w:b/>
      <w:bCs/>
      <w:sz w:val="26"/>
      <w:szCs w:val="26"/>
    </w:rPr>
  </w:style>
  <w:style w:type="character" w:customStyle="1" w:styleId="aa">
    <w:name w:val="Подзаголовок Знак"/>
    <w:basedOn w:val="a0"/>
    <w:link w:val="a9"/>
    <w:uiPriority w:val="99"/>
    <w:locked/>
    <w:rsid w:val="00C84B5C"/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rsid w:val="006B691E"/>
    <w:pPr>
      <w:spacing w:after="0" w:line="360" w:lineRule="auto"/>
      <w:jc w:val="both"/>
    </w:pPr>
    <w:rPr>
      <w:sz w:val="28"/>
      <w:szCs w:val="28"/>
    </w:rPr>
  </w:style>
  <w:style w:type="paragraph" w:customStyle="1" w:styleId="TextBody">
    <w:name w:val="Text Body"/>
    <w:basedOn w:val="a"/>
    <w:uiPriority w:val="99"/>
    <w:rsid w:val="006B691E"/>
    <w:pPr>
      <w:widowControl w:val="0"/>
      <w:suppressAutoHyphens/>
      <w:spacing w:after="140" w:line="240" w:lineRule="auto"/>
      <w:jc w:val="both"/>
    </w:pPr>
    <w:rPr>
      <w:rFonts w:ascii="Times New Roman" w:eastAsia="Droid Sans Fallback" w:hAnsi="Times New Roman" w:cs="Times New Roman"/>
      <w:sz w:val="24"/>
      <w:szCs w:val="24"/>
    </w:rPr>
  </w:style>
  <w:style w:type="paragraph" w:customStyle="1" w:styleId="ab">
    <w:name w:val="Шапка таблицы"/>
    <w:basedOn w:val="a"/>
    <w:link w:val="ac"/>
    <w:uiPriority w:val="99"/>
    <w:rsid w:val="001F1BDF"/>
    <w:pPr>
      <w:keepNext/>
      <w:spacing w:before="60" w:after="80" w:line="240" w:lineRule="auto"/>
    </w:pPr>
    <w:rPr>
      <w:rFonts w:ascii="Times New Roman" w:hAnsi="Times New Roman" w:cs="Times New Roman"/>
      <w:b/>
      <w:sz w:val="18"/>
      <w:szCs w:val="20"/>
    </w:rPr>
  </w:style>
  <w:style w:type="character" w:customStyle="1" w:styleId="ac">
    <w:name w:val="Шапка таблицы Знак"/>
    <w:link w:val="ab"/>
    <w:uiPriority w:val="99"/>
    <w:locked/>
    <w:rsid w:val="001F1BDF"/>
    <w:rPr>
      <w:rFonts w:ascii="Times New Roman" w:hAnsi="Times New Roman"/>
      <w:b/>
      <w:sz w:val="18"/>
    </w:rPr>
  </w:style>
  <w:style w:type="paragraph" w:styleId="ad">
    <w:name w:val="footnote text"/>
    <w:basedOn w:val="a"/>
    <w:link w:val="ae"/>
    <w:uiPriority w:val="99"/>
    <w:semiHidden/>
    <w:rsid w:val="001F1BDF"/>
    <w:pPr>
      <w:spacing w:after="0" w:line="240" w:lineRule="auto"/>
    </w:pPr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locked/>
    <w:rsid w:val="001F1BDF"/>
    <w:rPr>
      <w:rFonts w:eastAsia="Times New Roman" w:cs="Times New Roman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rsid w:val="001F1BD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AA3AA6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headertext">
    <w:name w:val="headertext"/>
    <w:basedOn w:val="a"/>
    <w:uiPriority w:val="99"/>
    <w:rsid w:val="00AA3AA6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character" w:customStyle="1" w:styleId="ListParagraphChar">
    <w:name w:val="List Paragraph Char"/>
    <w:link w:val="1"/>
    <w:uiPriority w:val="99"/>
    <w:locked/>
    <w:rsid w:val="006A30BC"/>
  </w:style>
  <w:style w:type="character" w:customStyle="1" w:styleId="3">
    <w:name w:val="Основной текст (3)_"/>
    <w:basedOn w:val="a0"/>
    <w:link w:val="30"/>
    <w:uiPriority w:val="99"/>
    <w:locked/>
    <w:rsid w:val="006A30B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A30BC"/>
    <w:pPr>
      <w:widowControl w:val="0"/>
      <w:shd w:val="clear" w:color="auto" w:fill="FFFFFF"/>
      <w:spacing w:before="60" w:after="540" w:line="240" w:lineRule="atLeas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александра подшивалова</cp:lastModifiedBy>
  <cp:revision>4</cp:revision>
  <cp:lastPrinted>2023-12-12T07:38:00Z</cp:lastPrinted>
  <dcterms:created xsi:type="dcterms:W3CDTF">2024-11-06T08:09:00Z</dcterms:created>
  <dcterms:modified xsi:type="dcterms:W3CDTF">2024-11-08T10:14:00Z</dcterms:modified>
</cp:coreProperties>
</file>