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4E4F" w14:textId="77777777" w:rsidR="002960D7" w:rsidRDefault="002960D7" w:rsidP="002960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Переход на платформу «Госуслуги Моя школа» с 1 сентября</w:t>
      </w:r>
    </w:p>
    <w:p w14:paraId="18BDE772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сентября 2026 года Ростовская область переходит на федеральный цифровой сервис ТОР «Моя школа». Он объединит все ключевые образовательные сервисы в одном месте. </w:t>
      </w:r>
    </w:p>
    <w:p w14:paraId="4864C37A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инструментом для контроля успеваемости, доступа к учебным материалам и связи с учителями станет приложение и веб</w:t>
      </w:r>
      <w:r>
        <w:rPr>
          <w:rFonts w:ascii="Times New Roman" w:hAnsi="Times New Roman" w:cs="Times New Roman"/>
          <w:sz w:val="28"/>
          <w:szCs w:val="28"/>
        </w:rPr>
        <w:noBreakHyphen/>
        <w:t>версия «Госуслуги Моя школа». Все привычные функции (электронный журнал, расписание, домашние задания) сохранены, а интерфейс остаётся интуитивно понятным.</w:t>
      </w:r>
    </w:p>
    <w:p w14:paraId="5CABE899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родителей и обучающихся заранее подготовиться к новому учебному году – установите мобильное приложение «Госуслуги Моя школа» уже сейчас. Скачать приложение можно в магазине мобильных приложений. </w:t>
      </w:r>
    </w:p>
    <w:p w14:paraId="4A072826" w14:textId="3400838D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Подробная информация размещена на портале «Госуслуги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E0694E">
          <w:rPr>
            <w:rStyle w:val="a3"/>
            <w:rFonts w:ascii="Times New Roman" w:hAnsi="Times New Roman" w:cs="Times New Roman"/>
            <w:sz w:val="28"/>
            <w:szCs w:val="28"/>
          </w:rPr>
          <w:t>https://www.gosuslugi.ru/help/faq/subcategory/education/myschool_app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C093B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C04B9F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1F9CA" w14:textId="77777777" w:rsidR="002960D7" w:rsidRDefault="002960D7" w:rsidP="002960D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«Госуслуги Моя школа» – всё важное об учёбе в одном месте!</w:t>
      </w:r>
    </w:p>
    <w:p w14:paraId="50788ADB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не нужно переключаться между сервисами: электронный журнал, расписание, домашние задания и библиотека материалов – в едином интерфейсе.</w:t>
      </w:r>
    </w:p>
    <w:p w14:paraId="3B73D08C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2026 года Ростовская область переходит на единую платформу «Госуслуги Моя школа». Старый электронный дневник и локальные сервисы будут не доступны. </w:t>
      </w:r>
    </w:p>
    <w:p w14:paraId="570C7F5E" w14:textId="77777777" w:rsidR="002960D7" w:rsidRDefault="002960D7" w:rsidP="002960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Подготовьтесь заранее, чтобы 1 сентября начать учебный год без технических сложностей!</w:t>
      </w:r>
    </w:p>
    <w:p w14:paraId="24318CC8" w14:textId="77777777" w:rsidR="007674F1" w:rsidRDefault="007674F1"/>
    <w:sectPr w:rsidR="0076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D7"/>
    <w:rsid w:val="002960D7"/>
    <w:rsid w:val="0076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82D2"/>
  <w15:chartTrackingRefBased/>
  <w15:docId w15:val="{AE943659-B3FC-4A2D-84D5-0B41B16B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0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0D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96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help/faq/subcategory/education/myschool_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2026-08-11T11:52:00Z</dcterms:created>
  <dcterms:modified xsi:type="dcterms:W3CDTF">2026-08-11T11:53:00Z</dcterms:modified>
</cp:coreProperties>
</file>