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91" w:rsidRDefault="00EC3070" w:rsidP="00EC3070">
      <w:pPr>
        <w:jc w:val="center"/>
        <w:rPr>
          <w:sz w:val="28"/>
          <w:szCs w:val="28"/>
        </w:rPr>
      </w:pPr>
      <w:r w:rsidRPr="00EC3070">
        <w:rPr>
          <w:sz w:val="28"/>
          <w:szCs w:val="28"/>
        </w:rPr>
        <w:t>Пояснительная записка</w:t>
      </w:r>
    </w:p>
    <w:p w:rsidR="00D06ED6" w:rsidRDefault="00EC3070" w:rsidP="00EC3070">
      <w:pPr>
        <w:rPr>
          <w:sz w:val="28"/>
          <w:szCs w:val="28"/>
        </w:rPr>
      </w:pPr>
      <w:r w:rsidRPr="009D0879">
        <w:rPr>
          <w:b/>
          <w:sz w:val="28"/>
          <w:szCs w:val="28"/>
        </w:rPr>
        <w:t>Правильное питание  школьников –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это залог их здоровья. Поэтому чрезвычайно важно, чтобы оно было сбалансировано и отвечало всем запросам ребенка с учетом его возрастных потребностей и особенностей. </w:t>
      </w:r>
    </w:p>
    <w:p w:rsidR="00EC3070" w:rsidRPr="00943C52" w:rsidRDefault="00EC3070" w:rsidP="00EC3070">
      <w:pPr>
        <w:rPr>
          <w:sz w:val="28"/>
          <w:szCs w:val="28"/>
        </w:rPr>
      </w:pPr>
      <w:r>
        <w:rPr>
          <w:sz w:val="28"/>
          <w:szCs w:val="28"/>
        </w:rPr>
        <w:t xml:space="preserve">Для школьных обедов </w:t>
      </w:r>
      <w:r w:rsidR="00CF4427">
        <w:rPr>
          <w:sz w:val="28"/>
          <w:szCs w:val="28"/>
        </w:rPr>
        <w:t>выбраны</w:t>
      </w:r>
      <w:r w:rsidR="009D0879">
        <w:rPr>
          <w:sz w:val="28"/>
          <w:szCs w:val="28"/>
        </w:rPr>
        <w:t xml:space="preserve"> блюда</w:t>
      </w:r>
      <w:r>
        <w:rPr>
          <w:sz w:val="28"/>
          <w:szCs w:val="28"/>
        </w:rPr>
        <w:t xml:space="preserve">:  </w:t>
      </w:r>
      <w:r w:rsidR="009D0879">
        <w:rPr>
          <w:sz w:val="28"/>
          <w:szCs w:val="28"/>
        </w:rPr>
        <w:br/>
      </w:r>
      <w:r>
        <w:rPr>
          <w:sz w:val="28"/>
          <w:szCs w:val="28"/>
        </w:rPr>
        <w:t xml:space="preserve">1. </w:t>
      </w:r>
      <w:r w:rsidR="009D0879">
        <w:rPr>
          <w:sz w:val="28"/>
          <w:szCs w:val="28"/>
        </w:rPr>
        <w:t>С</w:t>
      </w:r>
      <w:r>
        <w:rPr>
          <w:sz w:val="28"/>
          <w:szCs w:val="28"/>
        </w:rPr>
        <w:t>уп</w:t>
      </w:r>
      <w:r w:rsidR="009D0879">
        <w:rPr>
          <w:sz w:val="28"/>
          <w:szCs w:val="28"/>
        </w:rPr>
        <w:t>-пюре из разных овощей. Супы-пюре обладают высокой питательностью, легко усваиваются организмом</w:t>
      </w:r>
      <w:r w:rsidR="00D06ED6">
        <w:rPr>
          <w:sz w:val="28"/>
          <w:szCs w:val="28"/>
        </w:rPr>
        <w:t>,</w:t>
      </w:r>
      <w:r w:rsidR="009D0879">
        <w:rPr>
          <w:sz w:val="28"/>
          <w:szCs w:val="28"/>
        </w:rPr>
        <w:t xml:space="preserve"> возмещают значительную часть потребност</w:t>
      </w:r>
      <w:r w:rsidR="00CF4427">
        <w:rPr>
          <w:sz w:val="28"/>
          <w:szCs w:val="28"/>
        </w:rPr>
        <w:t>и</w:t>
      </w:r>
      <w:r w:rsidR="009D0879">
        <w:rPr>
          <w:sz w:val="28"/>
          <w:szCs w:val="28"/>
        </w:rPr>
        <w:t xml:space="preserve"> в воде, являются источником витаминов и минеральных солей. Поэтому </w:t>
      </w:r>
      <w:r w:rsidR="00D06ED6">
        <w:rPr>
          <w:sz w:val="28"/>
          <w:szCs w:val="28"/>
        </w:rPr>
        <w:t xml:space="preserve">широко используются в детском и диетическом питании. Супы-пюре очень важны для еще не полностью отлаженной пищеварительной системы ребенка. </w:t>
      </w:r>
      <w:r w:rsidR="00D06ED6">
        <w:rPr>
          <w:sz w:val="28"/>
          <w:szCs w:val="28"/>
        </w:rPr>
        <w:br/>
        <w:t>2. Плов из отварного мяса</w:t>
      </w:r>
      <w:r w:rsidR="006E7F6F">
        <w:rPr>
          <w:sz w:val="28"/>
          <w:szCs w:val="28"/>
        </w:rPr>
        <w:t>. Такой плов прекрасно подходит для детского питания, очень вкусен. Сытно и аппетитно. Чудесный плов из отварного мяса! Шикарней блюда не найдешь! Он является важным источником белков, углеводов, минеральных веществ, таких как: калий, кальций, йод, магний и витамины группы В.</w:t>
      </w:r>
      <w:r w:rsidR="006E7F6F">
        <w:rPr>
          <w:sz w:val="28"/>
          <w:szCs w:val="28"/>
        </w:rPr>
        <w:br/>
        <w:t xml:space="preserve">3. Кисель плодово-ягодный из концентрата. Кисель деликатно обволакивает стенки кишечника и желудка, быстро дает ощущение сытости, насыщает тело ребенка  </w:t>
      </w:r>
      <w:r w:rsidR="00943C52">
        <w:rPr>
          <w:sz w:val="28"/>
          <w:szCs w:val="28"/>
        </w:rPr>
        <w:t>энергией. Нормализует функцию почек, способствует выведению лишней жидкости из организма. Кисель п</w:t>
      </w:r>
      <w:r w:rsidR="00CF4427">
        <w:rPr>
          <w:sz w:val="28"/>
          <w:szCs w:val="28"/>
        </w:rPr>
        <w:t>риготовленный</w:t>
      </w:r>
      <w:r w:rsidR="00943C52">
        <w:rPr>
          <w:sz w:val="28"/>
          <w:szCs w:val="28"/>
        </w:rPr>
        <w:t xml:space="preserve"> из сухого</w:t>
      </w:r>
      <w:bookmarkStart w:id="0" w:name="_GoBack"/>
      <w:bookmarkEnd w:id="0"/>
      <w:r w:rsidR="00943C52">
        <w:rPr>
          <w:sz w:val="28"/>
          <w:szCs w:val="28"/>
        </w:rPr>
        <w:t xml:space="preserve"> концентрата, богат витаминами В</w:t>
      </w:r>
      <w:proofErr w:type="gramStart"/>
      <w:r w:rsidR="00943C52" w:rsidRPr="00943C52">
        <w:rPr>
          <w:sz w:val="28"/>
          <w:szCs w:val="28"/>
        </w:rPr>
        <w:t>1</w:t>
      </w:r>
      <w:proofErr w:type="gramEnd"/>
      <w:r w:rsidR="00943C52">
        <w:rPr>
          <w:sz w:val="28"/>
          <w:szCs w:val="28"/>
        </w:rPr>
        <w:t xml:space="preserve">, В2,  В5, РР. Содержит калий, лизин, холин, </w:t>
      </w:r>
      <w:r w:rsidR="00043978">
        <w:rPr>
          <w:sz w:val="28"/>
          <w:szCs w:val="28"/>
        </w:rPr>
        <w:t>метионин. Благодаря наличию крахмала, кисель сохраняет  множество витаминов.</w:t>
      </w:r>
    </w:p>
    <w:p w:rsidR="00EC3070" w:rsidRDefault="00EC3070" w:rsidP="00EC30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3070" w:rsidRPr="00EC3070" w:rsidRDefault="00EC3070" w:rsidP="00EC3070">
      <w:pPr>
        <w:rPr>
          <w:sz w:val="28"/>
          <w:szCs w:val="28"/>
        </w:rPr>
      </w:pPr>
    </w:p>
    <w:sectPr w:rsidR="00EC3070" w:rsidRPr="00EC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70"/>
    <w:rsid w:val="00043978"/>
    <w:rsid w:val="006E7F6F"/>
    <w:rsid w:val="008D5591"/>
    <w:rsid w:val="00943C52"/>
    <w:rsid w:val="009D0879"/>
    <w:rsid w:val="00B6437D"/>
    <w:rsid w:val="00CF4427"/>
    <w:rsid w:val="00D06ED6"/>
    <w:rsid w:val="00EC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2024-04-24T07:56:00Z</cp:lastPrinted>
  <dcterms:created xsi:type="dcterms:W3CDTF">2024-04-24T04:30:00Z</dcterms:created>
  <dcterms:modified xsi:type="dcterms:W3CDTF">2024-04-24T08:18:00Z</dcterms:modified>
</cp:coreProperties>
</file>