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A85213" w:rsidRPr="00A85213" w:rsidTr="00A85213">
        <w:trPr>
          <w:trHeight w:val="990"/>
        </w:trPr>
        <w:tc>
          <w:tcPr>
            <w:tcW w:w="9637" w:type="dxa"/>
            <w:vAlign w:val="center"/>
            <w:hideMark/>
          </w:tcPr>
          <w:p w:rsidR="00A85213" w:rsidRPr="00A85213" w:rsidRDefault="000C1BEF" w:rsidP="00A85213">
            <w:pPr>
              <w:suppressLineNumbers/>
              <w:snapToGri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ПРОЕКТ</w:t>
            </w:r>
          </w:p>
        </w:tc>
      </w:tr>
      <w:tr w:rsidR="00A85213" w:rsidRPr="00A85213" w:rsidTr="00A85213">
        <w:trPr>
          <w:trHeight w:val="3572"/>
        </w:trPr>
        <w:tc>
          <w:tcPr>
            <w:tcW w:w="9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13" w:rsidRPr="00A85213" w:rsidRDefault="00A85213" w:rsidP="00A8521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85213" w:rsidRPr="00A85213" w:rsidRDefault="00A85213" w:rsidP="00A85213">
            <w:pPr>
              <w:suppressAutoHyphens w:val="0"/>
              <w:jc w:val="center"/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</w:pPr>
            <w:r w:rsidRPr="00A85213">
              <w:rPr>
                <w:b/>
                <w:sz w:val="28"/>
                <w:szCs w:val="28"/>
                <w:lang w:eastAsia="ru-RU"/>
              </w:rPr>
              <w:t xml:space="preserve">СОВЕТ </w:t>
            </w:r>
            <w:r w:rsidRPr="00A85213"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85213" w:rsidRPr="00A85213" w:rsidRDefault="00A85213" w:rsidP="00A8521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5213">
              <w:rPr>
                <w:b/>
                <w:bCs/>
                <w:sz w:val="28"/>
                <w:szCs w:val="28"/>
                <w:lang w:eastAsia="ru-RU"/>
              </w:rPr>
              <w:t>ТИМАШЕВСКИЙ РАЙОН</w:t>
            </w:r>
          </w:p>
          <w:p w:rsidR="00A85213" w:rsidRPr="00A85213" w:rsidRDefault="00A85213" w:rsidP="00A8521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85213" w:rsidRPr="00A85213" w:rsidRDefault="00A85213" w:rsidP="00A852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СЕССИЯ </w:t>
            </w:r>
            <w:r w:rsidRPr="00A85213">
              <w:rPr>
                <w:b/>
                <w:bCs/>
                <w:sz w:val="28"/>
                <w:szCs w:val="28"/>
                <w:lang w:eastAsia="ru-RU"/>
              </w:rPr>
              <w:t xml:space="preserve">от ______________ № </w:t>
            </w:r>
            <w:r w:rsidRPr="00A85213">
              <w:rPr>
                <w:bCs/>
                <w:sz w:val="28"/>
                <w:szCs w:val="28"/>
                <w:lang w:eastAsia="ru-RU"/>
              </w:rPr>
              <w:t>____</w:t>
            </w:r>
          </w:p>
          <w:p w:rsidR="00A85213" w:rsidRPr="00A85213" w:rsidRDefault="00A85213" w:rsidP="00A85213">
            <w:pPr>
              <w:suppressAutoHyphens w:val="0"/>
              <w:jc w:val="center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A85213" w:rsidRPr="00A85213" w:rsidRDefault="00A85213" w:rsidP="00A8521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85213" w:rsidRPr="00A85213" w:rsidRDefault="00A85213" w:rsidP="00A85213">
            <w:pPr>
              <w:tabs>
                <w:tab w:val="left" w:pos="1704"/>
                <w:tab w:val="center" w:pos="4710"/>
              </w:tabs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85213">
              <w:rPr>
                <w:b/>
                <w:bCs/>
                <w:sz w:val="28"/>
                <w:szCs w:val="28"/>
                <w:lang w:eastAsia="ru-RU"/>
              </w:rPr>
              <w:tab/>
            </w:r>
            <w:r w:rsidRPr="00A85213">
              <w:rPr>
                <w:b/>
                <w:bCs/>
                <w:sz w:val="28"/>
                <w:szCs w:val="28"/>
                <w:lang w:eastAsia="ru-RU"/>
              </w:rPr>
              <w:tab/>
              <w:t>Р Е Ш Е Н И Е</w:t>
            </w:r>
          </w:p>
          <w:p w:rsidR="00A85213" w:rsidRPr="00A85213" w:rsidRDefault="00A85213" w:rsidP="00A852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85213">
              <w:rPr>
                <w:bCs/>
                <w:sz w:val="28"/>
                <w:szCs w:val="28"/>
                <w:lang w:eastAsia="ru-RU"/>
              </w:rPr>
              <w:t>от ___________                                                                         № _____</w:t>
            </w:r>
          </w:p>
          <w:p w:rsidR="00A85213" w:rsidRPr="00A85213" w:rsidRDefault="00A85213" w:rsidP="00A8521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A85213" w:rsidRPr="00A85213" w:rsidRDefault="00A85213" w:rsidP="00A8521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85213">
              <w:rPr>
                <w:bCs/>
                <w:sz w:val="28"/>
                <w:szCs w:val="28"/>
                <w:lang w:eastAsia="ru-RU"/>
              </w:rPr>
              <w:t>город Тимашевск</w:t>
            </w:r>
          </w:p>
        </w:tc>
      </w:tr>
    </w:tbl>
    <w:p w:rsidR="00080049" w:rsidRPr="000038E6" w:rsidRDefault="00080049" w:rsidP="00A85213">
      <w:pPr>
        <w:jc w:val="center"/>
        <w:rPr>
          <w:b/>
          <w:sz w:val="28"/>
          <w:szCs w:val="28"/>
        </w:rPr>
      </w:pPr>
    </w:p>
    <w:p w:rsidR="004B5765" w:rsidRPr="00961F8A" w:rsidRDefault="0099032D" w:rsidP="00961F8A">
      <w:pPr>
        <w:jc w:val="center"/>
        <w:rPr>
          <w:b/>
          <w:sz w:val="28"/>
          <w:szCs w:val="28"/>
        </w:rPr>
      </w:pPr>
      <w:r w:rsidRPr="000038E6">
        <w:rPr>
          <w:b/>
          <w:sz w:val="28"/>
          <w:szCs w:val="28"/>
        </w:rPr>
        <w:t>О внесении изменений в р</w:t>
      </w:r>
      <w:r w:rsidR="003634FB" w:rsidRPr="000038E6">
        <w:rPr>
          <w:b/>
          <w:sz w:val="28"/>
          <w:szCs w:val="28"/>
        </w:rPr>
        <w:t xml:space="preserve">ешение Совета </w:t>
      </w:r>
      <w:r w:rsidR="0099344E" w:rsidRPr="000038E6">
        <w:rPr>
          <w:b/>
          <w:sz w:val="28"/>
          <w:szCs w:val="28"/>
        </w:rPr>
        <w:t>м</w:t>
      </w:r>
      <w:r w:rsidR="003634FB" w:rsidRPr="000038E6">
        <w:rPr>
          <w:b/>
          <w:sz w:val="28"/>
          <w:szCs w:val="28"/>
        </w:rPr>
        <w:t>униципального образования Тимашевский район от 15 декабря 2021</w:t>
      </w:r>
      <w:r w:rsidR="008B0D73" w:rsidRPr="000038E6">
        <w:rPr>
          <w:b/>
          <w:sz w:val="28"/>
          <w:szCs w:val="28"/>
        </w:rPr>
        <w:t xml:space="preserve"> </w:t>
      </w:r>
      <w:r w:rsidR="003634FB" w:rsidRPr="000038E6">
        <w:rPr>
          <w:b/>
          <w:sz w:val="28"/>
          <w:szCs w:val="28"/>
        </w:rPr>
        <w:t>г. № 13</w:t>
      </w:r>
      <w:r w:rsidR="00147BAA" w:rsidRPr="000038E6">
        <w:rPr>
          <w:b/>
          <w:sz w:val="28"/>
          <w:szCs w:val="28"/>
        </w:rPr>
        <w:t>7</w:t>
      </w:r>
      <w:r w:rsidR="003634FB" w:rsidRPr="000038E6">
        <w:rPr>
          <w:b/>
          <w:sz w:val="28"/>
          <w:szCs w:val="28"/>
        </w:rPr>
        <w:t xml:space="preserve"> </w:t>
      </w:r>
      <w:r w:rsidR="003A6732" w:rsidRPr="000038E6">
        <w:rPr>
          <w:b/>
          <w:sz w:val="28"/>
          <w:szCs w:val="28"/>
        </w:rPr>
        <w:t>«</w:t>
      </w:r>
      <w:r w:rsidR="003634FB" w:rsidRPr="000038E6">
        <w:rPr>
          <w:b/>
          <w:sz w:val="28"/>
          <w:szCs w:val="28"/>
        </w:rPr>
        <w:t xml:space="preserve">Об утверждении Положения о </w:t>
      </w:r>
      <w:r w:rsidR="003A6732" w:rsidRPr="000038E6">
        <w:rPr>
          <w:b/>
          <w:sz w:val="28"/>
          <w:szCs w:val="28"/>
        </w:rPr>
        <w:t>муниципальном контроле</w:t>
      </w:r>
      <w:r w:rsidR="00147BAA" w:rsidRPr="000038E6">
        <w:rPr>
          <w:b/>
          <w:sz w:val="28"/>
          <w:szCs w:val="28"/>
        </w:rPr>
        <w:t xml:space="preserve"> на автомобильном транспорте </w:t>
      </w:r>
      <w:r w:rsidR="002B5296">
        <w:rPr>
          <w:b/>
          <w:sz w:val="28"/>
          <w:szCs w:val="28"/>
        </w:rPr>
        <w:t xml:space="preserve">                       </w:t>
      </w:r>
      <w:r w:rsidR="00147BAA" w:rsidRPr="000038E6">
        <w:rPr>
          <w:b/>
          <w:sz w:val="28"/>
          <w:szCs w:val="28"/>
        </w:rPr>
        <w:t>и в дорожном хозяйстве вне границ населенных пунктов в границах муниципального образования Тимашевский район</w:t>
      </w:r>
      <w:r w:rsidR="003A6732" w:rsidRPr="000038E6">
        <w:rPr>
          <w:b/>
          <w:sz w:val="28"/>
          <w:szCs w:val="28"/>
        </w:rPr>
        <w:t>»</w:t>
      </w:r>
    </w:p>
    <w:p w:rsidR="004B5765" w:rsidRPr="000038E6" w:rsidRDefault="004B5765" w:rsidP="004B5765">
      <w:pPr>
        <w:jc w:val="center"/>
        <w:rPr>
          <w:b/>
          <w:bCs/>
          <w:sz w:val="28"/>
          <w:szCs w:val="28"/>
        </w:rPr>
      </w:pPr>
    </w:p>
    <w:p w:rsidR="004B5765" w:rsidRPr="000038E6" w:rsidRDefault="004B5765" w:rsidP="00E1779A">
      <w:pPr>
        <w:jc w:val="center"/>
        <w:rPr>
          <w:b/>
          <w:sz w:val="28"/>
          <w:szCs w:val="28"/>
        </w:rPr>
      </w:pPr>
    </w:p>
    <w:p w:rsidR="004B5765" w:rsidRPr="000038E6" w:rsidRDefault="00F30673" w:rsidP="00961F8A">
      <w:pPr>
        <w:shd w:val="clear" w:color="auto" w:fill="FFFFFF"/>
        <w:tabs>
          <w:tab w:val="left" w:pos="993"/>
          <w:tab w:val="left" w:pos="7371"/>
        </w:tabs>
        <w:ind w:firstLine="709"/>
        <w:jc w:val="both"/>
        <w:rPr>
          <w:sz w:val="28"/>
          <w:szCs w:val="28"/>
        </w:rPr>
      </w:pPr>
      <w:r w:rsidRPr="000038E6">
        <w:rPr>
          <w:sz w:val="28"/>
          <w:szCs w:val="28"/>
        </w:rPr>
        <w:t>В</w:t>
      </w:r>
      <w:r w:rsidR="004B5765" w:rsidRPr="000038E6">
        <w:rPr>
          <w:sz w:val="28"/>
          <w:szCs w:val="28"/>
        </w:rPr>
        <w:t xml:space="preserve"> соответствии со </w:t>
      </w:r>
      <w:bookmarkStart w:id="0" w:name="_GoBack"/>
      <w:r w:rsidR="004B5765" w:rsidRPr="000038E6">
        <w:rPr>
          <w:sz w:val="28"/>
          <w:szCs w:val="28"/>
        </w:rPr>
        <w:t xml:space="preserve">статьей </w:t>
      </w:r>
      <w:bookmarkStart w:id="1" w:name="_Hlk77673480"/>
      <w:r w:rsidR="004B5765" w:rsidRPr="000038E6">
        <w:rPr>
          <w:sz w:val="28"/>
          <w:szCs w:val="28"/>
        </w:rPr>
        <w:t>2</w:t>
      </w:r>
      <w:r w:rsidR="00147BAA" w:rsidRPr="000038E6">
        <w:rPr>
          <w:sz w:val="28"/>
          <w:szCs w:val="28"/>
        </w:rPr>
        <w:t>3</w:t>
      </w:r>
      <w:r w:rsidR="004B5765" w:rsidRPr="000038E6">
        <w:rPr>
          <w:sz w:val="28"/>
          <w:szCs w:val="28"/>
        </w:rPr>
        <w:t xml:space="preserve"> </w:t>
      </w:r>
      <w:bookmarkEnd w:id="1"/>
      <w:r w:rsidR="004B5765" w:rsidRPr="000038E6">
        <w:rPr>
          <w:sz w:val="28"/>
          <w:szCs w:val="28"/>
        </w:rPr>
        <w:t>Федеральн</w:t>
      </w:r>
      <w:r w:rsidR="00147BAA" w:rsidRPr="000038E6">
        <w:rPr>
          <w:sz w:val="28"/>
          <w:szCs w:val="28"/>
        </w:rPr>
        <w:t>ого</w:t>
      </w:r>
      <w:r w:rsidR="004B5765" w:rsidRPr="000038E6">
        <w:rPr>
          <w:sz w:val="28"/>
          <w:szCs w:val="28"/>
        </w:rPr>
        <w:t xml:space="preserve"> закон</w:t>
      </w:r>
      <w:r w:rsidR="00147BAA" w:rsidRPr="000038E6">
        <w:rPr>
          <w:sz w:val="28"/>
          <w:szCs w:val="28"/>
        </w:rPr>
        <w:t>а</w:t>
      </w:r>
      <w:r w:rsidR="004B5765" w:rsidRPr="000038E6">
        <w:rPr>
          <w:sz w:val="28"/>
          <w:szCs w:val="28"/>
        </w:rPr>
        <w:t xml:space="preserve"> от 31 июля 2020 г.</w:t>
      </w:r>
      <w:r w:rsidR="00961F8A">
        <w:rPr>
          <w:sz w:val="28"/>
          <w:szCs w:val="28"/>
        </w:rPr>
        <w:t xml:space="preserve">          </w:t>
      </w:r>
      <w:r w:rsidR="004B5765" w:rsidRPr="000038E6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3634FB" w:rsidRPr="000038E6">
        <w:rPr>
          <w:sz w:val="28"/>
          <w:szCs w:val="28"/>
        </w:rPr>
        <w:t xml:space="preserve"> </w:t>
      </w:r>
      <w:r w:rsidR="004B5765" w:rsidRPr="000038E6">
        <w:rPr>
          <w:sz w:val="28"/>
          <w:szCs w:val="28"/>
        </w:rPr>
        <w:t xml:space="preserve">Уставом </w:t>
      </w:r>
      <w:r w:rsidR="004B5765" w:rsidRPr="000038E6">
        <w:rPr>
          <w:bCs/>
          <w:sz w:val="28"/>
          <w:szCs w:val="28"/>
        </w:rPr>
        <w:t>муниципального образования Тимашевский район</w:t>
      </w:r>
      <w:r w:rsidR="003A6732" w:rsidRPr="000038E6">
        <w:rPr>
          <w:bCs/>
          <w:sz w:val="28"/>
          <w:szCs w:val="28"/>
        </w:rPr>
        <w:t>,</w:t>
      </w:r>
      <w:r w:rsidR="003634FB" w:rsidRPr="000038E6">
        <w:rPr>
          <w:bCs/>
          <w:sz w:val="28"/>
          <w:szCs w:val="28"/>
        </w:rPr>
        <w:t xml:space="preserve"> во исполнение протеста прокур</w:t>
      </w:r>
      <w:r w:rsidR="003A6732" w:rsidRPr="000038E6">
        <w:rPr>
          <w:bCs/>
          <w:sz w:val="28"/>
          <w:szCs w:val="28"/>
        </w:rPr>
        <w:t>ора</w:t>
      </w:r>
      <w:r w:rsidR="008437E3" w:rsidRPr="000038E6">
        <w:rPr>
          <w:bCs/>
          <w:sz w:val="28"/>
          <w:szCs w:val="28"/>
        </w:rPr>
        <w:t xml:space="preserve"> Тимашевского района от 14</w:t>
      </w:r>
      <w:r w:rsidR="003634FB" w:rsidRPr="000038E6">
        <w:rPr>
          <w:bCs/>
          <w:sz w:val="28"/>
          <w:szCs w:val="28"/>
        </w:rPr>
        <w:t xml:space="preserve"> августа 2023 г.</w:t>
      </w:r>
      <w:r w:rsidR="003A6732" w:rsidRPr="000038E6">
        <w:rPr>
          <w:bCs/>
          <w:sz w:val="28"/>
          <w:szCs w:val="28"/>
        </w:rPr>
        <w:t xml:space="preserve"> </w:t>
      </w:r>
      <w:r w:rsidR="003634FB" w:rsidRPr="000038E6">
        <w:rPr>
          <w:bCs/>
          <w:sz w:val="28"/>
          <w:szCs w:val="28"/>
        </w:rPr>
        <w:t>№ 7-02-2021/Прдп6</w:t>
      </w:r>
      <w:r w:rsidR="00147BAA" w:rsidRPr="000038E6">
        <w:rPr>
          <w:bCs/>
          <w:sz w:val="28"/>
          <w:szCs w:val="28"/>
        </w:rPr>
        <w:t>7</w:t>
      </w:r>
      <w:r w:rsidR="003634FB" w:rsidRPr="000038E6">
        <w:rPr>
          <w:bCs/>
          <w:sz w:val="28"/>
          <w:szCs w:val="28"/>
        </w:rPr>
        <w:t>4-23-20030047</w:t>
      </w:r>
      <w:r w:rsidR="0099032D" w:rsidRPr="000038E6">
        <w:rPr>
          <w:bCs/>
          <w:sz w:val="28"/>
          <w:szCs w:val="28"/>
        </w:rPr>
        <w:t xml:space="preserve"> </w:t>
      </w:r>
      <w:r w:rsidR="004B5765" w:rsidRPr="000038E6">
        <w:rPr>
          <w:bCs/>
          <w:sz w:val="28"/>
          <w:szCs w:val="28"/>
        </w:rPr>
        <w:t>Совет муниципального образования Тимашевский район</w:t>
      </w:r>
      <w:bookmarkEnd w:id="0"/>
      <w:r w:rsidR="003A6732" w:rsidRPr="000038E6">
        <w:rPr>
          <w:bCs/>
          <w:sz w:val="28"/>
          <w:szCs w:val="28"/>
        </w:rPr>
        <w:t xml:space="preserve"> </w:t>
      </w:r>
      <w:r w:rsidR="004B5765" w:rsidRPr="000038E6">
        <w:rPr>
          <w:bCs/>
          <w:sz w:val="28"/>
          <w:szCs w:val="28"/>
        </w:rPr>
        <w:t>р е ш и л</w:t>
      </w:r>
      <w:r w:rsidR="004B5765" w:rsidRPr="000038E6">
        <w:rPr>
          <w:sz w:val="28"/>
          <w:szCs w:val="28"/>
        </w:rPr>
        <w:t>:</w:t>
      </w:r>
    </w:p>
    <w:p w:rsidR="00B0672F" w:rsidRPr="000038E6" w:rsidRDefault="00E649B4" w:rsidP="00961F8A">
      <w:pPr>
        <w:pStyle w:val="a8"/>
        <w:numPr>
          <w:ilvl w:val="0"/>
          <w:numId w:val="10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38E6">
        <w:rPr>
          <w:rFonts w:ascii="Times New Roman" w:hAnsi="Times New Roman"/>
          <w:bCs/>
          <w:sz w:val="28"/>
          <w:szCs w:val="28"/>
        </w:rPr>
        <w:t>Внести</w:t>
      </w:r>
      <w:r w:rsidR="00B0672F" w:rsidRPr="000038E6">
        <w:rPr>
          <w:rFonts w:ascii="Times New Roman" w:hAnsi="Times New Roman"/>
          <w:bCs/>
          <w:sz w:val="28"/>
          <w:szCs w:val="28"/>
        </w:rPr>
        <w:t xml:space="preserve"> </w:t>
      </w:r>
      <w:r w:rsidRPr="000038E6">
        <w:rPr>
          <w:rFonts w:ascii="Times New Roman" w:hAnsi="Times New Roman"/>
          <w:bCs/>
          <w:sz w:val="28"/>
          <w:szCs w:val="28"/>
        </w:rPr>
        <w:t xml:space="preserve">в решение Совета муниципального образования Тимашевский район 15 декабря 2021 г. № 137 </w:t>
      </w:r>
      <w:r w:rsidR="00970210" w:rsidRPr="000038E6">
        <w:rPr>
          <w:rFonts w:ascii="Times New Roman" w:hAnsi="Times New Roman"/>
          <w:bCs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Тимашевский ра</w:t>
      </w:r>
      <w:r w:rsidR="003B634A" w:rsidRPr="000038E6">
        <w:rPr>
          <w:rFonts w:ascii="Times New Roman" w:hAnsi="Times New Roman"/>
          <w:bCs/>
          <w:sz w:val="28"/>
          <w:szCs w:val="28"/>
        </w:rPr>
        <w:t>йон» (в редакции</w:t>
      </w:r>
      <w:r w:rsidR="00F30673" w:rsidRPr="000038E6">
        <w:rPr>
          <w:rFonts w:ascii="Times New Roman" w:hAnsi="Times New Roman"/>
          <w:bCs/>
          <w:sz w:val="28"/>
          <w:szCs w:val="28"/>
        </w:rPr>
        <w:t xml:space="preserve"> </w:t>
      </w:r>
      <w:r w:rsidR="002B5296">
        <w:rPr>
          <w:rFonts w:ascii="Times New Roman" w:hAnsi="Times New Roman"/>
          <w:bCs/>
          <w:sz w:val="28"/>
          <w:szCs w:val="28"/>
        </w:rPr>
        <w:t xml:space="preserve">решения Совета </w:t>
      </w:r>
      <w:r w:rsidR="00B0672F" w:rsidRPr="000038E6">
        <w:rPr>
          <w:rFonts w:ascii="Times New Roman" w:hAnsi="Times New Roman"/>
          <w:bCs/>
          <w:sz w:val="28"/>
          <w:szCs w:val="28"/>
        </w:rPr>
        <w:t>от 28</w:t>
      </w:r>
      <w:r w:rsidR="002B5296">
        <w:rPr>
          <w:rFonts w:ascii="Times New Roman" w:hAnsi="Times New Roman"/>
          <w:bCs/>
          <w:sz w:val="28"/>
          <w:szCs w:val="28"/>
        </w:rPr>
        <w:t xml:space="preserve"> сентября 2</w:t>
      </w:r>
      <w:r w:rsidR="00B0672F" w:rsidRPr="000038E6">
        <w:rPr>
          <w:rFonts w:ascii="Times New Roman" w:hAnsi="Times New Roman"/>
          <w:bCs/>
          <w:sz w:val="28"/>
          <w:szCs w:val="28"/>
        </w:rPr>
        <w:t>022</w:t>
      </w:r>
      <w:r w:rsidR="002B5296">
        <w:rPr>
          <w:rFonts w:ascii="Times New Roman" w:hAnsi="Times New Roman"/>
          <w:bCs/>
          <w:sz w:val="28"/>
          <w:szCs w:val="28"/>
        </w:rPr>
        <w:t xml:space="preserve">г. </w:t>
      </w:r>
      <w:r w:rsidR="00B0672F" w:rsidRPr="000038E6">
        <w:rPr>
          <w:rFonts w:ascii="Times New Roman" w:hAnsi="Times New Roman"/>
          <w:bCs/>
          <w:sz w:val="28"/>
          <w:szCs w:val="28"/>
        </w:rPr>
        <w:t xml:space="preserve"> № 224) следующие изменения:</w:t>
      </w:r>
    </w:p>
    <w:p w:rsidR="00B62A1C" w:rsidRDefault="002B5296" w:rsidP="00961F8A">
      <w:pPr>
        <w:pStyle w:val="ConsPlusCell"/>
        <w:numPr>
          <w:ilvl w:val="1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62A1C" w:rsidRPr="000038E6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B62A1C" w:rsidRPr="000038E6">
        <w:rPr>
          <w:rFonts w:ascii="Times New Roman" w:hAnsi="Times New Roman" w:cs="Times New Roman"/>
          <w:bCs/>
          <w:sz w:val="28"/>
          <w:szCs w:val="28"/>
        </w:rPr>
        <w:t xml:space="preserve"> 5.2 раздела 5 приложения к решению </w:t>
      </w:r>
      <w:r w:rsidR="00B62A1C" w:rsidRPr="000038E6">
        <w:rPr>
          <w:rFonts w:ascii="Times New Roman" w:hAnsi="Times New Roman" w:cs="Times New Roman"/>
          <w:sz w:val="28"/>
          <w:szCs w:val="28"/>
        </w:rPr>
        <w:t>слова «в приложении» заменить словами «в приложении № 1».</w:t>
      </w:r>
      <w:r w:rsidR="00B62A1C" w:rsidRPr="000038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2D08" w:rsidRDefault="002B5296" w:rsidP="00961F8A">
      <w:pPr>
        <w:pStyle w:val="ConsPlusCell"/>
        <w:numPr>
          <w:ilvl w:val="1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EC2A45">
        <w:rPr>
          <w:rFonts w:ascii="Times New Roman" w:hAnsi="Times New Roman" w:cs="Times New Roman"/>
          <w:bCs/>
          <w:sz w:val="28"/>
          <w:szCs w:val="28"/>
        </w:rPr>
        <w:t>аздел 5 приложения к решению дополнить пунктом 5.3 следующего содержания</w:t>
      </w:r>
      <w:r w:rsidR="00EF2D08">
        <w:rPr>
          <w:rFonts w:ascii="Times New Roman" w:hAnsi="Times New Roman" w:cs="Times New Roman"/>
          <w:bCs/>
          <w:sz w:val="28"/>
          <w:szCs w:val="28"/>
        </w:rPr>
        <w:t>:</w:t>
      </w:r>
    </w:p>
    <w:p w:rsidR="00EC2A45" w:rsidRDefault="00EF2D08" w:rsidP="00961F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«5.3.</w:t>
      </w:r>
      <w:r w:rsidR="00EC2A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Перечень </w:t>
      </w:r>
      <w:r w:rsidRPr="000038E6">
        <w:rPr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0038E6">
        <w:rPr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Тимашевский район</w:t>
      </w:r>
      <w:r>
        <w:rPr>
          <w:sz w:val="28"/>
          <w:szCs w:val="28"/>
        </w:rPr>
        <w:t xml:space="preserve"> указан в приложении № 2 к настоящему Положению.».</w:t>
      </w:r>
    </w:p>
    <w:p w:rsidR="002B5296" w:rsidRPr="00C46FB2" w:rsidRDefault="002B5296" w:rsidP="002B5296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46FB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Положению </w:t>
      </w:r>
      <w:r w:rsidR="00C46FB2" w:rsidRPr="00C46FB2">
        <w:rPr>
          <w:rFonts w:ascii="Times New Roman" w:hAnsi="Times New Roman"/>
          <w:color w:val="000000"/>
          <w:sz w:val="28"/>
          <w:szCs w:val="28"/>
          <w:lang w:eastAsia="zh-CN"/>
        </w:rPr>
        <w:t>о муниципальном контроле на автомобильном автотранспорте и в дорожном хозяйстве вне границ населенных пунктов в границах муниципального образования Тимашевский район</w:t>
      </w:r>
      <w:r w:rsidR="00C46FB2" w:rsidRPr="00C46FB2">
        <w:rPr>
          <w:rFonts w:ascii="Times New Roman" w:hAnsi="Times New Roman"/>
          <w:bCs/>
          <w:sz w:val="28"/>
          <w:szCs w:val="28"/>
        </w:rPr>
        <w:t xml:space="preserve"> </w:t>
      </w:r>
      <w:r w:rsidRPr="00C46FB2">
        <w:rPr>
          <w:rFonts w:ascii="Times New Roman" w:hAnsi="Times New Roman"/>
          <w:bCs/>
          <w:sz w:val="28"/>
          <w:szCs w:val="28"/>
        </w:rPr>
        <w:t>считать приложением № 1.</w:t>
      </w:r>
    </w:p>
    <w:p w:rsidR="00C741D4" w:rsidRPr="000038E6" w:rsidRDefault="002B5296" w:rsidP="00961F8A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B634A" w:rsidRPr="000038E6">
        <w:rPr>
          <w:rFonts w:ascii="Times New Roman" w:hAnsi="Times New Roman"/>
          <w:bCs/>
          <w:sz w:val="28"/>
          <w:szCs w:val="28"/>
        </w:rPr>
        <w:t>ополни</w:t>
      </w:r>
      <w:r w:rsidR="00B0672F" w:rsidRPr="000038E6">
        <w:rPr>
          <w:rFonts w:ascii="Times New Roman" w:hAnsi="Times New Roman"/>
          <w:bCs/>
          <w:sz w:val="28"/>
          <w:szCs w:val="28"/>
        </w:rPr>
        <w:t>ть</w:t>
      </w:r>
      <w:r w:rsidR="003634FB" w:rsidRPr="000038E6">
        <w:rPr>
          <w:rFonts w:ascii="Times New Roman" w:hAnsi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="00C46FB2" w:rsidRPr="00C46FB2">
        <w:rPr>
          <w:rFonts w:ascii="Times New Roman" w:hAnsi="Times New Roman"/>
          <w:color w:val="000000"/>
          <w:sz w:val="28"/>
          <w:szCs w:val="28"/>
          <w:lang w:eastAsia="zh-CN"/>
        </w:rPr>
        <w:t>о муниципальном контроле на автомобильном автотранспорте и в дорожном хозяйстве вне границ населенных пунктов в границах муниципального образования Тимашевский район</w:t>
      </w:r>
      <w:r w:rsidR="00C46FB2" w:rsidRPr="00C46FB2">
        <w:rPr>
          <w:rFonts w:ascii="Times New Roman" w:hAnsi="Times New Roman"/>
          <w:bCs/>
          <w:sz w:val="28"/>
          <w:szCs w:val="28"/>
        </w:rPr>
        <w:t xml:space="preserve"> </w:t>
      </w:r>
      <w:r w:rsidRPr="000038E6">
        <w:rPr>
          <w:rFonts w:ascii="Times New Roman" w:hAnsi="Times New Roman"/>
          <w:bCs/>
          <w:sz w:val="28"/>
          <w:szCs w:val="28"/>
        </w:rPr>
        <w:t xml:space="preserve">приложением № 2 </w:t>
      </w:r>
      <w:r w:rsidR="004B5765" w:rsidRPr="000038E6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4B5765" w:rsidRPr="000038E6" w:rsidRDefault="00147BAA" w:rsidP="00961F8A">
      <w:pPr>
        <w:shd w:val="clear" w:color="auto" w:fill="FFFFFF"/>
        <w:tabs>
          <w:tab w:val="left" w:pos="993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038E6">
        <w:rPr>
          <w:bCs/>
          <w:sz w:val="28"/>
          <w:szCs w:val="28"/>
        </w:rPr>
        <w:t xml:space="preserve">2. </w:t>
      </w:r>
      <w:r w:rsidR="004B5765" w:rsidRPr="000038E6">
        <w:rPr>
          <w:bCs/>
          <w:sz w:val="28"/>
          <w:szCs w:val="28"/>
        </w:rPr>
        <w:t>Организационному отделу администрации муниципального образования Тимашевский район (Владимирова А.С.) обнародовать настоящее решение путем:</w:t>
      </w:r>
    </w:p>
    <w:p w:rsidR="004B5765" w:rsidRPr="000038E6" w:rsidRDefault="004B5765" w:rsidP="00961F8A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038E6">
        <w:rPr>
          <w:bCs/>
          <w:sz w:val="28"/>
          <w:szCs w:val="28"/>
        </w:rPr>
        <w:t>1) размещения на информационных стендах в зданиях</w:t>
      </w:r>
      <w:r w:rsidR="002B66D2" w:rsidRPr="000038E6">
        <w:rPr>
          <w:bCs/>
          <w:sz w:val="28"/>
          <w:szCs w:val="28"/>
        </w:rPr>
        <w:t xml:space="preserve"> </w:t>
      </w:r>
      <w:r w:rsidRPr="000038E6">
        <w:rPr>
          <w:bCs/>
          <w:sz w:val="28"/>
          <w:szCs w:val="28"/>
        </w:rPr>
        <w:t>МБУК</w:t>
      </w:r>
      <w:r w:rsidR="00961F8A">
        <w:rPr>
          <w:bCs/>
          <w:sz w:val="28"/>
          <w:szCs w:val="28"/>
        </w:rPr>
        <w:t xml:space="preserve"> </w:t>
      </w:r>
      <w:r w:rsidRPr="000038E6">
        <w:rPr>
          <w:bCs/>
          <w:sz w:val="28"/>
          <w:szCs w:val="28"/>
        </w:rPr>
        <w:t>«Тимашевская межпоселенческая центральная библиотека муниципального образования Тимашевский район» по адресу: г. Тимашевск, пер. Советский,</w:t>
      </w:r>
      <w:r w:rsidR="00CB60C2" w:rsidRPr="000038E6">
        <w:rPr>
          <w:bCs/>
          <w:sz w:val="28"/>
          <w:szCs w:val="28"/>
        </w:rPr>
        <w:t xml:space="preserve"> </w:t>
      </w:r>
      <w:r w:rsidRPr="000038E6">
        <w:rPr>
          <w:bCs/>
          <w:sz w:val="28"/>
          <w:szCs w:val="28"/>
        </w:rPr>
        <w:t>д. 5 и МБУК «Межпоселенческий районный Дом культуры имени В.М. Толстых» по адресу: г. Тимашевск, ул. Ленина, д. 120;</w:t>
      </w:r>
    </w:p>
    <w:p w:rsidR="004B5765" w:rsidRPr="000038E6" w:rsidRDefault="004B5765" w:rsidP="00961F8A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0038E6">
        <w:rPr>
          <w:bCs/>
          <w:sz w:val="28"/>
          <w:szCs w:val="28"/>
        </w:rP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решения в здании администрации муниципального образования Тимашевский район по адресу: г. Тимашевск, пер. Советский, </w:t>
      </w:r>
      <w:r w:rsidR="002B5296">
        <w:rPr>
          <w:bCs/>
          <w:sz w:val="28"/>
          <w:szCs w:val="28"/>
        </w:rPr>
        <w:t>д.</w:t>
      </w:r>
      <w:r w:rsidRPr="000038E6">
        <w:rPr>
          <w:bCs/>
          <w:sz w:val="28"/>
          <w:szCs w:val="28"/>
        </w:rPr>
        <w:t xml:space="preserve">3, 2 </w:t>
      </w:r>
      <w:proofErr w:type="gramStart"/>
      <w:r w:rsidRPr="000038E6">
        <w:rPr>
          <w:bCs/>
          <w:sz w:val="28"/>
          <w:szCs w:val="28"/>
        </w:rPr>
        <w:t>этаж,</w:t>
      </w:r>
      <w:r w:rsidR="002B66D2" w:rsidRPr="000038E6">
        <w:rPr>
          <w:bCs/>
          <w:sz w:val="28"/>
          <w:szCs w:val="28"/>
        </w:rPr>
        <w:t xml:space="preserve"> </w:t>
      </w:r>
      <w:r w:rsidR="002B5296">
        <w:rPr>
          <w:bCs/>
          <w:sz w:val="28"/>
          <w:szCs w:val="28"/>
        </w:rPr>
        <w:t xml:space="preserve">  </w:t>
      </w:r>
      <w:proofErr w:type="gramEnd"/>
      <w:r w:rsidR="002B5296">
        <w:rPr>
          <w:bCs/>
          <w:sz w:val="28"/>
          <w:szCs w:val="28"/>
        </w:rPr>
        <w:t xml:space="preserve">                   </w:t>
      </w:r>
      <w:proofErr w:type="spellStart"/>
      <w:r w:rsidRPr="000038E6">
        <w:rPr>
          <w:bCs/>
          <w:sz w:val="28"/>
          <w:szCs w:val="28"/>
        </w:rPr>
        <w:t>каб</w:t>
      </w:r>
      <w:proofErr w:type="spellEnd"/>
      <w:r w:rsidRPr="000038E6">
        <w:rPr>
          <w:bCs/>
          <w:sz w:val="28"/>
          <w:szCs w:val="28"/>
        </w:rPr>
        <w:t>. 12.</w:t>
      </w:r>
    </w:p>
    <w:p w:rsidR="004B5765" w:rsidRPr="000038E6" w:rsidRDefault="00147BAA" w:rsidP="00961F8A">
      <w:pPr>
        <w:shd w:val="clear" w:color="auto" w:fill="FFFFFF"/>
        <w:tabs>
          <w:tab w:val="left" w:pos="993"/>
        </w:tabs>
        <w:suppressAutoHyphens w:val="0"/>
        <w:ind w:firstLine="709"/>
        <w:jc w:val="both"/>
        <w:rPr>
          <w:bCs/>
          <w:sz w:val="28"/>
          <w:szCs w:val="28"/>
        </w:rPr>
      </w:pPr>
      <w:r w:rsidRPr="000038E6">
        <w:rPr>
          <w:bCs/>
          <w:sz w:val="28"/>
          <w:szCs w:val="28"/>
        </w:rPr>
        <w:t xml:space="preserve">3. </w:t>
      </w:r>
      <w:r w:rsidR="004B5765" w:rsidRPr="000038E6">
        <w:rPr>
          <w:bCs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решение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4B5765" w:rsidRPr="000038E6" w:rsidRDefault="00147BAA" w:rsidP="00961F8A">
      <w:pPr>
        <w:shd w:val="clear" w:color="auto" w:fill="FFFFFF"/>
        <w:tabs>
          <w:tab w:val="left" w:pos="993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0038E6">
        <w:rPr>
          <w:color w:val="000000"/>
          <w:sz w:val="28"/>
          <w:szCs w:val="28"/>
        </w:rPr>
        <w:t xml:space="preserve">4. </w:t>
      </w:r>
      <w:r w:rsidR="004B5765" w:rsidRPr="000038E6">
        <w:rPr>
          <w:color w:val="000000"/>
          <w:sz w:val="28"/>
          <w:szCs w:val="28"/>
        </w:rPr>
        <w:t xml:space="preserve">Настоящее решение вступает в силу </w:t>
      </w:r>
      <w:proofErr w:type="gramStart"/>
      <w:r w:rsidR="002B5296">
        <w:rPr>
          <w:color w:val="000000"/>
          <w:sz w:val="28"/>
          <w:szCs w:val="28"/>
        </w:rPr>
        <w:t>после</w:t>
      </w:r>
      <w:r w:rsidR="00515FC0">
        <w:rPr>
          <w:color w:val="000000"/>
          <w:sz w:val="28"/>
          <w:szCs w:val="28"/>
        </w:rPr>
        <w:t xml:space="preserve"> </w:t>
      </w:r>
      <w:r w:rsidR="004B5765" w:rsidRPr="000038E6">
        <w:rPr>
          <w:color w:val="000000"/>
          <w:sz w:val="28"/>
          <w:szCs w:val="28"/>
        </w:rPr>
        <w:t xml:space="preserve"> его</w:t>
      </w:r>
      <w:proofErr w:type="gramEnd"/>
      <w:r w:rsidR="004B5765" w:rsidRPr="000038E6">
        <w:rPr>
          <w:color w:val="000000"/>
          <w:sz w:val="28"/>
          <w:szCs w:val="28"/>
        </w:rPr>
        <w:t xml:space="preserve"> официального обнародования</w:t>
      </w:r>
      <w:r w:rsidR="00CB60C2" w:rsidRPr="000038E6">
        <w:rPr>
          <w:color w:val="000000"/>
          <w:sz w:val="28"/>
          <w:szCs w:val="28"/>
        </w:rPr>
        <w:t>.</w:t>
      </w:r>
      <w:r w:rsidR="004B5765" w:rsidRPr="000038E6">
        <w:rPr>
          <w:color w:val="000000"/>
          <w:sz w:val="28"/>
          <w:szCs w:val="28"/>
        </w:rPr>
        <w:t xml:space="preserve"> </w:t>
      </w:r>
    </w:p>
    <w:p w:rsidR="004B5765" w:rsidRPr="000038E6" w:rsidRDefault="004B5765" w:rsidP="00961F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5765" w:rsidRDefault="004B5765" w:rsidP="00961F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1F8A" w:rsidRPr="000038E6" w:rsidRDefault="00961F8A" w:rsidP="00961F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5765" w:rsidRPr="000038E6" w:rsidRDefault="004B5765" w:rsidP="00961F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8E6">
        <w:rPr>
          <w:sz w:val="28"/>
          <w:szCs w:val="28"/>
        </w:rPr>
        <w:t>Глава муниципального образования</w:t>
      </w:r>
    </w:p>
    <w:p w:rsidR="004B5765" w:rsidRPr="000038E6" w:rsidRDefault="004B5765" w:rsidP="00961F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8E6">
        <w:rPr>
          <w:sz w:val="28"/>
          <w:szCs w:val="28"/>
        </w:rPr>
        <w:t>Тимашевский район</w:t>
      </w:r>
      <w:r w:rsidRPr="000038E6">
        <w:rPr>
          <w:sz w:val="28"/>
          <w:szCs w:val="28"/>
        </w:rPr>
        <w:tab/>
      </w:r>
      <w:r w:rsidRPr="000038E6">
        <w:rPr>
          <w:sz w:val="28"/>
          <w:szCs w:val="28"/>
        </w:rPr>
        <w:tab/>
      </w:r>
      <w:r w:rsidRPr="000038E6">
        <w:rPr>
          <w:sz w:val="28"/>
          <w:szCs w:val="28"/>
        </w:rPr>
        <w:tab/>
      </w:r>
      <w:r w:rsidRPr="000038E6">
        <w:rPr>
          <w:sz w:val="28"/>
          <w:szCs w:val="28"/>
        </w:rPr>
        <w:tab/>
      </w:r>
      <w:r w:rsidRPr="000038E6">
        <w:rPr>
          <w:sz w:val="28"/>
          <w:szCs w:val="28"/>
        </w:rPr>
        <w:tab/>
      </w:r>
      <w:r w:rsidRPr="000038E6">
        <w:rPr>
          <w:sz w:val="28"/>
          <w:szCs w:val="28"/>
        </w:rPr>
        <w:tab/>
      </w:r>
      <w:r w:rsidRPr="000038E6">
        <w:rPr>
          <w:sz w:val="28"/>
          <w:szCs w:val="28"/>
        </w:rPr>
        <w:tab/>
        <w:t xml:space="preserve">    </w:t>
      </w:r>
      <w:r w:rsidR="000D11B9" w:rsidRPr="000038E6">
        <w:rPr>
          <w:sz w:val="28"/>
          <w:szCs w:val="28"/>
        </w:rPr>
        <w:t xml:space="preserve">  </w:t>
      </w:r>
      <w:r w:rsidR="00961F8A">
        <w:rPr>
          <w:sz w:val="28"/>
          <w:szCs w:val="28"/>
        </w:rPr>
        <w:t xml:space="preserve"> </w:t>
      </w:r>
      <w:r w:rsidRPr="000038E6">
        <w:rPr>
          <w:sz w:val="28"/>
          <w:szCs w:val="28"/>
        </w:rPr>
        <w:t>А.В. Палий</w:t>
      </w:r>
    </w:p>
    <w:p w:rsidR="004B5765" w:rsidRPr="000038E6" w:rsidRDefault="004B5765" w:rsidP="00961F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765" w:rsidRPr="000038E6" w:rsidRDefault="004B5765" w:rsidP="00961F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765" w:rsidRPr="000038E6" w:rsidRDefault="004B5765" w:rsidP="00961F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8E6">
        <w:rPr>
          <w:sz w:val="28"/>
          <w:szCs w:val="28"/>
        </w:rPr>
        <w:t xml:space="preserve">Председатель Совета муниципального </w:t>
      </w:r>
    </w:p>
    <w:p w:rsidR="004B5765" w:rsidRPr="000038E6" w:rsidRDefault="004B5765" w:rsidP="00961F8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38E6">
        <w:rPr>
          <w:bCs/>
          <w:sz w:val="28"/>
          <w:szCs w:val="28"/>
        </w:rPr>
        <w:t>образования Тимашевский район                                                    А.М. Устименко</w:t>
      </w:r>
    </w:p>
    <w:p w:rsidR="008705BE" w:rsidRPr="000038E6" w:rsidRDefault="008705BE" w:rsidP="00961F8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Pr="000038E6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Pr="000038E6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Pr="000038E6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Pr="000038E6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Pr="000038E6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705BE" w:rsidRPr="000038E6" w:rsidRDefault="008705BE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61F8A" w:rsidRDefault="00961F8A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46FB2" w:rsidRPr="000038E6" w:rsidRDefault="00C46FB2" w:rsidP="004B576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04E6F" w:rsidRPr="000038E6" w:rsidRDefault="00104E6F" w:rsidP="00104E6F">
      <w:pPr>
        <w:jc w:val="center"/>
        <w:rPr>
          <w:sz w:val="28"/>
          <w:szCs w:val="28"/>
        </w:rPr>
      </w:pPr>
    </w:p>
    <w:p w:rsidR="00C46FB2" w:rsidRDefault="00E90F7A" w:rsidP="00961F8A">
      <w:pPr>
        <w:ind w:left="5670"/>
        <w:rPr>
          <w:sz w:val="28"/>
          <w:szCs w:val="28"/>
        </w:rPr>
      </w:pPr>
      <w:r w:rsidRPr="000038E6">
        <w:rPr>
          <w:sz w:val="28"/>
          <w:szCs w:val="28"/>
        </w:rPr>
        <w:t xml:space="preserve">                                                                          </w:t>
      </w:r>
    </w:p>
    <w:p w:rsidR="00C2348F" w:rsidRPr="000038E6" w:rsidRDefault="00EA0000" w:rsidP="00961F8A">
      <w:pPr>
        <w:ind w:left="5670"/>
        <w:rPr>
          <w:rFonts w:eastAsia="Calibri"/>
          <w:sz w:val="28"/>
          <w:szCs w:val="28"/>
          <w:lang w:eastAsia="en-US"/>
        </w:rPr>
      </w:pPr>
      <w:r w:rsidRPr="000038E6">
        <w:rPr>
          <w:sz w:val="28"/>
          <w:szCs w:val="28"/>
        </w:rPr>
        <w:t>Приложение</w:t>
      </w:r>
    </w:p>
    <w:p w:rsidR="00C2348F" w:rsidRPr="000038E6" w:rsidRDefault="00C2348F" w:rsidP="00961F8A">
      <w:pPr>
        <w:ind w:left="5670"/>
        <w:rPr>
          <w:rFonts w:eastAsia="Calibri"/>
          <w:sz w:val="28"/>
          <w:szCs w:val="28"/>
          <w:lang w:eastAsia="en-US"/>
        </w:rPr>
      </w:pPr>
      <w:r w:rsidRPr="000038E6">
        <w:rPr>
          <w:rFonts w:eastAsia="Calibri"/>
          <w:sz w:val="28"/>
          <w:szCs w:val="28"/>
          <w:lang w:eastAsia="en-US"/>
        </w:rPr>
        <w:t xml:space="preserve">к решению Совета </w:t>
      </w:r>
    </w:p>
    <w:p w:rsidR="00C2348F" w:rsidRPr="000038E6" w:rsidRDefault="00C2348F" w:rsidP="00961F8A">
      <w:pPr>
        <w:ind w:left="5670"/>
        <w:rPr>
          <w:rFonts w:eastAsia="Calibri"/>
          <w:sz w:val="28"/>
          <w:szCs w:val="28"/>
          <w:lang w:eastAsia="en-US"/>
        </w:rPr>
      </w:pPr>
      <w:r w:rsidRPr="000038E6">
        <w:rPr>
          <w:rFonts w:eastAsia="Calibri"/>
          <w:sz w:val="28"/>
          <w:szCs w:val="28"/>
          <w:lang w:eastAsia="en-US"/>
        </w:rPr>
        <w:t xml:space="preserve">муниципального образования Тимашевский район </w:t>
      </w:r>
    </w:p>
    <w:p w:rsidR="00C2348F" w:rsidRPr="000038E6" w:rsidRDefault="00C2348F" w:rsidP="00961F8A">
      <w:pPr>
        <w:ind w:left="5670"/>
        <w:rPr>
          <w:rFonts w:eastAsia="Calibri"/>
          <w:sz w:val="28"/>
          <w:szCs w:val="28"/>
          <w:lang w:eastAsia="en-US"/>
        </w:rPr>
      </w:pPr>
      <w:r w:rsidRPr="000038E6">
        <w:rPr>
          <w:rFonts w:eastAsia="Calibri"/>
          <w:sz w:val="28"/>
          <w:szCs w:val="28"/>
          <w:lang w:eastAsia="en-US"/>
        </w:rPr>
        <w:t>от ______________ № ______</w:t>
      </w:r>
    </w:p>
    <w:p w:rsidR="00AB42FA" w:rsidRPr="000038E6" w:rsidRDefault="00AB42FA" w:rsidP="00961F8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2348F" w:rsidRPr="000038E6" w:rsidRDefault="00C2348F" w:rsidP="00961F8A">
      <w:pPr>
        <w:widowControl w:val="0"/>
        <w:autoSpaceDE w:val="0"/>
        <w:rPr>
          <w:color w:val="000000"/>
          <w:sz w:val="28"/>
          <w:szCs w:val="28"/>
          <w:lang w:eastAsia="zh-CN"/>
        </w:rPr>
      </w:pPr>
      <w:r w:rsidRPr="000038E6">
        <w:rPr>
          <w:color w:val="000000"/>
          <w:sz w:val="28"/>
          <w:szCs w:val="28"/>
          <w:lang w:eastAsia="zh-CN"/>
        </w:rPr>
        <w:t xml:space="preserve">                                                                                 «</w:t>
      </w:r>
      <w:r w:rsidR="004B5765" w:rsidRPr="000038E6">
        <w:rPr>
          <w:color w:val="000000"/>
          <w:sz w:val="28"/>
          <w:szCs w:val="28"/>
          <w:lang w:eastAsia="zh-CN"/>
        </w:rPr>
        <w:t xml:space="preserve">Приложение </w:t>
      </w:r>
      <w:r w:rsidR="00310BB0" w:rsidRPr="000038E6">
        <w:rPr>
          <w:color w:val="000000"/>
          <w:sz w:val="28"/>
          <w:szCs w:val="28"/>
          <w:lang w:eastAsia="zh-CN"/>
        </w:rPr>
        <w:t xml:space="preserve">№ </w:t>
      </w:r>
      <w:r w:rsidR="004D39E8" w:rsidRPr="000038E6">
        <w:rPr>
          <w:color w:val="000000"/>
          <w:sz w:val="28"/>
          <w:szCs w:val="28"/>
          <w:lang w:eastAsia="zh-CN"/>
        </w:rPr>
        <w:t>2</w:t>
      </w:r>
    </w:p>
    <w:p w:rsidR="004B5765" w:rsidRPr="000038E6" w:rsidRDefault="004B5765" w:rsidP="00961F8A">
      <w:pPr>
        <w:widowControl w:val="0"/>
        <w:autoSpaceDE w:val="0"/>
        <w:ind w:left="5670" w:right="-143"/>
        <w:rPr>
          <w:color w:val="000000"/>
          <w:sz w:val="28"/>
          <w:szCs w:val="28"/>
          <w:lang w:eastAsia="zh-CN"/>
        </w:rPr>
      </w:pPr>
      <w:r w:rsidRPr="000038E6">
        <w:rPr>
          <w:color w:val="000000"/>
          <w:sz w:val="28"/>
          <w:szCs w:val="28"/>
          <w:lang w:eastAsia="zh-CN"/>
        </w:rPr>
        <w:t xml:space="preserve">к Положению о </w:t>
      </w:r>
      <w:r w:rsidR="000D11B9" w:rsidRPr="000038E6">
        <w:rPr>
          <w:color w:val="000000"/>
          <w:sz w:val="28"/>
          <w:szCs w:val="28"/>
          <w:lang w:eastAsia="zh-CN"/>
        </w:rPr>
        <w:t>м</w:t>
      </w:r>
      <w:r w:rsidRPr="000038E6">
        <w:rPr>
          <w:color w:val="000000"/>
          <w:sz w:val="28"/>
          <w:szCs w:val="28"/>
          <w:lang w:eastAsia="zh-CN"/>
        </w:rPr>
        <w:t>униципальном контроле</w:t>
      </w:r>
      <w:r w:rsidR="00310BB0" w:rsidRPr="000038E6">
        <w:rPr>
          <w:color w:val="000000"/>
          <w:sz w:val="28"/>
          <w:szCs w:val="28"/>
          <w:lang w:eastAsia="zh-CN"/>
        </w:rPr>
        <w:t xml:space="preserve"> на автомобильном автотранспорте и в дорожном хозяйстве вне границ населенных пунктов в границах муниципального образования Тимашевский район</w:t>
      </w:r>
    </w:p>
    <w:p w:rsidR="00EA0000" w:rsidRPr="000038E6" w:rsidRDefault="00EA2865" w:rsidP="00961F8A">
      <w:pPr>
        <w:widowControl w:val="0"/>
        <w:autoSpaceDE w:val="0"/>
        <w:ind w:left="5670" w:right="-143"/>
        <w:rPr>
          <w:color w:val="000000"/>
          <w:sz w:val="28"/>
          <w:szCs w:val="28"/>
          <w:lang w:eastAsia="zh-CN"/>
        </w:rPr>
      </w:pPr>
      <w:r w:rsidRPr="000038E6">
        <w:rPr>
          <w:color w:val="000000"/>
          <w:sz w:val="28"/>
          <w:szCs w:val="28"/>
          <w:lang w:eastAsia="zh-CN"/>
        </w:rPr>
        <w:t xml:space="preserve"> </w:t>
      </w:r>
      <w:r w:rsidR="000D11B9" w:rsidRPr="000038E6">
        <w:rPr>
          <w:color w:val="000000"/>
          <w:sz w:val="28"/>
          <w:szCs w:val="28"/>
          <w:lang w:eastAsia="zh-CN"/>
        </w:rPr>
        <w:t>(</w:t>
      </w:r>
      <w:r w:rsidR="00B322BA" w:rsidRPr="000038E6">
        <w:rPr>
          <w:color w:val="000000"/>
          <w:sz w:val="28"/>
          <w:szCs w:val="28"/>
          <w:lang w:eastAsia="zh-CN"/>
        </w:rPr>
        <w:t>в редакции</w:t>
      </w:r>
      <w:r w:rsidR="00EA0000" w:rsidRPr="000038E6">
        <w:rPr>
          <w:color w:val="000000"/>
          <w:sz w:val="28"/>
          <w:szCs w:val="28"/>
          <w:lang w:eastAsia="zh-CN"/>
        </w:rPr>
        <w:t xml:space="preserve"> решения Совета муниципального образования Тимашевский район</w:t>
      </w:r>
    </w:p>
    <w:p w:rsidR="000D11B9" w:rsidRPr="000038E6" w:rsidRDefault="00B322BA" w:rsidP="00961F8A">
      <w:pPr>
        <w:widowControl w:val="0"/>
        <w:autoSpaceDE w:val="0"/>
        <w:ind w:left="5670" w:right="-143"/>
        <w:rPr>
          <w:color w:val="000000"/>
          <w:sz w:val="28"/>
          <w:szCs w:val="28"/>
          <w:lang w:eastAsia="zh-CN"/>
        </w:rPr>
      </w:pPr>
      <w:r w:rsidRPr="000038E6">
        <w:rPr>
          <w:color w:val="000000"/>
          <w:sz w:val="28"/>
          <w:szCs w:val="28"/>
          <w:lang w:eastAsia="zh-CN"/>
        </w:rPr>
        <w:t xml:space="preserve"> от </w:t>
      </w:r>
      <w:r w:rsidR="00EA0000" w:rsidRPr="000038E6">
        <w:rPr>
          <w:color w:val="000000"/>
          <w:sz w:val="28"/>
          <w:szCs w:val="28"/>
          <w:lang w:eastAsia="zh-CN"/>
        </w:rPr>
        <w:t>_______________</w:t>
      </w:r>
      <w:r w:rsidRPr="000038E6">
        <w:rPr>
          <w:color w:val="000000"/>
          <w:sz w:val="28"/>
          <w:szCs w:val="28"/>
          <w:lang w:eastAsia="zh-CN"/>
        </w:rPr>
        <w:t xml:space="preserve"> № </w:t>
      </w:r>
      <w:r w:rsidR="00EA0000" w:rsidRPr="000038E6">
        <w:rPr>
          <w:color w:val="000000"/>
          <w:sz w:val="28"/>
          <w:szCs w:val="28"/>
          <w:lang w:eastAsia="zh-CN"/>
        </w:rPr>
        <w:t>______</w:t>
      </w:r>
      <w:r w:rsidRPr="000038E6">
        <w:rPr>
          <w:color w:val="000000"/>
          <w:sz w:val="28"/>
          <w:szCs w:val="28"/>
          <w:lang w:eastAsia="zh-CN"/>
        </w:rPr>
        <w:t>)</w:t>
      </w:r>
    </w:p>
    <w:p w:rsidR="009D15E1" w:rsidRPr="000038E6" w:rsidRDefault="009D15E1" w:rsidP="00961F8A">
      <w:pPr>
        <w:widowControl w:val="0"/>
        <w:autoSpaceDE w:val="0"/>
        <w:ind w:left="5670"/>
        <w:rPr>
          <w:color w:val="000000"/>
          <w:sz w:val="28"/>
          <w:szCs w:val="28"/>
          <w:lang w:eastAsia="zh-CN"/>
        </w:rPr>
      </w:pPr>
    </w:p>
    <w:p w:rsidR="003320FD" w:rsidRDefault="003320FD" w:rsidP="00961F8A">
      <w:pPr>
        <w:widowControl w:val="0"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961F8A" w:rsidRPr="000038E6" w:rsidRDefault="00961F8A" w:rsidP="00961F8A">
      <w:pPr>
        <w:widowControl w:val="0"/>
        <w:autoSpaceDE w:val="0"/>
        <w:ind w:left="5670"/>
        <w:jc w:val="center"/>
        <w:rPr>
          <w:color w:val="000000"/>
          <w:sz w:val="28"/>
          <w:szCs w:val="28"/>
          <w:lang w:eastAsia="zh-CN"/>
        </w:rPr>
      </w:pPr>
    </w:p>
    <w:p w:rsidR="003320FD" w:rsidRPr="000038E6" w:rsidRDefault="003320FD" w:rsidP="00961F8A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0038E6">
        <w:rPr>
          <w:bCs/>
          <w:sz w:val="28"/>
          <w:szCs w:val="28"/>
          <w:lang w:eastAsia="ru-RU"/>
        </w:rPr>
        <w:t>ПЕРЕЧЕНЬ</w:t>
      </w:r>
    </w:p>
    <w:p w:rsidR="003320FD" w:rsidRPr="000038E6" w:rsidRDefault="003320FD" w:rsidP="00961F8A">
      <w:pPr>
        <w:shd w:val="clear" w:color="auto" w:fill="FFFFFF"/>
        <w:jc w:val="center"/>
        <w:rPr>
          <w:bCs/>
          <w:sz w:val="28"/>
          <w:szCs w:val="28"/>
          <w:lang w:eastAsia="ru-RU"/>
        </w:rPr>
      </w:pPr>
      <w:r w:rsidRPr="000038E6">
        <w:rPr>
          <w:bCs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0038E6">
        <w:rPr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Тимашевский район</w:t>
      </w:r>
    </w:p>
    <w:p w:rsidR="003320FD" w:rsidRPr="000038E6" w:rsidRDefault="003320FD" w:rsidP="00961F8A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3320FD" w:rsidRPr="000038E6" w:rsidRDefault="003320FD" w:rsidP="00961F8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038E6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Pr="000038E6">
        <w:rPr>
          <w:sz w:val="28"/>
          <w:szCs w:val="28"/>
        </w:rPr>
        <w:t>на автомобильном транспорте и в дорожном хозяйстве вне границ населенных пунктов в границах муниципального образования Тимашевский район</w:t>
      </w:r>
      <w:r w:rsidRPr="000038E6">
        <w:rPr>
          <w:sz w:val="28"/>
          <w:szCs w:val="28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FA2D7E" w:rsidRPr="00FA2D7E" w:rsidRDefault="00FA2D7E" w:rsidP="00961F8A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A2D7E">
        <w:rPr>
          <w:sz w:val="28"/>
          <w:szCs w:val="28"/>
          <w:lang w:eastAsia="ru-RU"/>
        </w:rPr>
        <w:t>Увеличение более чем на 20 % количества людей, погибших и (или) травмированных в результате дорожно-транспортных происшествий на автомобильной дороге, являющейся объектом контроля, совершенных по причине сопутствующих дорожных условий, по сравнению с аналогичным периодом прошлого года на основании открытых данных</w:t>
      </w:r>
      <w:r w:rsidR="000038E6" w:rsidRPr="000038E6">
        <w:rPr>
          <w:sz w:val="28"/>
          <w:szCs w:val="28"/>
          <w:lang w:eastAsia="ru-RU"/>
        </w:rPr>
        <w:t xml:space="preserve"> ОГИБДД МВД России по Тимашевскому району.</w:t>
      </w:r>
    </w:p>
    <w:p w:rsidR="00FA2D7E" w:rsidRPr="00FA2D7E" w:rsidRDefault="00FA2D7E" w:rsidP="00961F8A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A2D7E">
        <w:rPr>
          <w:sz w:val="28"/>
          <w:szCs w:val="28"/>
          <w:lang w:eastAsia="ru-RU"/>
        </w:rPr>
        <w:t xml:space="preserve">Выявление в течение трех месяцев двух и более фактов совершения дорожно-транспортных происшествий, связанных с возможным нарушением порядка содержания автомобильных дорог в результате деятельности, осуществляемой на конкретном объекте контроля контролируемым лицом на основании открытых </w:t>
      </w:r>
      <w:proofErr w:type="gramStart"/>
      <w:r w:rsidRPr="00FA2D7E">
        <w:rPr>
          <w:sz w:val="28"/>
          <w:szCs w:val="28"/>
          <w:lang w:eastAsia="ru-RU"/>
        </w:rPr>
        <w:t>данных </w:t>
      </w:r>
      <w:r w:rsidR="000038E6" w:rsidRPr="000038E6">
        <w:rPr>
          <w:sz w:val="28"/>
          <w:szCs w:val="28"/>
          <w:lang w:eastAsia="ru-RU"/>
        </w:rPr>
        <w:t xml:space="preserve"> ОГИБДД</w:t>
      </w:r>
      <w:proofErr w:type="gramEnd"/>
      <w:r w:rsidR="000038E6" w:rsidRPr="000038E6">
        <w:rPr>
          <w:sz w:val="28"/>
          <w:szCs w:val="28"/>
          <w:lang w:eastAsia="ru-RU"/>
        </w:rPr>
        <w:t xml:space="preserve"> МВД России по Тимашевскому району.</w:t>
      </w:r>
    </w:p>
    <w:p w:rsidR="00FA2D7E" w:rsidRPr="00FA2D7E" w:rsidRDefault="00FA2D7E" w:rsidP="00961F8A">
      <w:pPr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A2D7E">
        <w:rPr>
          <w:sz w:val="28"/>
          <w:szCs w:val="28"/>
          <w:lang w:eastAsia="ru-RU"/>
        </w:rPr>
        <w:lastRenderedPageBreak/>
        <w:t>Наличие в течение одного года двух и более фактов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местного значения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значения.</w:t>
      </w:r>
      <w:r w:rsidR="000E3977">
        <w:rPr>
          <w:sz w:val="28"/>
          <w:szCs w:val="28"/>
          <w:lang w:eastAsia="ru-RU"/>
        </w:rPr>
        <w:t>».</w:t>
      </w:r>
    </w:p>
    <w:p w:rsidR="009C1D3B" w:rsidRPr="000038E6" w:rsidRDefault="009C1D3B" w:rsidP="00961F8A">
      <w:pPr>
        <w:pStyle w:val="1"/>
        <w:widowControl w:val="0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5765" w:rsidRDefault="004B5765" w:rsidP="00961F8A">
      <w:pPr>
        <w:pStyle w:val="1"/>
        <w:widowControl w:val="0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1F8A" w:rsidRPr="000038E6" w:rsidRDefault="00961F8A" w:rsidP="00961F8A">
      <w:pPr>
        <w:pStyle w:val="1"/>
        <w:widowControl w:val="0"/>
        <w:tabs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5765" w:rsidRPr="000038E6" w:rsidRDefault="004B5765" w:rsidP="00961F8A">
      <w:pPr>
        <w:widowControl w:val="0"/>
        <w:tabs>
          <w:tab w:val="left" w:pos="851"/>
          <w:tab w:val="left" w:pos="5610"/>
        </w:tabs>
        <w:jc w:val="both"/>
        <w:rPr>
          <w:bCs/>
          <w:color w:val="000000"/>
          <w:sz w:val="28"/>
          <w:szCs w:val="28"/>
        </w:rPr>
      </w:pPr>
      <w:r w:rsidRPr="000038E6">
        <w:rPr>
          <w:bCs/>
          <w:color w:val="000000"/>
          <w:sz w:val="28"/>
          <w:szCs w:val="28"/>
        </w:rPr>
        <w:t xml:space="preserve">Заместитель главы </w:t>
      </w:r>
      <w:r w:rsidR="00B7589D" w:rsidRPr="000038E6">
        <w:rPr>
          <w:bCs/>
          <w:color w:val="000000"/>
          <w:sz w:val="28"/>
          <w:szCs w:val="28"/>
        </w:rPr>
        <w:tab/>
      </w:r>
    </w:p>
    <w:p w:rsidR="004B5765" w:rsidRPr="000038E6" w:rsidRDefault="004B5765" w:rsidP="00961F8A">
      <w:pPr>
        <w:widowControl w:val="0"/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0038E6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223B4F" w:rsidRPr="000038E6" w:rsidRDefault="004B5765" w:rsidP="00961F8A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0038E6">
        <w:rPr>
          <w:bCs/>
          <w:color w:val="000000"/>
          <w:sz w:val="28"/>
          <w:szCs w:val="28"/>
        </w:rPr>
        <w:t>Тимашевский район                                                                               А.С. Самарин</w:t>
      </w:r>
    </w:p>
    <w:sectPr w:rsidR="00223B4F" w:rsidRPr="000038E6" w:rsidSect="00961F8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8B" w:rsidRDefault="00FB138B" w:rsidP="009908BD">
      <w:r>
        <w:separator/>
      </w:r>
    </w:p>
  </w:endnote>
  <w:endnote w:type="continuationSeparator" w:id="0">
    <w:p w:rsidR="00FB138B" w:rsidRDefault="00FB138B" w:rsidP="009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8B" w:rsidRDefault="00FB138B" w:rsidP="009908BD">
      <w:r>
        <w:separator/>
      </w:r>
    </w:p>
  </w:footnote>
  <w:footnote w:type="continuationSeparator" w:id="0">
    <w:p w:rsidR="00FB138B" w:rsidRDefault="00FB138B" w:rsidP="00990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C9" w:rsidRDefault="000A28C2" w:rsidP="00C113C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113C9" w:rsidRDefault="00FB13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7" w:rsidRDefault="00513427" w:rsidP="00513427">
    <w:pPr>
      <w:pStyle w:val="a5"/>
      <w:framePr w:wrap="none" w:vAnchor="text" w:hAnchor="margin" w:xAlign="center" w:y="1"/>
      <w:jc w:val="center"/>
    </w:pPr>
  </w:p>
  <w:p w:rsidR="00C113C9" w:rsidRDefault="00FB138B" w:rsidP="00C329B8">
    <w:pPr>
      <w:pStyle w:val="a5"/>
      <w:framePr w:wrap="none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916"/>
    <w:multiLevelType w:val="multilevel"/>
    <w:tmpl w:val="20F021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F43705"/>
    <w:multiLevelType w:val="hybridMultilevel"/>
    <w:tmpl w:val="77D472E6"/>
    <w:lvl w:ilvl="0" w:tplc="71A8B0E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A74A2"/>
    <w:multiLevelType w:val="multilevel"/>
    <w:tmpl w:val="8C484C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850F9D"/>
    <w:multiLevelType w:val="hybridMultilevel"/>
    <w:tmpl w:val="9D0A3774"/>
    <w:lvl w:ilvl="0" w:tplc="E102A5B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8A31F6E"/>
    <w:multiLevelType w:val="multilevel"/>
    <w:tmpl w:val="C9B6D2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84569A"/>
    <w:multiLevelType w:val="multilevel"/>
    <w:tmpl w:val="40FA00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6">
    <w:nsid w:val="462C5C46"/>
    <w:multiLevelType w:val="multilevel"/>
    <w:tmpl w:val="48FE8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737ED9"/>
    <w:multiLevelType w:val="multilevel"/>
    <w:tmpl w:val="5EC4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64AC9"/>
    <w:multiLevelType w:val="hybridMultilevel"/>
    <w:tmpl w:val="E0083BC2"/>
    <w:lvl w:ilvl="0" w:tplc="A418B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043A84"/>
    <w:multiLevelType w:val="multilevel"/>
    <w:tmpl w:val="4B24F7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32" w:hanging="2160"/>
      </w:pPr>
      <w:rPr>
        <w:rFonts w:hint="default"/>
      </w:rPr>
    </w:lvl>
  </w:abstractNum>
  <w:abstractNum w:abstractNumId="1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019D9"/>
    <w:multiLevelType w:val="multilevel"/>
    <w:tmpl w:val="9ED60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0"/>
    <w:rsid w:val="000038E6"/>
    <w:rsid w:val="0001333E"/>
    <w:rsid w:val="00066E7A"/>
    <w:rsid w:val="00080049"/>
    <w:rsid w:val="00086B62"/>
    <w:rsid w:val="0009684B"/>
    <w:rsid w:val="000A0FEC"/>
    <w:rsid w:val="000A10D2"/>
    <w:rsid w:val="000A28C2"/>
    <w:rsid w:val="000C1BEF"/>
    <w:rsid w:val="000D015C"/>
    <w:rsid w:val="000D11B9"/>
    <w:rsid w:val="000E3977"/>
    <w:rsid w:val="00104E6F"/>
    <w:rsid w:val="00130D77"/>
    <w:rsid w:val="00147BAA"/>
    <w:rsid w:val="00167AF0"/>
    <w:rsid w:val="00192484"/>
    <w:rsid w:val="00202F90"/>
    <w:rsid w:val="00223B4F"/>
    <w:rsid w:val="00252522"/>
    <w:rsid w:val="002B5296"/>
    <w:rsid w:val="002B66D2"/>
    <w:rsid w:val="002D06D9"/>
    <w:rsid w:val="00310BB0"/>
    <w:rsid w:val="00315F77"/>
    <w:rsid w:val="00320D42"/>
    <w:rsid w:val="003320FD"/>
    <w:rsid w:val="003634FB"/>
    <w:rsid w:val="00364A31"/>
    <w:rsid w:val="00377FCB"/>
    <w:rsid w:val="003A6732"/>
    <w:rsid w:val="003B634A"/>
    <w:rsid w:val="00430769"/>
    <w:rsid w:val="004345CE"/>
    <w:rsid w:val="00434CF6"/>
    <w:rsid w:val="00436AE9"/>
    <w:rsid w:val="004B3894"/>
    <w:rsid w:val="004B5765"/>
    <w:rsid w:val="004D39E8"/>
    <w:rsid w:val="004F7748"/>
    <w:rsid w:val="00507287"/>
    <w:rsid w:val="00510E5F"/>
    <w:rsid w:val="00513427"/>
    <w:rsid w:val="00515FC0"/>
    <w:rsid w:val="00595D0A"/>
    <w:rsid w:val="005962CD"/>
    <w:rsid w:val="005A6066"/>
    <w:rsid w:val="005C4679"/>
    <w:rsid w:val="005C5CAB"/>
    <w:rsid w:val="0064278A"/>
    <w:rsid w:val="00690524"/>
    <w:rsid w:val="006C5FC6"/>
    <w:rsid w:val="006E7205"/>
    <w:rsid w:val="00746A75"/>
    <w:rsid w:val="00796D57"/>
    <w:rsid w:val="007C47EB"/>
    <w:rsid w:val="007C6771"/>
    <w:rsid w:val="008172AA"/>
    <w:rsid w:val="008437E3"/>
    <w:rsid w:val="008705BE"/>
    <w:rsid w:val="008B0D73"/>
    <w:rsid w:val="008E3B52"/>
    <w:rsid w:val="008F6E80"/>
    <w:rsid w:val="009466EE"/>
    <w:rsid w:val="00950DDA"/>
    <w:rsid w:val="00955118"/>
    <w:rsid w:val="00961F8A"/>
    <w:rsid w:val="00970210"/>
    <w:rsid w:val="0099032D"/>
    <w:rsid w:val="009908BD"/>
    <w:rsid w:val="0099344E"/>
    <w:rsid w:val="009C0DD9"/>
    <w:rsid w:val="009C1D3B"/>
    <w:rsid w:val="009D15E1"/>
    <w:rsid w:val="009E7C49"/>
    <w:rsid w:val="009F5AAB"/>
    <w:rsid w:val="00A55B41"/>
    <w:rsid w:val="00A8270E"/>
    <w:rsid w:val="00A85213"/>
    <w:rsid w:val="00A9454A"/>
    <w:rsid w:val="00AB42FA"/>
    <w:rsid w:val="00AD16AF"/>
    <w:rsid w:val="00B0672F"/>
    <w:rsid w:val="00B322BA"/>
    <w:rsid w:val="00B47E65"/>
    <w:rsid w:val="00B62A1C"/>
    <w:rsid w:val="00B70FEA"/>
    <w:rsid w:val="00B7356D"/>
    <w:rsid w:val="00B7589D"/>
    <w:rsid w:val="00B85721"/>
    <w:rsid w:val="00BA1FE4"/>
    <w:rsid w:val="00C2348F"/>
    <w:rsid w:val="00C329B8"/>
    <w:rsid w:val="00C44DB3"/>
    <w:rsid w:val="00C46FB2"/>
    <w:rsid w:val="00C741D4"/>
    <w:rsid w:val="00CB60C2"/>
    <w:rsid w:val="00D557B9"/>
    <w:rsid w:val="00DA2052"/>
    <w:rsid w:val="00DA212A"/>
    <w:rsid w:val="00DC2145"/>
    <w:rsid w:val="00DD79F4"/>
    <w:rsid w:val="00E1779A"/>
    <w:rsid w:val="00E5267F"/>
    <w:rsid w:val="00E649B4"/>
    <w:rsid w:val="00E90F7A"/>
    <w:rsid w:val="00EA0000"/>
    <w:rsid w:val="00EA2865"/>
    <w:rsid w:val="00EB4329"/>
    <w:rsid w:val="00EC29F6"/>
    <w:rsid w:val="00EC2A45"/>
    <w:rsid w:val="00EF2D08"/>
    <w:rsid w:val="00EF38E7"/>
    <w:rsid w:val="00F30673"/>
    <w:rsid w:val="00F31288"/>
    <w:rsid w:val="00FA2D7E"/>
    <w:rsid w:val="00FB138B"/>
    <w:rsid w:val="00FD237D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19E1-FC1C-42D6-9792-458B808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next w:val="a"/>
    <w:link w:val="20"/>
    <w:uiPriority w:val="9"/>
    <w:unhideWhenUsed/>
    <w:qFormat/>
    <w:rsid w:val="00E90F7A"/>
    <w:pPr>
      <w:keepNext/>
      <w:keepLines/>
      <w:spacing w:after="16" w:line="270" w:lineRule="auto"/>
      <w:ind w:left="169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AF0"/>
    <w:pPr>
      <w:suppressLineNumbers/>
    </w:pPr>
  </w:style>
  <w:style w:type="character" w:styleId="a4">
    <w:name w:val="Hyperlink"/>
    <w:rsid w:val="004B5765"/>
    <w:rPr>
      <w:color w:val="0000FF"/>
      <w:u w:val="single"/>
    </w:rPr>
  </w:style>
  <w:style w:type="paragraph" w:customStyle="1" w:styleId="ConsTitle">
    <w:name w:val="ConsTitle"/>
    <w:rsid w:val="004B576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B576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B5765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">
    <w:name w:val="Без интервала1"/>
    <w:rsid w:val="004B57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4B57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5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4B5765"/>
  </w:style>
  <w:style w:type="paragraph" w:styleId="a8">
    <w:name w:val="List Paragraph"/>
    <w:basedOn w:val="a"/>
    <w:uiPriority w:val="34"/>
    <w:qFormat/>
    <w:rsid w:val="004B576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908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2D0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66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66D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0F7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90F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mrcssattr">
    <w:name w:val="consplusnormal_mr_css_attr"/>
    <w:basedOn w:val="a"/>
    <w:rsid w:val="00FA2D7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8FBD-564C-402D-895D-EE84BFAC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78</cp:revision>
  <cp:lastPrinted>2023-10-12T13:36:00Z</cp:lastPrinted>
  <dcterms:created xsi:type="dcterms:W3CDTF">2016-09-06T08:36:00Z</dcterms:created>
  <dcterms:modified xsi:type="dcterms:W3CDTF">2023-10-12T13:44:00Z</dcterms:modified>
</cp:coreProperties>
</file>