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84" w:rsidRPr="006E137D" w:rsidRDefault="00424084" w:rsidP="00F01CFE">
      <w:pPr>
        <w:widowControl w:val="0"/>
        <w:autoSpaceDE w:val="0"/>
        <w:autoSpaceDN w:val="0"/>
        <w:adjustRightInd w:val="0"/>
        <w:ind w:left="5387" w:firstLine="0"/>
        <w:jc w:val="left"/>
        <w:outlineLvl w:val="0"/>
      </w:pPr>
      <w:bookmarkStart w:id="0" w:name="Par45"/>
      <w:bookmarkEnd w:id="0"/>
      <w:r w:rsidRPr="006E137D">
        <w:t>П</w:t>
      </w:r>
      <w:r>
        <w:t>РИЛОЖЕНИЕ</w:t>
      </w:r>
      <w:r w:rsidRPr="006E137D">
        <w:t xml:space="preserve"> </w:t>
      </w:r>
      <w:r w:rsidR="00704FA8">
        <w:t>№1</w:t>
      </w:r>
    </w:p>
    <w:p w:rsidR="00424084" w:rsidRPr="006E137D" w:rsidRDefault="00424084" w:rsidP="00F01CFE">
      <w:pPr>
        <w:widowControl w:val="0"/>
        <w:autoSpaceDE w:val="0"/>
        <w:autoSpaceDN w:val="0"/>
        <w:adjustRightInd w:val="0"/>
        <w:ind w:left="5387" w:firstLine="0"/>
        <w:jc w:val="left"/>
      </w:pPr>
    </w:p>
    <w:p w:rsidR="00424084" w:rsidRPr="006E137D" w:rsidRDefault="00424084" w:rsidP="00F01CFE">
      <w:pPr>
        <w:widowControl w:val="0"/>
        <w:autoSpaceDE w:val="0"/>
        <w:autoSpaceDN w:val="0"/>
        <w:adjustRightInd w:val="0"/>
        <w:ind w:left="5387" w:firstLine="0"/>
        <w:jc w:val="left"/>
      </w:pPr>
      <w:r w:rsidRPr="006E137D">
        <w:t>У</w:t>
      </w:r>
      <w:r>
        <w:t>ТВЕРЖДЕН</w:t>
      </w:r>
    </w:p>
    <w:p w:rsidR="00424084" w:rsidRPr="006E137D" w:rsidRDefault="00F01CFE" w:rsidP="00F01CFE">
      <w:pPr>
        <w:widowControl w:val="0"/>
        <w:autoSpaceDE w:val="0"/>
        <w:autoSpaceDN w:val="0"/>
        <w:adjustRightInd w:val="0"/>
        <w:ind w:left="5387" w:firstLine="0"/>
        <w:jc w:val="left"/>
      </w:pPr>
      <w:r>
        <w:t>постановлением</w:t>
      </w:r>
      <w:r w:rsidR="00424084" w:rsidRPr="006E137D">
        <w:t xml:space="preserve"> </w:t>
      </w:r>
      <w:r w:rsidR="00424084">
        <w:t>администрации</w:t>
      </w:r>
      <w:r w:rsidR="00424084" w:rsidRPr="006E137D">
        <w:t xml:space="preserve"> </w:t>
      </w:r>
    </w:p>
    <w:p w:rsidR="00424084" w:rsidRPr="006E137D" w:rsidRDefault="00424084" w:rsidP="00F01CFE">
      <w:pPr>
        <w:widowControl w:val="0"/>
        <w:autoSpaceDE w:val="0"/>
        <w:autoSpaceDN w:val="0"/>
        <w:adjustRightInd w:val="0"/>
        <w:ind w:left="5387" w:firstLine="0"/>
        <w:jc w:val="left"/>
      </w:pPr>
      <w:r w:rsidRPr="006E137D">
        <w:t>муниципального образования</w:t>
      </w:r>
    </w:p>
    <w:p w:rsidR="00424084" w:rsidRPr="006E137D" w:rsidRDefault="00424084" w:rsidP="00F01CFE">
      <w:pPr>
        <w:widowControl w:val="0"/>
        <w:autoSpaceDE w:val="0"/>
        <w:autoSpaceDN w:val="0"/>
        <w:adjustRightInd w:val="0"/>
        <w:ind w:left="5387" w:firstLine="0"/>
        <w:jc w:val="left"/>
      </w:pPr>
      <w:r w:rsidRPr="006E137D">
        <w:t>Тимашевский район</w:t>
      </w:r>
    </w:p>
    <w:p w:rsidR="00424084" w:rsidRPr="006E137D" w:rsidRDefault="00424084" w:rsidP="00F01CFE">
      <w:pPr>
        <w:widowControl w:val="0"/>
        <w:autoSpaceDE w:val="0"/>
        <w:autoSpaceDN w:val="0"/>
        <w:adjustRightInd w:val="0"/>
        <w:ind w:left="5387" w:firstLine="0"/>
        <w:jc w:val="left"/>
      </w:pPr>
      <w:r w:rsidRPr="006E137D">
        <w:t>от __________ №______</w:t>
      </w:r>
    </w:p>
    <w:p w:rsidR="00424084" w:rsidRDefault="00424084" w:rsidP="00704FA8">
      <w:pPr>
        <w:ind w:left="5670" w:firstLine="0"/>
      </w:pPr>
    </w:p>
    <w:p w:rsidR="00D66FE3" w:rsidRDefault="00704FA8" w:rsidP="00704FA8">
      <w:pPr>
        <w:ind w:firstLine="0"/>
        <w:jc w:val="center"/>
      </w:pPr>
      <w:r>
        <w:t>СОСТАВ</w:t>
      </w:r>
    </w:p>
    <w:p w:rsidR="00704FA8" w:rsidRDefault="00704FA8" w:rsidP="00704FA8">
      <w:pPr>
        <w:ind w:firstLine="0"/>
        <w:jc w:val="center"/>
      </w:pPr>
      <w:r>
        <w:t xml:space="preserve">рабочей группы по развитию сельскохозяйственной кооперации </w:t>
      </w:r>
    </w:p>
    <w:p w:rsidR="00704FA8" w:rsidRDefault="00704FA8" w:rsidP="00704FA8">
      <w:pPr>
        <w:ind w:firstLine="0"/>
        <w:jc w:val="center"/>
      </w:pPr>
      <w:r>
        <w:t xml:space="preserve">в агропромышленном комплексе муниципального образования </w:t>
      </w:r>
    </w:p>
    <w:p w:rsidR="00704FA8" w:rsidRDefault="00704FA8" w:rsidP="00704FA8">
      <w:pPr>
        <w:ind w:firstLine="0"/>
        <w:jc w:val="center"/>
      </w:pPr>
      <w:r>
        <w:t>Тимашевский район</w:t>
      </w:r>
    </w:p>
    <w:p w:rsidR="00704FA8" w:rsidRDefault="00704FA8" w:rsidP="00704FA8">
      <w:pPr>
        <w:ind w:firstLine="0"/>
        <w:jc w:val="center"/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25"/>
        <w:gridCol w:w="5953"/>
      </w:tblGrid>
      <w:tr w:rsidR="00704FA8" w:rsidTr="00E04319">
        <w:tc>
          <w:tcPr>
            <w:tcW w:w="3369" w:type="dxa"/>
          </w:tcPr>
          <w:p w:rsidR="00704FA8" w:rsidRDefault="00704FA8" w:rsidP="00704FA8">
            <w:pPr>
              <w:ind w:firstLine="0"/>
              <w:jc w:val="left"/>
            </w:pPr>
            <w:r>
              <w:t xml:space="preserve">Сухомлинов </w:t>
            </w:r>
          </w:p>
          <w:p w:rsidR="00704FA8" w:rsidRDefault="00704FA8" w:rsidP="00704FA8">
            <w:pPr>
              <w:ind w:firstLine="0"/>
              <w:jc w:val="left"/>
            </w:pPr>
            <w:r>
              <w:t xml:space="preserve">Владимир Владимирович </w:t>
            </w:r>
          </w:p>
        </w:tc>
        <w:tc>
          <w:tcPr>
            <w:tcW w:w="425" w:type="dxa"/>
          </w:tcPr>
          <w:p w:rsidR="00704FA8" w:rsidRDefault="00704FA8" w:rsidP="00704FA8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704FA8" w:rsidRDefault="00704FA8" w:rsidP="00B641E9">
            <w:pPr>
              <w:ind w:firstLine="0"/>
            </w:pPr>
            <w:r>
              <w:t>заместитель главы муниципального образов</w:t>
            </w:r>
            <w:r>
              <w:t>а</w:t>
            </w:r>
            <w:r>
              <w:t>ния Тимашевский район, начальник управл</w:t>
            </w:r>
            <w:r>
              <w:t>е</w:t>
            </w:r>
            <w:r>
              <w:t>ния сельского хозяйства и перерабатывающей промышленности</w:t>
            </w:r>
            <w:r w:rsidR="0070184F">
              <w:t xml:space="preserve"> администрации муниципал</w:t>
            </w:r>
            <w:r w:rsidR="0070184F">
              <w:t>ь</w:t>
            </w:r>
            <w:r w:rsidR="0070184F">
              <w:t>ного образования Тимашевский район</w:t>
            </w:r>
            <w:r>
              <w:t>, предс</w:t>
            </w:r>
            <w:r>
              <w:t>е</w:t>
            </w:r>
            <w:r>
              <w:t>датель рабочей группы</w:t>
            </w:r>
            <w:r w:rsidR="00B641E9">
              <w:t>;</w:t>
            </w:r>
          </w:p>
          <w:p w:rsidR="008D3FE7" w:rsidRDefault="008D3FE7" w:rsidP="00B641E9">
            <w:pPr>
              <w:ind w:firstLine="0"/>
            </w:pPr>
          </w:p>
        </w:tc>
      </w:tr>
      <w:tr w:rsidR="00704FA8" w:rsidTr="00E04319">
        <w:tc>
          <w:tcPr>
            <w:tcW w:w="3369" w:type="dxa"/>
          </w:tcPr>
          <w:p w:rsidR="00704FA8" w:rsidRDefault="00704FA8" w:rsidP="00704FA8">
            <w:pPr>
              <w:ind w:firstLine="0"/>
              <w:jc w:val="left"/>
            </w:pPr>
            <w:r>
              <w:t xml:space="preserve">Проскура </w:t>
            </w:r>
          </w:p>
          <w:p w:rsidR="00704FA8" w:rsidRDefault="00704FA8" w:rsidP="00704FA8">
            <w:pPr>
              <w:ind w:firstLine="0"/>
              <w:jc w:val="left"/>
            </w:pPr>
            <w:r>
              <w:t>Елена Владимировна</w:t>
            </w:r>
          </w:p>
        </w:tc>
        <w:tc>
          <w:tcPr>
            <w:tcW w:w="425" w:type="dxa"/>
          </w:tcPr>
          <w:p w:rsidR="00704FA8" w:rsidRDefault="00704FA8" w:rsidP="00704FA8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704FA8" w:rsidRDefault="00B641E9" w:rsidP="00B641E9">
            <w:pPr>
              <w:ind w:firstLine="0"/>
            </w:pPr>
            <w:r>
              <w:t>з</w:t>
            </w:r>
            <w:r w:rsidR="00704FA8">
              <w:t>аместитель начальника управления сельского хозяйства и перерабатывающей промышленн</w:t>
            </w:r>
            <w:r w:rsidR="00704FA8">
              <w:t>о</w:t>
            </w:r>
            <w:r w:rsidR="00704FA8">
              <w:t>сти</w:t>
            </w:r>
            <w:r>
              <w:t xml:space="preserve"> администрации муниципального образов</w:t>
            </w:r>
            <w:r>
              <w:t>а</w:t>
            </w:r>
            <w:r>
              <w:t>ния Тимашевский район</w:t>
            </w:r>
            <w:r w:rsidR="00704FA8">
              <w:t>, секретарь рабочей группы</w:t>
            </w:r>
            <w:r>
              <w:t>.</w:t>
            </w:r>
          </w:p>
        </w:tc>
      </w:tr>
      <w:tr w:rsidR="00704FA8" w:rsidTr="00E04319">
        <w:tc>
          <w:tcPr>
            <w:tcW w:w="9747" w:type="dxa"/>
            <w:gridSpan w:val="3"/>
          </w:tcPr>
          <w:p w:rsidR="00E04319" w:rsidRDefault="00E04319" w:rsidP="00B641E9">
            <w:pPr>
              <w:ind w:firstLine="0"/>
              <w:jc w:val="center"/>
            </w:pPr>
          </w:p>
          <w:p w:rsidR="00704FA8" w:rsidRDefault="00704FA8" w:rsidP="00B641E9">
            <w:pPr>
              <w:ind w:firstLine="0"/>
              <w:jc w:val="center"/>
            </w:pPr>
            <w:r>
              <w:t>Члены рабочей группы</w:t>
            </w:r>
            <w:r w:rsidR="00B641E9">
              <w:t>:</w:t>
            </w:r>
          </w:p>
          <w:p w:rsidR="00E04319" w:rsidRDefault="00E04319" w:rsidP="00B641E9">
            <w:pPr>
              <w:ind w:firstLine="0"/>
              <w:jc w:val="center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r>
              <w:t>Авдеев</w:t>
            </w:r>
          </w:p>
          <w:p w:rsidR="00E04319" w:rsidRDefault="00E04319" w:rsidP="00704FA8">
            <w:pPr>
              <w:ind w:firstLine="0"/>
              <w:jc w:val="left"/>
            </w:pPr>
            <w:r>
              <w:t>Павел Викторович</w:t>
            </w:r>
          </w:p>
        </w:tc>
        <w:tc>
          <w:tcPr>
            <w:tcW w:w="425" w:type="dxa"/>
          </w:tcPr>
          <w:p w:rsidR="00E04319" w:rsidRDefault="00E04319" w:rsidP="00704FA8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B641E9">
            <w:pPr>
              <w:ind w:firstLine="0"/>
            </w:pPr>
            <w:r>
              <w:t>Председатель ассоциации крестьянских (фе</w:t>
            </w:r>
            <w:r>
              <w:t>р</w:t>
            </w:r>
            <w:r>
              <w:t>мерских) хозяйств Тимашевского района, председатель СПК (</w:t>
            </w:r>
            <w:proofErr w:type="spellStart"/>
            <w:r>
              <w:t>коопхоз</w:t>
            </w:r>
            <w:proofErr w:type="spellEnd"/>
            <w:r>
              <w:t>) «Тимашевский казачий стан»;</w:t>
            </w:r>
          </w:p>
          <w:p w:rsidR="008D3FE7" w:rsidRDefault="008D3FE7" w:rsidP="00B641E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proofErr w:type="spellStart"/>
            <w:r>
              <w:t>Аксюкова</w:t>
            </w:r>
            <w:proofErr w:type="spellEnd"/>
            <w:r>
              <w:t xml:space="preserve"> </w:t>
            </w:r>
          </w:p>
          <w:p w:rsidR="00E04319" w:rsidRDefault="00E04319" w:rsidP="00704FA8">
            <w:pPr>
              <w:ind w:firstLine="0"/>
              <w:jc w:val="left"/>
            </w:pPr>
            <w:r>
              <w:t>Ольга Владимировна</w:t>
            </w:r>
          </w:p>
        </w:tc>
        <w:tc>
          <w:tcPr>
            <w:tcW w:w="425" w:type="dxa"/>
          </w:tcPr>
          <w:p w:rsidR="00E04319" w:rsidRDefault="00E04319" w:rsidP="00704FA8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B641E9">
            <w:pPr>
              <w:ind w:firstLine="0"/>
            </w:pPr>
            <w:r>
              <w:t>Ведущий специалист управления сельского х</w:t>
            </w:r>
            <w:r>
              <w:t>о</w:t>
            </w:r>
            <w:r>
              <w:t>зяйства и перерабатывающей промышленности администрации муниципального образования Тимашевский район;</w:t>
            </w:r>
          </w:p>
          <w:p w:rsidR="008D3FE7" w:rsidRDefault="008D3FE7" w:rsidP="00B641E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r>
              <w:t>Буряк</w:t>
            </w:r>
          </w:p>
          <w:p w:rsidR="00E04319" w:rsidRDefault="00E04319" w:rsidP="00704FA8">
            <w:pPr>
              <w:ind w:firstLine="0"/>
              <w:jc w:val="left"/>
            </w:pPr>
            <w:r>
              <w:t>Павел Владимирович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E04319">
            <w:pPr>
              <w:ind w:firstLine="0"/>
            </w:pPr>
            <w:r w:rsidRPr="00D872B3">
              <w:t xml:space="preserve">Глава администрации </w:t>
            </w:r>
            <w:r>
              <w:t>Тимашевского городск</w:t>
            </w:r>
            <w:r>
              <w:t>о</w:t>
            </w:r>
            <w:r>
              <w:t xml:space="preserve">го </w:t>
            </w:r>
            <w:r w:rsidRPr="00D872B3">
              <w:t>поселения Тимашевского района (по согл</w:t>
            </w:r>
            <w:r w:rsidRPr="00D872B3">
              <w:t>а</w:t>
            </w:r>
            <w:r w:rsidRPr="00D872B3">
              <w:t>сованию);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r>
              <w:t xml:space="preserve">Дема </w:t>
            </w:r>
          </w:p>
          <w:p w:rsidR="00E04319" w:rsidRDefault="00E04319" w:rsidP="00704FA8">
            <w:pPr>
              <w:ind w:firstLine="0"/>
              <w:jc w:val="left"/>
            </w:pPr>
            <w:r>
              <w:t>Наталья Анатольевна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B641E9">
            <w:pPr>
              <w:ind w:firstLine="0"/>
            </w:pPr>
            <w:r>
              <w:t>Глава администрации сельского поселения К</w:t>
            </w:r>
            <w:r>
              <w:t>у</w:t>
            </w:r>
            <w:r>
              <w:t>банец Тимашевского района (по согласов</w:t>
            </w:r>
            <w:r>
              <w:t>а</w:t>
            </w:r>
            <w:r>
              <w:t>нию);</w:t>
            </w:r>
          </w:p>
          <w:p w:rsidR="008D3FE7" w:rsidRDefault="008D3FE7" w:rsidP="00B641E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r>
              <w:t>Дикий</w:t>
            </w:r>
          </w:p>
          <w:p w:rsidR="00E04319" w:rsidRDefault="00E04319" w:rsidP="00704FA8">
            <w:pPr>
              <w:ind w:firstLine="0"/>
              <w:jc w:val="left"/>
            </w:pPr>
            <w:r>
              <w:t>Владимир Евгеньевич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E04319">
            <w:pPr>
              <w:ind w:firstLine="0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г</w:t>
            </w:r>
            <w:r w:rsidRPr="00D872B3">
              <w:t>лав</w:t>
            </w:r>
            <w:r>
              <w:t>ы</w:t>
            </w:r>
            <w:r w:rsidRPr="00D872B3">
              <w:t xml:space="preserve"> администр</w:t>
            </w:r>
            <w:r w:rsidRPr="00D872B3">
              <w:t>а</w:t>
            </w:r>
            <w:r w:rsidRPr="00D872B3">
              <w:t xml:space="preserve">ции </w:t>
            </w:r>
            <w:proofErr w:type="spellStart"/>
            <w:r>
              <w:t>Роговского</w:t>
            </w:r>
            <w:proofErr w:type="spellEnd"/>
            <w:r>
              <w:t xml:space="preserve"> </w:t>
            </w:r>
            <w:r w:rsidRPr="00D872B3">
              <w:t>сельского поселения Тимаше</w:t>
            </w:r>
            <w:r w:rsidRPr="00D872B3">
              <w:t>в</w:t>
            </w:r>
            <w:r w:rsidRPr="00D872B3">
              <w:t>ского района (по согласованию);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proofErr w:type="spellStart"/>
            <w:r>
              <w:lastRenderedPageBreak/>
              <w:t>Желтобрюхова</w:t>
            </w:r>
            <w:proofErr w:type="spellEnd"/>
            <w:r>
              <w:t xml:space="preserve"> </w:t>
            </w:r>
          </w:p>
          <w:p w:rsidR="00E04319" w:rsidRDefault="00E04319" w:rsidP="00704FA8">
            <w:pPr>
              <w:ind w:firstLine="0"/>
              <w:jc w:val="left"/>
            </w:pPr>
            <w:r>
              <w:t>Наталья Ивановна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E04319">
            <w:pPr>
              <w:ind w:firstLine="0"/>
            </w:pPr>
            <w:r w:rsidRPr="00D872B3">
              <w:t xml:space="preserve">Глава администрации </w:t>
            </w:r>
            <w:r>
              <w:t xml:space="preserve">Поселкового </w:t>
            </w:r>
            <w:r w:rsidRPr="00D872B3">
              <w:t>сельского поселения Тимашевского района (по соглас</w:t>
            </w:r>
            <w:r w:rsidRPr="00D872B3">
              <w:t>о</w:t>
            </w:r>
            <w:r w:rsidRPr="00D872B3">
              <w:t>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proofErr w:type="spellStart"/>
            <w:r>
              <w:t>Ледовский</w:t>
            </w:r>
            <w:proofErr w:type="spellEnd"/>
            <w:r>
              <w:t xml:space="preserve"> </w:t>
            </w:r>
          </w:p>
          <w:p w:rsidR="00E04319" w:rsidRDefault="00E04319" w:rsidP="00704FA8">
            <w:pPr>
              <w:ind w:firstLine="0"/>
              <w:jc w:val="left"/>
            </w:pPr>
            <w:r>
              <w:t>Владимир Александрович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E04319">
            <w:pPr>
              <w:ind w:firstLine="0"/>
            </w:pPr>
            <w:r w:rsidRPr="00D872B3">
              <w:t xml:space="preserve">Глава администрации </w:t>
            </w:r>
            <w:r>
              <w:t xml:space="preserve">Днепровского </w:t>
            </w:r>
            <w:r w:rsidRPr="00D872B3">
              <w:t>сельского поселения Тимашевского района (по соглас</w:t>
            </w:r>
            <w:r w:rsidRPr="00D872B3">
              <w:t>о</w:t>
            </w:r>
            <w:r w:rsidRPr="00D872B3">
              <w:t>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proofErr w:type="spellStart"/>
            <w:r>
              <w:t>Лукоянов</w:t>
            </w:r>
            <w:proofErr w:type="spellEnd"/>
            <w:r>
              <w:t xml:space="preserve"> </w:t>
            </w:r>
          </w:p>
          <w:p w:rsidR="00E04319" w:rsidRDefault="00E04319" w:rsidP="00704FA8">
            <w:pPr>
              <w:ind w:firstLine="0"/>
              <w:jc w:val="left"/>
            </w:pPr>
            <w:r>
              <w:t>Юрий Владимирович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B641E9">
            <w:pPr>
              <w:ind w:firstLine="0"/>
            </w:pPr>
            <w:r>
              <w:t>Председатель СКПК «Тимашевский исток»</w:t>
            </w:r>
            <w:r w:rsidR="008D3FE7">
              <w:t>;</w:t>
            </w:r>
          </w:p>
        </w:tc>
      </w:tr>
      <w:tr w:rsidR="00E04319" w:rsidTr="00E04319">
        <w:tc>
          <w:tcPr>
            <w:tcW w:w="3369" w:type="dxa"/>
          </w:tcPr>
          <w:p w:rsidR="00A84496" w:rsidRDefault="00A84496" w:rsidP="00704FA8">
            <w:pPr>
              <w:ind w:firstLine="0"/>
              <w:jc w:val="left"/>
            </w:pPr>
          </w:p>
          <w:p w:rsidR="00E04319" w:rsidRDefault="00E04319" w:rsidP="00704FA8">
            <w:pPr>
              <w:ind w:firstLine="0"/>
              <w:jc w:val="left"/>
            </w:pPr>
            <w:r>
              <w:t xml:space="preserve">Малахов </w:t>
            </w:r>
          </w:p>
          <w:p w:rsidR="00E04319" w:rsidRDefault="00E04319" w:rsidP="00704FA8">
            <w:pPr>
              <w:ind w:firstLine="0"/>
              <w:jc w:val="left"/>
            </w:pPr>
            <w:r>
              <w:t>Дмитрий Александрович</w:t>
            </w:r>
          </w:p>
        </w:tc>
        <w:tc>
          <w:tcPr>
            <w:tcW w:w="425" w:type="dxa"/>
          </w:tcPr>
          <w:p w:rsidR="00A84496" w:rsidRDefault="00A84496" w:rsidP="009A5F7B">
            <w:pPr>
              <w:ind w:firstLine="0"/>
            </w:pPr>
          </w:p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A84496" w:rsidRDefault="00A84496" w:rsidP="00E04319">
            <w:pPr>
              <w:ind w:firstLine="0"/>
            </w:pPr>
          </w:p>
          <w:p w:rsidR="00E04319" w:rsidRDefault="00E04319" w:rsidP="00E04319">
            <w:pPr>
              <w:ind w:firstLine="0"/>
            </w:pPr>
            <w:r w:rsidRPr="00D872B3">
              <w:t xml:space="preserve">Глава администрации </w:t>
            </w:r>
            <w:r>
              <w:t xml:space="preserve">Медведовского </w:t>
            </w:r>
            <w:r w:rsidRPr="00D872B3">
              <w:t>сельск</w:t>
            </w:r>
            <w:r w:rsidRPr="00D872B3">
              <w:t>о</w:t>
            </w:r>
            <w:r w:rsidRPr="00D872B3">
              <w:t>го поселения Тимашевского района (по согл</w:t>
            </w:r>
            <w:r w:rsidRPr="00D872B3">
              <w:t>а</w:t>
            </w:r>
            <w:r w:rsidRPr="00D872B3">
              <w:t>сованию);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70184F" w:rsidRDefault="00E04319" w:rsidP="00704FA8">
            <w:pPr>
              <w:ind w:firstLine="0"/>
              <w:jc w:val="left"/>
            </w:pPr>
            <w:r>
              <w:t xml:space="preserve">Остапенко </w:t>
            </w:r>
          </w:p>
          <w:p w:rsidR="00E04319" w:rsidRDefault="00E04319" w:rsidP="00704FA8">
            <w:pPr>
              <w:ind w:firstLine="0"/>
              <w:jc w:val="left"/>
            </w:pPr>
            <w:r>
              <w:t>Марина Анатольевна</w:t>
            </w:r>
          </w:p>
        </w:tc>
        <w:tc>
          <w:tcPr>
            <w:tcW w:w="425" w:type="dxa"/>
          </w:tcPr>
          <w:p w:rsidR="00E04319" w:rsidRDefault="00E04319" w:rsidP="00704FA8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B641E9">
            <w:pPr>
              <w:ind w:firstLine="0"/>
            </w:pPr>
            <w:r>
              <w:t>начальник отдела экономики и прогнозиров</w:t>
            </w:r>
            <w:r>
              <w:t>а</w:t>
            </w:r>
            <w:r>
              <w:t>ния администрации муниципального образов</w:t>
            </w:r>
            <w:r>
              <w:t>а</w:t>
            </w:r>
            <w:r>
              <w:t>ния Тимашевский район;</w:t>
            </w:r>
          </w:p>
          <w:p w:rsidR="008D3FE7" w:rsidRDefault="008D3FE7" w:rsidP="00B641E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proofErr w:type="spellStart"/>
            <w:r>
              <w:t>Отиско</w:t>
            </w:r>
            <w:proofErr w:type="spellEnd"/>
          </w:p>
          <w:p w:rsidR="00E04319" w:rsidRDefault="00E04319" w:rsidP="00704FA8">
            <w:pPr>
              <w:ind w:firstLine="0"/>
              <w:jc w:val="left"/>
            </w:pPr>
            <w:r>
              <w:t>Наталья Александровна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E04319">
            <w:pPr>
              <w:ind w:firstLine="0"/>
            </w:pPr>
            <w:r w:rsidRPr="00D872B3">
              <w:t xml:space="preserve">Глава администрации </w:t>
            </w:r>
            <w:r>
              <w:t xml:space="preserve">Дербентского </w:t>
            </w:r>
            <w:r w:rsidRPr="00D872B3">
              <w:t>сельского поселения Тимашевского района (по соглас</w:t>
            </w:r>
            <w:r w:rsidRPr="00D872B3">
              <w:t>о</w:t>
            </w:r>
            <w:r w:rsidRPr="00D872B3">
              <w:t>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r>
              <w:t>Проценко</w:t>
            </w:r>
          </w:p>
          <w:p w:rsidR="00E04319" w:rsidRDefault="00E04319" w:rsidP="00704FA8">
            <w:pPr>
              <w:ind w:firstLine="0"/>
              <w:jc w:val="left"/>
            </w:pPr>
            <w:r>
              <w:t>Светлана Васильевна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E04319">
            <w:pPr>
              <w:ind w:firstLine="0"/>
            </w:pPr>
            <w:r w:rsidRPr="00D872B3">
              <w:t xml:space="preserve">Глава администрации </w:t>
            </w:r>
            <w:proofErr w:type="spellStart"/>
            <w:r>
              <w:t>Новоленинского</w:t>
            </w:r>
            <w:proofErr w:type="spellEnd"/>
            <w:r>
              <w:t xml:space="preserve"> </w:t>
            </w:r>
            <w:r w:rsidRPr="00D872B3">
              <w:t>сел</w:t>
            </w:r>
            <w:r w:rsidRPr="00D872B3">
              <w:t>ь</w:t>
            </w:r>
            <w:r w:rsidRPr="00D872B3">
              <w:t>ского поселения Тимашевского района (по с</w:t>
            </w:r>
            <w:r w:rsidRPr="00D872B3">
              <w:t>о</w:t>
            </w:r>
            <w:r w:rsidRPr="00D872B3">
              <w:t>гласованию);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r>
              <w:t xml:space="preserve">Резников </w:t>
            </w:r>
          </w:p>
          <w:p w:rsidR="00E04319" w:rsidRDefault="00E04319" w:rsidP="00704FA8">
            <w:pPr>
              <w:ind w:firstLine="0"/>
              <w:jc w:val="left"/>
            </w:pPr>
            <w:r>
              <w:t>Вадим Александрович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70184F" w:rsidP="00E04319">
            <w:pPr>
              <w:ind w:firstLine="0"/>
            </w:pPr>
            <w:r>
              <w:t>Г</w:t>
            </w:r>
            <w:r w:rsidR="00E04319" w:rsidRPr="00D872B3">
              <w:t>лав</w:t>
            </w:r>
            <w:r>
              <w:t>а</w:t>
            </w:r>
            <w:r w:rsidR="00E04319" w:rsidRPr="00D872B3">
              <w:t xml:space="preserve"> администрации </w:t>
            </w:r>
            <w:r w:rsidR="00E04319">
              <w:t xml:space="preserve">Новокорсунского </w:t>
            </w:r>
            <w:r w:rsidR="00E04319" w:rsidRPr="00D872B3">
              <w:t>сел</w:t>
            </w:r>
            <w:r w:rsidR="00E04319" w:rsidRPr="00D872B3">
              <w:t>ь</w:t>
            </w:r>
            <w:r w:rsidR="00E04319" w:rsidRPr="00D872B3">
              <w:t>ского поселения Тимашевского района (по с</w:t>
            </w:r>
            <w:r w:rsidR="00E04319" w:rsidRPr="00D872B3">
              <w:t>о</w:t>
            </w:r>
            <w:r w:rsidR="00E04319" w:rsidRPr="00D872B3">
              <w:t>гласованию);</w:t>
            </w:r>
          </w:p>
          <w:p w:rsidR="008D3FE7" w:rsidRDefault="008D3FE7" w:rsidP="00E0431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proofErr w:type="spellStart"/>
            <w:r>
              <w:t>Репях</w:t>
            </w:r>
            <w:proofErr w:type="spellEnd"/>
          </w:p>
          <w:p w:rsidR="00E04319" w:rsidRDefault="00E04319" w:rsidP="00704FA8">
            <w:pPr>
              <w:ind w:firstLine="0"/>
              <w:jc w:val="left"/>
            </w:pPr>
            <w:r>
              <w:t>Игорь Борисович</w:t>
            </w:r>
          </w:p>
        </w:tc>
        <w:tc>
          <w:tcPr>
            <w:tcW w:w="425" w:type="dxa"/>
          </w:tcPr>
          <w:p w:rsidR="00E04319" w:rsidRDefault="00E04319" w:rsidP="00704FA8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B641E9">
            <w:pPr>
              <w:ind w:firstLine="0"/>
            </w:pPr>
            <w:r>
              <w:t>заместитель главы муниципального образов</w:t>
            </w:r>
            <w:r>
              <w:t>а</w:t>
            </w:r>
            <w:r>
              <w:t>ния Тимашевский район;</w:t>
            </w:r>
          </w:p>
          <w:p w:rsidR="00A84496" w:rsidRDefault="00A84496" w:rsidP="00B641E9">
            <w:pPr>
              <w:ind w:firstLine="0"/>
            </w:pPr>
          </w:p>
        </w:tc>
      </w:tr>
      <w:tr w:rsidR="00E04319" w:rsidTr="00E04319">
        <w:tc>
          <w:tcPr>
            <w:tcW w:w="3369" w:type="dxa"/>
          </w:tcPr>
          <w:p w:rsidR="00E04319" w:rsidRDefault="00E04319" w:rsidP="00704FA8">
            <w:pPr>
              <w:ind w:firstLine="0"/>
              <w:jc w:val="left"/>
            </w:pPr>
            <w:proofErr w:type="spellStart"/>
            <w:r>
              <w:t>Штангей</w:t>
            </w:r>
            <w:proofErr w:type="spellEnd"/>
            <w:r>
              <w:t xml:space="preserve"> </w:t>
            </w:r>
          </w:p>
          <w:p w:rsidR="00E04319" w:rsidRDefault="00E04319" w:rsidP="00704FA8">
            <w:pPr>
              <w:ind w:firstLine="0"/>
              <w:jc w:val="left"/>
            </w:pPr>
            <w:r>
              <w:t>Виталий Александрович</w:t>
            </w:r>
          </w:p>
        </w:tc>
        <w:tc>
          <w:tcPr>
            <w:tcW w:w="425" w:type="dxa"/>
          </w:tcPr>
          <w:p w:rsidR="00E04319" w:rsidRDefault="00E04319" w:rsidP="009A5F7B">
            <w:pPr>
              <w:ind w:firstLine="0"/>
            </w:pPr>
            <w:r w:rsidRPr="00C5662B">
              <w:t xml:space="preserve">– </w:t>
            </w:r>
          </w:p>
        </w:tc>
        <w:tc>
          <w:tcPr>
            <w:tcW w:w="5953" w:type="dxa"/>
          </w:tcPr>
          <w:p w:rsidR="00E04319" w:rsidRDefault="00E04319" w:rsidP="0070184F">
            <w:pPr>
              <w:ind w:firstLine="0"/>
            </w:pPr>
            <w:r w:rsidRPr="00D872B3">
              <w:t xml:space="preserve">Глава администрации </w:t>
            </w:r>
            <w:proofErr w:type="spellStart"/>
            <w:r>
              <w:t>Незаймановского</w:t>
            </w:r>
            <w:proofErr w:type="spellEnd"/>
            <w:r>
              <w:t xml:space="preserve"> </w:t>
            </w:r>
            <w:r w:rsidRPr="00D872B3">
              <w:t>сел</w:t>
            </w:r>
            <w:r w:rsidRPr="00D872B3">
              <w:t>ь</w:t>
            </w:r>
            <w:r w:rsidRPr="00D872B3">
              <w:t>ского поселения Тимашевского района (по с</w:t>
            </w:r>
            <w:r w:rsidRPr="00D872B3">
              <w:t>о</w:t>
            </w:r>
            <w:r w:rsidR="0070184F">
              <w:t>гласованию).</w:t>
            </w:r>
          </w:p>
        </w:tc>
      </w:tr>
    </w:tbl>
    <w:p w:rsidR="00E04319" w:rsidRDefault="00E04319" w:rsidP="00E04319">
      <w:pPr>
        <w:ind w:firstLine="0"/>
      </w:pPr>
    </w:p>
    <w:p w:rsidR="00E04319" w:rsidRDefault="00E04319" w:rsidP="00E04319">
      <w:pPr>
        <w:ind w:firstLine="0"/>
      </w:pPr>
    </w:p>
    <w:p w:rsidR="00E04319" w:rsidRDefault="00E04319" w:rsidP="00E04319">
      <w:pPr>
        <w:ind w:firstLine="0"/>
      </w:pPr>
    </w:p>
    <w:p w:rsidR="00E04319" w:rsidRDefault="00E04319" w:rsidP="00E04319">
      <w:pPr>
        <w:ind w:firstLine="0"/>
      </w:pPr>
      <w:r>
        <w:t xml:space="preserve">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:rsidR="00E04319" w:rsidRDefault="00E04319" w:rsidP="00E04319">
      <w:pPr>
        <w:ind w:firstLine="0"/>
      </w:pPr>
      <w:r>
        <w:t>образования Тимашевский район,</w:t>
      </w:r>
    </w:p>
    <w:p w:rsidR="00E04319" w:rsidRPr="008E7D45" w:rsidRDefault="00E04319" w:rsidP="00E04319">
      <w:pPr>
        <w:ind w:firstLine="0"/>
      </w:pPr>
      <w:r>
        <w:t>н</w:t>
      </w:r>
      <w:r w:rsidRPr="008E7D45">
        <w:t>ачальник управления сельского</w:t>
      </w:r>
    </w:p>
    <w:p w:rsidR="00E04319" w:rsidRPr="008E7D45" w:rsidRDefault="00E04319" w:rsidP="00E04319">
      <w:pPr>
        <w:ind w:firstLine="0"/>
      </w:pPr>
      <w:r w:rsidRPr="008E7D45">
        <w:t xml:space="preserve">хозяйства и </w:t>
      </w:r>
      <w:proofErr w:type="gramStart"/>
      <w:r w:rsidRPr="008E7D45">
        <w:t>перерабатывающей</w:t>
      </w:r>
      <w:proofErr w:type="gramEnd"/>
    </w:p>
    <w:p w:rsidR="00704FA8" w:rsidRDefault="00E04319" w:rsidP="00183BFA">
      <w:pPr>
        <w:ind w:firstLine="0"/>
      </w:pPr>
      <w:r w:rsidRPr="008E7D45">
        <w:t xml:space="preserve">промышленности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В.В. Сухомлинов</w:t>
      </w:r>
      <w:bookmarkStart w:id="1" w:name="_GoBack"/>
      <w:bookmarkEnd w:id="1"/>
    </w:p>
    <w:sectPr w:rsidR="00704FA8" w:rsidSect="0070184F">
      <w:headerReference w:type="default" r:id="rId7"/>
      <w:pgSz w:w="11906" w:h="16838"/>
      <w:pgMar w:top="426" w:right="850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56B" w:rsidRDefault="00C2556B" w:rsidP="00E04319">
      <w:r>
        <w:separator/>
      </w:r>
    </w:p>
  </w:endnote>
  <w:endnote w:type="continuationSeparator" w:id="0">
    <w:p w:rsidR="00C2556B" w:rsidRDefault="00C2556B" w:rsidP="00E0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56B" w:rsidRDefault="00C2556B" w:rsidP="00E04319">
      <w:r>
        <w:separator/>
      </w:r>
    </w:p>
  </w:footnote>
  <w:footnote w:type="continuationSeparator" w:id="0">
    <w:p w:rsidR="00C2556B" w:rsidRDefault="00C2556B" w:rsidP="00E04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710129"/>
      <w:docPartObj>
        <w:docPartGallery w:val="Page Numbers (Top of Page)"/>
        <w:docPartUnique/>
      </w:docPartObj>
    </w:sdtPr>
    <w:sdtEndPr/>
    <w:sdtContent>
      <w:p w:rsidR="00E04319" w:rsidRDefault="00E043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BFA">
          <w:rPr>
            <w:noProof/>
          </w:rPr>
          <w:t>2</w:t>
        </w:r>
        <w:r>
          <w:fldChar w:fldCharType="end"/>
        </w:r>
      </w:p>
    </w:sdtContent>
  </w:sdt>
  <w:p w:rsidR="00E04319" w:rsidRDefault="00E043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84"/>
    <w:rsid w:val="0006583C"/>
    <w:rsid w:val="000F0C6B"/>
    <w:rsid w:val="00183BFA"/>
    <w:rsid w:val="001B5CDA"/>
    <w:rsid w:val="00424084"/>
    <w:rsid w:val="006B1FA0"/>
    <w:rsid w:val="0070184F"/>
    <w:rsid w:val="00704FA8"/>
    <w:rsid w:val="008D3FE7"/>
    <w:rsid w:val="00A84496"/>
    <w:rsid w:val="00B641E9"/>
    <w:rsid w:val="00BA605F"/>
    <w:rsid w:val="00C2556B"/>
    <w:rsid w:val="00C802D8"/>
    <w:rsid w:val="00CF340E"/>
    <w:rsid w:val="00D66FE3"/>
    <w:rsid w:val="00E04319"/>
    <w:rsid w:val="00E97169"/>
    <w:rsid w:val="00F0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84"/>
    <w:pPr>
      <w:ind w:firstLine="85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43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4319"/>
  </w:style>
  <w:style w:type="paragraph" w:styleId="a6">
    <w:name w:val="footer"/>
    <w:basedOn w:val="a"/>
    <w:link w:val="a7"/>
    <w:uiPriority w:val="99"/>
    <w:unhideWhenUsed/>
    <w:rsid w:val="00E043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4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84"/>
    <w:pPr>
      <w:ind w:firstLine="85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43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4319"/>
  </w:style>
  <w:style w:type="paragraph" w:styleId="a6">
    <w:name w:val="footer"/>
    <w:basedOn w:val="a"/>
    <w:link w:val="a7"/>
    <w:uiPriority w:val="99"/>
    <w:unhideWhenUsed/>
    <w:rsid w:val="00E043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2018-05-25T07:57:00Z</cp:lastPrinted>
  <dcterms:created xsi:type="dcterms:W3CDTF">2018-05-24T05:22:00Z</dcterms:created>
  <dcterms:modified xsi:type="dcterms:W3CDTF">2018-05-25T07:59:00Z</dcterms:modified>
</cp:coreProperties>
</file>