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6D3CD" w14:textId="715EC562" w:rsidR="005E0A84" w:rsidRDefault="00C63BEB" w:rsidP="00AC1BD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3BC83F88" w14:textId="77777777" w:rsidR="002F566D" w:rsidRDefault="002F566D" w:rsidP="00E24323">
      <w:pPr>
        <w:jc w:val="right"/>
        <w:rPr>
          <w:sz w:val="28"/>
          <w:szCs w:val="28"/>
        </w:rPr>
      </w:pPr>
    </w:p>
    <w:p w14:paraId="0C3A1901" w14:textId="77777777" w:rsidR="006535DA" w:rsidRDefault="006535DA" w:rsidP="00E72AD6">
      <w:pPr>
        <w:jc w:val="center"/>
        <w:rPr>
          <w:sz w:val="28"/>
          <w:szCs w:val="28"/>
        </w:rPr>
      </w:pPr>
    </w:p>
    <w:p w14:paraId="2BDDF19D" w14:textId="77777777" w:rsidR="00E72AD6" w:rsidRDefault="00E72AD6" w:rsidP="00E72AD6">
      <w:pPr>
        <w:jc w:val="center"/>
        <w:rPr>
          <w:sz w:val="28"/>
          <w:szCs w:val="28"/>
        </w:rPr>
      </w:pPr>
    </w:p>
    <w:p w14:paraId="7C8ADAFD" w14:textId="77777777" w:rsidR="00E72AD6" w:rsidRDefault="00E72AD6" w:rsidP="00E72AD6">
      <w:pPr>
        <w:jc w:val="center"/>
        <w:rPr>
          <w:sz w:val="28"/>
          <w:szCs w:val="28"/>
        </w:rPr>
      </w:pPr>
    </w:p>
    <w:p w14:paraId="76001CA2" w14:textId="77777777" w:rsidR="00E72AD6" w:rsidRDefault="00E72AD6" w:rsidP="00E72AD6">
      <w:pPr>
        <w:ind w:left="75"/>
        <w:jc w:val="center"/>
        <w:rPr>
          <w:b/>
          <w:sz w:val="28"/>
          <w:szCs w:val="28"/>
        </w:rPr>
      </w:pPr>
    </w:p>
    <w:p w14:paraId="7D577573" w14:textId="77777777" w:rsidR="00C50092" w:rsidRDefault="00C50092" w:rsidP="00E72AD6">
      <w:pPr>
        <w:ind w:left="75"/>
        <w:jc w:val="center"/>
        <w:rPr>
          <w:b/>
          <w:sz w:val="28"/>
          <w:szCs w:val="28"/>
        </w:rPr>
      </w:pPr>
    </w:p>
    <w:p w14:paraId="1F41ADB2" w14:textId="77777777" w:rsidR="00B85B92" w:rsidRDefault="00B85B92" w:rsidP="00E72AD6">
      <w:pPr>
        <w:ind w:left="75"/>
        <w:jc w:val="center"/>
        <w:rPr>
          <w:b/>
          <w:sz w:val="28"/>
          <w:szCs w:val="28"/>
        </w:rPr>
      </w:pPr>
    </w:p>
    <w:p w14:paraId="35B15550" w14:textId="77777777" w:rsidR="00C47FA9" w:rsidRDefault="00C47FA9" w:rsidP="00E72AD6">
      <w:pPr>
        <w:ind w:left="75"/>
        <w:jc w:val="center"/>
        <w:rPr>
          <w:b/>
          <w:sz w:val="28"/>
          <w:szCs w:val="28"/>
        </w:rPr>
      </w:pPr>
    </w:p>
    <w:p w14:paraId="6F22BB1F" w14:textId="77777777" w:rsidR="00853B60" w:rsidRDefault="00853B60" w:rsidP="00E72AD6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718508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09459E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14:paraId="16C0A3B4" w14:textId="77777777" w:rsidR="005E0A84" w:rsidRDefault="005E0A84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04C13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31</w:t>
      </w:r>
      <w:r w:rsidR="00986F82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августа 2017 г</w:t>
      </w:r>
      <w:r>
        <w:rPr>
          <w:b/>
          <w:sz w:val="28"/>
          <w:szCs w:val="28"/>
        </w:rPr>
        <w:t>.</w:t>
      </w:r>
      <w:r w:rsidR="00C07FBA">
        <w:rPr>
          <w:b/>
          <w:sz w:val="28"/>
          <w:szCs w:val="28"/>
        </w:rPr>
        <w:t xml:space="preserve"> № 987</w:t>
      </w:r>
      <w:r>
        <w:rPr>
          <w:b/>
          <w:sz w:val="28"/>
          <w:szCs w:val="28"/>
        </w:rPr>
        <w:t xml:space="preserve"> </w:t>
      </w:r>
      <w:r w:rsidR="00D04C13"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094100">
        <w:rPr>
          <w:b/>
          <w:sz w:val="28"/>
          <w:szCs w:val="28"/>
        </w:rPr>
        <w:t xml:space="preserve">б утверждении </w:t>
      </w:r>
      <w:proofErr w:type="gramStart"/>
      <w:r w:rsidR="00C54765">
        <w:rPr>
          <w:b/>
          <w:sz w:val="28"/>
          <w:szCs w:val="28"/>
        </w:rPr>
        <w:t>муниципальной</w:t>
      </w:r>
      <w:proofErr w:type="gramEnd"/>
      <w:r w:rsidR="00C54765">
        <w:rPr>
          <w:b/>
          <w:sz w:val="28"/>
          <w:szCs w:val="28"/>
        </w:rPr>
        <w:t xml:space="preserve"> </w:t>
      </w:r>
    </w:p>
    <w:p w14:paraId="7754FA0B" w14:textId="77777777" w:rsidR="005E0A84" w:rsidRDefault="00C54765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6081A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</w:t>
      </w:r>
      <w:r w:rsidR="0036081A">
        <w:rPr>
          <w:b/>
          <w:sz w:val="28"/>
          <w:szCs w:val="28"/>
        </w:rPr>
        <w:t>ий</w:t>
      </w:r>
      <w:proofErr w:type="spellEnd"/>
      <w:r w:rsidR="00C848E3">
        <w:rPr>
          <w:b/>
          <w:sz w:val="28"/>
          <w:szCs w:val="28"/>
        </w:rPr>
        <w:t xml:space="preserve"> </w:t>
      </w:r>
      <w:r w:rsidR="0036081A">
        <w:rPr>
          <w:b/>
          <w:sz w:val="28"/>
          <w:szCs w:val="28"/>
        </w:rPr>
        <w:t>район</w:t>
      </w:r>
      <w:r w:rsidR="00BE22AD">
        <w:rPr>
          <w:b/>
          <w:sz w:val="28"/>
          <w:szCs w:val="28"/>
        </w:rPr>
        <w:t xml:space="preserve"> </w:t>
      </w:r>
    </w:p>
    <w:p w14:paraId="1209670B" w14:textId="5BD90BF5" w:rsidR="001C753E" w:rsidRDefault="001C753E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4765">
        <w:rPr>
          <w:b/>
          <w:sz w:val="28"/>
          <w:szCs w:val="28"/>
        </w:rPr>
        <w:t>Развитие образования</w:t>
      </w:r>
      <w:r w:rsidR="00D04C13">
        <w:rPr>
          <w:b/>
          <w:sz w:val="28"/>
          <w:szCs w:val="28"/>
        </w:rPr>
        <w:t>»</w:t>
      </w:r>
    </w:p>
    <w:p w14:paraId="0DC2CBF8" w14:textId="77777777" w:rsidR="00B85B92" w:rsidRPr="00644AF1" w:rsidRDefault="00B85B92" w:rsidP="001C753E">
      <w:pPr>
        <w:jc w:val="center"/>
        <w:rPr>
          <w:b/>
          <w:sz w:val="28"/>
          <w:szCs w:val="28"/>
        </w:rPr>
      </w:pPr>
    </w:p>
    <w:p w14:paraId="05179AB3" w14:textId="77777777" w:rsidR="00E72AD6" w:rsidRDefault="00E72AD6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759681F1" w14:textId="77777777" w:rsidR="00654182" w:rsidRDefault="00654182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62C1E25F" w14:textId="10BA86FA" w:rsidR="0058291D" w:rsidRPr="00A229DA" w:rsidRDefault="0058291D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179 Бюджетного кодекса Российской Федерации, статьей 66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Тимашевский</w:t>
      </w:r>
      <w:proofErr w:type="spellEnd"/>
      <w:r>
        <w:rPr>
          <w:color w:val="000000"/>
          <w:sz w:val="28"/>
          <w:szCs w:val="28"/>
        </w:rPr>
        <w:t xml:space="preserve"> район, в целях обеспечения высокого качества образовательных услуг </w:t>
      </w:r>
      <w:proofErr w:type="gramStart"/>
      <w:r w:rsidRPr="002E2568">
        <w:rPr>
          <w:sz w:val="28"/>
          <w:szCs w:val="28"/>
        </w:rPr>
        <w:t>п</w:t>
      </w:r>
      <w:proofErr w:type="gramEnd"/>
      <w:r w:rsidRPr="002E2568">
        <w:rPr>
          <w:sz w:val="28"/>
          <w:szCs w:val="28"/>
        </w:rPr>
        <w:t xml:space="preserve"> о с т а н о в л я ю:</w:t>
      </w:r>
    </w:p>
    <w:p w14:paraId="2401DFF8" w14:textId="74FF62BC" w:rsidR="00627199" w:rsidRDefault="0058291D" w:rsidP="006271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</w:t>
      </w:r>
      <w:r w:rsidR="008850C4" w:rsidRPr="003E2706">
        <w:rPr>
          <w:sz w:val="28"/>
          <w:szCs w:val="28"/>
        </w:rPr>
        <w:t>муниципаль</w:t>
      </w:r>
      <w:r w:rsidR="008850C4">
        <w:rPr>
          <w:sz w:val="28"/>
          <w:szCs w:val="28"/>
        </w:rPr>
        <w:t>н</w:t>
      </w:r>
      <w:r w:rsidR="008850C4" w:rsidRPr="003E2706">
        <w:rPr>
          <w:sz w:val="28"/>
          <w:szCs w:val="28"/>
        </w:rPr>
        <w:t>о</w:t>
      </w:r>
      <w:r w:rsidR="008850C4" w:rsidRPr="003E2706">
        <w:rPr>
          <w:sz w:val="28"/>
          <w:szCs w:val="28"/>
        </w:rPr>
        <w:t>го</w:t>
      </w:r>
      <w:r w:rsidRPr="003E2706">
        <w:rPr>
          <w:sz w:val="28"/>
          <w:szCs w:val="28"/>
        </w:rPr>
        <w:t xml:space="preserve">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</w:t>
      </w:r>
      <w:r w:rsidR="004A6B8E">
        <w:rPr>
          <w:sz w:val="28"/>
          <w:szCs w:val="28"/>
        </w:rPr>
        <w:t xml:space="preserve">                                     </w:t>
      </w:r>
      <w:r w:rsidRPr="003E2706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 w:rsidR="00E85756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(</w:t>
      </w:r>
      <w:r w:rsidR="004A6B8E">
        <w:rPr>
          <w:sz w:val="28"/>
          <w:szCs w:val="28"/>
        </w:rPr>
        <w:t>далее – Программа)</w:t>
      </w:r>
      <w:r w:rsidR="0051619D">
        <w:rPr>
          <w:sz w:val="28"/>
          <w:szCs w:val="28"/>
        </w:rPr>
        <w:t xml:space="preserve"> </w:t>
      </w:r>
      <w:r w:rsidR="008850C4">
        <w:rPr>
          <w:sz w:val="28"/>
          <w:szCs w:val="28"/>
        </w:rPr>
        <w:t>(в редакции постано</w:t>
      </w:r>
      <w:r w:rsidR="008850C4">
        <w:rPr>
          <w:sz w:val="28"/>
          <w:szCs w:val="28"/>
        </w:rPr>
        <w:t>в</w:t>
      </w:r>
      <w:r w:rsidR="008850C4">
        <w:rPr>
          <w:sz w:val="28"/>
          <w:szCs w:val="28"/>
        </w:rPr>
        <w:t>ления от 29 января 2024 г.</w:t>
      </w:r>
      <w:r w:rsidR="00D31FA3">
        <w:rPr>
          <w:sz w:val="28"/>
          <w:szCs w:val="28"/>
        </w:rPr>
        <w:t xml:space="preserve"> № 95</w:t>
      </w:r>
      <w:r w:rsidR="0051619D">
        <w:rPr>
          <w:sz w:val="28"/>
          <w:szCs w:val="28"/>
        </w:rPr>
        <w:t>).</w:t>
      </w:r>
    </w:p>
    <w:p w14:paraId="14B5ED53" w14:textId="3F6EC496" w:rsidR="008850C4" w:rsidRDefault="008850C4" w:rsidP="008850C4">
      <w:pPr>
        <w:pStyle w:val="af2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DF59C6">
        <w:rPr>
          <w:sz w:val="28"/>
          <w:szCs w:val="28"/>
        </w:rPr>
        <w:t>11 паспорта П</w:t>
      </w:r>
      <w:r>
        <w:rPr>
          <w:sz w:val="28"/>
          <w:szCs w:val="28"/>
        </w:rPr>
        <w:t>рограммы изложить в новой редакции:</w:t>
      </w:r>
    </w:p>
    <w:p w14:paraId="30F0AA47" w14:textId="77777777" w:rsidR="00DF59C6" w:rsidRPr="008850C4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1417"/>
        <w:gridCol w:w="851"/>
        <w:gridCol w:w="1417"/>
      </w:tblGrid>
      <w:tr w:rsidR="00DF59C6" w:rsidRPr="00376263" w14:paraId="31BDAD27" w14:textId="77777777" w:rsidTr="00F9544E">
        <w:tc>
          <w:tcPr>
            <w:tcW w:w="1951" w:type="dxa"/>
            <w:shd w:val="clear" w:color="auto" w:fill="auto"/>
          </w:tcPr>
          <w:p w14:paraId="1BC13AB0" w14:textId="77777777" w:rsidR="00DF59C6" w:rsidRPr="00376263" w:rsidRDefault="00DF59C6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Объем финанс</w:t>
            </w:r>
            <w:r w:rsidRPr="00376263">
              <w:t>и</w:t>
            </w:r>
            <w:r w:rsidRPr="00376263">
              <w:t>рования</w:t>
            </w:r>
          </w:p>
          <w:p w14:paraId="57B16F04" w14:textId="77777777" w:rsidR="004A6B8E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 xml:space="preserve">муниципальной программы, </w:t>
            </w:r>
          </w:p>
          <w:p w14:paraId="5EF5440F" w14:textId="4CFCC9D0" w:rsidR="00DF59C6" w:rsidRPr="00376263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тыс. рублей</w:t>
            </w:r>
          </w:p>
        </w:tc>
        <w:tc>
          <w:tcPr>
            <w:tcW w:w="1559" w:type="dxa"/>
            <w:shd w:val="clear" w:color="auto" w:fill="auto"/>
          </w:tcPr>
          <w:p w14:paraId="0240D04A" w14:textId="77777777" w:rsidR="00DF59C6" w:rsidRPr="00376263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B835C63" w14:textId="77777777" w:rsidR="00DF59C6" w:rsidRPr="00376263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97BE99B" w14:textId="77777777" w:rsidR="00DF59C6" w:rsidRPr="00376263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F59C6" w:rsidRPr="00376263" w14:paraId="79892819" w14:textId="77777777" w:rsidTr="00F9544E">
        <w:tc>
          <w:tcPr>
            <w:tcW w:w="1951" w:type="dxa"/>
            <w:shd w:val="clear" w:color="auto" w:fill="auto"/>
          </w:tcPr>
          <w:p w14:paraId="54A87128" w14:textId="77777777" w:rsidR="00DF59C6" w:rsidRPr="00376263" w:rsidRDefault="00DF59C6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59" w:type="dxa"/>
            <w:shd w:val="clear" w:color="auto" w:fill="auto"/>
          </w:tcPr>
          <w:p w14:paraId="5D09EA04" w14:textId="77777777" w:rsidR="00DF59C6" w:rsidRPr="00376263" w:rsidRDefault="00DF59C6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63772A" w14:textId="77777777" w:rsidR="00DF59C6" w:rsidRPr="00376263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18" w:type="dxa"/>
            <w:shd w:val="clear" w:color="auto" w:fill="auto"/>
          </w:tcPr>
          <w:p w14:paraId="62DF6CAF" w14:textId="77777777" w:rsidR="00DF59C6" w:rsidRPr="00376263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Краснода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417" w:type="dxa"/>
            <w:shd w:val="clear" w:color="auto" w:fill="auto"/>
          </w:tcPr>
          <w:p w14:paraId="30595B07" w14:textId="77777777" w:rsidR="00DF59C6" w:rsidRPr="00376263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ра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  <w:shd w:val="clear" w:color="auto" w:fill="auto"/>
          </w:tcPr>
          <w:p w14:paraId="6F05F322" w14:textId="77777777" w:rsidR="00DF59C6" w:rsidRPr="00376263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посел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14:paraId="524D4627" w14:textId="77777777" w:rsidR="00DF59C6" w:rsidRPr="00376263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ные источн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321EB8" w:rsidRPr="00376263" w14:paraId="3997B6E5" w14:textId="77777777" w:rsidTr="00F9544E">
        <w:tc>
          <w:tcPr>
            <w:tcW w:w="1951" w:type="dxa"/>
            <w:shd w:val="clear" w:color="auto" w:fill="auto"/>
          </w:tcPr>
          <w:p w14:paraId="1DD4306F" w14:textId="77777777" w:rsidR="00321EB8" w:rsidRPr="00376263" w:rsidRDefault="00321EB8" w:rsidP="0023048D">
            <w:r w:rsidRPr="00376263">
              <w:t>2018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2D4C8" w14:textId="3DE29ED6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1199766,9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A0148" w14:textId="6B01E8C9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FEE1D" w14:textId="60D0F91D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741428,0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EA8E5" w14:textId="1318E3BF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458338,9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25BA5" w14:textId="55DFDC12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2857C" w14:textId="142099C4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1EB8" w:rsidRPr="00376263" w14:paraId="77C14272" w14:textId="77777777" w:rsidTr="00F9544E">
        <w:tc>
          <w:tcPr>
            <w:tcW w:w="1951" w:type="dxa"/>
            <w:shd w:val="clear" w:color="auto" w:fill="auto"/>
          </w:tcPr>
          <w:p w14:paraId="0C5048A9" w14:textId="77777777" w:rsidR="00321EB8" w:rsidRPr="00376263" w:rsidRDefault="00321EB8" w:rsidP="0023048D">
            <w:r w:rsidRPr="00376263"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02A39" w14:textId="4193C2C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1322949,4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0BAB4" w14:textId="7536C8C3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757BE" w14:textId="6D332F7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838043,9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DF162" w14:textId="741E5EFD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484905,5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222E0" w14:textId="44871A7C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0E942" w14:textId="14D6B7C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1EB8" w:rsidRPr="00376263" w14:paraId="706549B6" w14:textId="77777777" w:rsidTr="00F9544E">
        <w:tc>
          <w:tcPr>
            <w:tcW w:w="1951" w:type="dxa"/>
            <w:shd w:val="clear" w:color="auto" w:fill="auto"/>
          </w:tcPr>
          <w:p w14:paraId="4C1EF577" w14:textId="77777777" w:rsidR="00321EB8" w:rsidRPr="00376263" w:rsidRDefault="00321EB8" w:rsidP="0023048D">
            <w:r w:rsidRPr="00376263">
              <w:t>2020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BBF5B" w14:textId="0A5497B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1686648,3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8D9D3" w14:textId="7E5F462B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976B4" w14:textId="1B8769F5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1190595,8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BA564" w14:textId="432B9F3D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473460,7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4CA8A" w14:textId="46A362B8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AE87A" w14:textId="2A6F510B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11295,9</w:t>
            </w:r>
          </w:p>
        </w:tc>
      </w:tr>
      <w:tr w:rsidR="00321EB8" w:rsidRPr="00376263" w14:paraId="23A42C0D" w14:textId="77777777" w:rsidTr="00F9544E">
        <w:tc>
          <w:tcPr>
            <w:tcW w:w="1951" w:type="dxa"/>
            <w:shd w:val="clear" w:color="auto" w:fill="auto"/>
          </w:tcPr>
          <w:p w14:paraId="78C9D090" w14:textId="77777777" w:rsidR="00321EB8" w:rsidRPr="00376263" w:rsidRDefault="00321EB8" w:rsidP="0023048D">
            <w:r w:rsidRPr="00376263"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3117B" w14:textId="04146FB7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1372900,6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28E8D" w14:textId="059F923C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39138,1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37C3C" w14:textId="527770E9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826410,1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1C86F" w14:textId="103688A7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507352,4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344D5" w14:textId="08286545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4789E" w14:textId="74360A4D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1EB8" w:rsidRPr="00376263" w14:paraId="4629AAFA" w14:textId="77777777" w:rsidTr="00F9544E">
        <w:tc>
          <w:tcPr>
            <w:tcW w:w="1951" w:type="dxa"/>
            <w:shd w:val="clear" w:color="auto" w:fill="auto"/>
          </w:tcPr>
          <w:p w14:paraId="6C3AC2B7" w14:textId="77777777" w:rsidR="00321EB8" w:rsidRPr="00376263" w:rsidRDefault="00321EB8" w:rsidP="0023048D">
            <w:r w:rsidRPr="00376263"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CD813" w14:textId="3115CE6C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1606704,3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A1278" w14:textId="19BF06B9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41036,7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33698" w14:textId="32FA09B8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955884,3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25D7A" w14:textId="4D7E47A3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574796,1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8FFB1" w14:textId="0A6423E4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5F234" w14:textId="26BCE9A7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17443,6</w:t>
            </w:r>
          </w:p>
        </w:tc>
      </w:tr>
      <w:tr w:rsidR="00321EB8" w:rsidRPr="00376263" w14:paraId="4372798D" w14:textId="77777777" w:rsidTr="00F9544E">
        <w:tc>
          <w:tcPr>
            <w:tcW w:w="1951" w:type="dxa"/>
            <w:shd w:val="clear" w:color="auto" w:fill="auto"/>
          </w:tcPr>
          <w:p w14:paraId="47911CD9" w14:textId="77777777" w:rsidR="00321EB8" w:rsidRPr="00376263" w:rsidRDefault="00321EB8" w:rsidP="0023048D">
            <w:r w:rsidRPr="00376263"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C9D7B" w14:textId="4F134E1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1744802,0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239B1" w14:textId="3E2C3DCB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44935,0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C3C7B" w14:textId="637C5B0D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1068811,6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8F3DA" w14:textId="7312CFAE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631055,4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FE2BD" w14:textId="7053DDE0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A3FE8" w14:textId="5F2B8469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23B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1EB8" w:rsidRPr="00376263" w14:paraId="7E207756" w14:textId="77777777" w:rsidTr="00F9544E">
        <w:tc>
          <w:tcPr>
            <w:tcW w:w="1951" w:type="dxa"/>
            <w:shd w:val="clear" w:color="auto" w:fill="auto"/>
          </w:tcPr>
          <w:p w14:paraId="19AE0100" w14:textId="77777777" w:rsidR="00321EB8" w:rsidRPr="00376263" w:rsidRDefault="00321EB8" w:rsidP="0023048D">
            <w:r w:rsidRPr="00376263"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90A42" w14:textId="0B95D497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>
              <w:rPr>
                <w:color w:val="FF0000"/>
                <w:sz w:val="22"/>
                <w:szCs w:val="22"/>
              </w:rPr>
              <w:t>2330793,7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B54BA" w14:textId="15FEF888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100850,1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E39BD" w14:textId="68FDD113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1487010,1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9DD26" w14:textId="0823B393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>
              <w:rPr>
                <w:color w:val="FF0000"/>
                <w:sz w:val="22"/>
                <w:szCs w:val="22"/>
              </w:rPr>
              <w:t>742933,5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604AD" w14:textId="6C401344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E1CB8" w14:textId="5D962B14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321EB8" w:rsidRPr="00376263" w14:paraId="055E7242" w14:textId="77777777" w:rsidTr="00F9544E">
        <w:tc>
          <w:tcPr>
            <w:tcW w:w="1951" w:type="dxa"/>
            <w:shd w:val="clear" w:color="auto" w:fill="auto"/>
          </w:tcPr>
          <w:p w14:paraId="3E8F1CCC" w14:textId="77777777" w:rsidR="00321EB8" w:rsidRPr="00376263" w:rsidRDefault="00321EB8" w:rsidP="0023048D">
            <w:r w:rsidRPr="00376263"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9002" w14:textId="3902A639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1909048,3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164A9" w14:textId="2C6DA40E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F6941" w14:textId="568ED0F6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1083724,8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5D5DA" w14:textId="72AF118B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724999,1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F41F" w14:textId="75E54208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720B3" w14:textId="17FCE596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321EB8" w:rsidRPr="00376263" w14:paraId="0D95B302" w14:textId="77777777" w:rsidTr="00F9544E">
        <w:tc>
          <w:tcPr>
            <w:tcW w:w="1951" w:type="dxa"/>
            <w:shd w:val="clear" w:color="auto" w:fill="auto"/>
          </w:tcPr>
          <w:p w14:paraId="135211F1" w14:textId="77777777" w:rsidR="00321EB8" w:rsidRPr="00376263" w:rsidRDefault="00321EB8" w:rsidP="0023048D">
            <w:r w:rsidRPr="00376263"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6F45C" w14:textId="144B2D26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1860743,9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954E6" w14:textId="308D449A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ACF7A" w14:textId="70DB00D4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1134546,0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63F94" w14:textId="69E30E97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color w:val="FF0000"/>
                <w:sz w:val="22"/>
                <w:szCs w:val="22"/>
              </w:rPr>
              <w:t>626910,6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FCD0" w14:textId="741013D2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8E8E" w14:textId="3F8C58CB" w:rsidR="00321EB8" w:rsidRPr="00376263" w:rsidRDefault="00321EB8" w:rsidP="0023048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10D8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321EB8" w:rsidRPr="00376263" w14:paraId="267321FB" w14:textId="77777777" w:rsidTr="00F9544E">
        <w:tc>
          <w:tcPr>
            <w:tcW w:w="1951" w:type="dxa"/>
            <w:shd w:val="clear" w:color="auto" w:fill="auto"/>
          </w:tcPr>
          <w:p w14:paraId="430109E6" w14:textId="77777777" w:rsidR="00321EB8" w:rsidRPr="00376263" w:rsidRDefault="00321EB8" w:rsidP="0023048D">
            <w:pPr>
              <w:rPr>
                <w:b/>
              </w:rPr>
            </w:pPr>
            <w:r w:rsidRPr="00376263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5A2E9" w14:textId="11480966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15034357,4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77CC5" w14:textId="142121FC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425571,6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6A46EA" w14:textId="5E07E95B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9326454,6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F6570" w14:textId="680BFCB6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5224752,2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338C6" w14:textId="7EBF060C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B601E3" w14:textId="278A742E" w:rsidR="00321EB8" w:rsidRPr="00376263" w:rsidRDefault="00321EB8" w:rsidP="0023048D">
            <w:pPr>
              <w:jc w:val="center"/>
              <w:rPr>
                <w:b/>
                <w:color w:val="000000"/>
              </w:rPr>
            </w:pPr>
            <w:r w:rsidRPr="00BF10D8">
              <w:rPr>
                <w:b/>
                <w:color w:val="FF0000"/>
                <w:sz w:val="22"/>
                <w:szCs w:val="22"/>
              </w:rPr>
              <w:t>28739,5</w:t>
            </w:r>
          </w:p>
        </w:tc>
      </w:tr>
    </w:tbl>
    <w:p w14:paraId="72BFA667" w14:textId="6238C995" w:rsidR="00DF59C6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36B1DB68" w14:textId="51E52FD4" w:rsid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lastRenderedPageBreak/>
        <w:t>Приложение № 2 к Программе изложить в новой редакции</w:t>
      </w:r>
      <w:r w:rsidR="004A6B8E">
        <w:rPr>
          <w:sz w:val="28"/>
          <w:szCs w:val="28"/>
        </w:rPr>
        <w:t xml:space="preserve">                </w:t>
      </w:r>
      <w:r w:rsidRPr="004A6B8E">
        <w:rPr>
          <w:sz w:val="28"/>
          <w:szCs w:val="28"/>
        </w:rPr>
        <w:t xml:space="preserve"> (приложение № 1).</w:t>
      </w:r>
    </w:p>
    <w:p w14:paraId="6DE79A1F" w14:textId="1B35F15A" w:rsidR="004A1900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Внести изменения в приложение № 3 к Программе, изложив </w:t>
      </w:r>
      <w:r w:rsidR="004A6B8E">
        <w:rPr>
          <w:sz w:val="28"/>
          <w:szCs w:val="28"/>
        </w:rPr>
        <w:t xml:space="preserve">            </w:t>
      </w:r>
      <w:r w:rsidRPr="004A6B8E">
        <w:rPr>
          <w:sz w:val="28"/>
          <w:szCs w:val="28"/>
        </w:rPr>
        <w:t xml:space="preserve">подраздел 8 паспорта подпрограммы «Развитие системы дошкольного </w:t>
      </w:r>
      <w:r w:rsidR="004A6B8E">
        <w:rPr>
          <w:sz w:val="28"/>
          <w:szCs w:val="28"/>
        </w:rPr>
        <w:t xml:space="preserve">                       </w:t>
      </w:r>
      <w:r w:rsidRPr="004A6B8E">
        <w:rPr>
          <w:sz w:val="28"/>
          <w:szCs w:val="28"/>
        </w:rPr>
        <w:t xml:space="preserve">образования» в новой редакции: </w:t>
      </w:r>
    </w:p>
    <w:p w14:paraId="667903D0" w14:textId="77777777" w:rsidR="004A1900" w:rsidRP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417"/>
        <w:gridCol w:w="851"/>
        <w:gridCol w:w="1417"/>
      </w:tblGrid>
      <w:tr w:rsidR="004A1900" w:rsidRPr="00376263" w14:paraId="59F1CF2C" w14:textId="77777777" w:rsidTr="0023048D">
        <w:tc>
          <w:tcPr>
            <w:tcW w:w="2235" w:type="dxa"/>
            <w:shd w:val="clear" w:color="auto" w:fill="auto"/>
          </w:tcPr>
          <w:p w14:paraId="4B9437E6" w14:textId="77777777" w:rsidR="004A1900" w:rsidRPr="00376263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Объем финансир</w:t>
            </w:r>
            <w:r w:rsidRPr="00376263">
              <w:t>о</w:t>
            </w:r>
            <w:r w:rsidRPr="00376263">
              <w:t>вания</w:t>
            </w:r>
          </w:p>
          <w:p w14:paraId="3415B250" w14:textId="77777777" w:rsidR="004A6B8E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 xml:space="preserve">муниципальной программы, </w:t>
            </w:r>
          </w:p>
          <w:p w14:paraId="10315DA1" w14:textId="3F666EB2" w:rsidR="004A1900" w:rsidRPr="00376263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тыс. рублей</w:t>
            </w:r>
          </w:p>
        </w:tc>
        <w:tc>
          <w:tcPr>
            <w:tcW w:w="1417" w:type="dxa"/>
            <w:shd w:val="clear" w:color="auto" w:fill="auto"/>
          </w:tcPr>
          <w:p w14:paraId="50E1B29E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D8E3C06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237" w:type="dxa"/>
            <w:gridSpan w:val="5"/>
          </w:tcPr>
          <w:p w14:paraId="54A1B035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A1900" w:rsidRPr="00376263" w14:paraId="4613141E" w14:textId="77777777" w:rsidTr="0023048D">
        <w:tc>
          <w:tcPr>
            <w:tcW w:w="2235" w:type="dxa"/>
            <w:shd w:val="clear" w:color="auto" w:fill="auto"/>
          </w:tcPr>
          <w:p w14:paraId="2CA5B6BC" w14:textId="77777777" w:rsidR="004A1900" w:rsidRPr="00376263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17" w:type="dxa"/>
            <w:shd w:val="clear" w:color="auto" w:fill="auto"/>
          </w:tcPr>
          <w:p w14:paraId="6C60056A" w14:textId="77777777" w:rsidR="004A1900" w:rsidRPr="00376263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BC9969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418" w:type="dxa"/>
            <w:shd w:val="clear" w:color="auto" w:fill="auto"/>
          </w:tcPr>
          <w:p w14:paraId="70562C2E" w14:textId="77777777" w:rsidR="004A1900" w:rsidRPr="00376263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Краснода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417" w:type="dxa"/>
            <w:shd w:val="clear" w:color="auto" w:fill="auto"/>
          </w:tcPr>
          <w:p w14:paraId="34E9D527" w14:textId="77777777" w:rsidR="004A1900" w:rsidRPr="00376263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ра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09A2F723" w14:textId="77777777" w:rsidR="004A1900" w:rsidRPr="00376263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посел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14:paraId="4BEFB582" w14:textId="77777777" w:rsidR="004A1900" w:rsidRPr="00376263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ные источн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491F07" w:rsidRPr="00376263" w14:paraId="5C23A65F" w14:textId="77777777" w:rsidTr="0023048D">
        <w:tc>
          <w:tcPr>
            <w:tcW w:w="2235" w:type="dxa"/>
            <w:shd w:val="clear" w:color="auto" w:fill="auto"/>
            <w:vAlign w:val="center"/>
          </w:tcPr>
          <w:p w14:paraId="64F79F35" w14:textId="77777777" w:rsidR="00491F07" w:rsidRPr="00376263" w:rsidRDefault="00491F07" w:rsidP="0023048D">
            <w:r w:rsidRPr="00376263">
              <w:rPr>
                <w:color w:val="000000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A3AC11" w14:textId="20A15A3E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477427,5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CCA9" w14:textId="1AF3B542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449FC" w14:textId="7199BF10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309336,9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132D" w14:textId="6C7AFC18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168090,6</w:t>
            </w:r>
          </w:p>
        </w:tc>
        <w:tc>
          <w:tcPr>
            <w:tcW w:w="851" w:type="dxa"/>
            <w:vAlign w:val="center"/>
          </w:tcPr>
          <w:p w14:paraId="08577BE5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8ABCD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7B2F67FD" w14:textId="77777777" w:rsidTr="0023048D">
        <w:tc>
          <w:tcPr>
            <w:tcW w:w="2235" w:type="dxa"/>
            <w:shd w:val="clear" w:color="auto" w:fill="auto"/>
            <w:vAlign w:val="center"/>
          </w:tcPr>
          <w:p w14:paraId="5EB26E9D" w14:textId="77777777" w:rsidR="00491F07" w:rsidRPr="00376263" w:rsidRDefault="00491F07" w:rsidP="0023048D">
            <w:r w:rsidRPr="00376263">
              <w:rPr>
                <w:color w:val="000000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4A70A5" w14:textId="63B0E010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496661,2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07490" w14:textId="30E19D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46D4A" w14:textId="193C30B4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326112,1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17377" w14:textId="6E46C5FF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170549,1</w:t>
            </w:r>
          </w:p>
        </w:tc>
        <w:tc>
          <w:tcPr>
            <w:tcW w:w="851" w:type="dxa"/>
            <w:vAlign w:val="center"/>
          </w:tcPr>
          <w:p w14:paraId="34A7964A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D6A9A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317ECF2C" w14:textId="77777777" w:rsidTr="0023048D">
        <w:tc>
          <w:tcPr>
            <w:tcW w:w="2235" w:type="dxa"/>
            <w:shd w:val="clear" w:color="auto" w:fill="auto"/>
            <w:vAlign w:val="center"/>
          </w:tcPr>
          <w:p w14:paraId="64B55124" w14:textId="77777777" w:rsidR="00491F07" w:rsidRPr="00376263" w:rsidRDefault="00491F07" w:rsidP="0023048D">
            <w:r w:rsidRPr="00376263">
              <w:rPr>
                <w:color w:val="000000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F6B237" w14:textId="63B6D857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502552,5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F9D2F" w14:textId="3E49F30A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DC634" w14:textId="5D4FDBA5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336381,1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98039" w14:textId="2CBF7965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166171,4</w:t>
            </w:r>
          </w:p>
        </w:tc>
        <w:tc>
          <w:tcPr>
            <w:tcW w:w="851" w:type="dxa"/>
            <w:vAlign w:val="center"/>
          </w:tcPr>
          <w:p w14:paraId="0A88E18D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1A5B4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46D6E3E2" w14:textId="77777777" w:rsidTr="0023048D">
        <w:tc>
          <w:tcPr>
            <w:tcW w:w="2235" w:type="dxa"/>
            <w:shd w:val="clear" w:color="auto" w:fill="auto"/>
            <w:vAlign w:val="center"/>
          </w:tcPr>
          <w:p w14:paraId="68DE8A39" w14:textId="77777777" w:rsidR="00491F07" w:rsidRPr="00376263" w:rsidRDefault="00491F07" w:rsidP="0023048D">
            <w:r w:rsidRPr="00376263">
              <w:rPr>
                <w:color w:val="000000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69923C" w14:textId="5D7C2CD3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519406,8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BE65B" w14:textId="7BF7CD19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13BC" w14:textId="23FAC21A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330575,2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F1BF7" w14:textId="075F2857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188831,6</w:t>
            </w:r>
          </w:p>
        </w:tc>
        <w:tc>
          <w:tcPr>
            <w:tcW w:w="851" w:type="dxa"/>
            <w:vAlign w:val="center"/>
          </w:tcPr>
          <w:p w14:paraId="2920B88F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51A17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25C28012" w14:textId="77777777" w:rsidTr="0023048D">
        <w:tc>
          <w:tcPr>
            <w:tcW w:w="2235" w:type="dxa"/>
            <w:shd w:val="clear" w:color="auto" w:fill="auto"/>
            <w:vAlign w:val="center"/>
          </w:tcPr>
          <w:p w14:paraId="3CF134C9" w14:textId="77777777" w:rsidR="00491F07" w:rsidRPr="00376263" w:rsidRDefault="00491F07" w:rsidP="0023048D">
            <w:r w:rsidRPr="00376263">
              <w:rPr>
                <w:color w:val="000000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82DB23" w14:textId="269C54FA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565004,3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D9892" w14:textId="58464923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2DE1F" w14:textId="4DF6B89D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357824,7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0373B" w14:textId="047E20AB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207179,6</w:t>
            </w:r>
          </w:p>
        </w:tc>
        <w:tc>
          <w:tcPr>
            <w:tcW w:w="851" w:type="dxa"/>
            <w:vAlign w:val="center"/>
          </w:tcPr>
          <w:p w14:paraId="0F13C8E6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ED9B4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0A6A4CE6" w14:textId="77777777" w:rsidTr="0023048D">
        <w:tc>
          <w:tcPr>
            <w:tcW w:w="2235" w:type="dxa"/>
            <w:shd w:val="clear" w:color="auto" w:fill="auto"/>
            <w:vAlign w:val="center"/>
          </w:tcPr>
          <w:p w14:paraId="31B7F66D" w14:textId="77777777" w:rsidR="00491F07" w:rsidRPr="00376263" w:rsidRDefault="00491F07" w:rsidP="0023048D">
            <w:r w:rsidRPr="00376263">
              <w:rPr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757CCD" w14:textId="2D764157" w:rsidR="00491F07" w:rsidRPr="00376263" w:rsidRDefault="00491F07" w:rsidP="0023048D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791339,7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1B012" w14:textId="49836D4B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C7616" w14:textId="19B8C419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547142,7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AF1C7" w14:textId="38070B09" w:rsidR="00491F07" w:rsidRPr="00376263" w:rsidRDefault="00491F07" w:rsidP="0023048D">
            <w:pPr>
              <w:jc w:val="center"/>
            </w:pPr>
            <w:r w:rsidRPr="0017003E">
              <w:rPr>
                <w:sz w:val="22"/>
                <w:szCs w:val="22"/>
              </w:rPr>
              <w:t>244197,0</w:t>
            </w:r>
          </w:p>
        </w:tc>
        <w:tc>
          <w:tcPr>
            <w:tcW w:w="851" w:type="dxa"/>
            <w:vAlign w:val="center"/>
          </w:tcPr>
          <w:p w14:paraId="3BBA1338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02076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2C790075" w14:textId="77777777" w:rsidTr="0023048D">
        <w:tc>
          <w:tcPr>
            <w:tcW w:w="2235" w:type="dxa"/>
            <w:shd w:val="clear" w:color="auto" w:fill="auto"/>
            <w:vAlign w:val="center"/>
          </w:tcPr>
          <w:p w14:paraId="2B14DB1D" w14:textId="77777777" w:rsidR="00491F07" w:rsidRPr="00376263" w:rsidRDefault="00491F07" w:rsidP="0023048D">
            <w:r w:rsidRPr="00376263">
              <w:rPr>
                <w:color w:val="000000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26ACEB" w14:textId="6F867872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1024007,1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494DB" w14:textId="4A317122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8F5519" w14:textId="2C9297A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751694,4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C07B1F" w14:textId="76F2F033" w:rsidR="00491F07" w:rsidRPr="00376263" w:rsidRDefault="00491F07" w:rsidP="0023048D">
            <w:pPr>
              <w:jc w:val="center"/>
              <w:rPr>
                <w:color w:val="000000"/>
              </w:rPr>
            </w:pPr>
            <w:r>
              <w:rPr>
                <w:color w:val="FF0000"/>
                <w:sz w:val="22"/>
                <w:szCs w:val="22"/>
              </w:rPr>
              <w:t>272312,7</w:t>
            </w:r>
          </w:p>
        </w:tc>
        <w:tc>
          <w:tcPr>
            <w:tcW w:w="851" w:type="dxa"/>
            <w:vAlign w:val="center"/>
          </w:tcPr>
          <w:p w14:paraId="1C402257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2216B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49AB4B89" w14:textId="77777777" w:rsidTr="0023048D">
        <w:tc>
          <w:tcPr>
            <w:tcW w:w="2235" w:type="dxa"/>
            <w:shd w:val="clear" w:color="auto" w:fill="auto"/>
            <w:vAlign w:val="center"/>
          </w:tcPr>
          <w:p w14:paraId="39134246" w14:textId="77777777" w:rsidR="00491F07" w:rsidRPr="00376263" w:rsidRDefault="00491F07" w:rsidP="0023048D">
            <w:r w:rsidRPr="00376263">
              <w:rPr>
                <w:color w:val="000000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E252FE" w14:textId="5117454E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659803,5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6B2C4" w14:textId="6BF1FC0B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54D089" w14:textId="054FA026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439461,0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0EE9D" w14:textId="7DA8AC82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220342,5</w:t>
            </w:r>
          </w:p>
        </w:tc>
        <w:tc>
          <w:tcPr>
            <w:tcW w:w="851" w:type="dxa"/>
            <w:vAlign w:val="center"/>
          </w:tcPr>
          <w:p w14:paraId="155EC485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5E0BB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575BDE35" w14:textId="77777777" w:rsidTr="0023048D">
        <w:tc>
          <w:tcPr>
            <w:tcW w:w="2235" w:type="dxa"/>
            <w:shd w:val="clear" w:color="auto" w:fill="auto"/>
            <w:vAlign w:val="center"/>
          </w:tcPr>
          <w:p w14:paraId="4B7DAC4C" w14:textId="77777777" w:rsidR="00491F07" w:rsidRPr="00376263" w:rsidRDefault="00491F07" w:rsidP="0023048D">
            <w:r w:rsidRPr="00376263">
              <w:rPr>
                <w:color w:val="000000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7BE2C" w14:textId="4E5A5454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683660,1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75A4D" w14:textId="1B9D3096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301E48" w14:textId="3BC9B606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463317,6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066F9F" w14:textId="1ECEC890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220342,5</w:t>
            </w:r>
          </w:p>
        </w:tc>
        <w:tc>
          <w:tcPr>
            <w:tcW w:w="851" w:type="dxa"/>
            <w:vAlign w:val="center"/>
          </w:tcPr>
          <w:p w14:paraId="66F4FAD4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78F93" w14:textId="77777777" w:rsidR="00491F07" w:rsidRPr="00376263" w:rsidRDefault="00491F07" w:rsidP="0023048D">
            <w:pPr>
              <w:jc w:val="center"/>
              <w:rPr>
                <w:color w:val="000000"/>
              </w:rPr>
            </w:pPr>
            <w:r w:rsidRPr="00376263">
              <w:rPr>
                <w:color w:val="000000"/>
              </w:rPr>
              <w:t>0,0</w:t>
            </w:r>
          </w:p>
        </w:tc>
      </w:tr>
      <w:tr w:rsidR="00491F07" w:rsidRPr="00376263" w14:paraId="5E7D786A" w14:textId="77777777" w:rsidTr="0023048D">
        <w:tc>
          <w:tcPr>
            <w:tcW w:w="2235" w:type="dxa"/>
            <w:shd w:val="clear" w:color="auto" w:fill="auto"/>
            <w:vAlign w:val="center"/>
          </w:tcPr>
          <w:p w14:paraId="7A686EFE" w14:textId="77777777" w:rsidR="00491F07" w:rsidRPr="00376263" w:rsidRDefault="00491F07" w:rsidP="0023048D">
            <w:pPr>
              <w:rPr>
                <w:b/>
              </w:rPr>
            </w:pPr>
            <w:r w:rsidRPr="0037626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76FB04" w14:textId="20231EEF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5719862,7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87BEE" w14:textId="3E58ABFC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072B22" w14:textId="7D2E84B4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3861845,7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0E90BE" w14:textId="0595A697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1858017,0</w:t>
            </w:r>
          </w:p>
        </w:tc>
        <w:tc>
          <w:tcPr>
            <w:tcW w:w="851" w:type="dxa"/>
            <w:vAlign w:val="center"/>
          </w:tcPr>
          <w:p w14:paraId="74D3973F" w14:textId="77777777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376263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E3E00" w14:textId="77777777" w:rsidR="00491F07" w:rsidRPr="00376263" w:rsidRDefault="00491F07" w:rsidP="0023048D">
            <w:pPr>
              <w:jc w:val="center"/>
              <w:rPr>
                <w:b/>
                <w:color w:val="000000"/>
              </w:rPr>
            </w:pPr>
            <w:r w:rsidRPr="00376263">
              <w:rPr>
                <w:b/>
                <w:color w:val="000000"/>
              </w:rPr>
              <w:t>0,0</w:t>
            </w:r>
          </w:p>
        </w:tc>
      </w:tr>
    </w:tbl>
    <w:p w14:paraId="15EAF037" w14:textId="16F38CF7" w:rsidR="00DF59C6" w:rsidRPr="004A1900" w:rsidRDefault="004A1900" w:rsidP="004A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 w:rsidRPr="004A1900">
        <w:rPr>
          <w:sz w:val="28"/>
          <w:szCs w:val="28"/>
        </w:rPr>
        <w:t xml:space="preserve">       </w:t>
      </w:r>
    </w:p>
    <w:p w14:paraId="2504D40F" w14:textId="7F78D9DD" w:rsidR="00DF59C6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Приложение к подпрограмме «Развитие системы дошкольного</w:t>
      </w:r>
      <w:r w:rsidR="004A6B8E">
        <w:rPr>
          <w:sz w:val="28"/>
          <w:szCs w:val="28"/>
        </w:rPr>
        <w:t xml:space="preserve">               </w:t>
      </w:r>
      <w:r w:rsidRPr="004A6B8E">
        <w:rPr>
          <w:sz w:val="28"/>
          <w:szCs w:val="28"/>
        </w:rPr>
        <w:t xml:space="preserve"> образов</w:t>
      </w:r>
      <w:r w:rsidRPr="004A6B8E">
        <w:rPr>
          <w:sz w:val="28"/>
          <w:szCs w:val="28"/>
        </w:rPr>
        <w:t>а</w:t>
      </w:r>
      <w:r w:rsidRPr="004A6B8E">
        <w:rPr>
          <w:sz w:val="28"/>
          <w:szCs w:val="28"/>
        </w:rPr>
        <w:t>ния» изложить в новой редакции (</w:t>
      </w:r>
      <w:r w:rsidR="004A6B8E">
        <w:rPr>
          <w:sz w:val="28"/>
          <w:szCs w:val="28"/>
        </w:rPr>
        <w:t>п</w:t>
      </w:r>
      <w:r w:rsidRPr="004A6B8E">
        <w:rPr>
          <w:sz w:val="28"/>
          <w:szCs w:val="28"/>
        </w:rPr>
        <w:t>риложение № 2)</w:t>
      </w:r>
      <w:r w:rsidR="004A6B8E">
        <w:rPr>
          <w:sz w:val="28"/>
          <w:szCs w:val="28"/>
        </w:rPr>
        <w:t>.</w:t>
      </w:r>
    </w:p>
    <w:p w14:paraId="6C3EF3ED" w14:textId="5A4B0120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4 к Программе, изложив </w:t>
      </w:r>
      <w:r w:rsidR="004A6B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подраздел 8 паспорта подпрограммы «Развитие системы начального общего,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новного общего и среднего общего образования» в новой </w:t>
      </w:r>
      <w:r w:rsidRPr="004A1900">
        <w:rPr>
          <w:sz w:val="28"/>
          <w:szCs w:val="28"/>
        </w:rPr>
        <w:t>редакции:</w:t>
      </w:r>
    </w:p>
    <w:p w14:paraId="59280F90" w14:textId="77777777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417"/>
        <w:gridCol w:w="851"/>
        <w:gridCol w:w="1417"/>
      </w:tblGrid>
      <w:tr w:rsidR="004A1900" w:rsidRPr="0058445F" w14:paraId="5635C4EF" w14:textId="77777777" w:rsidTr="004A6B8E">
        <w:tc>
          <w:tcPr>
            <w:tcW w:w="1809" w:type="dxa"/>
            <w:shd w:val="clear" w:color="auto" w:fill="auto"/>
          </w:tcPr>
          <w:p w14:paraId="1F999B46" w14:textId="77777777" w:rsidR="004A6B8E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58445F">
              <w:rPr>
                <w:sz w:val="22"/>
                <w:szCs w:val="22"/>
              </w:rPr>
              <w:t xml:space="preserve">Объем </w:t>
            </w:r>
          </w:p>
          <w:p w14:paraId="70E9FFF2" w14:textId="62E6A166" w:rsidR="004A1900" w:rsidRPr="0058445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58445F">
              <w:rPr>
                <w:sz w:val="22"/>
                <w:szCs w:val="22"/>
              </w:rPr>
              <w:t>финансиров</w:t>
            </w:r>
            <w:r w:rsidRPr="0058445F">
              <w:rPr>
                <w:sz w:val="22"/>
                <w:szCs w:val="22"/>
              </w:rPr>
              <w:t>а</w:t>
            </w:r>
            <w:r w:rsidRPr="0058445F">
              <w:rPr>
                <w:sz w:val="22"/>
                <w:szCs w:val="22"/>
              </w:rPr>
              <w:t>ния</w:t>
            </w:r>
          </w:p>
          <w:p w14:paraId="5C0CD1AF" w14:textId="77777777" w:rsidR="004A1900" w:rsidRPr="0058445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58445F">
              <w:rPr>
                <w:sz w:val="22"/>
                <w:szCs w:val="22"/>
              </w:rPr>
              <w:t>муниципальной программы, тыс. рублей</w:t>
            </w:r>
          </w:p>
        </w:tc>
        <w:tc>
          <w:tcPr>
            <w:tcW w:w="1560" w:type="dxa"/>
            <w:shd w:val="clear" w:color="auto" w:fill="auto"/>
          </w:tcPr>
          <w:p w14:paraId="72D520A1" w14:textId="77777777" w:rsidR="004A1900" w:rsidRPr="0058445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551BC91" w14:textId="77777777" w:rsidR="004A1900" w:rsidRPr="0058445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520" w:type="dxa"/>
            <w:gridSpan w:val="5"/>
          </w:tcPr>
          <w:p w14:paraId="5BBBFF16" w14:textId="77777777" w:rsidR="004A1900" w:rsidRPr="0058445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58445F" w14:paraId="31801CE5" w14:textId="77777777" w:rsidTr="004A6B8E">
        <w:tc>
          <w:tcPr>
            <w:tcW w:w="1809" w:type="dxa"/>
            <w:shd w:val="clear" w:color="auto" w:fill="auto"/>
          </w:tcPr>
          <w:p w14:paraId="67D0EBC6" w14:textId="77777777" w:rsidR="004A1900" w:rsidRPr="0058445F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Годы реализ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560" w:type="dxa"/>
            <w:shd w:val="clear" w:color="auto" w:fill="auto"/>
          </w:tcPr>
          <w:p w14:paraId="54F1FACC" w14:textId="77777777" w:rsidR="004A1900" w:rsidRPr="0058445F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2F4537" w14:textId="77777777" w:rsidR="004A1900" w:rsidRPr="0058445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1418" w:type="dxa"/>
            <w:shd w:val="clear" w:color="auto" w:fill="auto"/>
          </w:tcPr>
          <w:p w14:paraId="4A7F3867" w14:textId="77777777" w:rsidR="004A1900" w:rsidRPr="0058445F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бюджет Кра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 xml:space="preserve">нодарского края </w:t>
            </w:r>
          </w:p>
        </w:tc>
        <w:tc>
          <w:tcPr>
            <w:tcW w:w="1417" w:type="dxa"/>
            <w:shd w:val="clear" w:color="auto" w:fill="auto"/>
          </w:tcPr>
          <w:p w14:paraId="0DA3B711" w14:textId="77777777" w:rsidR="004A1900" w:rsidRPr="0058445F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бюджет рай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</w:tc>
        <w:tc>
          <w:tcPr>
            <w:tcW w:w="851" w:type="dxa"/>
          </w:tcPr>
          <w:p w14:paraId="5CB2AD03" w14:textId="77777777" w:rsidR="004A1900" w:rsidRPr="0058445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бюджет посел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14:paraId="4DA441E0" w14:textId="77777777" w:rsidR="004A1900" w:rsidRPr="0058445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5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3048D" w:rsidRPr="0058445F" w14:paraId="3B51EAFF" w14:textId="77777777" w:rsidTr="004A6B8E">
        <w:tc>
          <w:tcPr>
            <w:tcW w:w="1809" w:type="dxa"/>
            <w:shd w:val="clear" w:color="auto" w:fill="auto"/>
            <w:vAlign w:val="center"/>
          </w:tcPr>
          <w:p w14:paraId="1AE153F6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EC4E1" w14:textId="441E8875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570732,9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3D4A3" w14:textId="78CAE436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15671" w14:textId="50371097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434604,8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1619" w14:textId="4F126ABD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136128,1</w:t>
            </w:r>
          </w:p>
        </w:tc>
        <w:tc>
          <w:tcPr>
            <w:tcW w:w="851" w:type="dxa"/>
          </w:tcPr>
          <w:p w14:paraId="52F2B065" w14:textId="599EF2CF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366016F" w14:textId="42ADC95F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48D" w:rsidRPr="0058445F" w14:paraId="0B03BBEE" w14:textId="77777777" w:rsidTr="004A6B8E">
        <w:tc>
          <w:tcPr>
            <w:tcW w:w="1809" w:type="dxa"/>
            <w:shd w:val="clear" w:color="auto" w:fill="auto"/>
            <w:vAlign w:val="center"/>
          </w:tcPr>
          <w:p w14:paraId="50B11326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882D4" w14:textId="19774D13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679062,7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FD9AD" w14:textId="46A88DE8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EB9CF" w14:textId="2AA34D8A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517710,9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B0CB1" w14:textId="69A94E19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161351,8</w:t>
            </w:r>
          </w:p>
        </w:tc>
        <w:tc>
          <w:tcPr>
            <w:tcW w:w="851" w:type="dxa"/>
          </w:tcPr>
          <w:p w14:paraId="2F62E1FB" w14:textId="103CC387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F842170" w14:textId="71315B55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48D" w:rsidRPr="0058445F" w14:paraId="60828FA0" w14:textId="77777777" w:rsidTr="004A6B8E">
        <w:tc>
          <w:tcPr>
            <w:tcW w:w="1809" w:type="dxa"/>
            <w:shd w:val="clear" w:color="auto" w:fill="auto"/>
            <w:vAlign w:val="center"/>
          </w:tcPr>
          <w:p w14:paraId="294D3EDA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0FD2D" w14:textId="77FFEF0C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1046965,7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D61DD" w14:textId="1F18FE83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562B" w14:textId="243839D7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863457,4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8544" w14:textId="1FB298BE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160916,5</w:t>
            </w:r>
          </w:p>
        </w:tc>
        <w:tc>
          <w:tcPr>
            <w:tcW w:w="851" w:type="dxa"/>
          </w:tcPr>
          <w:p w14:paraId="6E734CC7" w14:textId="3BDA6AFE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56EA5" w14:textId="5C5F707F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11295,9</w:t>
            </w:r>
          </w:p>
        </w:tc>
      </w:tr>
      <w:tr w:rsidR="0023048D" w:rsidRPr="0058445F" w14:paraId="4F3A2F70" w14:textId="77777777" w:rsidTr="004A6B8E">
        <w:tc>
          <w:tcPr>
            <w:tcW w:w="1809" w:type="dxa"/>
            <w:shd w:val="clear" w:color="auto" w:fill="auto"/>
            <w:vAlign w:val="center"/>
          </w:tcPr>
          <w:p w14:paraId="0BCCC53F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7A660" w14:textId="3E758DDD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702733,8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69C53" w14:textId="51F6E172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39138,1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7E1C3" w14:textId="65A31CEE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496655,3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C5DE" w14:textId="4C6C2760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166940,4</w:t>
            </w:r>
          </w:p>
        </w:tc>
        <w:tc>
          <w:tcPr>
            <w:tcW w:w="851" w:type="dxa"/>
          </w:tcPr>
          <w:p w14:paraId="1DBF88D4" w14:textId="74372BCB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0E2D0" w14:textId="78A43825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48D" w:rsidRPr="0058445F" w14:paraId="0D8E84F1" w14:textId="77777777" w:rsidTr="004A6B8E">
        <w:tc>
          <w:tcPr>
            <w:tcW w:w="1809" w:type="dxa"/>
            <w:shd w:val="clear" w:color="auto" w:fill="auto"/>
            <w:vAlign w:val="center"/>
          </w:tcPr>
          <w:p w14:paraId="063AA86B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BC45A" w14:textId="6F0B6B47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877678,0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85C01" w14:textId="63429863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41036,7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6BC2" w14:textId="128D31D0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600566,3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89956" w14:textId="59BC31D4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201187,8</w:t>
            </w:r>
          </w:p>
        </w:tc>
        <w:tc>
          <w:tcPr>
            <w:tcW w:w="851" w:type="dxa"/>
          </w:tcPr>
          <w:p w14:paraId="69DF6A5B" w14:textId="121370B4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01766" w14:textId="762F6C89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17443,6</w:t>
            </w:r>
          </w:p>
        </w:tc>
      </w:tr>
      <w:tr w:rsidR="0023048D" w:rsidRPr="0058445F" w14:paraId="209A8A71" w14:textId="77777777" w:rsidTr="004A6B8E">
        <w:tc>
          <w:tcPr>
            <w:tcW w:w="1809" w:type="dxa"/>
            <w:shd w:val="clear" w:color="auto" w:fill="auto"/>
            <w:vAlign w:val="center"/>
          </w:tcPr>
          <w:p w14:paraId="2F8EBFB5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D5866" w14:textId="4F5CBC11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927285,7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50C23" w14:textId="44D224B3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44935,0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F4E58" w14:textId="67AE9F6D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676368,1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3F36" w14:textId="43C9E3D3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205982,6</w:t>
            </w:r>
          </w:p>
        </w:tc>
        <w:tc>
          <w:tcPr>
            <w:tcW w:w="851" w:type="dxa"/>
          </w:tcPr>
          <w:p w14:paraId="5A9EF220" w14:textId="3967CCF8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EBBAAF7" w14:textId="4FE91101" w:rsidR="0023048D" w:rsidRPr="0058445F" w:rsidRDefault="0023048D" w:rsidP="0023048D">
            <w:pPr>
              <w:jc w:val="center"/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48D" w:rsidRPr="0058445F" w14:paraId="56931A68" w14:textId="77777777" w:rsidTr="004A6B8E">
        <w:tc>
          <w:tcPr>
            <w:tcW w:w="1809" w:type="dxa"/>
            <w:shd w:val="clear" w:color="auto" w:fill="auto"/>
            <w:vAlign w:val="center"/>
          </w:tcPr>
          <w:p w14:paraId="63BDDA2E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7FB58" w14:textId="5E80B138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1045371,5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21047" w14:textId="6254C697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100850,1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714D7" w14:textId="44B56EDB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716933,2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338D" w14:textId="3831BE10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227588,2</w:t>
            </w:r>
          </w:p>
        </w:tc>
        <w:tc>
          <w:tcPr>
            <w:tcW w:w="851" w:type="dxa"/>
          </w:tcPr>
          <w:p w14:paraId="26919D73" w14:textId="4ED39887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521241" w14:textId="62A7CA38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23048D" w:rsidRPr="0058445F" w14:paraId="40044D62" w14:textId="77777777" w:rsidTr="004A6B8E">
        <w:tc>
          <w:tcPr>
            <w:tcW w:w="1809" w:type="dxa"/>
            <w:shd w:val="clear" w:color="auto" w:fill="auto"/>
            <w:vAlign w:val="center"/>
          </w:tcPr>
          <w:p w14:paraId="6468FCF8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D933B" w14:textId="28E40E73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1016774,9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60FCE" w14:textId="54E33D1C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935B7" w14:textId="64275505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631014,1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E8C31" w14:textId="0F40A4BC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285436,4</w:t>
            </w:r>
          </w:p>
        </w:tc>
        <w:tc>
          <w:tcPr>
            <w:tcW w:w="851" w:type="dxa"/>
          </w:tcPr>
          <w:p w14:paraId="4B04FE0E" w14:textId="1B9E65D3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933927" w14:textId="0BB2BEBB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23048D" w:rsidRPr="0058445F" w14:paraId="2CEB09DF" w14:textId="77777777" w:rsidTr="004A6B8E">
        <w:tc>
          <w:tcPr>
            <w:tcW w:w="1809" w:type="dxa"/>
            <w:shd w:val="clear" w:color="auto" w:fill="auto"/>
            <w:vAlign w:val="center"/>
          </w:tcPr>
          <w:p w14:paraId="001975A2" w14:textId="77777777" w:rsidR="0023048D" w:rsidRPr="0058445F" w:rsidRDefault="0023048D" w:rsidP="0023048D">
            <w:pPr>
              <w:rPr>
                <w:sz w:val="22"/>
                <w:szCs w:val="22"/>
              </w:rPr>
            </w:pPr>
            <w:r w:rsidRPr="0058445F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270D6" w14:textId="6ABEBF0A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944480,3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FA94C" w14:textId="38F28A59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E8AEB" w14:textId="117A8582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657845,1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4500F" w14:textId="23FBFA7B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187347,9</w:t>
            </w:r>
          </w:p>
        </w:tc>
        <w:tc>
          <w:tcPr>
            <w:tcW w:w="851" w:type="dxa"/>
          </w:tcPr>
          <w:p w14:paraId="70E01E7F" w14:textId="649246A6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0FEE02D" w14:textId="427947A1" w:rsidR="0023048D" w:rsidRPr="0058445F" w:rsidRDefault="0023048D" w:rsidP="0023048D">
            <w:pPr>
              <w:jc w:val="center"/>
              <w:rPr>
                <w:color w:val="000000"/>
                <w:sz w:val="22"/>
                <w:szCs w:val="22"/>
              </w:rPr>
            </w:pPr>
            <w:r w:rsidRPr="0058445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23048D" w:rsidRPr="0058445F" w14:paraId="7D8D32E5" w14:textId="77777777" w:rsidTr="004A6B8E">
        <w:tc>
          <w:tcPr>
            <w:tcW w:w="1809" w:type="dxa"/>
            <w:shd w:val="clear" w:color="auto" w:fill="auto"/>
            <w:vAlign w:val="center"/>
          </w:tcPr>
          <w:p w14:paraId="4FE67C96" w14:textId="77777777" w:rsidR="0023048D" w:rsidRPr="0058445F" w:rsidRDefault="0023048D" w:rsidP="0023048D">
            <w:pPr>
              <w:rPr>
                <w:b/>
                <w:sz w:val="22"/>
                <w:szCs w:val="22"/>
              </w:rPr>
            </w:pPr>
            <w:r w:rsidRPr="0058445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4678C2" w14:textId="25625A8E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7811085,5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938465" w14:textId="225EE1EE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425571,6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4AC8F9" w14:textId="12FDE5E9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5595155,2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CA75D" w14:textId="469A0323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1732879,7</w:t>
            </w:r>
          </w:p>
        </w:tc>
        <w:tc>
          <w:tcPr>
            <w:tcW w:w="851" w:type="dxa"/>
            <w:vAlign w:val="bottom"/>
          </w:tcPr>
          <w:p w14:paraId="207D6963" w14:textId="7F097C08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40C333" w14:textId="4E53E0B6" w:rsidR="0023048D" w:rsidRPr="0058445F" w:rsidRDefault="0023048D" w:rsidP="00230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45F">
              <w:rPr>
                <w:b/>
                <w:color w:val="FF0000"/>
                <w:sz w:val="22"/>
                <w:szCs w:val="22"/>
              </w:rPr>
              <w:t>28739,5</w:t>
            </w:r>
          </w:p>
        </w:tc>
      </w:tr>
    </w:tbl>
    <w:p w14:paraId="31A4E150" w14:textId="55431435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4620C5FB" w14:textId="0A76FCA0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подпрограмме «Развитие системы начального</w:t>
      </w:r>
      <w:r w:rsidR="004A6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общего, осно</w:t>
      </w:r>
      <w:r w:rsidR="004A1900">
        <w:rPr>
          <w:sz w:val="28"/>
          <w:szCs w:val="28"/>
        </w:rPr>
        <w:t xml:space="preserve">вного общего и среднего общего </w:t>
      </w:r>
      <w:r>
        <w:rPr>
          <w:sz w:val="28"/>
          <w:szCs w:val="28"/>
        </w:rPr>
        <w:t>образования» изложить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>риложение № 3)</w:t>
      </w:r>
      <w:r w:rsidR="004A6B8E">
        <w:rPr>
          <w:sz w:val="28"/>
          <w:szCs w:val="28"/>
        </w:rPr>
        <w:t>.</w:t>
      </w:r>
    </w:p>
    <w:p w14:paraId="5F8A61C7" w14:textId="7A6C13D5" w:rsid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5 к Программе, изложив </w:t>
      </w:r>
      <w:r w:rsidR="004A6B8E"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«Развитие системы дополнительного </w:t>
      </w:r>
      <w:r w:rsidR="004A6B8E">
        <w:rPr>
          <w:sz w:val="28"/>
          <w:szCs w:val="28"/>
        </w:rPr>
        <w:t xml:space="preserve">              </w:t>
      </w:r>
      <w:bookmarkStart w:id="0" w:name="_GoBack"/>
      <w:bookmarkEnd w:id="0"/>
      <w:r w:rsidRPr="004A1900">
        <w:rPr>
          <w:sz w:val="28"/>
          <w:szCs w:val="28"/>
        </w:rPr>
        <w:t>образования» в новой редакции:</w:t>
      </w:r>
      <w:r w:rsidR="004A1900" w:rsidRPr="004A1900">
        <w:rPr>
          <w:sz w:val="28"/>
          <w:szCs w:val="28"/>
        </w:rPr>
        <w:t xml:space="preserve"> </w:t>
      </w:r>
    </w:p>
    <w:p w14:paraId="0997243E" w14:textId="5AD5F38C" w:rsidR="004A1900" w:rsidRPr="004A1900" w:rsidRDefault="004A1900" w:rsidP="004A6B8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294"/>
      </w:tblGrid>
      <w:tr w:rsidR="004A1900" w:rsidRPr="00376263" w14:paraId="7311052D" w14:textId="77777777" w:rsidTr="00376263">
        <w:tc>
          <w:tcPr>
            <w:tcW w:w="1978" w:type="dxa"/>
            <w:shd w:val="clear" w:color="auto" w:fill="auto"/>
          </w:tcPr>
          <w:p w14:paraId="5AC591C7" w14:textId="77777777" w:rsidR="004A6B8E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 xml:space="preserve">Объем </w:t>
            </w:r>
          </w:p>
          <w:p w14:paraId="06561A05" w14:textId="68765B4E" w:rsidR="004A1900" w:rsidRPr="00376263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финанс</w:t>
            </w:r>
            <w:r w:rsidRPr="00376263">
              <w:t>и</w:t>
            </w:r>
            <w:r w:rsidRPr="00376263">
              <w:t>рования</w:t>
            </w:r>
          </w:p>
          <w:p w14:paraId="734B605B" w14:textId="77777777" w:rsidR="004A6B8E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>муниципальной программы,</w:t>
            </w:r>
          </w:p>
          <w:p w14:paraId="3030EDD6" w14:textId="2DBC83B6" w:rsidR="004A1900" w:rsidRPr="00376263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</w:pPr>
            <w:r w:rsidRPr="00376263">
              <w:t xml:space="preserve"> тыс. рублей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6020F12C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73" w:type="dxa"/>
            <w:gridSpan w:val="5"/>
          </w:tcPr>
          <w:p w14:paraId="6AD11B4B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A1900" w:rsidRPr="00376263" w14:paraId="7BED5527" w14:textId="77777777" w:rsidTr="00376263">
        <w:tc>
          <w:tcPr>
            <w:tcW w:w="1978" w:type="dxa"/>
            <w:shd w:val="clear" w:color="auto" w:fill="auto"/>
          </w:tcPr>
          <w:p w14:paraId="6F009624" w14:textId="77777777" w:rsidR="004A1900" w:rsidRPr="00376263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048CDA98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2AAAA1E8" w14:textId="77777777" w:rsidR="004A1900" w:rsidRPr="00376263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95" w:type="dxa"/>
            <w:shd w:val="clear" w:color="auto" w:fill="auto"/>
          </w:tcPr>
          <w:p w14:paraId="6F120CF5" w14:textId="77777777" w:rsidR="004A1900" w:rsidRPr="00376263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Краснода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439" w:type="dxa"/>
            <w:shd w:val="clear" w:color="auto" w:fill="auto"/>
          </w:tcPr>
          <w:p w14:paraId="2287FE61" w14:textId="77777777" w:rsidR="004A1900" w:rsidRPr="00376263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ра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51" w:type="dxa"/>
          </w:tcPr>
          <w:p w14:paraId="56368DF4" w14:textId="77777777" w:rsidR="004A1900" w:rsidRPr="00376263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94" w:type="dxa"/>
            <w:shd w:val="clear" w:color="auto" w:fill="auto"/>
          </w:tcPr>
          <w:p w14:paraId="05F0A4C2" w14:textId="77777777" w:rsidR="004A1900" w:rsidRPr="00376263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626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23048D" w:rsidRPr="00376263" w14:paraId="56469454" w14:textId="77777777" w:rsidTr="0023048D">
        <w:tc>
          <w:tcPr>
            <w:tcW w:w="1978" w:type="dxa"/>
            <w:shd w:val="clear" w:color="auto" w:fill="auto"/>
            <w:vAlign w:val="center"/>
          </w:tcPr>
          <w:p w14:paraId="5AE8BF97" w14:textId="77777777" w:rsidR="0023048D" w:rsidRPr="00376263" w:rsidRDefault="0023048D" w:rsidP="0023048D">
            <w:r w:rsidRPr="00376263">
              <w:rPr>
                <w:color w:val="000000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E0AD89A" w14:textId="21CB9D1F" w:rsidR="0023048D" w:rsidRPr="00376263" w:rsidRDefault="0023048D" w:rsidP="0023048D">
            <w:pPr>
              <w:jc w:val="center"/>
              <w:rPr>
                <w:color w:val="000000"/>
              </w:rPr>
            </w:pPr>
            <w:r w:rsidRPr="000F6FE0">
              <w:rPr>
                <w:color w:val="000000"/>
                <w:sz w:val="22"/>
                <w:szCs w:val="22"/>
              </w:rPr>
              <w:t>93074,9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245021" w14:textId="0283FEE1" w:rsidR="0023048D" w:rsidRPr="00376263" w:rsidRDefault="0023048D" w:rsidP="0023048D">
            <w:pPr>
              <w:jc w:val="center"/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22E712" w14:textId="4CAEC025" w:rsidR="0023048D" w:rsidRPr="00376263" w:rsidRDefault="0023048D" w:rsidP="0023048D">
            <w:pPr>
              <w:jc w:val="center"/>
            </w:pPr>
            <w:r w:rsidRPr="00AE0EA4">
              <w:rPr>
                <w:sz w:val="22"/>
                <w:szCs w:val="22"/>
              </w:rPr>
              <w:t>983,90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07525C" w14:textId="2787AC80" w:rsidR="0023048D" w:rsidRPr="00376263" w:rsidRDefault="0023048D" w:rsidP="0023048D">
            <w:pPr>
              <w:jc w:val="center"/>
            </w:pPr>
            <w:r w:rsidRPr="00BB34EF">
              <w:t>92091,00</w:t>
            </w:r>
          </w:p>
        </w:tc>
        <w:tc>
          <w:tcPr>
            <w:tcW w:w="1151" w:type="dxa"/>
          </w:tcPr>
          <w:p w14:paraId="12EF95CD" w14:textId="028F88E3" w:rsidR="0023048D" w:rsidRPr="00376263" w:rsidRDefault="0023048D" w:rsidP="0023048D">
            <w:pPr>
              <w:jc w:val="center"/>
            </w:pPr>
            <w:r w:rsidRPr="006D264F">
              <w:t>0,0</w:t>
            </w:r>
          </w:p>
        </w:tc>
        <w:tc>
          <w:tcPr>
            <w:tcW w:w="1294" w:type="dxa"/>
            <w:shd w:val="clear" w:color="auto" w:fill="auto"/>
          </w:tcPr>
          <w:p w14:paraId="0C528F0D" w14:textId="5F63BBB7" w:rsidR="0023048D" w:rsidRPr="00376263" w:rsidRDefault="0023048D" w:rsidP="0023048D">
            <w:pPr>
              <w:jc w:val="center"/>
            </w:pPr>
            <w:r w:rsidRPr="006D264F">
              <w:t>0,0</w:t>
            </w:r>
          </w:p>
        </w:tc>
      </w:tr>
      <w:tr w:rsidR="0023048D" w:rsidRPr="00376263" w14:paraId="0BC5F437" w14:textId="77777777" w:rsidTr="0023048D">
        <w:tc>
          <w:tcPr>
            <w:tcW w:w="1978" w:type="dxa"/>
            <w:shd w:val="clear" w:color="auto" w:fill="auto"/>
            <w:vAlign w:val="center"/>
          </w:tcPr>
          <w:p w14:paraId="6CB5339A" w14:textId="77777777" w:rsidR="0023048D" w:rsidRPr="00E27FBB" w:rsidRDefault="0023048D" w:rsidP="0023048D">
            <w:r w:rsidRPr="00E27FBB">
              <w:rPr>
                <w:color w:val="000000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E899A05" w14:textId="397288B3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97657,6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E6B46A" w14:textId="7BA2AF45" w:rsidR="0023048D" w:rsidRPr="00E27FBB" w:rsidRDefault="0023048D" w:rsidP="0023048D">
            <w:pPr>
              <w:jc w:val="center"/>
            </w:pPr>
            <w:r w:rsidRPr="00E27FBB"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A4376D" w14:textId="24E9532A" w:rsidR="0023048D" w:rsidRPr="00E27FBB" w:rsidRDefault="0023048D" w:rsidP="0023048D">
            <w:pPr>
              <w:jc w:val="center"/>
            </w:pPr>
            <w:r w:rsidRPr="00E27FBB">
              <w:t>3935,50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EF203F" w14:textId="712D6193" w:rsidR="0023048D" w:rsidRPr="00E27FBB" w:rsidRDefault="0023048D" w:rsidP="0023048D">
            <w:pPr>
              <w:jc w:val="center"/>
            </w:pPr>
            <w:r w:rsidRPr="00E27FBB">
              <w:t>93722,10</w:t>
            </w:r>
          </w:p>
        </w:tc>
        <w:tc>
          <w:tcPr>
            <w:tcW w:w="1151" w:type="dxa"/>
          </w:tcPr>
          <w:p w14:paraId="5EB4EDF2" w14:textId="5ECE96CE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5E194DAE" w14:textId="007DE551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6056E9C2" w14:textId="77777777" w:rsidTr="0023048D">
        <w:tc>
          <w:tcPr>
            <w:tcW w:w="1978" w:type="dxa"/>
            <w:shd w:val="clear" w:color="auto" w:fill="auto"/>
            <w:vAlign w:val="center"/>
          </w:tcPr>
          <w:p w14:paraId="443699F4" w14:textId="77777777" w:rsidR="0023048D" w:rsidRPr="00E27FBB" w:rsidRDefault="0023048D" w:rsidP="0023048D">
            <w:r w:rsidRPr="00E27FBB">
              <w:rPr>
                <w:color w:val="000000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DBCF36A" w14:textId="6206CF71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95177,3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D3182D" w14:textId="523D9015" w:rsidR="0023048D" w:rsidRPr="00E27FBB" w:rsidRDefault="0023048D" w:rsidP="0023048D">
            <w:pPr>
              <w:jc w:val="center"/>
            </w:pPr>
            <w:r w:rsidRPr="00E27FBB"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1535B20" w14:textId="46AAB20A" w:rsidR="0023048D" w:rsidRPr="00E27FBB" w:rsidRDefault="0023048D" w:rsidP="0023048D">
            <w:pPr>
              <w:jc w:val="center"/>
            </w:pPr>
            <w:r w:rsidRPr="00E27FBB">
              <w:t>675,10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BC03B" w14:textId="60F7FF3F" w:rsidR="0023048D" w:rsidRPr="00E27FBB" w:rsidRDefault="0023048D" w:rsidP="0023048D">
            <w:pPr>
              <w:jc w:val="center"/>
            </w:pPr>
            <w:r w:rsidRPr="00E27FBB">
              <w:t>94502,20</w:t>
            </w:r>
          </w:p>
        </w:tc>
        <w:tc>
          <w:tcPr>
            <w:tcW w:w="1151" w:type="dxa"/>
          </w:tcPr>
          <w:p w14:paraId="4A6A5699" w14:textId="5AF90697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6C890A24" w14:textId="51816A7F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787620F1" w14:textId="77777777" w:rsidTr="0023048D">
        <w:tc>
          <w:tcPr>
            <w:tcW w:w="1978" w:type="dxa"/>
            <w:shd w:val="clear" w:color="auto" w:fill="auto"/>
            <w:vAlign w:val="center"/>
          </w:tcPr>
          <w:p w14:paraId="015299DD" w14:textId="77777777" w:rsidR="0023048D" w:rsidRPr="00E27FBB" w:rsidRDefault="0023048D" w:rsidP="0023048D">
            <w:r w:rsidRPr="00E27FBB">
              <w:rPr>
                <w:color w:val="000000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8E5535A" w14:textId="3F4B66CF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97109,1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0BB9A01" w14:textId="710A07CA" w:rsidR="0023048D" w:rsidRPr="00E27FBB" w:rsidRDefault="0023048D" w:rsidP="0023048D">
            <w:pPr>
              <w:jc w:val="center"/>
            </w:pPr>
            <w:r w:rsidRPr="00E27FBB"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8101CC2" w14:textId="44273EA4" w:rsidR="0023048D" w:rsidRPr="00E27FBB" w:rsidRDefault="0023048D" w:rsidP="0023048D">
            <w:pPr>
              <w:jc w:val="center"/>
            </w:pPr>
            <w:r w:rsidRPr="00E27FBB">
              <w:t>608,00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2C3D2E" w14:textId="4200927C" w:rsidR="0023048D" w:rsidRPr="00E27FBB" w:rsidRDefault="0023048D" w:rsidP="0023048D">
            <w:pPr>
              <w:jc w:val="center"/>
            </w:pPr>
            <w:r w:rsidRPr="00E27FBB">
              <w:t>96501,10</w:t>
            </w:r>
          </w:p>
        </w:tc>
        <w:tc>
          <w:tcPr>
            <w:tcW w:w="1151" w:type="dxa"/>
          </w:tcPr>
          <w:p w14:paraId="3533ED78" w14:textId="7D371987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2429F3AE" w14:textId="53F0DE20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5B9F010B" w14:textId="77777777" w:rsidTr="0023048D">
        <w:tc>
          <w:tcPr>
            <w:tcW w:w="1978" w:type="dxa"/>
            <w:shd w:val="clear" w:color="auto" w:fill="auto"/>
            <w:vAlign w:val="center"/>
          </w:tcPr>
          <w:p w14:paraId="66DAA95F" w14:textId="77777777" w:rsidR="0023048D" w:rsidRPr="00E27FBB" w:rsidRDefault="0023048D" w:rsidP="0023048D">
            <w:r w:rsidRPr="00E27FBB">
              <w:rPr>
                <w:color w:val="000000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DA08A09" w14:textId="4C838A21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102528,8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DC6405" w14:textId="38F7A652" w:rsidR="0023048D" w:rsidRPr="00E27FBB" w:rsidRDefault="0023048D" w:rsidP="0023048D">
            <w:pPr>
              <w:jc w:val="center"/>
            </w:pPr>
            <w:r w:rsidRPr="00E27FBB"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F5EB43" w14:textId="17418D21" w:rsidR="0023048D" w:rsidRPr="00E27FBB" w:rsidRDefault="0023048D" w:rsidP="0023048D">
            <w:pPr>
              <w:jc w:val="center"/>
            </w:pPr>
            <w:r w:rsidRPr="00E27FBB">
              <w:t>640,90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4F1BD7" w14:textId="6CFA65D8" w:rsidR="0023048D" w:rsidRPr="00E27FBB" w:rsidRDefault="0023048D" w:rsidP="0023048D">
            <w:pPr>
              <w:jc w:val="center"/>
            </w:pPr>
            <w:r w:rsidRPr="00E27FBB">
              <w:t>101887,90</w:t>
            </w:r>
          </w:p>
        </w:tc>
        <w:tc>
          <w:tcPr>
            <w:tcW w:w="1151" w:type="dxa"/>
          </w:tcPr>
          <w:p w14:paraId="29EBF148" w14:textId="0BAA9B27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5B941964" w14:textId="6E9C53CB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1AFEBC3C" w14:textId="77777777" w:rsidTr="0023048D">
        <w:tc>
          <w:tcPr>
            <w:tcW w:w="1978" w:type="dxa"/>
            <w:shd w:val="clear" w:color="auto" w:fill="auto"/>
            <w:vAlign w:val="center"/>
          </w:tcPr>
          <w:p w14:paraId="7DF7FC87" w14:textId="77777777" w:rsidR="0023048D" w:rsidRPr="00E27FBB" w:rsidRDefault="0023048D" w:rsidP="0023048D">
            <w:r w:rsidRPr="00E27FBB">
              <w:rPr>
                <w:color w:val="000000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D9FB8B6" w14:textId="7C25293B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119164,5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7DE6B9" w14:textId="2FF7A4F6" w:rsidR="0023048D" w:rsidRPr="00E27FBB" w:rsidRDefault="0023048D" w:rsidP="0023048D">
            <w:pPr>
              <w:jc w:val="center"/>
            </w:pPr>
            <w:r w:rsidRPr="00E27FBB">
              <w:t>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09216B" w14:textId="32CFD019" w:rsidR="0023048D" w:rsidRPr="00E27FBB" w:rsidRDefault="0023048D" w:rsidP="0023048D">
            <w:pPr>
              <w:jc w:val="center"/>
            </w:pPr>
            <w:r w:rsidRPr="00E27FBB">
              <w:t>768,90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53FA63" w14:textId="64B3433F" w:rsidR="0023048D" w:rsidRPr="00E27FBB" w:rsidRDefault="0023048D" w:rsidP="0023048D">
            <w:pPr>
              <w:jc w:val="center"/>
            </w:pPr>
            <w:r w:rsidRPr="00E27FBB">
              <w:t>118395,6</w:t>
            </w:r>
          </w:p>
        </w:tc>
        <w:tc>
          <w:tcPr>
            <w:tcW w:w="1151" w:type="dxa"/>
          </w:tcPr>
          <w:p w14:paraId="15B96CD4" w14:textId="7708B987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0590B1B9" w14:textId="1A928964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5016B89C" w14:textId="77777777" w:rsidTr="0023048D">
        <w:tc>
          <w:tcPr>
            <w:tcW w:w="1978" w:type="dxa"/>
            <w:shd w:val="clear" w:color="auto" w:fill="auto"/>
            <w:vAlign w:val="center"/>
          </w:tcPr>
          <w:p w14:paraId="3987FBDA" w14:textId="77777777" w:rsidR="0023048D" w:rsidRPr="00E27FBB" w:rsidRDefault="0023048D" w:rsidP="0023048D">
            <w:r w:rsidRPr="00E27FBB">
              <w:rPr>
                <w:color w:val="000000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0D59A8F" w14:textId="29C73379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FF0000"/>
              </w:rPr>
              <w:t>135608,9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D973AEA" w14:textId="784F8E34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FF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BBEA1C" w14:textId="29ED5FFC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FF0000"/>
              </w:rPr>
              <w:t>888,2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1142D6" w14:textId="09527E88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FF0000"/>
              </w:rPr>
              <w:t>134720,7</w:t>
            </w:r>
          </w:p>
        </w:tc>
        <w:tc>
          <w:tcPr>
            <w:tcW w:w="1151" w:type="dxa"/>
          </w:tcPr>
          <w:p w14:paraId="0A3DDF97" w14:textId="5272D165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02B76127" w14:textId="533316D6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t>0,0</w:t>
            </w:r>
          </w:p>
        </w:tc>
      </w:tr>
      <w:tr w:rsidR="0023048D" w:rsidRPr="00376263" w14:paraId="7E47429D" w14:textId="77777777" w:rsidTr="00376263">
        <w:tc>
          <w:tcPr>
            <w:tcW w:w="1978" w:type="dxa"/>
            <w:shd w:val="clear" w:color="auto" w:fill="auto"/>
            <w:vAlign w:val="center"/>
          </w:tcPr>
          <w:p w14:paraId="12B50F4B" w14:textId="77777777" w:rsidR="0023048D" w:rsidRPr="00E27FBB" w:rsidRDefault="0023048D" w:rsidP="0023048D">
            <w:r w:rsidRPr="00E27FBB">
              <w:rPr>
                <w:color w:val="000000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71879D3" w14:textId="19F8C1A6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121275,4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1067BBB" w14:textId="14C06238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0C573E0" w14:textId="07C5B303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651,3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1FB2207" w14:textId="7FA5DD11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120624,1</w:t>
            </w:r>
          </w:p>
        </w:tc>
        <w:tc>
          <w:tcPr>
            <w:tcW w:w="1151" w:type="dxa"/>
          </w:tcPr>
          <w:p w14:paraId="4A555596" w14:textId="0B4676A9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46C13CD3" w14:textId="193DE6FB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267776E1" w14:textId="77777777" w:rsidTr="00376263">
        <w:tc>
          <w:tcPr>
            <w:tcW w:w="1978" w:type="dxa"/>
            <w:shd w:val="clear" w:color="auto" w:fill="auto"/>
            <w:vAlign w:val="center"/>
          </w:tcPr>
          <w:p w14:paraId="0ED38AAF" w14:textId="77777777" w:rsidR="0023048D" w:rsidRPr="00E27FBB" w:rsidRDefault="0023048D" w:rsidP="0023048D">
            <w:r w:rsidRPr="00E27FBB">
              <w:rPr>
                <w:color w:val="000000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7C029C" w14:textId="4F93747C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121301,4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47D0CDE" w14:textId="02FEC426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C634D3B" w14:textId="5A54BBC0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677,3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896AD33" w14:textId="26E4D55A" w:rsidR="0023048D" w:rsidRPr="00E27FBB" w:rsidRDefault="0023048D" w:rsidP="0023048D">
            <w:pPr>
              <w:jc w:val="center"/>
              <w:rPr>
                <w:color w:val="000000"/>
              </w:rPr>
            </w:pPr>
            <w:r w:rsidRPr="00E27FBB">
              <w:rPr>
                <w:color w:val="000000"/>
              </w:rPr>
              <w:t>120624,1</w:t>
            </w:r>
          </w:p>
        </w:tc>
        <w:tc>
          <w:tcPr>
            <w:tcW w:w="1151" w:type="dxa"/>
          </w:tcPr>
          <w:p w14:paraId="677F2C0E" w14:textId="05367D7E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  <w:tc>
          <w:tcPr>
            <w:tcW w:w="1294" w:type="dxa"/>
            <w:shd w:val="clear" w:color="auto" w:fill="auto"/>
          </w:tcPr>
          <w:p w14:paraId="14CA0D93" w14:textId="12FCA7D6" w:rsidR="0023048D" w:rsidRPr="00E27FBB" w:rsidRDefault="0023048D" w:rsidP="0023048D">
            <w:pPr>
              <w:jc w:val="center"/>
            </w:pPr>
            <w:r w:rsidRPr="00E27FBB">
              <w:t>0,0</w:t>
            </w:r>
          </w:p>
        </w:tc>
      </w:tr>
      <w:tr w:rsidR="0023048D" w:rsidRPr="00376263" w14:paraId="42F9B50B" w14:textId="77777777" w:rsidTr="00376263">
        <w:tc>
          <w:tcPr>
            <w:tcW w:w="1978" w:type="dxa"/>
            <w:shd w:val="clear" w:color="auto" w:fill="auto"/>
            <w:vAlign w:val="center"/>
          </w:tcPr>
          <w:p w14:paraId="50184B3D" w14:textId="77777777" w:rsidR="0023048D" w:rsidRPr="00E27FBB" w:rsidRDefault="0023048D" w:rsidP="0023048D">
            <w:r w:rsidRPr="00E27FBB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F0B3129" w14:textId="3D948BCB" w:rsidR="0023048D" w:rsidRPr="00E27FBB" w:rsidRDefault="0023048D" w:rsidP="0023048D">
            <w:pPr>
              <w:jc w:val="center"/>
              <w:rPr>
                <w:b/>
                <w:color w:val="000000"/>
              </w:rPr>
            </w:pPr>
            <w:r w:rsidRPr="00E27FBB">
              <w:rPr>
                <w:b/>
                <w:color w:val="FF0000"/>
              </w:rPr>
              <w:t>982897,9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69CF1A" w14:textId="1F25C27F" w:rsidR="0023048D" w:rsidRPr="00E27FBB" w:rsidRDefault="0023048D" w:rsidP="0023048D">
            <w:pPr>
              <w:jc w:val="center"/>
              <w:rPr>
                <w:b/>
                <w:color w:val="000000"/>
              </w:rPr>
            </w:pPr>
            <w:r w:rsidRPr="00E27FBB">
              <w:rPr>
                <w:b/>
                <w:color w:val="FF0000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253B1727" w14:textId="3DD99EE1" w:rsidR="0023048D" w:rsidRPr="00E27FBB" w:rsidRDefault="0023048D" w:rsidP="0023048D">
            <w:pPr>
              <w:jc w:val="center"/>
              <w:rPr>
                <w:b/>
                <w:color w:val="000000"/>
              </w:rPr>
            </w:pPr>
            <w:r w:rsidRPr="00E27FBB">
              <w:rPr>
                <w:b/>
                <w:color w:val="FF0000"/>
              </w:rPr>
              <w:t>9829,1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66F3ECA3" w14:textId="01BA678F" w:rsidR="0023048D" w:rsidRPr="00E27FBB" w:rsidRDefault="0023048D" w:rsidP="0023048D">
            <w:pPr>
              <w:jc w:val="center"/>
              <w:rPr>
                <w:b/>
                <w:color w:val="000000"/>
              </w:rPr>
            </w:pPr>
            <w:r w:rsidRPr="00E27FBB">
              <w:rPr>
                <w:b/>
                <w:color w:val="FF0000"/>
              </w:rPr>
              <w:t>973068,8</w:t>
            </w:r>
          </w:p>
        </w:tc>
        <w:tc>
          <w:tcPr>
            <w:tcW w:w="1151" w:type="dxa"/>
          </w:tcPr>
          <w:p w14:paraId="36CA0F45" w14:textId="3893E7E2" w:rsidR="0023048D" w:rsidRPr="00E27FBB" w:rsidRDefault="0023048D" w:rsidP="0023048D">
            <w:pPr>
              <w:jc w:val="center"/>
              <w:rPr>
                <w:b/>
              </w:rPr>
            </w:pPr>
            <w:r w:rsidRPr="00E27FBB">
              <w:rPr>
                <w:b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00B88CAF" w14:textId="2A0151D8" w:rsidR="0023048D" w:rsidRPr="00E27FBB" w:rsidRDefault="0023048D" w:rsidP="0023048D">
            <w:pPr>
              <w:jc w:val="center"/>
              <w:rPr>
                <w:b/>
              </w:rPr>
            </w:pPr>
            <w:r w:rsidRPr="00E27FBB">
              <w:rPr>
                <w:b/>
              </w:rPr>
              <w:t>0,0</w:t>
            </w:r>
          </w:p>
        </w:tc>
      </w:tr>
    </w:tbl>
    <w:p w14:paraId="5F2FE260" w14:textId="43F2E573" w:rsidR="00DF59C6" w:rsidRPr="004A1900" w:rsidRDefault="004A1900" w:rsidP="004A1900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A46581" w14:textId="6310C209" w:rsidR="00E15CC8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дополнительного 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>риложение № 4)</w:t>
      </w:r>
      <w:r w:rsidR="004A6B8E">
        <w:rPr>
          <w:sz w:val="28"/>
          <w:szCs w:val="28"/>
        </w:rPr>
        <w:t>.</w:t>
      </w:r>
    </w:p>
    <w:p w14:paraId="1177ABBD" w14:textId="77777777" w:rsidR="004A1900" w:rsidRPr="004A1900" w:rsidRDefault="00E15CC8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E15CC8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6</w:t>
      </w:r>
      <w:r w:rsidRPr="00E15CC8">
        <w:rPr>
          <w:sz w:val="28"/>
          <w:szCs w:val="28"/>
        </w:rPr>
        <w:t xml:space="preserve"> к Программе, изложив по</w:t>
      </w:r>
      <w:r w:rsidRPr="00E15CC8">
        <w:rPr>
          <w:sz w:val="28"/>
          <w:szCs w:val="28"/>
        </w:rPr>
        <w:t>д</w:t>
      </w:r>
      <w:r w:rsidRPr="00E15CC8">
        <w:rPr>
          <w:sz w:val="28"/>
          <w:szCs w:val="28"/>
        </w:rPr>
        <w:t>раздел 8 паспорта подпрограммы «Обеспечение деятельности прочих учрежд</w:t>
      </w:r>
      <w:r w:rsidRPr="00E15CC8">
        <w:rPr>
          <w:sz w:val="28"/>
          <w:szCs w:val="28"/>
        </w:rPr>
        <w:t>е</w:t>
      </w:r>
      <w:r w:rsidRPr="00E15CC8">
        <w:rPr>
          <w:sz w:val="28"/>
          <w:szCs w:val="28"/>
        </w:rPr>
        <w:t>ний,</w:t>
      </w:r>
      <w:r>
        <w:rPr>
          <w:sz w:val="28"/>
          <w:szCs w:val="28"/>
        </w:rPr>
        <w:t xml:space="preserve"> </w:t>
      </w:r>
      <w:r w:rsidRPr="00E15CC8">
        <w:rPr>
          <w:sz w:val="28"/>
          <w:szCs w:val="28"/>
        </w:rPr>
        <w:t xml:space="preserve">относящихся к системе образования» </w:t>
      </w:r>
      <w:r w:rsidRPr="004A1900">
        <w:rPr>
          <w:sz w:val="28"/>
          <w:szCs w:val="28"/>
        </w:rPr>
        <w:t>в новой редакции:</w:t>
      </w:r>
    </w:p>
    <w:p w14:paraId="3D7BE6CB" w14:textId="77777777" w:rsidR="004A1900" w:rsidRPr="004A1900" w:rsidRDefault="004A1900" w:rsidP="004A1900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134"/>
        <w:gridCol w:w="1417"/>
      </w:tblGrid>
      <w:tr w:rsidR="004A1900" w:rsidRPr="004A6B8E" w14:paraId="7A102C95" w14:textId="77777777" w:rsidTr="0023048D">
        <w:tc>
          <w:tcPr>
            <w:tcW w:w="2235" w:type="dxa"/>
            <w:shd w:val="clear" w:color="auto" w:fill="auto"/>
          </w:tcPr>
          <w:p w14:paraId="73659CD4" w14:textId="77777777" w:rsidR="004A6B8E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 xml:space="preserve">Объем </w:t>
            </w:r>
          </w:p>
          <w:p w14:paraId="5551C679" w14:textId="1C3E55F2" w:rsidR="004A1900" w:rsidRPr="004A6B8E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финансиров</w:t>
            </w:r>
            <w:r w:rsidRPr="004A6B8E">
              <w:rPr>
                <w:sz w:val="22"/>
                <w:szCs w:val="22"/>
              </w:rPr>
              <w:t>а</w:t>
            </w:r>
            <w:r w:rsidRPr="004A6B8E">
              <w:rPr>
                <w:sz w:val="22"/>
                <w:szCs w:val="22"/>
              </w:rPr>
              <w:t>ния</w:t>
            </w:r>
          </w:p>
          <w:p w14:paraId="1E73F22B" w14:textId="77777777" w:rsidR="004A6B8E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 xml:space="preserve">муниципальной </w:t>
            </w:r>
          </w:p>
          <w:p w14:paraId="14F0AF82" w14:textId="611E1983" w:rsidR="004A6B8E" w:rsidRPr="004A6B8E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пр</w:t>
            </w:r>
            <w:r w:rsidRPr="004A6B8E">
              <w:rPr>
                <w:sz w:val="22"/>
                <w:szCs w:val="22"/>
              </w:rPr>
              <w:t>о</w:t>
            </w:r>
            <w:r w:rsidRPr="004A6B8E">
              <w:rPr>
                <w:sz w:val="22"/>
                <w:szCs w:val="22"/>
              </w:rPr>
              <w:t xml:space="preserve">граммы, </w:t>
            </w:r>
          </w:p>
          <w:p w14:paraId="3D37E9CC" w14:textId="7089D8B4" w:rsidR="004A1900" w:rsidRPr="004A6B8E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51108C8" w14:textId="77777777" w:rsidR="004A1900" w:rsidRPr="004A6B8E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5"/>
          </w:tcPr>
          <w:p w14:paraId="198ABA0C" w14:textId="77777777" w:rsidR="004A1900" w:rsidRPr="004A6B8E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4A6B8E" w14:paraId="5339C1FD" w14:textId="77777777" w:rsidTr="0023048D">
        <w:tc>
          <w:tcPr>
            <w:tcW w:w="2235" w:type="dxa"/>
            <w:shd w:val="clear" w:color="auto" w:fill="auto"/>
          </w:tcPr>
          <w:p w14:paraId="598B423E" w14:textId="77777777" w:rsidR="004A1900" w:rsidRPr="004A6B8E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vMerge/>
            <w:shd w:val="clear" w:color="auto" w:fill="auto"/>
          </w:tcPr>
          <w:p w14:paraId="4E7936F0" w14:textId="77777777" w:rsidR="004A1900" w:rsidRPr="004A6B8E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3D7D0A" w14:textId="77777777" w:rsidR="004A1900" w:rsidRPr="004A6B8E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ный бю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14:paraId="20F2B908" w14:textId="77777777" w:rsidR="004A1900" w:rsidRPr="004A6B8E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бюджет Краснода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 xml:space="preserve">ского края </w:t>
            </w:r>
          </w:p>
        </w:tc>
        <w:tc>
          <w:tcPr>
            <w:tcW w:w="1276" w:type="dxa"/>
            <w:shd w:val="clear" w:color="auto" w:fill="auto"/>
          </w:tcPr>
          <w:p w14:paraId="1AB13DED" w14:textId="77777777" w:rsidR="004A1900" w:rsidRPr="004A6B8E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бюджет ра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34" w:type="dxa"/>
          </w:tcPr>
          <w:p w14:paraId="1CA174A8" w14:textId="77777777" w:rsidR="004A1900" w:rsidRPr="004A6B8E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417" w:type="dxa"/>
            <w:shd w:val="clear" w:color="auto" w:fill="auto"/>
          </w:tcPr>
          <w:p w14:paraId="79051669" w14:textId="77777777" w:rsidR="004A1900" w:rsidRPr="004A6B8E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ные источн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6B8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E27FBB" w:rsidRPr="004A6B8E" w14:paraId="7F1F58D1" w14:textId="77777777" w:rsidTr="0023048D">
        <w:tc>
          <w:tcPr>
            <w:tcW w:w="2235" w:type="dxa"/>
            <w:shd w:val="clear" w:color="auto" w:fill="auto"/>
            <w:vAlign w:val="center"/>
          </w:tcPr>
          <w:p w14:paraId="69D3ECE3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33A27A" w14:textId="37AD7D43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65368,0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CC5EA" w14:textId="6461360D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16033" w14:textId="019A00E0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5776,4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846C3A" w14:textId="4D7419F0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59591,6</w:t>
            </w:r>
          </w:p>
        </w:tc>
        <w:tc>
          <w:tcPr>
            <w:tcW w:w="1134" w:type="dxa"/>
            <w:vAlign w:val="center"/>
          </w:tcPr>
          <w:p w14:paraId="4638D5E5" w14:textId="695B017B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29088" w14:textId="41CC1270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3F8E23E9" w14:textId="77777777" w:rsidTr="0023048D">
        <w:tc>
          <w:tcPr>
            <w:tcW w:w="2235" w:type="dxa"/>
            <w:shd w:val="clear" w:color="auto" w:fill="auto"/>
            <w:vAlign w:val="center"/>
          </w:tcPr>
          <w:p w14:paraId="709F3898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4B0400" w14:textId="1AEB0EED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64407,7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53352" w14:textId="42898881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E7090" w14:textId="7C49C679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6234,3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60F862" w14:textId="5A9D113F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58173,4</w:t>
            </w:r>
          </w:p>
        </w:tc>
        <w:tc>
          <w:tcPr>
            <w:tcW w:w="1134" w:type="dxa"/>
            <w:vAlign w:val="center"/>
          </w:tcPr>
          <w:p w14:paraId="3B25D105" w14:textId="0AFD4DAB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08BC0" w14:textId="3F167001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7D7E2508" w14:textId="77777777" w:rsidTr="0023048D">
        <w:tc>
          <w:tcPr>
            <w:tcW w:w="2235" w:type="dxa"/>
            <w:shd w:val="clear" w:color="auto" w:fill="auto"/>
            <w:vAlign w:val="center"/>
          </w:tcPr>
          <w:p w14:paraId="4B046F58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306AAC" w14:textId="040D843C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64896,8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90AF2" w14:textId="4D46F782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5C42C" w14:textId="1EFA7145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6483,0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63B928" w14:textId="667910BE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58413,8</w:t>
            </w:r>
          </w:p>
        </w:tc>
        <w:tc>
          <w:tcPr>
            <w:tcW w:w="1134" w:type="dxa"/>
            <w:vAlign w:val="center"/>
          </w:tcPr>
          <w:p w14:paraId="34C2FFF6" w14:textId="63371311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23E55" w14:textId="74E905CE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5A50BAC3" w14:textId="77777777" w:rsidTr="0023048D">
        <w:tc>
          <w:tcPr>
            <w:tcW w:w="2235" w:type="dxa"/>
            <w:shd w:val="clear" w:color="auto" w:fill="auto"/>
            <w:vAlign w:val="center"/>
          </w:tcPr>
          <w:p w14:paraId="6B5FA228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DCDB48" w14:textId="0834CA0C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71194,4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D531A6" w14:textId="35DFCBED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E74A3" w14:textId="2190D29B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D680F" w14:textId="44243DA7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64642,3</w:t>
            </w:r>
          </w:p>
        </w:tc>
        <w:tc>
          <w:tcPr>
            <w:tcW w:w="1134" w:type="dxa"/>
            <w:vAlign w:val="center"/>
          </w:tcPr>
          <w:p w14:paraId="57FDCEEE" w14:textId="5A29E2B6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8653D" w14:textId="41D640C8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0AEDEFF0" w14:textId="77777777" w:rsidTr="0023048D">
        <w:tc>
          <w:tcPr>
            <w:tcW w:w="2235" w:type="dxa"/>
            <w:shd w:val="clear" w:color="auto" w:fill="auto"/>
            <w:vAlign w:val="center"/>
          </w:tcPr>
          <w:p w14:paraId="6619B05E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8FE4B6" w14:textId="70D44084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88225,4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5D66F" w14:textId="5CA04324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042A2" w14:textId="2F6CBD3E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91752" w14:textId="3EAFC544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81673,3</w:t>
            </w:r>
          </w:p>
        </w:tc>
        <w:tc>
          <w:tcPr>
            <w:tcW w:w="1134" w:type="dxa"/>
            <w:vAlign w:val="center"/>
          </w:tcPr>
          <w:p w14:paraId="76106FCA" w14:textId="52D4132C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D91C4" w14:textId="1B0DEE04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33441FBA" w14:textId="77777777" w:rsidTr="0023048D">
        <w:tc>
          <w:tcPr>
            <w:tcW w:w="2235" w:type="dxa"/>
            <w:shd w:val="clear" w:color="auto" w:fill="auto"/>
            <w:vAlign w:val="center"/>
          </w:tcPr>
          <w:p w14:paraId="651A74AB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FAC3F3" w14:textId="050F06CE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102731,2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C1679" w14:textId="79EFAFF4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6E798" w14:textId="1B3268D6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6657,8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5F5835" w14:textId="4A961C22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96073,4</w:t>
            </w:r>
          </w:p>
        </w:tc>
        <w:tc>
          <w:tcPr>
            <w:tcW w:w="1134" w:type="dxa"/>
            <w:vAlign w:val="center"/>
          </w:tcPr>
          <w:p w14:paraId="0EC7C69E" w14:textId="62CD7B4C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B66D1" w14:textId="1977B9EF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578A4870" w14:textId="77777777" w:rsidTr="0023048D">
        <w:tc>
          <w:tcPr>
            <w:tcW w:w="2235" w:type="dxa"/>
            <w:shd w:val="clear" w:color="auto" w:fill="auto"/>
            <w:vAlign w:val="center"/>
          </w:tcPr>
          <w:p w14:paraId="578202D1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B2DEC3" w14:textId="197B09EC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106252,8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89DEE" w14:textId="2EA04CA6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F8B0D" w14:textId="388BA46D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365885" w14:textId="21D143BA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99507,5</w:t>
            </w:r>
          </w:p>
        </w:tc>
        <w:tc>
          <w:tcPr>
            <w:tcW w:w="1134" w:type="dxa"/>
            <w:vAlign w:val="center"/>
          </w:tcPr>
          <w:p w14:paraId="7AEEEE9C" w14:textId="08C71000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4C019" w14:textId="1A86C6B9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0DB0983C" w14:textId="77777777" w:rsidTr="0023048D">
        <w:tc>
          <w:tcPr>
            <w:tcW w:w="2235" w:type="dxa"/>
            <w:shd w:val="clear" w:color="auto" w:fill="auto"/>
            <w:vAlign w:val="center"/>
          </w:tcPr>
          <w:p w14:paraId="6F09C3DB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AB9A39" w14:textId="07117AEC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97561,1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86BAD" w14:textId="182C5CAC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7A610" w14:textId="0CC52156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8A81F7" w14:textId="6F37C760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90815,8</w:t>
            </w:r>
          </w:p>
        </w:tc>
        <w:tc>
          <w:tcPr>
            <w:tcW w:w="1134" w:type="dxa"/>
            <w:vAlign w:val="center"/>
          </w:tcPr>
          <w:p w14:paraId="20A8A584" w14:textId="7BD5F04B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2890E" w14:textId="4846508F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344E1A74" w14:textId="77777777" w:rsidTr="0023048D">
        <w:tc>
          <w:tcPr>
            <w:tcW w:w="2235" w:type="dxa"/>
            <w:shd w:val="clear" w:color="auto" w:fill="auto"/>
            <w:vAlign w:val="center"/>
          </w:tcPr>
          <w:p w14:paraId="4ACCE77A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D902B5" w14:textId="6342EB03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97561,1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9B191" w14:textId="187B4B6A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F2E0362" w14:textId="68E22211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49C3E" w14:textId="67CE58D1" w:rsidR="00E27FBB" w:rsidRPr="004A6B8E" w:rsidRDefault="00E27FBB" w:rsidP="00E27FBB">
            <w:pPr>
              <w:jc w:val="center"/>
              <w:rPr>
                <w:color w:val="000000"/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90815,8</w:t>
            </w:r>
          </w:p>
        </w:tc>
        <w:tc>
          <w:tcPr>
            <w:tcW w:w="1134" w:type="dxa"/>
            <w:vAlign w:val="center"/>
          </w:tcPr>
          <w:p w14:paraId="5A2AE7F7" w14:textId="09BAFA8F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1C8B8" w14:textId="3B5C332F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sz w:val="22"/>
                <w:szCs w:val="22"/>
              </w:rPr>
              <w:t>0,0</w:t>
            </w:r>
          </w:p>
        </w:tc>
      </w:tr>
      <w:tr w:rsidR="00E27FBB" w:rsidRPr="004A6B8E" w14:paraId="6A618CFD" w14:textId="77777777" w:rsidTr="00D31FA3">
        <w:tc>
          <w:tcPr>
            <w:tcW w:w="2235" w:type="dxa"/>
            <w:shd w:val="clear" w:color="auto" w:fill="auto"/>
            <w:vAlign w:val="center"/>
          </w:tcPr>
          <w:p w14:paraId="3359A54A" w14:textId="77777777" w:rsidR="00E27FBB" w:rsidRPr="004A6B8E" w:rsidRDefault="00E27FBB" w:rsidP="0023048D">
            <w:pPr>
              <w:rPr>
                <w:sz w:val="22"/>
                <w:szCs w:val="22"/>
              </w:rPr>
            </w:pPr>
            <w:r w:rsidRPr="004A6B8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26D6DC" w14:textId="1FB43D07" w:rsidR="00E27FBB" w:rsidRPr="004A6B8E" w:rsidRDefault="00E27FBB" w:rsidP="00E27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6B8E">
              <w:rPr>
                <w:b/>
                <w:color w:val="000000"/>
                <w:sz w:val="22"/>
                <w:szCs w:val="22"/>
              </w:rPr>
              <w:t>758198,5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0D7AA2" w14:textId="72CB6E78" w:rsidR="00E27FBB" w:rsidRPr="004A6B8E" w:rsidRDefault="00E27FBB" w:rsidP="00E27FBB">
            <w:pPr>
              <w:jc w:val="center"/>
              <w:rPr>
                <w:b/>
                <w:sz w:val="22"/>
                <w:szCs w:val="22"/>
              </w:rPr>
            </w:pPr>
            <w:r w:rsidRPr="004A6B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2661FC" w14:textId="6EC11D57" w:rsidR="00E27FBB" w:rsidRPr="004A6B8E" w:rsidRDefault="00E27FBB" w:rsidP="00E27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6B8E">
              <w:rPr>
                <w:b/>
                <w:color w:val="000000"/>
                <w:sz w:val="22"/>
                <w:szCs w:val="22"/>
              </w:rPr>
              <w:t>58491,6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89BECF" w14:textId="7CB50442" w:rsidR="00E27FBB" w:rsidRPr="004A6B8E" w:rsidRDefault="00E27FBB" w:rsidP="00E27F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6B8E">
              <w:rPr>
                <w:b/>
                <w:color w:val="000000"/>
                <w:sz w:val="22"/>
                <w:szCs w:val="22"/>
              </w:rPr>
              <w:t>699706,9</w:t>
            </w:r>
          </w:p>
        </w:tc>
        <w:tc>
          <w:tcPr>
            <w:tcW w:w="1134" w:type="dxa"/>
            <w:vAlign w:val="center"/>
          </w:tcPr>
          <w:p w14:paraId="706A093A" w14:textId="636D4D1E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0E3D7" w14:textId="3B109BBC" w:rsidR="00E27FBB" w:rsidRPr="004A6B8E" w:rsidRDefault="00E27FBB" w:rsidP="00E27FBB">
            <w:pPr>
              <w:jc w:val="center"/>
              <w:rPr>
                <w:sz w:val="22"/>
                <w:szCs w:val="22"/>
              </w:rPr>
            </w:pPr>
            <w:r w:rsidRPr="004A6B8E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268AC4AE" w14:textId="61BEE50A" w:rsidR="00E15CC8" w:rsidRPr="004A1900" w:rsidRDefault="004A1900" w:rsidP="004A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»</w:t>
      </w:r>
      <w:r w:rsidR="004A6B8E">
        <w:rPr>
          <w:sz w:val="28"/>
          <w:szCs w:val="28"/>
        </w:rPr>
        <w:t>.</w:t>
      </w:r>
    </w:p>
    <w:p w14:paraId="141DEAED" w14:textId="2C482728" w:rsidR="00E15CC8" w:rsidRDefault="00E15CC8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подпрограмме </w:t>
      </w:r>
      <w:r w:rsidRPr="00E15CC8">
        <w:rPr>
          <w:sz w:val="28"/>
          <w:szCs w:val="28"/>
        </w:rPr>
        <w:t>«Обеспечение деятельности прочих учреждений,</w:t>
      </w:r>
      <w:r>
        <w:rPr>
          <w:sz w:val="28"/>
          <w:szCs w:val="28"/>
        </w:rPr>
        <w:t xml:space="preserve"> </w:t>
      </w:r>
      <w:r w:rsidRPr="00E15CC8">
        <w:rPr>
          <w:sz w:val="28"/>
          <w:szCs w:val="28"/>
        </w:rPr>
        <w:t>относящихся к системе образования</w:t>
      </w:r>
      <w:r>
        <w:rPr>
          <w:sz w:val="28"/>
          <w:szCs w:val="28"/>
        </w:rPr>
        <w:t>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>риложение № 5).</w:t>
      </w:r>
    </w:p>
    <w:p w14:paraId="7DACE2F9" w14:textId="671305C4" w:rsidR="00FB6A33" w:rsidRPr="004247C2" w:rsidRDefault="00FB6A33" w:rsidP="004A6B8E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247C2">
        <w:rPr>
          <w:sz w:val="28"/>
          <w:szCs w:val="28"/>
        </w:rPr>
        <w:t xml:space="preserve">Организационному отделу </w:t>
      </w:r>
      <w:r w:rsidR="004247C2" w:rsidRPr="004247C2">
        <w:rPr>
          <w:sz w:val="28"/>
          <w:szCs w:val="28"/>
        </w:rPr>
        <w:t>управления внутренней политики и ко</w:t>
      </w:r>
      <w:r w:rsidR="004247C2" w:rsidRPr="004247C2">
        <w:rPr>
          <w:sz w:val="28"/>
          <w:szCs w:val="28"/>
        </w:rPr>
        <w:t>н</w:t>
      </w:r>
      <w:r w:rsidR="004247C2" w:rsidRPr="004247C2">
        <w:rPr>
          <w:sz w:val="28"/>
          <w:szCs w:val="28"/>
        </w:rPr>
        <w:t xml:space="preserve">троля </w:t>
      </w:r>
      <w:r w:rsidRPr="004247C2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4247C2">
        <w:rPr>
          <w:sz w:val="28"/>
          <w:szCs w:val="28"/>
        </w:rPr>
        <w:t>Тимашевский</w:t>
      </w:r>
      <w:proofErr w:type="spellEnd"/>
      <w:r w:rsidRPr="004247C2">
        <w:rPr>
          <w:sz w:val="28"/>
          <w:szCs w:val="28"/>
        </w:rPr>
        <w:t xml:space="preserve"> район</w:t>
      </w:r>
      <w:r w:rsidR="004A6B8E">
        <w:rPr>
          <w:sz w:val="28"/>
          <w:szCs w:val="28"/>
        </w:rPr>
        <w:t xml:space="preserve">                    </w:t>
      </w:r>
      <w:r w:rsidRPr="004247C2">
        <w:rPr>
          <w:sz w:val="28"/>
          <w:szCs w:val="28"/>
        </w:rPr>
        <w:t xml:space="preserve"> (</w:t>
      </w:r>
      <w:r w:rsidR="005566EC" w:rsidRPr="004247C2">
        <w:rPr>
          <w:sz w:val="28"/>
          <w:szCs w:val="28"/>
        </w:rPr>
        <w:t>Владимирова А.С</w:t>
      </w:r>
      <w:r w:rsidRPr="004247C2">
        <w:rPr>
          <w:sz w:val="28"/>
          <w:szCs w:val="28"/>
        </w:rPr>
        <w:t xml:space="preserve">.) обнародовать постановление </w:t>
      </w:r>
      <w:r w:rsidRPr="004247C2">
        <w:rPr>
          <w:color w:val="000000"/>
          <w:spacing w:val="2"/>
          <w:sz w:val="28"/>
          <w:szCs w:val="28"/>
        </w:rPr>
        <w:t>путем:</w:t>
      </w:r>
    </w:p>
    <w:p w14:paraId="5033A91E" w14:textId="014CF080" w:rsidR="0068759B" w:rsidRDefault="00FB6A33" w:rsidP="006875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>МБУК</w:t>
      </w:r>
      <w:r w:rsidR="00F2781E" w:rsidRPr="000E10D7">
        <w:rPr>
          <w:color w:val="FFFFFF" w:themeColor="background1"/>
          <w:spacing w:val="2"/>
          <w:sz w:val="28"/>
          <w:szCs w:val="28"/>
        </w:rPr>
        <w:t>)</w:t>
      </w:r>
      <w:proofErr w:type="gramStart"/>
      <w:r w:rsidRPr="00FD7AEC">
        <w:rPr>
          <w:color w:val="000000"/>
          <w:spacing w:val="2"/>
          <w:sz w:val="28"/>
          <w:szCs w:val="28"/>
        </w:rPr>
        <w:t>«Т</w:t>
      </w:r>
      <w:proofErr w:type="gramEnd"/>
      <w:r w:rsidRPr="00FD7AEC">
        <w:rPr>
          <w:color w:val="000000"/>
          <w:spacing w:val="2"/>
          <w:sz w:val="28"/>
          <w:szCs w:val="28"/>
        </w:rPr>
        <w:t xml:space="preserve">имашевская 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центральная библиотека муниц</w:t>
      </w:r>
      <w:r w:rsidRPr="00FD7AEC">
        <w:rPr>
          <w:color w:val="000000"/>
          <w:spacing w:val="2"/>
          <w:sz w:val="28"/>
          <w:szCs w:val="28"/>
        </w:rPr>
        <w:t>и</w:t>
      </w:r>
      <w:r w:rsidRPr="00FD7AEC">
        <w:rPr>
          <w:color w:val="000000"/>
          <w:spacing w:val="2"/>
          <w:sz w:val="28"/>
          <w:szCs w:val="28"/>
        </w:rPr>
        <w:t xml:space="preserve">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район» по адресу: г. Тимашевск, </w:t>
      </w:r>
      <w:r w:rsidR="00F66387"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>и МБУК «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районный Дом культуры имени </w:t>
      </w:r>
      <w:r>
        <w:rPr>
          <w:color w:val="000000"/>
          <w:spacing w:val="2"/>
          <w:sz w:val="28"/>
          <w:szCs w:val="28"/>
        </w:rPr>
        <w:t xml:space="preserve">  </w:t>
      </w:r>
      <w:r w:rsidRPr="00FD7AEC">
        <w:rPr>
          <w:color w:val="000000"/>
          <w:spacing w:val="2"/>
          <w:sz w:val="28"/>
          <w:szCs w:val="28"/>
        </w:rPr>
        <w:t>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14:paraId="62EFFB0A" w14:textId="74ED91F6" w:rsidR="00FB6A33" w:rsidRPr="0068759B" w:rsidRDefault="00FB6A33" w:rsidP="006875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1"/>
          <w:i w:val="0"/>
          <w:iCs w:val="0"/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район, к тексту </w:t>
      </w:r>
      <w:r w:rsidR="004A6B8E"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 xml:space="preserve">постановления в здании </w:t>
      </w:r>
      <w:r>
        <w:rPr>
          <w:color w:val="000000"/>
          <w:spacing w:val="2"/>
          <w:sz w:val="28"/>
          <w:szCs w:val="28"/>
        </w:rPr>
        <w:t xml:space="preserve">управления образования </w:t>
      </w:r>
      <w:r w:rsidRPr="00FD7AEC">
        <w:rPr>
          <w:color w:val="000000"/>
          <w:spacing w:val="2"/>
          <w:sz w:val="28"/>
          <w:szCs w:val="28"/>
        </w:rPr>
        <w:t xml:space="preserve">администрации </w:t>
      </w:r>
      <w:r w:rsidR="004A6B8E">
        <w:rPr>
          <w:color w:val="000000"/>
          <w:spacing w:val="2"/>
          <w:sz w:val="28"/>
          <w:szCs w:val="28"/>
        </w:rPr>
        <w:t xml:space="preserve">                                </w:t>
      </w:r>
      <w:r w:rsidR="008850C4" w:rsidRPr="00FD7AEC">
        <w:rPr>
          <w:color w:val="000000"/>
          <w:spacing w:val="2"/>
          <w:sz w:val="28"/>
          <w:szCs w:val="28"/>
        </w:rPr>
        <w:t>муници</w:t>
      </w:r>
      <w:r w:rsidR="008850C4">
        <w:rPr>
          <w:color w:val="000000"/>
          <w:spacing w:val="2"/>
          <w:sz w:val="28"/>
          <w:szCs w:val="28"/>
        </w:rPr>
        <w:t>п</w:t>
      </w:r>
      <w:r w:rsidR="008850C4" w:rsidRPr="00FD7AEC">
        <w:rPr>
          <w:color w:val="000000"/>
          <w:spacing w:val="2"/>
          <w:sz w:val="28"/>
          <w:szCs w:val="28"/>
        </w:rPr>
        <w:t>ального</w:t>
      </w:r>
      <w:r w:rsidRPr="00FD7AEC">
        <w:rPr>
          <w:color w:val="000000"/>
          <w:spacing w:val="2"/>
          <w:sz w:val="28"/>
          <w:szCs w:val="28"/>
        </w:rPr>
        <w:t xml:space="preserve">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 по адресу: г. Тимашевск</w:t>
      </w:r>
      <w:r w:rsidR="00EB043B">
        <w:rPr>
          <w:i/>
          <w:color w:val="000000"/>
          <w:spacing w:val="2"/>
          <w:sz w:val="28"/>
          <w:szCs w:val="28"/>
        </w:rPr>
        <w:t xml:space="preserve">, </w:t>
      </w:r>
      <w:r w:rsidR="00F2781E">
        <w:rPr>
          <w:i/>
          <w:color w:val="000000"/>
          <w:spacing w:val="2"/>
          <w:sz w:val="28"/>
          <w:szCs w:val="28"/>
        </w:rPr>
        <w:t xml:space="preserve">                            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ул</w:t>
      </w:r>
      <w:r>
        <w:rPr>
          <w:rStyle w:val="af1"/>
          <w:i w:val="0"/>
          <w:color w:val="000000"/>
          <w:spacing w:val="2"/>
          <w:sz w:val="28"/>
          <w:szCs w:val="28"/>
        </w:rPr>
        <w:t>. Ленина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 xml:space="preserve">, д. </w:t>
      </w:r>
      <w:r>
        <w:rPr>
          <w:rStyle w:val="af1"/>
          <w:i w:val="0"/>
          <w:color w:val="000000"/>
          <w:spacing w:val="2"/>
          <w:sz w:val="28"/>
          <w:szCs w:val="28"/>
        </w:rPr>
        <w:t>154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.</w:t>
      </w:r>
    </w:p>
    <w:p w14:paraId="2B7E8879" w14:textId="6E502C07" w:rsidR="00FB6A33" w:rsidRDefault="004247C2" w:rsidP="00687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A33" w:rsidRPr="00197010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6A33" w:rsidRPr="005930F2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FB6A33">
        <w:rPr>
          <w:rFonts w:ascii="Times New Roman" w:hAnsi="Times New Roman" w:cs="Times New Roman"/>
          <w:sz w:val="28"/>
          <w:szCs w:val="28"/>
        </w:rPr>
        <w:t xml:space="preserve"> А.В.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6A33" w:rsidRPr="005930F2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30465BA1" w14:textId="0BA6B165" w:rsidR="00FB6A33" w:rsidRPr="009710F9" w:rsidRDefault="00C741E8" w:rsidP="00687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A33">
        <w:rPr>
          <w:rFonts w:ascii="Times New Roman" w:hAnsi="Times New Roman" w:cs="Times New Roman"/>
          <w:sz w:val="28"/>
          <w:szCs w:val="28"/>
        </w:rPr>
        <w:t xml:space="preserve">. </w:t>
      </w:r>
      <w:r w:rsidR="00FB6A33" w:rsidRPr="009710F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FB6A33" w:rsidRPr="00E83BB5">
        <w:rPr>
          <w:sz w:val="28"/>
          <w:szCs w:val="28"/>
        </w:rPr>
        <w:t>.</w:t>
      </w:r>
    </w:p>
    <w:p w14:paraId="3EB8B446" w14:textId="6D679BDA" w:rsidR="00164B0C" w:rsidRDefault="00164B0C" w:rsidP="00C84232">
      <w:pPr>
        <w:tabs>
          <w:tab w:val="left" w:pos="0"/>
        </w:tabs>
        <w:jc w:val="both"/>
        <w:rPr>
          <w:sz w:val="28"/>
          <w:szCs w:val="28"/>
        </w:rPr>
      </w:pPr>
    </w:p>
    <w:p w14:paraId="35B46D19" w14:textId="2B4FB1ED" w:rsidR="00F06BC4" w:rsidRDefault="00F06BC4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2B698D31" w14:textId="77777777" w:rsidR="00BB3C1A" w:rsidRPr="00BB3C1A" w:rsidRDefault="00BB3C1A" w:rsidP="00BB3C1A"/>
    <w:p w14:paraId="15E63F42" w14:textId="70EF0BC6" w:rsidR="00337964" w:rsidRPr="00EC0C3A" w:rsidRDefault="00620156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337964" w:rsidRPr="00EC0C3A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337964" w:rsidRPr="00EC0C3A">
        <w:rPr>
          <w:b w:val="0"/>
          <w:bCs/>
          <w:sz w:val="28"/>
          <w:szCs w:val="28"/>
        </w:rPr>
        <w:t xml:space="preserve"> муниципального образования </w:t>
      </w:r>
      <w:r w:rsidR="00337964">
        <w:rPr>
          <w:b w:val="0"/>
          <w:bCs/>
          <w:sz w:val="28"/>
          <w:szCs w:val="28"/>
        </w:rPr>
        <w:t xml:space="preserve"> </w:t>
      </w:r>
    </w:p>
    <w:p w14:paraId="5D4A195A" w14:textId="07021EC0" w:rsidR="005B0715" w:rsidRDefault="0033796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proofErr w:type="spellStart"/>
      <w:r w:rsidRPr="00EC0C3A">
        <w:rPr>
          <w:bCs/>
          <w:sz w:val="28"/>
          <w:szCs w:val="28"/>
        </w:rPr>
        <w:t>Тимашевский</w:t>
      </w:r>
      <w:proofErr w:type="spellEnd"/>
      <w:r w:rsidRPr="00EC0C3A">
        <w:rPr>
          <w:rFonts w:eastAsia="Arial Unicode MS"/>
          <w:sz w:val="28"/>
          <w:szCs w:val="28"/>
        </w:rPr>
        <w:t xml:space="preserve"> район    </w:t>
      </w:r>
      <w:r>
        <w:rPr>
          <w:rFonts w:eastAsia="Arial Unicode MS"/>
          <w:sz w:val="28"/>
          <w:szCs w:val="28"/>
        </w:rPr>
        <w:t xml:space="preserve">                                      </w:t>
      </w:r>
      <w:r w:rsidR="00F06BC4">
        <w:rPr>
          <w:rFonts w:eastAsia="Arial Unicode MS"/>
          <w:sz w:val="28"/>
          <w:szCs w:val="28"/>
        </w:rPr>
        <w:t xml:space="preserve">                        </w:t>
      </w:r>
      <w:r>
        <w:rPr>
          <w:rFonts w:eastAsia="Arial Unicode MS"/>
          <w:sz w:val="28"/>
          <w:szCs w:val="28"/>
        </w:rPr>
        <w:t xml:space="preserve">       </w:t>
      </w:r>
      <w:r w:rsidR="005C297D">
        <w:rPr>
          <w:rFonts w:eastAsia="Arial Unicode MS"/>
          <w:sz w:val="28"/>
          <w:szCs w:val="28"/>
        </w:rPr>
        <w:t xml:space="preserve"> </w:t>
      </w:r>
      <w:r w:rsidR="0068759B">
        <w:rPr>
          <w:rFonts w:eastAsia="Arial Unicode MS"/>
          <w:sz w:val="28"/>
          <w:szCs w:val="28"/>
        </w:rPr>
        <w:t xml:space="preserve">         </w:t>
      </w:r>
      <w:r w:rsidR="00620156">
        <w:rPr>
          <w:rFonts w:eastAsia="Arial Unicode MS"/>
          <w:sz w:val="28"/>
          <w:szCs w:val="28"/>
        </w:rPr>
        <w:t>А.В. Палий</w:t>
      </w:r>
    </w:p>
    <w:p w14:paraId="702F47C9" w14:textId="4CDEC185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B2EBD4" w14:textId="47CCA8A9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2D22F8F" w14:textId="5C4642E9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3EEB917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3F606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261257B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3E7BB05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BFE98C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1376B0D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6128F0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105564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2A5C454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C699E83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AF2D2D2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08E83DB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6651990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F927B36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9BB41C1" w14:textId="77777777" w:rsidR="0058445F" w:rsidRPr="00E16648" w:rsidRDefault="0058445F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6EB0AE4" w14:textId="2900A635" w:rsidR="009A6D9F" w:rsidRPr="003972A3" w:rsidRDefault="009A6D9F" w:rsidP="009A6D9F">
      <w:pPr>
        <w:jc w:val="center"/>
        <w:rPr>
          <w:b/>
          <w:bCs/>
          <w:sz w:val="28"/>
        </w:rPr>
      </w:pPr>
      <w:r w:rsidRPr="003972A3">
        <w:rPr>
          <w:b/>
          <w:bCs/>
          <w:sz w:val="28"/>
        </w:rPr>
        <w:lastRenderedPageBreak/>
        <w:t>ЛИСТ СОГЛАСОВАНИЯ</w:t>
      </w:r>
    </w:p>
    <w:p w14:paraId="620DB2F4" w14:textId="77777777" w:rsidR="009A6D9F" w:rsidRPr="003972A3" w:rsidRDefault="009A6D9F" w:rsidP="009A6D9F">
      <w:pPr>
        <w:jc w:val="center"/>
        <w:rPr>
          <w:bCs/>
          <w:sz w:val="28"/>
        </w:rPr>
      </w:pPr>
      <w:r w:rsidRPr="003972A3">
        <w:rPr>
          <w:bCs/>
          <w:sz w:val="28"/>
        </w:rPr>
        <w:t>проекта постановления администрации муниципального образования</w:t>
      </w:r>
    </w:p>
    <w:p w14:paraId="42972A95" w14:textId="77777777" w:rsidR="009A6D9F" w:rsidRPr="003972A3" w:rsidRDefault="009A6D9F" w:rsidP="009A6D9F">
      <w:pPr>
        <w:jc w:val="center"/>
        <w:rPr>
          <w:bCs/>
          <w:sz w:val="28"/>
        </w:rPr>
      </w:pPr>
      <w:proofErr w:type="spellStart"/>
      <w:r w:rsidRPr="003972A3">
        <w:rPr>
          <w:bCs/>
          <w:sz w:val="28"/>
        </w:rPr>
        <w:t>Тимашевский</w:t>
      </w:r>
      <w:proofErr w:type="spellEnd"/>
      <w:r w:rsidRPr="003972A3">
        <w:rPr>
          <w:bCs/>
          <w:sz w:val="28"/>
        </w:rPr>
        <w:t xml:space="preserve"> район </w:t>
      </w:r>
      <w:proofErr w:type="gramStart"/>
      <w:r w:rsidRPr="003972A3">
        <w:rPr>
          <w:bCs/>
          <w:sz w:val="28"/>
        </w:rPr>
        <w:t>от</w:t>
      </w:r>
      <w:proofErr w:type="gramEnd"/>
      <w:r w:rsidRPr="003972A3">
        <w:rPr>
          <w:bCs/>
          <w:sz w:val="28"/>
        </w:rPr>
        <w:t xml:space="preserve"> ___________№_______</w:t>
      </w:r>
      <w:r>
        <w:rPr>
          <w:bCs/>
          <w:sz w:val="28"/>
        </w:rPr>
        <w:t>________</w:t>
      </w:r>
    </w:p>
    <w:p w14:paraId="59058AF1" w14:textId="77777777" w:rsidR="004A6B8E" w:rsidRDefault="009A6D9F" w:rsidP="009A6D9F">
      <w:pPr>
        <w:ind w:right="-186"/>
        <w:jc w:val="center"/>
        <w:rPr>
          <w:sz w:val="28"/>
          <w:szCs w:val="28"/>
        </w:rPr>
      </w:pPr>
      <w:r w:rsidRPr="009A6D9F">
        <w:rPr>
          <w:bCs/>
          <w:sz w:val="20"/>
          <w:szCs w:val="20"/>
        </w:rPr>
        <w:t>«</w:t>
      </w:r>
      <w:r w:rsidRPr="009A6D9F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9A6D9F">
        <w:rPr>
          <w:sz w:val="28"/>
          <w:szCs w:val="28"/>
        </w:rPr>
        <w:t>муниципального</w:t>
      </w:r>
      <w:proofErr w:type="gramEnd"/>
      <w:r w:rsidRPr="009A6D9F">
        <w:rPr>
          <w:sz w:val="28"/>
          <w:szCs w:val="28"/>
        </w:rPr>
        <w:t xml:space="preserve"> </w:t>
      </w:r>
    </w:p>
    <w:p w14:paraId="3C497E34" w14:textId="44B03410" w:rsidR="009A6D9F" w:rsidRPr="009A6D9F" w:rsidRDefault="009A6D9F" w:rsidP="009A6D9F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>обр</w:t>
      </w:r>
      <w:r w:rsidRPr="009A6D9F">
        <w:rPr>
          <w:sz w:val="28"/>
          <w:szCs w:val="28"/>
        </w:rPr>
        <w:t>а</w:t>
      </w:r>
      <w:r w:rsidRPr="009A6D9F">
        <w:rPr>
          <w:sz w:val="28"/>
          <w:szCs w:val="28"/>
        </w:rPr>
        <w:t xml:space="preserve">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</w:p>
    <w:p w14:paraId="36CA34F6" w14:textId="77777777" w:rsidR="004A6B8E" w:rsidRDefault="009A6D9F" w:rsidP="00883570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</w:p>
    <w:p w14:paraId="1D7225D2" w14:textId="065E9178" w:rsidR="009A6D9F" w:rsidRPr="009A6D9F" w:rsidRDefault="009A6D9F" w:rsidP="00883570">
      <w:pPr>
        <w:ind w:right="-186"/>
        <w:jc w:val="center"/>
        <w:rPr>
          <w:sz w:val="28"/>
          <w:szCs w:val="28"/>
        </w:rPr>
      </w:pPr>
      <w:proofErr w:type="spellStart"/>
      <w:r w:rsidRPr="009A6D9F">
        <w:rPr>
          <w:sz w:val="28"/>
          <w:szCs w:val="28"/>
        </w:rPr>
        <w:t>Т</w:t>
      </w:r>
      <w:r w:rsidRPr="009A6D9F">
        <w:rPr>
          <w:sz w:val="28"/>
          <w:szCs w:val="28"/>
        </w:rPr>
        <w:t>и</w:t>
      </w:r>
      <w:r w:rsidRPr="009A6D9F">
        <w:rPr>
          <w:sz w:val="28"/>
          <w:szCs w:val="28"/>
        </w:rPr>
        <w:t>машевский</w:t>
      </w:r>
      <w:proofErr w:type="spellEnd"/>
      <w:r w:rsidRPr="009A6D9F">
        <w:rPr>
          <w:sz w:val="28"/>
          <w:szCs w:val="28"/>
        </w:rPr>
        <w:t xml:space="preserve"> район «Развитие образования» </w:t>
      </w:r>
    </w:p>
    <w:p w14:paraId="3F21B1F8" w14:textId="77777777" w:rsidR="009A6D9F" w:rsidRDefault="009A6D9F" w:rsidP="009A6D9F">
      <w:pPr>
        <w:ind w:right="-186"/>
        <w:jc w:val="center"/>
        <w:rPr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781E" w14:paraId="35F026F5" w14:textId="77777777" w:rsidTr="00F2781E">
        <w:tc>
          <w:tcPr>
            <w:tcW w:w="4927" w:type="dxa"/>
          </w:tcPr>
          <w:p w14:paraId="1F606563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внесен</w:t>
            </w:r>
            <w:r>
              <w:rPr>
                <w:sz w:val="28"/>
                <w:szCs w:val="20"/>
              </w:rPr>
              <w:t xml:space="preserve"> и подготовлен</w:t>
            </w:r>
            <w:r w:rsidRPr="003972A3">
              <w:rPr>
                <w:sz w:val="28"/>
                <w:szCs w:val="20"/>
              </w:rPr>
              <w:t>:</w:t>
            </w:r>
          </w:p>
          <w:p w14:paraId="501E5CAF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Исполняющий</w:t>
            </w:r>
            <w:proofErr w:type="gramEnd"/>
            <w:r>
              <w:rPr>
                <w:sz w:val="28"/>
                <w:szCs w:val="20"/>
              </w:rPr>
              <w:t xml:space="preserve"> обязанности</w:t>
            </w:r>
          </w:p>
          <w:p w14:paraId="37D6779F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3972A3">
              <w:rPr>
                <w:sz w:val="28"/>
                <w:szCs w:val="20"/>
              </w:rPr>
              <w:t>ачальник</w:t>
            </w:r>
            <w:r>
              <w:rPr>
                <w:sz w:val="28"/>
                <w:szCs w:val="20"/>
              </w:rPr>
              <w:t>а</w:t>
            </w:r>
            <w:r w:rsidRPr="003972A3">
              <w:rPr>
                <w:sz w:val="28"/>
                <w:szCs w:val="20"/>
              </w:rPr>
              <w:t xml:space="preserve"> управления образования </w:t>
            </w:r>
          </w:p>
          <w:p w14:paraId="39B7E4A1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администрации </w:t>
            </w:r>
            <w:proofErr w:type="gramStart"/>
            <w:r w:rsidRPr="003972A3">
              <w:rPr>
                <w:sz w:val="28"/>
                <w:szCs w:val="20"/>
              </w:rPr>
              <w:t>муниципального</w:t>
            </w:r>
            <w:proofErr w:type="gramEnd"/>
            <w:r w:rsidRPr="003972A3">
              <w:rPr>
                <w:sz w:val="28"/>
                <w:szCs w:val="20"/>
              </w:rPr>
              <w:t xml:space="preserve"> </w:t>
            </w:r>
          </w:p>
          <w:p w14:paraId="5EC73CB6" w14:textId="03C5FFF7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1C70FEEA" w14:textId="3C877E26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Т.П. Волошина</w:t>
            </w:r>
          </w:p>
        </w:tc>
      </w:tr>
      <w:tr w:rsidR="00F2781E" w14:paraId="45895D13" w14:textId="77777777" w:rsidTr="00F2781E">
        <w:tc>
          <w:tcPr>
            <w:tcW w:w="4927" w:type="dxa"/>
          </w:tcPr>
          <w:p w14:paraId="5DF955A2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DCC2DA8" w14:textId="77777777" w:rsidR="00F2781E" w:rsidRPr="00020FDF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согласован:</w:t>
            </w:r>
            <w:r w:rsidRPr="003972A3">
              <w:rPr>
                <w:bCs/>
                <w:i/>
                <w:color w:val="000000"/>
                <w:spacing w:val="-2"/>
                <w:sz w:val="28"/>
                <w:szCs w:val="28"/>
              </w:rPr>
              <w:t xml:space="preserve">                      </w:t>
            </w:r>
            <w:r w:rsidRPr="003972A3">
              <w:rPr>
                <w:bCs/>
                <w:color w:val="000000"/>
                <w:spacing w:val="-2"/>
                <w:sz w:val="28"/>
                <w:szCs w:val="28"/>
              </w:rPr>
              <w:t xml:space="preserve">              </w:t>
            </w:r>
          </w:p>
          <w:p w14:paraId="5D0068A3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73BB108D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муниципального образования </w:t>
            </w:r>
          </w:p>
          <w:p w14:paraId="59135793" w14:textId="41571CD1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561382AF" w14:textId="2B436A59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Е.И. Мальченко</w:t>
            </w:r>
          </w:p>
        </w:tc>
      </w:tr>
      <w:tr w:rsidR="00F2781E" w14:paraId="6E02090C" w14:textId="77777777" w:rsidTr="00F2781E">
        <w:tc>
          <w:tcPr>
            <w:tcW w:w="4927" w:type="dxa"/>
          </w:tcPr>
          <w:p w14:paraId="45F94628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31C1B0" w14:textId="77777777" w:rsidR="00F2781E" w:rsidRPr="00406BD7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3972A3">
              <w:rPr>
                <w:sz w:val="28"/>
                <w:szCs w:val="20"/>
              </w:rPr>
              <w:t>муниципального</w:t>
            </w:r>
            <w:proofErr w:type="gramEnd"/>
            <w:r w:rsidRPr="003972A3">
              <w:rPr>
                <w:sz w:val="28"/>
                <w:szCs w:val="20"/>
              </w:rPr>
              <w:t xml:space="preserve"> </w:t>
            </w:r>
          </w:p>
          <w:p w14:paraId="41C47227" w14:textId="0C019ED1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285C0A40" w14:textId="08171AA7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А.Н. Стешенко</w:t>
            </w:r>
          </w:p>
        </w:tc>
      </w:tr>
      <w:tr w:rsidR="00F2781E" w14:paraId="312497E1" w14:textId="77777777" w:rsidTr="00F2781E">
        <w:tc>
          <w:tcPr>
            <w:tcW w:w="4927" w:type="dxa"/>
          </w:tcPr>
          <w:p w14:paraId="35366B7A" w14:textId="77777777" w:rsidR="00597F7D" w:rsidRDefault="00597F7D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5202881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3972A3">
              <w:rPr>
                <w:sz w:val="28"/>
                <w:szCs w:val="20"/>
              </w:rPr>
              <w:t>муниципального</w:t>
            </w:r>
            <w:proofErr w:type="gramEnd"/>
            <w:r w:rsidRPr="003972A3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ab/>
            </w:r>
          </w:p>
          <w:p w14:paraId="5F21FC5B" w14:textId="66E0EE7C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</w:t>
            </w:r>
            <w:r w:rsidR="00597F7D">
              <w:rPr>
                <w:sz w:val="28"/>
                <w:szCs w:val="20"/>
              </w:rPr>
              <w:t>н</w:t>
            </w:r>
          </w:p>
        </w:tc>
        <w:tc>
          <w:tcPr>
            <w:tcW w:w="4927" w:type="dxa"/>
            <w:vAlign w:val="bottom"/>
          </w:tcPr>
          <w:p w14:paraId="35DB1796" w14:textId="10E766E1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 xml:space="preserve">И.А. </w:t>
            </w:r>
            <w:proofErr w:type="spellStart"/>
            <w:r>
              <w:rPr>
                <w:sz w:val="28"/>
                <w:szCs w:val="20"/>
              </w:rPr>
              <w:t>Скрипиль</w:t>
            </w:r>
            <w:proofErr w:type="spellEnd"/>
          </w:p>
        </w:tc>
      </w:tr>
      <w:tr w:rsidR="00F2781E" w14:paraId="6BA000CB" w14:textId="77777777" w:rsidTr="00F2781E">
        <w:tc>
          <w:tcPr>
            <w:tcW w:w="4927" w:type="dxa"/>
          </w:tcPr>
          <w:p w14:paraId="5E29FDFC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0CE9DFA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618F33E5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14:paraId="63E36A07" w14:textId="4DC6BB3F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26677FD6" w14:textId="50EE2DA7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О.Г. Баженова</w:t>
            </w:r>
          </w:p>
        </w:tc>
      </w:tr>
      <w:tr w:rsidR="00F2781E" w14:paraId="1DAD0705" w14:textId="77777777" w:rsidTr="00F2781E">
        <w:tc>
          <w:tcPr>
            <w:tcW w:w="4927" w:type="dxa"/>
          </w:tcPr>
          <w:p w14:paraId="6D4814BB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C1A001" w14:textId="0434319C" w:rsidR="00F2781E" w:rsidRPr="003972A3" w:rsidRDefault="0058445F" w:rsidP="0058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D31FA3">
              <w:rPr>
                <w:sz w:val="28"/>
                <w:szCs w:val="28"/>
              </w:rPr>
              <w:t xml:space="preserve"> н</w:t>
            </w:r>
            <w:r w:rsidR="00F2781E" w:rsidRPr="003972A3">
              <w:rPr>
                <w:sz w:val="28"/>
                <w:szCs w:val="28"/>
              </w:rPr>
              <w:t>ачальн</w:t>
            </w:r>
            <w:r w:rsidR="00F2781E" w:rsidRPr="003972A3">
              <w:rPr>
                <w:sz w:val="28"/>
                <w:szCs w:val="28"/>
              </w:rPr>
              <w:t>и</w:t>
            </w:r>
            <w:r w:rsidR="00F2781E" w:rsidRPr="003972A3">
              <w:rPr>
                <w:sz w:val="28"/>
                <w:szCs w:val="28"/>
              </w:rPr>
              <w:t>к</w:t>
            </w:r>
            <w:r w:rsidR="00D31FA3">
              <w:rPr>
                <w:sz w:val="28"/>
                <w:szCs w:val="28"/>
              </w:rPr>
              <w:t>а</w:t>
            </w:r>
            <w:r w:rsidR="00F2781E" w:rsidRPr="003972A3">
              <w:rPr>
                <w:sz w:val="28"/>
                <w:szCs w:val="28"/>
              </w:rPr>
              <w:t xml:space="preserve"> юридического отдела  </w:t>
            </w:r>
          </w:p>
          <w:p w14:paraId="60241350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3972A3">
              <w:rPr>
                <w:sz w:val="28"/>
                <w:szCs w:val="28"/>
              </w:rPr>
              <w:t>муниципального</w:t>
            </w:r>
            <w:proofErr w:type="gramEnd"/>
            <w:r w:rsidRPr="003972A3">
              <w:rPr>
                <w:sz w:val="28"/>
                <w:szCs w:val="28"/>
              </w:rPr>
              <w:t xml:space="preserve"> </w:t>
            </w:r>
          </w:p>
          <w:p w14:paraId="744B5398" w14:textId="70F205FA" w:rsidR="00F2781E" w:rsidRPr="00597F7D" w:rsidRDefault="00F2781E" w:rsidP="00F2781E">
            <w:pPr>
              <w:ind w:right="-186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08D2E522" w14:textId="6AB4E024" w:rsidR="00F2781E" w:rsidRDefault="00D31FA3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Ю.В. Рудина</w:t>
            </w:r>
          </w:p>
        </w:tc>
      </w:tr>
      <w:tr w:rsidR="00F2781E" w14:paraId="235A6752" w14:textId="77777777" w:rsidTr="00F2781E">
        <w:tc>
          <w:tcPr>
            <w:tcW w:w="4927" w:type="dxa"/>
          </w:tcPr>
          <w:p w14:paraId="0FDC2DF3" w14:textId="77777777" w:rsidR="00597F7D" w:rsidRDefault="00597F7D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E34BF58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</w:t>
            </w:r>
          </w:p>
          <w:p w14:paraId="689D4D30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прогнозирования администрации</w:t>
            </w:r>
          </w:p>
          <w:p w14:paraId="1C3F0402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75A714F2" w14:textId="38898630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                                                                 </w:t>
            </w:r>
          </w:p>
          <w:p w14:paraId="11F3111A" w14:textId="77777777" w:rsidR="00F2781E" w:rsidRDefault="00F2781E" w:rsidP="009A6D9F">
            <w:pPr>
              <w:ind w:right="-18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vAlign w:val="bottom"/>
          </w:tcPr>
          <w:p w14:paraId="1424C616" w14:textId="77777777" w:rsidR="00F2781E" w:rsidRPr="003972A3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left="2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Гусев</w:t>
            </w:r>
          </w:p>
          <w:p w14:paraId="34E3D475" w14:textId="77777777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</w:p>
        </w:tc>
      </w:tr>
      <w:tr w:rsidR="00F2781E" w14:paraId="4C4E0DF4" w14:textId="77777777" w:rsidTr="00F2781E">
        <w:tc>
          <w:tcPr>
            <w:tcW w:w="4927" w:type="dxa"/>
          </w:tcPr>
          <w:p w14:paraId="58B2DFFE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972A3">
              <w:rPr>
                <w:sz w:val="28"/>
                <w:szCs w:val="28"/>
              </w:rPr>
              <w:t>ачальник общего отдела</w:t>
            </w:r>
          </w:p>
          <w:p w14:paraId="6147FECB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3972A3">
              <w:rPr>
                <w:sz w:val="28"/>
                <w:szCs w:val="28"/>
              </w:rPr>
              <w:t>муниципального</w:t>
            </w:r>
            <w:proofErr w:type="gramEnd"/>
            <w:r w:rsidRPr="003972A3">
              <w:rPr>
                <w:sz w:val="28"/>
                <w:szCs w:val="28"/>
              </w:rPr>
              <w:t xml:space="preserve"> </w:t>
            </w:r>
          </w:p>
          <w:p w14:paraId="5E3A6DF5" w14:textId="2206A4B0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    </w:t>
            </w:r>
          </w:p>
        </w:tc>
        <w:tc>
          <w:tcPr>
            <w:tcW w:w="4927" w:type="dxa"/>
            <w:vAlign w:val="bottom"/>
          </w:tcPr>
          <w:p w14:paraId="0299408D" w14:textId="1E7D463B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14:paraId="137EF96F" w14:textId="77777777" w:rsidR="00F2781E" w:rsidRPr="00733D96" w:rsidRDefault="00F2781E" w:rsidP="009A6D9F">
      <w:pPr>
        <w:ind w:right="-186"/>
        <w:jc w:val="center"/>
        <w:rPr>
          <w:b/>
          <w:bCs/>
          <w:sz w:val="28"/>
        </w:rPr>
      </w:pPr>
    </w:p>
    <w:p w14:paraId="5F263C23" w14:textId="63FEAEDF" w:rsidR="009A6D9F" w:rsidRPr="003972A3" w:rsidRDefault="009A6D9F" w:rsidP="009A6D9F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ab/>
        <w:t xml:space="preserve"> </w:t>
      </w:r>
    </w:p>
    <w:p w14:paraId="0EBFE895" w14:textId="662C8CF2" w:rsidR="00F2781E" w:rsidRPr="0058445F" w:rsidRDefault="009A6D9F" w:rsidP="0058445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3972A3">
        <w:rPr>
          <w:i/>
          <w:sz w:val="28"/>
          <w:szCs w:val="20"/>
        </w:rPr>
        <w:t xml:space="preserve">                            </w:t>
      </w:r>
    </w:p>
    <w:p w14:paraId="1512C196" w14:textId="0C4C055A" w:rsidR="00245E07" w:rsidRP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lastRenderedPageBreak/>
        <w:t>ЗАЯВКА</w:t>
      </w:r>
    </w:p>
    <w:p w14:paraId="0B994B32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t>К ПОСТАНОВЛЕНИЮ</w:t>
      </w:r>
    </w:p>
    <w:p w14:paraId="12E67D61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64BF44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14:paraId="470A630D" w14:textId="04FF2578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D9F">
        <w:rPr>
          <w:sz w:val="28"/>
          <w:szCs w:val="28"/>
        </w:rPr>
        <w:t>О внесении изменений в постановление администрации муниципального обр</w:t>
      </w:r>
      <w:r w:rsidRPr="009A6D9F">
        <w:rPr>
          <w:sz w:val="28"/>
          <w:szCs w:val="28"/>
        </w:rPr>
        <w:t>а</w:t>
      </w:r>
      <w:r w:rsidRPr="009A6D9F">
        <w:rPr>
          <w:sz w:val="28"/>
          <w:szCs w:val="28"/>
        </w:rPr>
        <w:t xml:space="preserve">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  <w:r>
        <w:rPr>
          <w:sz w:val="28"/>
          <w:szCs w:val="28"/>
        </w:rPr>
        <w:t xml:space="preserve"> </w:t>
      </w:r>
      <w:r w:rsidRPr="009A6D9F">
        <w:rPr>
          <w:sz w:val="28"/>
          <w:szCs w:val="28"/>
        </w:rPr>
        <w:t>«Об утверждении мун</w:t>
      </w:r>
      <w:r w:rsidRPr="009A6D9F">
        <w:rPr>
          <w:sz w:val="28"/>
          <w:szCs w:val="28"/>
        </w:rPr>
        <w:t>и</w:t>
      </w:r>
      <w:r w:rsidRPr="009A6D9F">
        <w:rPr>
          <w:sz w:val="28"/>
          <w:szCs w:val="28"/>
        </w:rPr>
        <w:t xml:space="preserve">ципальной программы муниципального 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«Ра</w:t>
      </w:r>
      <w:r w:rsidRPr="009A6D9F">
        <w:rPr>
          <w:sz w:val="28"/>
          <w:szCs w:val="28"/>
        </w:rPr>
        <w:t>з</w:t>
      </w:r>
      <w:r w:rsidRPr="009A6D9F">
        <w:rPr>
          <w:sz w:val="28"/>
          <w:szCs w:val="28"/>
        </w:rPr>
        <w:t xml:space="preserve">витие образования» </w:t>
      </w:r>
    </w:p>
    <w:p w14:paraId="7486D145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73174551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5ECB1B00" w14:textId="77777777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</w:t>
      </w:r>
    </w:p>
    <w:p w14:paraId="30D7C277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04C258C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14:paraId="64494F4A" w14:textId="44DAC251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муниципального </w:t>
      </w:r>
      <w:r w:rsidR="00B828F4">
        <w:rPr>
          <w:sz w:val="28"/>
          <w:szCs w:val="28"/>
        </w:rPr>
        <w:t>образов</w:t>
      </w:r>
      <w:r w:rsidR="00B828F4">
        <w:rPr>
          <w:sz w:val="28"/>
          <w:szCs w:val="28"/>
        </w:rPr>
        <w:t>а</w:t>
      </w:r>
      <w:r w:rsidR="00B828F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6B73A525" w14:textId="5FEADE29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4E935F6C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06C08A21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прогнозирования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237FC9F0" w14:textId="76B28903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муниципального </w:t>
      </w:r>
      <w:r w:rsidR="00B828F4">
        <w:rPr>
          <w:sz w:val="28"/>
          <w:szCs w:val="28"/>
        </w:rPr>
        <w:t>образ</w:t>
      </w:r>
      <w:r w:rsidR="00B828F4">
        <w:rPr>
          <w:sz w:val="28"/>
          <w:szCs w:val="28"/>
        </w:rPr>
        <w:t>о</w:t>
      </w:r>
      <w:r w:rsidR="00B828F4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</w:t>
      </w:r>
    </w:p>
    <w:p w14:paraId="7872CDA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747AAB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436C6FC4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32088AC5" w14:textId="285C3271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</w:t>
      </w:r>
      <w:r w:rsidR="0068759B">
        <w:rPr>
          <w:sz w:val="28"/>
          <w:szCs w:val="28"/>
        </w:rPr>
        <w:t>Т.П. Волошина</w:t>
      </w:r>
      <w:r>
        <w:rPr>
          <w:sz w:val="28"/>
          <w:szCs w:val="28"/>
        </w:rPr>
        <w:t xml:space="preserve"> </w:t>
      </w:r>
      <w:r w:rsidR="00BB63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«____» ___________ 20</w:t>
      </w:r>
      <w:r w:rsidR="00533557">
        <w:rPr>
          <w:sz w:val="28"/>
          <w:szCs w:val="28"/>
        </w:rPr>
        <w:t>2</w:t>
      </w:r>
      <w:r w:rsidR="00BB63F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0CC075DF" w14:textId="77777777" w:rsidR="00245E07" w:rsidRDefault="00245E07" w:rsidP="00245E07">
      <w:pPr>
        <w:ind w:left="709" w:right="-186"/>
        <w:jc w:val="both"/>
        <w:rPr>
          <w:sz w:val="28"/>
          <w:szCs w:val="28"/>
        </w:rPr>
      </w:pPr>
    </w:p>
    <w:p w14:paraId="4E76985E" w14:textId="77777777" w:rsidR="00245E07" w:rsidRPr="00245E07" w:rsidRDefault="00245E07" w:rsidP="00245E07">
      <w:pPr>
        <w:ind w:right="-186"/>
        <w:jc w:val="both"/>
        <w:rPr>
          <w:sz w:val="28"/>
          <w:szCs w:val="28"/>
        </w:rPr>
      </w:pPr>
    </w:p>
    <w:sectPr w:rsidR="00245E07" w:rsidRPr="00245E07" w:rsidSect="00620156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81956" w14:textId="77777777" w:rsidR="004A6B8E" w:rsidRDefault="004A6B8E">
      <w:r>
        <w:separator/>
      </w:r>
    </w:p>
  </w:endnote>
  <w:endnote w:type="continuationSeparator" w:id="0">
    <w:p w14:paraId="7F5AA931" w14:textId="77777777" w:rsidR="004A6B8E" w:rsidRDefault="004A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A6084" w14:textId="77777777" w:rsidR="004A6B8E" w:rsidRDefault="004A6B8E">
      <w:r>
        <w:separator/>
      </w:r>
    </w:p>
  </w:footnote>
  <w:footnote w:type="continuationSeparator" w:id="0">
    <w:p w14:paraId="61763245" w14:textId="77777777" w:rsidR="004A6B8E" w:rsidRDefault="004A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A28C" w14:textId="77777777" w:rsidR="004A6B8E" w:rsidRDefault="004A6B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4ACCD2" w14:textId="77777777" w:rsidR="004A6B8E" w:rsidRDefault="004A6B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40655" w14:textId="58A70456" w:rsidR="004A6B8E" w:rsidRDefault="004A6B8E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3AD9">
      <w:rPr>
        <w:noProof/>
      </w:rPr>
      <w:t>6</w:t>
    </w:r>
    <w:r>
      <w:rPr>
        <w:noProof/>
      </w:rPr>
      <w:fldChar w:fldCharType="end"/>
    </w:r>
  </w:p>
  <w:p w14:paraId="7AC3D87F" w14:textId="77777777" w:rsidR="004A6B8E" w:rsidRDefault="004A6B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37D3F"/>
    <w:multiLevelType w:val="hybridMultilevel"/>
    <w:tmpl w:val="64E898EA"/>
    <w:lvl w:ilvl="0" w:tplc="B5785B1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57873"/>
    <w:multiLevelType w:val="hybridMultilevel"/>
    <w:tmpl w:val="A468B634"/>
    <w:lvl w:ilvl="0" w:tplc="98DE24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7CCB"/>
    <w:multiLevelType w:val="multilevel"/>
    <w:tmpl w:val="9B04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50EB06E0"/>
    <w:multiLevelType w:val="multilevel"/>
    <w:tmpl w:val="D64C9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9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6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7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6"/>
    <w:rsid w:val="00000F10"/>
    <w:rsid w:val="0000468A"/>
    <w:rsid w:val="000048A5"/>
    <w:rsid w:val="000066AD"/>
    <w:rsid w:val="00013BD5"/>
    <w:rsid w:val="00013EF4"/>
    <w:rsid w:val="00020FDF"/>
    <w:rsid w:val="000214D2"/>
    <w:rsid w:val="0002184E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C1DF0"/>
    <w:rsid w:val="000C4E11"/>
    <w:rsid w:val="000C60B8"/>
    <w:rsid w:val="000C7DD4"/>
    <w:rsid w:val="000D2E85"/>
    <w:rsid w:val="000D729F"/>
    <w:rsid w:val="000D7794"/>
    <w:rsid w:val="000E10D7"/>
    <w:rsid w:val="000E11A5"/>
    <w:rsid w:val="000E1FA3"/>
    <w:rsid w:val="000E2862"/>
    <w:rsid w:val="000F0AA5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1E88"/>
    <w:rsid w:val="00174466"/>
    <w:rsid w:val="00176418"/>
    <w:rsid w:val="00176A41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4418"/>
    <w:rsid w:val="0022588E"/>
    <w:rsid w:val="0023048D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D7DF3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21EB8"/>
    <w:rsid w:val="003343D3"/>
    <w:rsid w:val="00335C99"/>
    <w:rsid w:val="003371CF"/>
    <w:rsid w:val="00337964"/>
    <w:rsid w:val="003409BF"/>
    <w:rsid w:val="00343A7B"/>
    <w:rsid w:val="00346C83"/>
    <w:rsid w:val="00347F1E"/>
    <w:rsid w:val="00353EB3"/>
    <w:rsid w:val="0035584F"/>
    <w:rsid w:val="00356C81"/>
    <w:rsid w:val="0036061C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263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2031"/>
    <w:rsid w:val="00403281"/>
    <w:rsid w:val="00406BD7"/>
    <w:rsid w:val="0041025D"/>
    <w:rsid w:val="00410BCB"/>
    <w:rsid w:val="00413AD9"/>
    <w:rsid w:val="0041546C"/>
    <w:rsid w:val="00421A67"/>
    <w:rsid w:val="004240BF"/>
    <w:rsid w:val="004247C2"/>
    <w:rsid w:val="00425E2D"/>
    <w:rsid w:val="004335EB"/>
    <w:rsid w:val="00434C65"/>
    <w:rsid w:val="00437B0C"/>
    <w:rsid w:val="00447873"/>
    <w:rsid w:val="00453BC4"/>
    <w:rsid w:val="00456C83"/>
    <w:rsid w:val="0046471A"/>
    <w:rsid w:val="00464B3C"/>
    <w:rsid w:val="0046777F"/>
    <w:rsid w:val="0047348D"/>
    <w:rsid w:val="00477747"/>
    <w:rsid w:val="00484115"/>
    <w:rsid w:val="00486E73"/>
    <w:rsid w:val="0049033E"/>
    <w:rsid w:val="00491F07"/>
    <w:rsid w:val="00494A97"/>
    <w:rsid w:val="00495572"/>
    <w:rsid w:val="004962B7"/>
    <w:rsid w:val="004A1900"/>
    <w:rsid w:val="004A1B5C"/>
    <w:rsid w:val="004A2F8A"/>
    <w:rsid w:val="004A5BA5"/>
    <w:rsid w:val="004A5C53"/>
    <w:rsid w:val="004A6B8E"/>
    <w:rsid w:val="004B18E0"/>
    <w:rsid w:val="004B289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91D"/>
    <w:rsid w:val="00582A83"/>
    <w:rsid w:val="005831DD"/>
    <w:rsid w:val="00583A30"/>
    <w:rsid w:val="00583D6F"/>
    <w:rsid w:val="00583E96"/>
    <w:rsid w:val="0058445F"/>
    <w:rsid w:val="005930F2"/>
    <w:rsid w:val="0059374E"/>
    <w:rsid w:val="00594DB1"/>
    <w:rsid w:val="00595A6A"/>
    <w:rsid w:val="00595FA3"/>
    <w:rsid w:val="00597F7D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44AF1"/>
    <w:rsid w:val="00647997"/>
    <w:rsid w:val="00650427"/>
    <w:rsid w:val="00651793"/>
    <w:rsid w:val="006535DA"/>
    <w:rsid w:val="00654182"/>
    <w:rsid w:val="006543B2"/>
    <w:rsid w:val="00655F79"/>
    <w:rsid w:val="00656B18"/>
    <w:rsid w:val="00656CDA"/>
    <w:rsid w:val="006607AE"/>
    <w:rsid w:val="00660B5F"/>
    <w:rsid w:val="0066255F"/>
    <w:rsid w:val="0066294F"/>
    <w:rsid w:val="0066738E"/>
    <w:rsid w:val="006678D1"/>
    <w:rsid w:val="006716DD"/>
    <w:rsid w:val="006753CB"/>
    <w:rsid w:val="00683642"/>
    <w:rsid w:val="00684730"/>
    <w:rsid w:val="0068493A"/>
    <w:rsid w:val="0068759B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2BB6"/>
    <w:rsid w:val="006B2DCC"/>
    <w:rsid w:val="006B4A95"/>
    <w:rsid w:val="006C0DED"/>
    <w:rsid w:val="006C407F"/>
    <w:rsid w:val="006C796C"/>
    <w:rsid w:val="006D29F2"/>
    <w:rsid w:val="006D2EA3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77F8A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E2C75"/>
    <w:rsid w:val="007E4571"/>
    <w:rsid w:val="007E77B9"/>
    <w:rsid w:val="007F47C5"/>
    <w:rsid w:val="007F47D5"/>
    <w:rsid w:val="007F64AF"/>
    <w:rsid w:val="007F7CEC"/>
    <w:rsid w:val="008000F5"/>
    <w:rsid w:val="008038EE"/>
    <w:rsid w:val="00804480"/>
    <w:rsid w:val="008113B4"/>
    <w:rsid w:val="008134B5"/>
    <w:rsid w:val="00822298"/>
    <w:rsid w:val="00824E3F"/>
    <w:rsid w:val="008318FA"/>
    <w:rsid w:val="00832B4C"/>
    <w:rsid w:val="0083379F"/>
    <w:rsid w:val="008345A1"/>
    <w:rsid w:val="00836E21"/>
    <w:rsid w:val="00840C19"/>
    <w:rsid w:val="00840CB0"/>
    <w:rsid w:val="008417BF"/>
    <w:rsid w:val="0084188D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0C4"/>
    <w:rsid w:val="00885332"/>
    <w:rsid w:val="008874FA"/>
    <w:rsid w:val="00890C3A"/>
    <w:rsid w:val="0089136F"/>
    <w:rsid w:val="00893F7A"/>
    <w:rsid w:val="0089704C"/>
    <w:rsid w:val="008A1CD6"/>
    <w:rsid w:val="008B6276"/>
    <w:rsid w:val="008B7BAC"/>
    <w:rsid w:val="008C10EB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B000FA"/>
    <w:rsid w:val="00B00F29"/>
    <w:rsid w:val="00B07901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3C8"/>
    <w:rsid w:val="00B73E66"/>
    <w:rsid w:val="00B74389"/>
    <w:rsid w:val="00B80EE4"/>
    <w:rsid w:val="00B828F4"/>
    <w:rsid w:val="00B83F87"/>
    <w:rsid w:val="00B85B92"/>
    <w:rsid w:val="00B91B6D"/>
    <w:rsid w:val="00B92A25"/>
    <w:rsid w:val="00B92D5C"/>
    <w:rsid w:val="00B9476B"/>
    <w:rsid w:val="00B95D95"/>
    <w:rsid w:val="00B96BDF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B63F9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4232"/>
    <w:rsid w:val="00C848E3"/>
    <w:rsid w:val="00C87792"/>
    <w:rsid w:val="00C92FA0"/>
    <w:rsid w:val="00C96841"/>
    <w:rsid w:val="00C96A27"/>
    <w:rsid w:val="00CA0CB0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3CA3"/>
    <w:rsid w:val="00CD546D"/>
    <w:rsid w:val="00CE0C37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1FA3"/>
    <w:rsid w:val="00D332CB"/>
    <w:rsid w:val="00D34B8F"/>
    <w:rsid w:val="00D36030"/>
    <w:rsid w:val="00D36B88"/>
    <w:rsid w:val="00D36C13"/>
    <w:rsid w:val="00D3720A"/>
    <w:rsid w:val="00D4179F"/>
    <w:rsid w:val="00D46061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59C6"/>
    <w:rsid w:val="00DF742D"/>
    <w:rsid w:val="00E01A8F"/>
    <w:rsid w:val="00E039E8"/>
    <w:rsid w:val="00E040ED"/>
    <w:rsid w:val="00E122DB"/>
    <w:rsid w:val="00E15CC8"/>
    <w:rsid w:val="00E15F8B"/>
    <w:rsid w:val="00E16395"/>
    <w:rsid w:val="00E16648"/>
    <w:rsid w:val="00E1681A"/>
    <w:rsid w:val="00E24323"/>
    <w:rsid w:val="00E243C2"/>
    <w:rsid w:val="00E25931"/>
    <w:rsid w:val="00E27FBB"/>
    <w:rsid w:val="00E33EB7"/>
    <w:rsid w:val="00E35D74"/>
    <w:rsid w:val="00E3722B"/>
    <w:rsid w:val="00E42E78"/>
    <w:rsid w:val="00E52A75"/>
    <w:rsid w:val="00E53527"/>
    <w:rsid w:val="00E53B89"/>
    <w:rsid w:val="00E70381"/>
    <w:rsid w:val="00E722D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13BA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43B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4955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75D"/>
    <w:rsid w:val="00F24DC1"/>
    <w:rsid w:val="00F25B01"/>
    <w:rsid w:val="00F2781E"/>
    <w:rsid w:val="00F40833"/>
    <w:rsid w:val="00F4092E"/>
    <w:rsid w:val="00F41633"/>
    <w:rsid w:val="00F43CCF"/>
    <w:rsid w:val="00F44CE3"/>
    <w:rsid w:val="00F467F6"/>
    <w:rsid w:val="00F54102"/>
    <w:rsid w:val="00F55C4C"/>
    <w:rsid w:val="00F5663C"/>
    <w:rsid w:val="00F62EF3"/>
    <w:rsid w:val="00F6375F"/>
    <w:rsid w:val="00F656FF"/>
    <w:rsid w:val="00F65702"/>
    <w:rsid w:val="00F66387"/>
    <w:rsid w:val="00F71D52"/>
    <w:rsid w:val="00F729C7"/>
    <w:rsid w:val="00F72F56"/>
    <w:rsid w:val="00F836F4"/>
    <w:rsid w:val="00F914D6"/>
    <w:rsid w:val="00F915FF"/>
    <w:rsid w:val="00F919D7"/>
    <w:rsid w:val="00F94A55"/>
    <w:rsid w:val="00F9544E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D539-7E1C-4221-B394-6E3FB80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1176</Words>
  <Characters>9254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Komp22</cp:lastModifiedBy>
  <cp:revision>18</cp:revision>
  <cp:lastPrinted>2024-04-26T10:02:00Z</cp:lastPrinted>
  <dcterms:created xsi:type="dcterms:W3CDTF">2024-01-25T08:51:00Z</dcterms:created>
  <dcterms:modified xsi:type="dcterms:W3CDTF">2024-04-26T10:03:00Z</dcterms:modified>
</cp:coreProperties>
</file>