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«Читаем сказки Пушкина».</w:t>
      </w:r>
    </w:p>
    <w:p>
      <w:pPr>
        <w:pStyle w:val="Normal"/>
        <w:bidi w:val="0"/>
        <w:jc w:val="left"/>
        <w:rPr/>
      </w:pPr>
      <w:r>
        <w:rPr/>
        <w:br/>
        <w:t xml:space="preserve">Рабочая неделя в музее началась с мероприятия «Читаем сказки Пушкина», посвящённого 225-летнему юбилею поэта и его сказочному творчеству.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457950" cy="485140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514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Для проведения мероприятия в музее оформлена выставка: «Пушкин есть и будет!». Здесь же стоит волшебный расписной сундучок, в котором, как оказалось позднее, находилась книга со сказками А. С. Пушкина, небольшая сеть (невод), конверты с пазлами, изготовленные на основе сюжетных картинок из сказки.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63360" cy="526224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2622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В первый день пришли две группы детей с оздоровительной площадки. </w:t>
        <w:br/>
        <w:t xml:space="preserve">Все дети очень любят сказочное творчество великого русского поэта и знакомятся с ним с раннего детства: сначала его сказки читают малышам мамы, папы, бабушки, дедушки, потом чтение продолжается в детском саду, школе. И мы, взрослые, сами с удовольствием перечитываем сказки А. С. Пушкина.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26860" cy="497840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9784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Я предлагаю детям путешествие в удивительную страну «Лукоморье», где живут сказочные герои Пушкина. Чтобы туда попасть, нужно назвать сказки поэта. </w:t>
        <w:br/>
        <w:t xml:space="preserve">Общими усилиями дети назвали пять известных сказок Пушкина, я дополнила ещё две: «Жених» и «Сказка о медведихе». </w:t>
        <w:br/>
        <w:t>Первый шаг в «Лукоморье» дети сделали.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48450" cy="499491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949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А сейчас заглянем в волшебный сундучок: книга Пушкина со сказками, невод. «Кто сказки Пушкина читает, загадки быстро отгадает: «Рыбка непростая. Чешуей сверкает. Плавает, ныряет. Желанья исполняет». И называется эта сказка как ? Конечно же, это «Сказка о рыбаке и рыбке». Вот с нею мы сегодня мы и поработаем.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10350" cy="73342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br/>
        <w:t>Дети 1-й группы жестами исполняют роли Старика и Старухи.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26860" cy="497840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9784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Из пазлов собирают сюжетные картинки из сказки (дети из 1-й группы)..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701155" cy="503428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50342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br/>
        <w:t>У разбитого корыта.</w:t>
        <w:br/>
        <w:t>(дети из 2-й группы).</w:t>
        <w:br/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98920" cy="625729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62572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Из-за сильной жары дети 3-го отряда не смогли прийти в музей 13 июня, поэтому мероприятие было проведено в школе.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47180" cy="6752590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67525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Старуха бранит Старика</w:t>
        <w:br/>
        <w:t xml:space="preserve">(участники сценки изображали действия героев сказки жестами)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95110" cy="495490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495490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Собирали пазлы.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84950" cy="5620385"/>
            <wp:effectExtent l="0" t="0" r="0" b="0"/>
            <wp:docPr id="11" name="Изображение11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56203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Рассказал старик старухе: "Поймал я сегодня рыбку ..."</w:t>
        <w:br/>
        <w:t>Мероприятие в пятницу в 1 отряде также в школе (жара на улице больше 30*).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37655" cy="4986655"/>
            <wp:effectExtent l="0" t="0" r="0" b="0"/>
            <wp:docPr id="12" name="Изображение12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9866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Сказку прослушали, в викторину поиграли,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67475" cy="4859020"/>
            <wp:effectExtent l="0" t="0" r="0" b="0"/>
            <wp:docPr id="13" name="Изображение13" descr="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590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инсценировку по сказке посмотрели, пазлы собрали.</w:t>
        <w:br/>
        <w:t>"Спасибо", - говорят дети на прощание. Благодарю их и я за активное участие в мероприятии.</w:t>
        <w:br/>
        <w:t>"Читаем сказки Пушкина" - это мероприятие за неделю посетили 59 детей и сопровождавшие их педагоги.</w:t>
        <w:br/>
        <w:t>Материал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5877880652&amp;st.layer.type=FRIEND&amp;st.layer.sphotoIds=975877880652%3B975878292044%3B975878272332%3B975878453580%3B975878509900%3B975878667340%3B975878810188%3B975878913100%3B975878968908%3B975878991948%3B975885723980%3B975885829452%3B975885834316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5878292044&amp;st.layer.type=FRIEND&amp;st.layer.sphotoIds=975877880652%3B975878292044%3B975878272332%3B975878453580%3B975878509900%3B975878667340%3B975878810188%3B975878913100%3B975878968908%3B975878991948%3B975885723980%3B975885829452%3B975885834316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5878272332&amp;st.layer.type=FRIEND&amp;st.layer.sphotoIds=975877880652%3B975878292044%3B975878272332%3B975878453580%3B975878509900%3B975878667340%3B975878810188%3B975878913100%3B975878968908%3B975878991948%3B975885723980%3B975885829452%3B975885834316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5878453580&amp;st.layer.type=FRIEND&amp;st.layer.sphotoIds=975877880652%3B975878292044%3B975878272332%3B975878453580%3B975878509900%3B975878667340%3B975878810188%3B975878913100%3B975878968908%3B975878991948%3B975885723980%3B975885829452%3B975885834316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5878509900&amp;st.layer.type=FRIEND&amp;st.layer.sphotoIds=975877880652%3B975878292044%3B975878272332%3B975878453580%3B975878509900%3B975878667340%3B975878810188%3B975878913100%3B975878968908%3B975878991948%3B975885723980%3B975885829452%3B975885834316&amp;st.cmd=friendStatuses&amp;st.friendId=573951914316&amp;st.layer.lg.lsrc=UNKNOWN&amp;st._aid=StatusLayerReshare_openPhotoLayer&amp;st.layer.lg.lsrc=UNKNOWN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5878667340&amp;st.layer.type=FRIEND&amp;st.layer.sphotoIds=975877880652%3B975878292044%3B975878272332%3B975878453580%3B975878509900%3B975878667340%3B975878810188%3B975878913100%3B975878968908%3B975878991948%3B975885723980%3B975885829452%3B975885834316&amp;st.cmd=friendStatuses&amp;st.friendId=573951914316&amp;st.layer.lg.lsrc=UNKNOWN&amp;st._aid=StatusLayerReshare_openPhotoLayer&amp;st.layer.lg.lsrc=UNKNOWN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75878810188&amp;st.layer.type=FRIEND&amp;st.layer.sphotoIds=975877880652%3B975878292044%3B975878272332%3B975878453580%3B975878509900%3B975878667340%3B975878810188%3B975878913100%3B975878968908%3B975878991948%3B975885723980%3B975885829452%3B975885834316&amp;st.cmd=friendStatuses&amp;st.friendId=573951914316&amp;st.layer.lg.lsrc=UNKNOWN&amp;st._aid=StatusLayerReshare_openPhotoLayer&amp;st.layer.lg.lsrc=UNKNOWN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75878913100&amp;st.layer.type=FRIEND&amp;st.layer.sphotoIds=975877880652%3B975878292044%3B975878272332%3B975878453580%3B975878509900%3B975878667340%3B975878810188%3B975878913100%3B975878968908%3B975878991948%3B975885723980%3B975885829452%3B975885834316&amp;st.cmd=friendStatuses&amp;st.friendId=573951914316&amp;st.layer.lg.lsrc=UNKNOWN&amp;st._aid=StatusLayerReshare_openPhotoLayer&amp;st.layer.lg.lsrc=UNKNOWN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75878968908&amp;st.layer.type=FRIEND&amp;st.layer.sphotoIds=975877880652%3B975878292044%3B975878272332%3B975878453580%3B975878509900%3B975878667340%3B975878810188%3B975878913100%3B975878968908%3B975878991948%3B975885723980%3B975885829452%3B975885834316&amp;st.cmd=friendStatuses&amp;st.friendId=573951914316&amp;st.layer.lg.lsrc=UNKNOWN&amp;st._aid=StatusLayerReshare_openPhotoLayer&amp;st.layer.lg.lsrc=UNKNOWN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75878991948&amp;st.layer.type=FRIEND&amp;st.layer.sphotoIds=975877880652%3B975878292044%3B975878272332%3B975878453580%3B975878509900%3B975878667340%3B975878810188%3B975878913100%3B975878968908%3B975878991948%3B975885723980%3B975885829452%3B975885834316&amp;st.cmd=friendStatuses&amp;st.friendId=573951914316&amp;st.layer.lg.lsrc=UNKNOWN&amp;st._aid=StatusLayerReshare_openPhotoLayer&amp;st.layer.lg.lsrc=UNKNOWN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ok.ru/dk?cmd=PopLayerPhoto&amp;st.layer.cmd=PopLayerPhoto&amp;st.layer.plc=mediaTopic&amp;st.layer.photoId=975885723980&amp;st.layer.type=FRIEND&amp;st.layer.sphotoIds=975877880652%3B975878292044%3B975878272332%3B975878453580%3B975878509900%3B975878667340%3B975878810188%3B975878913100%3B975878968908%3B975878991948%3B975885723980%3B975885829452%3B975885834316&amp;st.cmd=friendStatuses&amp;st.friendId=573951914316&amp;st.layer.lg.lsrc=UNKNOWN&amp;st._aid=StatusLayerReshare_openPhotoLayer&amp;st.layer.lg.lsrc=UNKNOWN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s://ok.ru/dk?cmd=PopLayerPhoto&amp;st.layer.cmd=PopLayerPhoto&amp;st.layer.plc=mediaTopic&amp;st.layer.photoId=975885829452&amp;st.layer.type=FRIEND&amp;st.layer.sphotoIds=975877880652%3B975878292044%3B975878272332%3B975878453580%3B975878509900%3B975878667340%3B975878810188%3B975878913100%3B975878968908%3B975878991948%3B975885723980%3B975885829452%3B975885834316&amp;st.cmd=friendStatuses&amp;st.friendId=573951914316&amp;st.layer.lg.lsrc=UNKNOWN&amp;st._aid=StatusLayerReshare_openPhotoLayer&amp;st.layer.lg.lsrc=UNKNOWN" TargetMode="External"/><Relationship Id="rId26" Type="http://schemas.openxmlformats.org/officeDocument/2006/relationships/image" Target="media/image13.jpeg"/><Relationship Id="rId27" Type="http://schemas.openxmlformats.org/officeDocument/2006/relationships/hyperlink" Target="https://ok.ru/dk?cmd=PopLayerPhoto&amp;st.layer.cmd=PopLayerPhoto&amp;st.layer.plc=mediaTopic&amp;st.layer.photoId=975885834316&amp;st.layer.type=FRIEND&amp;st.layer.sphotoIds=975877880652%3B975878292044%3B975878272332%3B975878453580%3B975878509900%3B975878667340%3B975878810188%3B975878913100%3B975878968908%3B975878991948%3B975885723980%3B975885829452%3B975885834316&amp;st.cmd=friendStatuses&amp;st.friendId=573951914316&amp;st.layer.lg.lsrc=UNKNOWN&amp;st._aid=StatusLayerReshare_openPhotoLayer&amp;st.layer.lg.lsrc=UNKNOWN" TargetMode="External"/><Relationship Id="rId28" Type="http://schemas.openxmlformats.org/officeDocument/2006/relationships/fontTable" Target="fontTable.xml"/><Relationship Id="rId2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LibreOffice/7.4.5.1$Linux_X86_64 LibreOffice_project/40$Build-1</Application>
  <AppVersion>15.0000</AppVersion>
  <Pages>13</Pages>
  <Words>336</Words>
  <Characters>1955</Characters>
  <CharactersWithSpaces>2287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2024-06-16T17:33:09Z</dcterms:created>
  <dc:creator/>
  <dc:description/>
  <dc:language>ru-RU</dc:language>
  <cp:lastModifiedBy/>
  <dcterms:modified xsi:type="dcterms:W3CDTF">2024-06-16T17:46:56Z</dcterms:modified>
  <cp:revision>2</cp:revision>
  <dc:subject/>
  <dc:title/>
</cp:coreProperties>
</file>