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E3A" w:rsidRDefault="00D63E3A">
      <w:bookmarkStart w:id="0" w:name="_GoBack"/>
      <w:bookmarkEnd w:id="0"/>
    </w:p>
    <w:p w:rsidR="00D63E3A" w:rsidRDefault="00BF4E56">
      <w:pPr>
        <w:spacing w:after="0" w:line="240" w:lineRule="auto"/>
        <w:ind w:left="97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D63E3A" w:rsidRDefault="00BF4E56">
      <w:pPr>
        <w:spacing w:after="0" w:line="240" w:lineRule="auto"/>
        <w:ind w:left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письму управления образования администрации Симферопольского района</w:t>
      </w:r>
    </w:p>
    <w:p w:rsidR="00D63E3A" w:rsidRDefault="00BF4E56">
      <w:pPr>
        <w:spacing w:after="0" w:line="240" w:lineRule="auto"/>
        <w:ind w:left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13.11.2023 г. № 2252/01-14</w:t>
      </w:r>
    </w:p>
    <w:p w:rsidR="00D63E3A" w:rsidRDefault="00D63E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E3A" w:rsidRDefault="00BF4E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Места регистрации на ГИА-9 в 2023-2024 учебном году</w:t>
      </w:r>
    </w:p>
    <w:p w:rsidR="00D63E3A" w:rsidRDefault="00D63E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3E3A" w:rsidRDefault="00BF4E56">
      <w:pPr>
        <w:ind w:left="1134" w:firstLine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Город/район   Симферопольский</w:t>
      </w:r>
    </w:p>
    <w:p w:rsidR="00D63E3A" w:rsidRDefault="00D63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914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4000"/>
        <w:gridCol w:w="3402"/>
        <w:gridCol w:w="3402"/>
        <w:gridCol w:w="3402"/>
      </w:tblGrid>
      <w:tr w:rsidR="00D63E3A">
        <w:trPr>
          <w:jc w:val="center"/>
        </w:trPr>
        <w:tc>
          <w:tcPr>
            <w:tcW w:w="708" w:type="dxa"/>
            <w:vAlign w:val="center"/>
          </w:tcPr>
          <w:p w:rsidR="00D63E3A" w:rsidRDefault="00BF4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000" w:type="dxa"/>
            <w:vAlign w:val="center"/>
          </w:tcPr>
          <w:p w:rsidR="00D63E3A" w:rsidRDefault="00BF4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образовательной организации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(полностью)</w:t>
            </w:r>
          </w:p>
        </w:tc>
        <w:tc>
          <w:tcPr>
            <w:tcW w:w="3402" w:type="dxa"/>
            <w:vAlign w:val="center"/>
          </w:tcPr>
          <w:p w:rsidR="00D63E3A" w:rsidRDefault="00BF4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образовательной организации</w:t>
            </w:r>
          </w:p>
        </w:tc>
        <w:tc>
          <w:tcPr>
            <w:tcW w:w="3402" w:type="dxa"/>
            <w:vAlign w:val="center"/>
          </w:tcPr>
          <w:p w:rsidR="00D63E3A" w:rsidRDefault="00BF4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ФИО ответственного за регистрацию в ОО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(полностью)</w:t>
            </w:r>
          </w:p>
        </w:tc>
        <w:tc>
          <w:tcPr>
            <w:tcW w:w="3402" w:type="dxa"/>
            <w:vAlign w:val="center"/>
          </w:tcPr>
          <w:p w:rsidR="00D63E3A" w:rsidRDefault="00BF4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 контактного телефона</w:t>
            </w:r>
          </w:p>
        </w:tc>
      </w:tr>
      <w:tr w:rsidR="00D63E3A">
        <w:trPr>
          <w:jc w:val="center"/>
        </w:trPr>
        <w:tc>
          <w:tcPr>
            <w:tcW w:w="708" w:type="dxa"/>
            <w:vAlign w:val="center"/>
          </w:tcPr>
          <w:p w:rsidR="00D63E3A" w:rsidRDefault="00BF4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00" w:type="dxa"/>
            <w:vAlign w:val="center"/>
          </w:tcPr>
          <w:p w:rsidR="00D63E3A" w:rsidRDefault="00BF4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D63E3A" w:rsidRDefault="00BF4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D63E3A" w:rsidRDefault="00BF4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D63E3A" w:rsidRDefault="00BF4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F4E56">
        <w:trPr>
          <w:jc w:val="center"/>
        </w:trPr>
        <w:tc>
          <w:tcPr>
            <w:tcW w:w="708" w:type="dxa"/>
            <w:vAlign w:val="center"/>
          </w:tcPr>
          <w:p w:rsidR="00BF4E56" w:rsidRDefault="00BF4E56" w:rsidP="00BF4E56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BF4E56" w:rsidRPr="00BF4E56" w:rsidRDefault="00BF4E56" w:rsidP="00BF4E5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4E56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«Константиновская школа» Симферопольского района Республики Крым</w:t>
            </w:r>
          </w:p>
        </w:tc>
        <w:tc>
          <w:tcPr>
            <w:tcW w:w="3402" w:type="dxa"/>
            <w:vAlign w:val="center"/>
          </w:tcPr>
          <w:p w:rsidR="00BF4E56" w:rsidRPr="00BF4E56" w:rsidRDefault="00BF4E56" w:rsidP="00BF4E5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4E56">
              <w:rPr>
                <w:rFonts w:ascii="Times New Roman" w:eastAsia="Times New Roman" w:hAnsi="Times New Roman" w:cs="Times New Roman"/>
              </w:rPr>
              <w:t>297563 Республика Крым, Симферопольский район, с. Константиновка, ул. Школьная, 1</w:t>
            </w:r>
          </w:p>
        </w:tc>
        <w:tc>
          <w:tcPr>
            <w:tcW w:w="3402" w:type="dxa"/>
            <w:vAlign w:val="center"/>
          </w:tcPr>
          <w:p w:rsidR="00BF4E56" w:rsidRPr="00BF4E56" w:rsidRDefault="00BF4E56" w:rsidP="00BF4E56">
            <w:pPr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F4E56">
              <w:rPr>
                <w:rFonts w:ascii="Times New Roman" w:eastAsia="Times New Roman" w:hAnsi="Times New Roman" w:cs="Times New Roman"/>
              </w:rPr>
              <w:t>Кириченко Татьяна Васильевна</w:t>
            </w:r>
          </w:p>
        </w:tc>
        <w:tc>
          <w:tcPr>
            <w:tcW w:w="3402" w:type="dxa"/>
            <w:vAlign w:val="center"/>
          </w:tcPr>
          <w:p w:rsidR="00BF4E56" w:rsidRPr="00BF4E56" w:rsidRDefault="00BF4E56" w:rsidP="00BF4E56">
            <w:pPr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BF4E56">
              <w:rPr>
                <w:rFonts w:ascii="Times New Roman" w:eastAsia="Times New Roman" w:hAnsi="Times New Roman" w:cs="Times New Roman"/>
              </w:rPr>
              <w:t>+7978 837 18 59</w:t>
            </w:r>
          </w:p>
          <w:p w:rsidR="00BF4E56" w:rsidRPr="00BF4E56" w:rsidRDefault="00BF4E56" w:rsidP="00BF4E56">
            <w:pPr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63E3A" w:rsidRDefault="00D63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E3A" w:rsidRDefault="00D63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E3A" w:rsidRDefault="00D63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E56" w:rsidRPr="00BF4E56" w:rsidRDefault="00BF4E56" w:rsidP="00BF4E56">
      <w:pPr>
        <w:jc w:val="both"/>
        <w:rPr>
          <w:rFonts w:ascii="Times New Roman" w:hAnsi="Times New Roman" w:cs="Times New Roman"/>
          <w:sz w:val="24"/>
          <w:szCs w:val="24"/>
        </w:rPr>
      </w:pPr>
      <w:r w:rsidRPr="00BF4E56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F4E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М.В. </w:t>
      </w:r>
      <w:proofErr w:type="spellStart"/>
      <w:r w:rsidRPr="00BF4E56">
        <w:rPr>
          <w:rFonts w:ascii="Times New Roman" w:hAnsi="Times New Roman" w:cs="Times New Roman"/>
          <w:sz w:val="24"/>
          <w:szCs w:val="24"/>
        </w:rPr>
        <w:t>Маршалок</w:t>
      </w:r>
      <w:proofErr w:type="spellEnd"/>
    </w:p>
    <w:p w:rsidR="00D63E3A" w:rsidRDefault="00D63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E3A" w:rsidRDefault="00D63E3A">
      <w:pPr>
        <w:rPr>
          <w:rFonts w:ascii="Times New Roman" w:hAnsi="Times New Roman" w:cs="Times New Roman"/>
          <w:sz w:val="16"/>
          <w:szCs w:val="16"/>
        </w:rPr>
      </w:pPr>
    </w:p>
    <w:p w:rsidR="00D63E3A" w:rsidRDefault="00D63E3A">
      <w:pPr>
        <w:rPr>
          <w:rFonts w:ascii="Times New Roman" w:hAnsi="Times New Roman" w:cs="Times New Roman"/>
          <w:sz w:val="16"/>
          <w:szCs w:val="16"/>
        </w:rPr>
      </w:pPr>
    </w:p>
    <w:p w:rsidR="00D63E3A" w:rsidRDefault="00D63E3A"/>
    <w:sectPr w:rsidR="00D63E3A">
      <w:pgSz w:w="16838" w:h="11906" w:orient="landscape"/>
      <w:pgMar w:top="993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3A"/>
    <w:rsid w:val="00BF4E56"/>
    <w:rsid w:val="00CB0C46"/>
    <w:rsid w:val="00D6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B0260-EC69-43F2-8DA5-B446B976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1E5"/>
    <w:pPr>
      <w:spacing w:after="200" w:line="276" w:lineRule="auto"/>
    </w:pPr>
    <w:rPr>
      <w:rFonts w:ascii="Calibri" w:eastAsia="Calibri" w:hAnsi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table" w:styleId="a8">
    <w:name w:val="Table Grid"/>
    <w:basedOn w:val="a1"/>
    <w:uiPriority w:val="59"/>
    <w:rsid w:val="00645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dc:description/>
  <cp:lastModifiedBy>Админ</cp:lastModifiedBy>
  <cp:revision>2</cp:revision>
  <dcterms:created xsi:type="dcterms:W3CDTF">2023-12-03T09:49:00Z</dcterms:created>
  <dcterms:modified xsi:type="dcterms:W3CDTF">2023-12-03T09:49:00Z</dcterms:modified>
  <dc:language>ru-RU</dc:language>
</cp:coreProperties>
</file>