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E30DD" w14:textId="29DEDE57" w:rsidR="0030332F" w:rsidRPr="0030332F" w:rsidRDefault="0030332F" w:rsidP="003033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 xml:space="preserve">ОТЧЕТ О РЕАЛИЗАЦИИ МЕРОПРИЯТИЙ МУНИЦИПАЛЬНОЙ ПРОГРАММЫ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НА ТЕРРИТОРИИ </w:t>
      </w:r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30332F">
        <w:rPr>
          <w:rFonts w:ascii="Times New Roman" w:hAnsi="Times New Roman" w:cs="Times New Roman"/>
          <w:sz w:val="28"/>
          <w:szCs w:val="28"/>
        </w:rPr>
        <w:t xml:space="preserve"> СЕЛЬСКОГО ПОСЕЛЕНИЯ "</w:t>
      </w:r>
    </w:p>
    <w:p w14:paraId="0F3588DF" w14:textId="77777777" w:rsidR="0030332F" w:rsidRPr="0030332F" w:rsidRDefault="0030332F" w:rsidP="0030332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Основной  целью  программы  является  создание  благоприятных  экономических, правовых и организационных  условий  для устойчивого  развития  субъектов  малого и среднего  предпринимательства  в сельском поселении.</w:t>
      </w:r>
    </w:p>
    <w:p w14:paraId="13D08CC9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5B038" w14:textId="77777777" w:rsidR="0030332F" w:rsidRPr="0030332F" w:rsidRDefault="0030332F" w:rsidP="003033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Задачами программы  является  информационная, правовая и консультативная  поддержка  малого и среднего предпринимательства.</w:t>
      </w:r>
    </w:p>
    <w:p w14:paraId="4F362CD5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2D512" w14:textId="5D338730" w:rsidR="0030332F" w:rsidRPr="0030332F" w:rsidRDefault="0030332F" w:rsidP="003033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 xml:space="preserve">Запланированный объем финансирования на 2023год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0332F">
        <w:rPr>
          <w:rFonts w:ascii="Times New Roman" w:hAnsi="Times New Roman" w:cs="Times New Roman"/>
          <w:sz w:val="28"/>
          <w:szCs w:val="28"/>
        </w:rPr>
        <w:t>5000 рублей, в т.ч. из местного бюджета. Деньги не были израсходованы в полном объеме в связи с отсутствием обращений и дефицитом бюджета.</w:t>
      </w:r>
    </w:p>
    <w:p w14:paraId="269510BF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B036F2" w14:textId="7FD6B5EC" w:rsidR="0030332F" w:rsidRPr="0030332F" w:rsidRDefault="0030332F" w:rsidP="003033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 xml:space="preserve">По состоянию за 2023 года 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 w:rsidRPr="0030332F">
        <w:rPr>
          <w:rFonts w:ascii="Times New Roman" w:hAnsi="Times New Roman" w:cs="Times New Roman"/>
          <w:sz w:val="28"/>
          <w:szCs w:val="28"/>
        </w:rPr>
        <w:t xml:space="preserve">  сельского  поселения  Павловского района  зарегистрировано </w:t>
      </w:r>
      <w:r w:rsidR="00F6240E">
        <w:rPr>
          <w:rFonts w:ascii="Times New Roman" w:hAnsi="Times New Roman" w:cs="Times New Roman"/>
          <w:sz w:val="28"/>
          <w:szCs w:val="28"/>
        </w:rPr>
        <w:t>114</w:t>
      </w:r>
      <w:r w:rsidRPr="0030332F">
        <w:rPr>
          <w:rFonts w:ascii="Times New Roman" w:hAnsi="Times New Roman" w:cs="Times New Roman"/>
          <w:sz w:val="28"/>
          <w:szCs w:val="28"/>
        </w:rPr>
        <w:t xml:space="preserve"> хозяйствующих  субъектов малого и среднего предпринимательства, из них </w:t>
      </w:r>
      <w:r w:rsidR="00F6240E">
        <w:rPr>
          <w:rFonts w:ascii="Times New Roman" w:hAnsi="Times New Roman" w:cs="Times New Roman"/>
          <w:sz w:val="28"/>
          <w:szCs w:val="28"/>
        </w:rPr>
        <w:t>49</w:t>
      </w:r>
      <w:r w:rsidRPr="0030332F">
        <w:rPr>
          <w:rFonts w:ascii="Times New Roman" w:hAnsi="Times New Roman" w:cs="Times New Roman"/>
          <w:sz w:val="28"/>
          <w:szCs w:val="28"/>
        </w:rPr>
        <w:t xml:space="preserve"> индивидуальных  предпринимателей,  2 юридических  лица и </w:t>
      </w:r>
      <w:r w:rsidR="00F6240E">
        <w:rPr>
          <w:rFonts w:ascii="Times New Roman" w:hAnsi="Times New Roman" w:cs="Times New Roman"/>
          <w:sz w:val="28"/>
          <w:szCs w:val="28"/>
        </w:rPr>
        <w:t xml:space="preserve">63 </w:t>
      </w:r>
      <w:r w:rsidRPr="0030332F">
        <w:rPr>
          <w:rFonts w:ascii="Times New Roman" w:hAnsi="Times New Roman" w:cs="Times New Roman"/>
          <w:sz w:val="28"/>
          <w:szCs w:val="28"/>
        </w:rPr>
        <w:t>самозанятых.</w:t>
      </w:r>
    </w:p>
    <w:p w14:paraId="6638A74C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6F018" w14:textId="03741E64" w:rsidR="0030332F" w:rsidRPr="0030332F" w:rsidRDefault="0030332F" w:rsidP="00F624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Среднесписочная  численность занятых составляет 2</w:t>
      </w:r>
      <w:r w:rsidR="00F6240E">
        <w:rPr>
          <w:rFonts w:ascii="Times New Roman" w:hAnsi="Times New Roman" w:cs="Times New Roman"/>
          <w:sz w:val="28"/>
          <w:szCs w:val="28"/>
        </w:rPr>
        <w:t>50</w:t>
      </w:r>
      <w:r w:rsidRPr="0030332F">
        <w:rPr>
          <w:rFonts w:ascii="Times New Roman" w:hAnsi="Times New Roman" w:cs="Times New Roman"/>
          <w:sz w:val="28"/>
          <w:szCs w:val="28"/>
        </w:rPr>
        <w:t xml:space="preserve"> человек. В отраслевой структуре  малого и среднего предпринимательства по основным  видам экономической деятельности  сельское хозяйство 93%  торговая розница3,7%,  3,3% садоводство. Финансово-экономическое  состояние предприятий стабильное.</w:t>
      </w:r>
    </w:p>
    <w:p w14:paraId="3BE58842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92703" w14:textId="7FCFDE28" w:rsidR="0030332F" w:rsidRPr="0030332F" w:rsidRDefault="0030332F" w:rsidP="00F624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 xml:space="preserve">Малое и среднее предпринимательство  играет существенную роль  в формировании  бюджета </w:t>
      </w:r>
      <w:proofErr w:type="spellStart"/>
      <w:r w:rsidR="00F6240E"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 w:rsidRPr="0030332F">
        <w:rPr>
          <w:rFonts w:ascii="Times New Roman" w:hAnsi="Times New Roman" w:cs="Times New Roman"/>
          <w:sz w:val="28"/>
          <w:szCs w:val="28"/>
        </w:rPr>
        <w:t xml:space="preserve"> сельского поселения  Павловского района.</w:t>
      </w:r>
    </w:p>
    <w:p w14:paraId="474A9287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42960" w14:textId="77777777" w:rsidR="0030332F" w:rsidRPr="0030332F" w:rsidRDefault="0030332F" w:rsidP="00F624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На долю  доходов  малого и среднего  предпринимательства поступлений  в бюджет  Привольного сельского поселения  на 01.01.2024 года  поступило:</w:t>
      </w:r>
    </w:p>
    <w:p w14:paraId="561403AB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D8F03" w14:textId="760E526A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– по  налогу на доходы физических лиц -</w:t>
      </w:r>
      <w:r w:rsidR="00F6240E">
        <w:rPr>
          <w:rFonts w:ascii="Times New Roman" w:hAnsi="Times New Roman" w:cs="Times New Roman"/>
          <w:sz w:val="28"/>
          <w:szCs w:val="28"/>
        </w:rPr>
        <w:t>8561</w:t>
      </w:r>
      <w:r w:rsidRPr="0030332F">
        <w:rPr>
          <w:rFonts w:ascii="Times New Roman" w:hAnsi="Times New Roman" w:cs="Times New Roman"/>
          <w:sz w:val="28"/>
          <w:szCs w:val="28"/>
        </w:rPr>
        <w:t>,</w:t>
      </w:r>
      <w:r w:rsidR="00F6240E">
        <w:rPr>
          <w:rFonts w:ascii="Times New Roman" w:hAnsi="Times New Roman" w:cs="Times New Roman"/>
          <w:sz w:val="28"/>
          <w:szCs w:val="28"/>
        </w:rPr>
        <w:t>16</w:t>
      </w:r>
      <w:r w:rsidRPr="0030332F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spellStart"/>
      <w:r w:rsidRPr="0030332F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30332F">
        <w:rPr>
          <w:rFonts w:ascii="Times New Roman" w:hAnsi="Times New Roman" w:cs="Times New Roman"/>
          <w:sz w:val="28"/>
          <w:szCs w:val="28"/>
        </w:rPr>
        <w:t>;</w:t>
      </w:r>
    </w:p>
    <w:p w14:paraId="46C44267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43ADD" w14:textId="7FCDFD3A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– по земельному доходу юридических лиц-</w:t>
      </w:r>
      <w:r w:rsidR="00F6240E">
        <w:rPr>
          <w:rFonts w:ascii="Times New Roman" w:hAnsi="Times New Roman" w:cs="Times New Roman"/>
          <w:sz w:val="28"/>
          <w:szCs w:val="28"/>
        </w:rPr>
        <w:t>4404</w:t>
      </w:r>
      <w:r w:rsidRPr="0030332F">
        <w:rPr>
          <w:rFonts w:ascii="Times New Roman" w:hAnsi="Times New Roman" w:cs="Times New Roman"/>
          <w:sz w:val="28"/>
          <w:szCs w:val="28"/>
        </w:rPr>
        <w:t>,</w:t>
      </w:r>
      <w:r w:rsidR="00F6240E">
        <w:rPr>
          <w:rFonts w:ascii="Times New Roman" w:hAnsi="Times New Roman" w:cs="Times New Roman"/>
          <w:sz w:val="28"/>
          <w:szCs w:val="28"/>
        </w:rPr>
        <w:t>34</w:t>
      </w:r>
      <w:r w:rsidRPr="00303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32F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30332F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58C31B22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4C217" w14:textId="7872CC63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-по единому сельскохозяйственному  налогу -</w:t>
      </w:r>
      <w:r w:rsidR="00F6240E">
        <w:rPr>
          <w:rFonts w:ascii="Times New Roman" w:hAnsi="Times New Roman" w:cs="Times New Roman"/>
          <w:sz w:val="28"/>
          <w:szCs w:val="28"/>
        </w:rPr>
        <w:t>829</w:t>
      </w:r>
      <w:r w:rsidRPr="0030332F">
        <w:rPr>
          <w:rFonts w:ascii="Times New Roman" w:hAnsi="Times New Roman" w:cs="Times New Roman"/>
          <w:sz w:val="28"/>
          <w:szCs w:val="28"/>
        </w:rPr>
        <w:t>,</w:t>
      </w:r>
      <w:r w:rsidR="00F6240E">
        <w:rPr>
          <w:rFonts w:ascii="Times New Roman" w:hAnsi="Times New Roman" w:cs="Times New Roman"/>
          <w:sz w:val="28"/>
          <w:szCs w:val="28"/>
        </w:rPr>
        <w:t>04</w:t>
      </w:r>
      <w:r w:rsidRPr="0030332F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7BC6C4EB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D600A" w14:textId="39DCB4E0" w:rsidR="0030332F" w:rsidRPr="0030332F" w:rsidRDefault="0030332F" w:rsidP="00F624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 xml:space="preserve">Размещена информация  для малого и среднего предпринимательства  на официальном  сайте  и в сети интернет </w:t>
      </w:r>
      <w:proofErr w:type="spellStart"/>
      <w:r w:rsidR="00F6240E"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 w:rsidRPr="0030332F">
        <w:rPr>
          <w:rFonts w:ascii="Times New Roman" w:hAnsi="Times New Roman" w:cs="Times New Roman"/>
          <w:sz w:val="28"/>
          <w:szCs w:val="28"/>
        </w:rPr>
        <w:t xml:space="preserve">  сельского поселения Павловского района , Краснодарского края https: https://</w:t>
      </w:r>
      <w:r w:rsidR="00F6240E">
        <w:rPr>
          <w:rFonts w:ascii="Times New Roman" w:hAnsi="Times New Roman" w:cs="Times New Roman"/>
          <w:sz w:val="28"/>
          <w:szCs w:val="28"/>
        </w:rPr>
        <w:t>Старолеушковское</w:t>
      </w:r>
      <w:r w:rsidRPr="0030332F">
        <w:rPr>
          <w:rFonts w:ascii="Times New Roman" w:hAnsi="Times New Roman" w:cs="Times New Roman"/>
          <w:sz w:val="28"/>
          <w:szCs w:val="28"/>
        </w:rPr>
        <w:t>,рф/ в разделе по малому  и среднему бизнесу.</w:t>
      </w:r>
    </w:p>
    <w:p w14:paraId="4BDA0C11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DB701" w14:textId="147F07B0" w:rsidR="0030332F" w:rsidRPr="0030332F" w:rsidRDefault="0030332F" w:rsidP="00F624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 xml:space="preserve">Участие  субъектов малого и среднего предпринимательства  в заседании круглых столов  при главе   </w:t>
      </w:r>
      <w:proofErr w:type="spellStart"/>
      <w:r w:rsidR="00F6240E" w:rsidRPr="00F6240E"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 w:rsidR="00F6240E" w:rsidRPr="00F6240E">
        <w:rPr>
          <w:rFonts w:ascii="Times New Roman" w:hAnsi="Times New Roman" w:cs="Times New Roman"/>
          <w:sz w:val="28"/>
          <w:szCs w:val="28"/>
        </w:rPr>
        <w:t xml:space="preserve">  </w:t>
      </w:r>
      <w:r w:rsidRPr="0030332F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14:paraId="34325823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31776" w14:textId="3FD40858" w:rsidR="0030332F" w:rsidRPr="0030332F" w:rsidRDefault="0030332F" w:rsidP="00A27F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Предоставление  преференций  членам  крестьянского (фермерского) хозяйства и производителям  сельскохозяйственной  продукции  при выделении мест  под  размещение НТО  на льготных условиях обращений  от крестьянских (фермерских)  хозяйств  и производителей  сельскохозяйственной продукции не поступало</w:t>
      </w:r>
      <w:r w:rsidR="00A27F10">
        <w:rPr>
          <w:rFonts w:ascii="Times New Roman" w:hAnsi="Times New Roman" w:cs="Times New Roman"/>
          <w:sz w:val="28"/>
          <w:szCs w:val="28"/>
        </w:rPr>
        <w:t>.</w:t>
      </w:r>
    </w:p>
    <w:p w14:paraId="58F7E3EE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0080A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134A8" w14:textId="77777777" w:rsidR="0030332F" w:rsidRPr="0030332F" w:rsidRDefault="0030332F" w:rsidP="00A27F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Подготовка и публикация информационных материалов о существующей поддержке предпринимательства на официальном сайте в информационно-телекоммуникационной сети «Интернет».</w:t>
      </w:r>
    </w:p>
    <w:p w14:paraId="70FE06BE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58EA6" w14:textId="77777777" w:rsidR="0030332F" w:rsidRPr="0030332F" w:rsidRDefault="0030332F" w:rsidP="00A27F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В 2023 году на официальном сайте района размещалась информация для субъектов малого и среднего предпринимательства:</w:t>
      </w:r>
    </w:p>
    <w:p w14:paraId="594E583C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BDF26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об уплате налоговых платежей;</w:t>
      </w:r>
    </w:p>
    <w:p w14:paraId="4FCC771E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28A38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информация для самозанятых;</w:t>
      </w:r>
    </w:p>
    <w:p w14:paraId="667D7BC1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018D3A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о мерах поддержки бизнеса;</w:t>
      </w:r>
    </w:p>
    <w:p w14:paraId="1193DC6A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B892D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об информационном семинаре по трудовому законодательству;</w:t>
      </w:r>
    </w:p>
    <w:p w14:paraId="4E4A65CE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05D64" w14:textId="4E0E7461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о двойной мере господдержки для вологодских предпринимателей, пострадавших от COVID-19;</w:t>
      </w:r>
    </w:p>
    <w:p w14:paraId="357B78BB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368A3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о кредитных каникулах для предприятий малого и среднего бизнеса;</w:t>
      </w:r>
    </w:p>
    <w:p w14:paraId="356212BA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75376D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>о мерах государственной поддержки, о преимуществах личных кабинетов и сервисов ФНС России, а также о возможности бесплатно получить усиленную квалифицированную электронную подпись;</w:t>
      </w:r>
    </w:p>
    <w:p w14:paraId="41DBF982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FD0CF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3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FA7436" w14:textId="77777777" w:rsidR="0030332F" w:rsidRPr="0030332F" w:rsidRDefault="0030332F" w:rsidP="0030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86778" w14:textId="77777777" w:rsidR="00932CB2" w:rsidRDefault="002F4ED0" w:rsidP="00932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32CB2"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 w:rsidR="00932CB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14:paraId="453611FA" w14:textId="1EE008F7" w:rsidR="00932CB2" w:rsidRDefault="00932CB2" w:rsidP="00932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</w:t>
      </w:r>
      <w:r w:rsidR="00E95B9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  <w:r w:rsidR="0057536C">
        <w:rPr>
          <w:rFonts w:ascii="Times New Roman" w:hAnsi="Times New Roman" w:cs="Times New Roman"/>
          <w:sz w:val="28"/>
          <w:szCs w:val="28"/>
        </w:rPr>
        <w:t>М. Чепилов</w:t>
      </w:r>
    </w:p>
    <w:p w14:paraId="465C842E" w14:textId="77777777" w:rsidR="00932CB2" w:rsidRDefault="00932CB2" w:rsidP="00932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7A2D0" w14:textId="77777777" w:rsidR="00932CB2" w:rsidRDefault="00932CB2" w:rsidP="00932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DF80D" w14:textId="77777777" w:rsidR="00932CB2" w:rsidRDefault="00932CB2" w:rsidP="00932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61F98B" w14:textId="77777777" w:rsidR="00932CB2" w:rsidRDefault="00932CB2" w:rsidP="00932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F15C5" w14:textId="77777777" w:rsidR="00932CB2" w:rsidRDefault="00932CB2" w:rsidP="00932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32352" w14:textId="77777777" w:rsidR="00932CB2" w:rsidRDefault="00932CB2" w:rsidP="00932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CEEB2F" w14:textId="77777777" w:rsidR="00932CB2" w:rsidRDefault="00932CB2" w:rsidP="00932CB2"/>
    <w:p w14:paraId="618CA7B8" w14:textId="77777777" w:rsidR="000B3A28" w:rsidRDefault="000B3A28" w:rsidP="00932CB2"/>
    <w:p w14:paraId="020575D3" w14:textId="77777777" w:rsidR="000B3A28" w:rsidRDefault="000B3A28" w:rsidP="00932CB2"/>
    <w:p w14:paraId="790113A4" w14:textId="77777777" w:rsidR="000B3A28" w:rsidRDefault="000B3A28" w:rsidP="00932CB2"/>
    <w:p w14:paraId="02715FCA" w14:textId="77777777" w:rsidR="000B3A28" w:rsidRDefault="000B3A28" w:rsidP="00932CB2"/>
    <w:p w14:paraId="57E62DEF" w14:textId="77777777" w:rsidR="000B3A28" w:rsidRDefault="000B3A28" w:rsidP="00932CB2"/>
    <w:p w14:paraId="144B3E5E" w14:textId="77777777" w:rsidR="000B3A28" w:rsidRDefault="000B3A28" w:rsidP="00932CB2"/>
    <w:p w14:paraId="4B5249ED" w14:textId="77777777" w:rsidR="007A12A6" w:rsidRDefault="007A12A6" w:rsidP="00932CB2">
      <w:pPr>
        <w:spacing w:after="0" w:line="240" w:lineRule="auto"/>
      </w:pPr>
    </w:p>
    <w:p w14:paraId="4BD8EB79" w14:textId="77777777" w:rsidR="00D60B20" w:rsidRDefault="00D60B20" w:rsidP="00932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CE5686" w14:textId="77777777" w:rsidR="00D60B20" w:rsidRDefault="00D60B20" w:rsidP="00932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DA3D28" w14:textId="77777777" w:rsidR="00D60B20" w:rsidRDefault="00D60B20" w:rsidP="00932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68DF46" w14:textId="77777777" w:rsidR="00D60B20" w:rsidRDefault="00D60B20" w:rsidP="00932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4A8608" w14:textId="77777777" w:rsidR="00D60B20" w:rsidRDefault="00D60B20" w:rsidP="00932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48F4B" w14:textId="77777777" w:rsidR="00D60B20" w:rsidRDefault="00D60B20" w:rsidP="00932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F9CE12" w14:textId="77777777" w:rsidR="00D60B20" w:rsidRDefault="00D60B20" w:rsidP="00932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35E41" w14:textId="77777777" w:rsidR="00D60B20" w:rsidRDefault="00D60B20" w:rsidP="00932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23A4E0" w14:textId="77777777" w:rsidR="00D60B20" w:rsidRDefault="00D60B20" w:rsidP="00932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79073B" w14:textId="77777777" w:rsidR="00D60B20" w:rsidRDefault="00D60B20" w:rsidP="00932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1744F7" w14:textId="77777777" w:rsidR="00D60B20" w:rsidRDefault="00D60B20" w:rsidP="00932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BD8C19" w14:textId="77777777" w:rsidR="00D60B20" w:rsidRDefault="00D60B20" w:rsidP="00932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B48927" w14:textId="77777777" w:rsidR="00D60B20" w:rsidRDefault="00D60B20" w:rsidP="00932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FE707D" w14:textId="77777777" w:rsidR="00D60B20" w:rsidRDefault="00D60B20" w:rsidP="00932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2E44A7" w14:textId="77777777" w:rsidR="00D60B20" w:rsidRDefault="00D60B20" w:rsidP="00932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0C7AF4" w14:textId="77777777" w:rsidR="00D60B20" w:rsidRDefault="00D60B20" w:rsidP="00932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5DD01" w14:textId="77777777" w:rsidR="00D60B20" w:rsidRDefault="00D60B20" w:rsidP="00932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8C144D" w14:textId="77777777" w:rsidR="002F4ED0" w:rsidRDefault="002F4ED0" w:rsidP="00932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F3BCDD" w14:textId="77777777" w:rsidR="0062085A" w:rsidRDefault="0062085A" w:rsidP="00932CB2">
      <w:pPr>
        <w:spacing w:after="0" w:line="240" w:lineRule="auto"/>
      </w:pPr>
    </w:p>
    <w:sectPr w:rsidR="0062085A" w:rsidSect="00B639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50F12"/>
    <w:multiLevelType w:val="hybridMultilevel"/>
    <w:tmpl w:val="3486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18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CB2"/>
    <w:rsid w:val="00000F3A"/>
    <w:rsid w:val="00061962"/>
    <w:rsid w:val="00080D20"/>
    <w:rsid w:val="000B3A28"/>
    <w:rsid w:val="000B60BD"/>
    <w:rsid w:val="000C6AB3"/>
    <w:rsid w:val="001016CC"/>
    <w:rsid w:val="0011374D"/>
    <w:rsid w:val="00122897"/>
    <w:rsid w:val="00153267"/>
    <w:rsid w:val="001A7251"/>
    <w:rsid w:val="001F3E7E"/>
    <w:rsid w:val="002F4ED0"/>
    <w:rsid w:val="0030332F"/>
    <w:rsid w:val="00330473"/>
    <w:rsid w:val="00372828"/>
    <w:rsid w:val="003D4089"/>
    <w:rsid w:val="004118FC"/>
    <w:rsid w:val="00492133"/>
    <w:rsid w:val="00497CE0"/>
    <w:rsid w:val="00520944"/>
    <w:rsid w:val="0057536C"/>
    <w:rsid w:val="00593F41"/>
    <w:rsid w:val="005A6309"/>
    <w:rsid w:val="0062085A"/>
    <w:rsid w:val="00633E60"/>
    <w:rsid w:val="006F0525"/>
    <w:rsid w:val="00724A06"/>
    <w:rsid w:val="00734369"/>
    <w:rsid w:val="007A12A6"/>
    <w:rsid w:val="007F7458"/>
    <w:rsid w:val="00831C88"/>
    <w:rsid w:val="00901C06"/>
    <w:rsid w:val="00932CB2"/>
    <w:rsid w:val="00946A97"/>
    <w:rsid w:val="00997C80"/>
    <w:rsid w:val="009B2BA8"/>
    <w:rsid w:val="009C392B"/>
    <w:rsid w:val="00A27F10"/>
    <w:rsid w:val="00B1381B"/>
    <w:rsid w:val="00B21577"/>
    <w:rsid w:val="00B63903"/>
    <w:rsid w:val="00BA663D"/>
    <w:rsid w:val="00BB5F1B"/>
    <w:rsid w:val="00BC52A9"/>
    <w:rsid w:val="00C04804"/>
    <w:rsid w:val="00CA31B2"/>
    <w:rsid w:val="00CD0525"/>
    <w:rsid w:val="00D51A27"/>
    <w:rsid w:val="00D60B20"/>
    <w:rsid w:val="00DD6B94"/>
    <w:rsid w:val="00E95B95"/>
    <w:rsid w:val="00EC20F6"/>
    <w:rsid w:val="00F24537"/>
    <w:rsid w:val="00F42B4C"/>
    <w:rsid w:val="00F6240E"/>
    <w:rsid w:val="00FC2477"/>
    <w:rsid w:val="00FD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1A8A"/>
  <w15:docId w15:val="{B98FB7E2-A473-4214-AA20-651D1C07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73436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No Spacing"/>
    <w:uiPriority w:val="1"/>
    <w:qFormat/>
    <w:rsid w:val="00D6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C048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0">
    <w:name w:val="Обычный1"/>
    <w:rsid w:val="00DD6B9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8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E439D-BB45-4024-B895-316642E3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Екатерина</cp:lastModifiedBy>
  <cp:revision>37</cp:revision>
  <cp:lastPrinted>2024-05-16T06:55:00Z</cp:lastPrinted>
  <dcterms:created xsi:type="dcterms:W3CDTF">2018-03-28T10:44:00Z</dcterms:created>
  <dcterms:modified xsi:type="dcterms:W3CDTF">2024-05-27T11:44:00Z</dcterms:modified>
</cp:coreProperties>
</file>