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996A34" w14:textId="12FD1A27" w:rsidR="007922E0" w:rsidRPr="007252F7" w:rsidRDefault="007252F7" w:rsidP="007252F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8706AD" w:rsidRPr="007252F7">
        <w:rPr>
          <w:rFonts w:ascii="Times New Roman" w:hAnsi="Times New Roman" w:cs="Times New Roman"/>
          <w:b/>
          <w:bCs/>
          <w:sz w:val="32"/>
          <w:szCs w:val="32"/>
        </w:rPr>
        <w:t>Всемирный день курицы</w:t>
      </w:r>
      <w:r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14:paraId="1CC4ED4D" w14:textId="2984614B" w:rsidR="008706AD" w:rsidRPr="007252F7" w:rsidRDefault="008706AD" w:rsidP="007252F7">
      <w:pPr>
        <w:jc w:val="right"/>
        <w:rPr>
          <w:rFonts w:ascii="Times New Roman" w:hAnsi="Times New Roman" w:cs="Times New Roman"/>
          <w:sz w:val="24"/>
          <w:szCs w:val="24"/>
        </w:rPr>
      </w:pPr>
      <w:r w:rsidRPr="007252F7">
        <w:rPr>
          <w:rFonts w:ascii="Times New Roman" w:hAnsi="Times New Roman" w:cs="Times New Roman"/>
          <w:sz w:val="24"/>
          <w:szCs w:val="24"/>
        </w:rPr>
        <w:t xml:space="preserve">Подготовила воспитатель: </w:t>
      </w:r>
      <w:proofErr w:type="spellStart"/>
      <w:r w:rsidRPr="007252F7">
        <w:rPr>
          <w:rFonts w:ascii="Times New Roman" w:hAnsi="Times New Roman" w:cs="Times New Roman"/>
          <w:sz w:val="24"/>
          <w:szCs w:val="24"/>
        </w:rPr>
        <w:t>Харатян</w:t>
      </w:r>
      <w:proofErr w:type="spellEnd"/>
      <w:r w:rsidRPr="007252F7">
        <w:rPr>
          <w:rFonts w:ascii="Times New Roman" w:hAnsi="Times New Roman" w:cs="Times New Roman"/>
          <w:sz w:val="24"/>
          <w:szCs w:val="24"/>
        </w:rPr>
        <w:t xml:space="preserve"> К.В.</w:t>
      </w:r>
    </w:p>
    <w:p w14:paraId="1B15033B" w14:textId="5323BBD8" w:rsidR="007252F7" w:rsidRPr="009746C4" w:rsidRDefault="007252F7">
      <w:pPr>
        <w:rPr>
          <w:rFonts w:ascii="Times New Roman" w:hAnsi="Times New Roman" w:cs="Times New Roman"/>
          <w:sz w:val="28"/>
          <w:szCs w:val="28"/>
        </w:rPr>
      </w:pPr>
      <w:r w:rsidRPr="009746C4">
        <w:rPr>
          <w:sz w:val="27"/>
          <w:szCs w:val="27"/>
        </w:rPr>
        <w:t xml:space="preserve">        </w:t>
      </w:r>
      <w:r w:rsidR="00DA766E" w:rsidRPr="009746C4">
        <w:rPr>
          <w:rFonts w:ascii="Times New Roman" w:hAnsi="Times New Roman" w:cs="Times New Roman"/>
          <w:sz w:val="28"/>
          <w:szCs w:val="28"/>
        </w:rPr>
        <w:t xml:space="preserve">Всемирный день курицы </w:t>
      </w:r>
      <w:r w:rsidR="00157B33" w:rsidRPr="009746C4">
        <w:rPr>
          <w:rFonts w:ascii="Times New Roman" w:hAnsi="Times New Roman" w:cs="Times New Roman"/>
          <w:sz w:val="28"/>
          <w:szCs w:val="28"/>
        </w:rPr>
        <w:t xml:space="preserve"> </w:t>
      </w:r>
      <w:r w:rsidR="00DA766E" w:rsidRPr="009746C4">
        <w:rPr>
          <w:rFonts w:ascii="Times New Roman" w:hAnsi="Times New Roman" w:cs="Times New Roman"/>
          <w:sz w:val="28"/>
          <w:szCs w:val="28"/>
        </w:rPr>
        <w:t xml:space="preserve"> в 2022 году </w:t>
      </w:r>
      <w:proofErr w:type="gramStart"/>
      <w:r w:rsidR="00DA766E" w:rsidRPr="009746C4">
        <w:rPr>
          <w:rFonts w:ascii="Times New Roman" w:hAnsi="Times New Roman" w:cs="Times New Roman"/>
          <w:sz w:val="28"/>
          <w:szCs w:val="28"/>
        </w:rPr>
        <w:t>отмечается 10 ноября Домашних птиц человек разводит</w:t>
      </w:r>
      <w:proofErr w:type="gramEnd"/>
      <w:r w:rsidR="00DA766E" w:rsidRPr="009746C4">
        <w:rPr>
          <w:rFonts w:ascii="Times New Roman" w:hAnsi="Times New Roman" w:cs="Times New Roman"/>
          <w:sz w:val="28"/>
          <w:szCs w:val="28"/>
        </w:rPr>
        <w:t xml:space="preserve"> ради мяса и яиц, пуха и перьев, помета как одного из ценных видов натуральных удобрений. Утки, гуси, цесарки и индейки уступают по популярности курам. В сельском хозяйстве птиц стали использовать около 10 тыс. лет назад. По одной из версий прародителем домашней курицы является </w:t>
      </w:r>
      <w:proofErr w:type="spellStart"/>
      <w:r w:rsidR="00DA766E" w:rsidRPr="009746C4">
        <w:rPr>
          <w:rFonts w:ascii="Times New Roman" w:hAnsi="Times New Roman" w:cs="Times New Roman"/>
          <w:sz w:val="28"/>
          <w:szCs w:val="28"/>
        </w:rPr>
        <w:t>банкивский</w:t>
      </w:r>
      <w:proofErr w:type="spellEnd"/>
      <w:r w:rsidR="00DA766E" w:rsidRPr="009746C4">
        <w:rPr>
          <w:rFonts w:ascii="Times New Roman" w:hAnsi="Times New Roman" w:cs="Times New Roman"/>
          <w:sz w:val="28"/>
          <w:szCs w:val="28"/>
        </w:rPr>
        <w:t xml:space="preserve"> петух из Юго-Восточной Азии. Около 2 800 лет назад птицы появились на Ближнем Востоке. В Европе первыми кур одомашнили </w:t>
      </w:r>
      <w:proofErr w:type="spellStart"/>
      <w:r w:rsidR="00DA766E" w:rsidRPr="009746C4">
        <w:rPr>
          <w:rFonts w:ascii="Times New Roman" w:hAnsi="Times New Roman" w:cs="Times New Roman"/>
          <w:sz w:val="28"/>
          <w:szCs w:val="28"/>
        </w:rPr>
        <w:t>этрусски</w:t>
      </w:r>
      <w:proofErr w:type="spellEnd"/>
      <w:r w:rsidR="00DA766E" w:rsidRPr="009746C4">
        <w:rPr>
          <w:rFonts w:ascii="Times New Roman" w:hAnsi="Times New Roman" w:cs="Times New Roman"/>
          <w:sz w:val="28"/>
          <w:szCs w:val="28"/>
        </w:rPr>
        <w:t xml:space="preserve"> - древний народ, живший на территории современной Азии. Оттуда культура разведения домашних птиц распространилась на север Европы: в Скандинавию, Британию и Исландию. </w:t>
      </w:r>
    </w:p>
    <w:p w14:paraId="2C9846C1" w14:textId="2585BF39" w:rsidR="007252F7" w:rsidRPr="009746C4" w:rsidRDefault="007252F7">
      <w:pPr>
        <w:rPr>
          <w:rFonts w:ascii="Times New Roman" w:hAnsi="Times New Roman" w:cs="Times New Roman"/>
          <w:sz w:val="28"/>
          <w:szCs w:val="28"/>
        </w:rPr>
      </w:pPr>
      <w:r w:rsidRPr="009746C4">
        <w:rPr>
          <w:rFonts w:ascii="Times New Roman" w:hAnsi="Times New Roman" w:cs="Times New Roman"/>
          <w:sz w:val="28"/>
          <w:szCs w:val="28"/>
        </w:rPr>
        <w:t xml:space="preserve">        </w:t>
      </w:r>
      <w:r w:rsidR="00D07EC7" w:rsidRPr="009746C4">
        <w:rPr>
          <w:rFonts w:ascii="Times New Roman" w:hAnsi="Times New Roman" w:cs="Times New Roman"/>
          <w:sz w:val="28"/>
          <w:szCs w:val="28"/>
        </w:rPr>
        <w:t xml:space="preserve">В России кур по традиции чествовали в день святого Сильвестра - 2 января по юлианскому календарю. Птицеводство было одной из основных отраслей сельского хозяйства. Во время правления царя Алексея Михайловича в боярских вотчинах занимались разведением породистых голландских петухов. </w:t>
      </w:r>
    </w:p>
    <w:p w14:paraId="4F1C2D33" w14:textId="77777777" w:rsidR="007252F7" w:rsidRPr="009746C4" w:rsidRDefault="007252F7" w:rsidP="007252F7">
      <w:pPr>
        <w:rPr>
          <w:rFonts w:ascii="Times New Roman" w:hAnsi="Times New Roman" w:cs="Times New Roman"/>
          <w:sz w:val="28"/>
          <w:szCs w:val="28"/>
        </w:rPr>
      </w:pPr>
      <w:r w:rsidRPr="009746C4">
        <w:rPr>
          <w:rFonts w:ascii="Times New Roman" w:hAnsi="Times New Roman" w:cs="Times New Roman"/>
          <w:sz w:val="28"/>
          <w:szCs w:val="28"/>
        </w:rPr>
        <w:t xml:space="preserve">         Данный праздник призван уделить особое внимание этой домашней птице – а главное, той огромной пользе, которую она дает всему человечеству.</w:t>
      </w:r>
    </w:p>
    <w:p w14:paraId="1705A874" w14:textId="34CD6432" w:rsidR="007252F7" w:rsidRPr="009746C4" w:rsidRDefault="007252F7">
      <w:pPr>
        <w:rPr>
          <w:rFonts w:ascii="Times New Roman" w:hAnsi="Times New Roman" w:cs="Times New Roman"/>
          <w:sz w:val="28"/>
          <w:szCs w:val="28"/>
        </w:rPr>
      </w:pPr>
      <w:r w:rsidRPr="009746C4">
        <w:rPr>
          <w:rFonts w:ascii="Times New Roman" w:hAnsi="Times New Roman" w:cs="Times New Roman"/>
          <w:sz w:val="28"/>
          <w:szCs w:val="28"/>
        </w:rPr>
        <w:t xml:space="preserve">        Курица в русской культуре появляется и в русских сказках, и в литературных произведениях, и часто употребляется в поговорках. </w:t>
      </w:r>
    </w:p>
    <w:p w14:paraId="4689AE40" w14:textId="25F11B34" w:rsidR="006310B4" w:rsidRPr="009746C4" w:rsidRDefault="006310B4">
      <w:pPr>
        <w:rPr>
          <w:rFonts w:ascii="Times New Roman" w:hAnsi="Times New Roman" w:cs="Times New Roman"/>
          <w:sz w:val="28"/>
          <w:szCs w:val="28"/>
        </w:rPr>
      </w:pPr>
      <w:r w:rsidRPr="009746C4">
        <w:rPr>
          <w:rFonts w:ascii="Times New Roman" w:hAnsi="Times New Roman" w:cs="Times New Roman"/>
          <w:sz w:val="28"/>
          <w:szCs w:val="28"/>
        </w:rPr>
        <w:t xml:space="preserve">      Но и мы с ребятишками нашей группы не смогли обойти столь необычный праздник. Весело и затейливо провели этот необычный</w:t>
      </w:r>
      <w:r w:rsidR="009746C4" w:rsidRPr="009746C4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9746C4">
        <w:rPr>
          <w:rFonts w:ascii="Times New Roman" w:hAnsi="Times New Roman" w:cs="Times New Roman"/>
          <w:sz w:val="28"/>
          <w:szCs w:val="28"/>
        </w:rPr>
        <w:t>. Читали сказки, рассматривали картинки, играли. И по традиции</w:t>
      </w:r>
      <w:r w:rsidR="009746C4" w:rsidRPr="009746C4">
        <w:rPr>
          <w:rFonts w:ascii="Times New Roman" w:hAnsi="Times New Roman" w:cs="Times New Roman"/>
          <w:sz w:val="28"/>
          <w:szCs w:val="28"/>
        </w:rPr>
        <w:t>,</w:t>
      </w:r>
      <w:r w:rsidRPr="009746C4">
        <w:rPr>
          <w:rFonts w:ascii="Times New Roman" w:hAnsi="Times New Roman" w:cs="Times New Roman"/>
          <w:sz w:val="28"/>
          <w:szCs w:val="28"/>
        </w:rPr>
        <w:t xml:space="preserve"> эпилогом </w:t>
      </w:r>
      <w:r w:rsidR="009746C4" w:rsidRPr="009746C4">
        <w:rPr>
          <w:rFonts w:ascii="Times New Roman" w:hAnsi="Times New Roman" w:cs="Times New Roman"/>
          <w:sz w:val="28"/>
          <w:szCs w:val="28"/>
        </w:rPr>
        <w:t>дня - «</w:t>
      </w:r>
      <w:r w:rsidRPr="009746C4">
        <w:rPr>
          <w:rFonts w:ascii="Times New Roman" w:hAnsi="Times New Roman" w:cs="Times New Roman"/>
          <w:sz w:val="28"/>
          <w:szCs w:val="28"/>
        </w:rPr>
        <w:t>творческая мастерская</w:t>
      </w:r>
      <w:r w:rsidR="009746C4" w:rsidRPr="009746C4">
        <w:rPr>
          <w:rFonts w:ascii="Times New Roman" w:hAnsi="Times New Roman" w:cs="Times New Roman"/>
          <w:sz w:val="28"/>
          <w:szCs w:val="28"/>
        </w:rPr>
        <w:t>»</w:t>
      </w:r>
      <w:r w:rsidRPr="009746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15086D" w14:textId="77777777" w:rsidR="007252F7" w:rsidRDefault="007252F7">
      <w:pPr>
        <w:rPr>
          <w:color w:val="2D2D2D"/>
          <w:sz w:val="27"/>
          <w:szCs w:val="27"/>
        </w:rPr>
      </w:pPr>
    </w:p>
    <w:p w14:paraId="53C32C53" w14:textId="7331E280" w:rsidR="006310B4" w:rsidRDefault="00D07EC7" w:rsidP="006310B4">
      <w:pPr>
        <w:rPr>
          <w:color w:val="2D2D2D"/>
          <w:sz w:val="27"/>
          <w:szCs w:val="27"/>
        </w:rPr>
      </w:pPr>
      <w:r>
        <w:rPr>
          <w:color w:val="2D2D2D"/>
          <w:sz w:val="27"/>
          <w:szCs w:val="27"/>
        </w:rPr>
        <w:br/>
      </w:r>
      <w:r w:rsidR="007252F7">
        <w:rPr>
          <w:color w:val="2D2D2D"/>
          <w:sz w:val="27"/>
          <w:szCs w:val="27"/>
        </w:rPr>
        <w:t xml:space="preserve">                   </w:t>
      </w:r>
      <w:r>
        <w:rPr>
          <w:color w:val="2D2D2D"/>
          <w:sz w:val="27"/>
          <w:szCs w:val="27"/>
        </w:rPr>
        <w:t xml:space="preserve"> </w:t>
      </w:r>
    </w:p>
    <w:p w14:paraId="3498E9E1" w14:textId="5AAF52F4" w:rsidR="00DA766E" w:rsidRDefault="00DA766E">
      <w:r>
        <w:rPr>
          <w:color w:val="2D2D2D"/>
          <w:sz w:val="27"/>
          <w:szCs w:val="27"/>
        </w:rPr>
        <w:br/>
      </w:r>
    </w:p>
    <w:p w14:paraId="4E6AB769" w14:textId="6F0B1E9E" w:rsidR="008706AD" w:rsidRDefault="008706AD"/>
    <w:p w14:paraId="18A28DAF" w14:textId="2F2236D6" w:rsidR="008706AD" w:rsidRDefault="008706AD"/>
    <w:p w14:paraId="4E9E756D" w14:textId="300BAD97" w:rsidR="008706AD" w:rsidRDefault="008706AD"/>
    <w:p w14:paraId="6A048B83" w14:textId="08503C44" w:rsidR="008706AD" w:rsidRDefault="00EE33EB">
      <w:r>
        <w:rPr>
          <w:noProof/>
          <w:lang w:eastAsia="ru-RU"/>
        </w:rPr>
        <w:lastRenderedPageBreak/>
        <w:drawing>
          <wp:inline distT="0" distB="0" distL="0" distR="0" wp14:anchorId="0ED6A492" wp14:editId="66FCB8F3">
            <wp:extent cx="5937885" cy="26701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F1CDD" w14:textId="45D9D379" w:rsidR="008706AD" w:rsidRDefault="008706AD">
      <w:r>
        <w:rPr>
          <w:noProof/>
          <w:lang w:eastAsia="ru-RU"/>
        </w:rPr>
        <w:drawing>
          <wp:inline distT="0" distB="0" distL="0" distR="0" wp14:anchorId="7BEE1A40" wp14:editId="5EA75F7C">
            <wp:extent cx="2598420" cy="2598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B33">
        <w:rPr>
          <w:noProof/>
          <w:lang w:eastAsia="ru-RU"/>
        </w:rPr>
        <w:drawing>
          <wp:inline distT="0" distB="0" distL="0" distR="0" wp14:anchorId="4C8E6B6A" wp14:editId="0F6D653C">
            <wp:extent cx="3225367" cy="211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1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0AA471" wp14:editId="1C6740B1">
            <wp:extent cx="5940425" cy="2672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ACC4" w14:textId="526C2A24" w:rsidR="008706AD" w:rsidRDefault="008706AD">
      <w:r>
        <w:rPr>
          <w:noProof/>
          <w:lang w:eastAsia="ru-RU"/>
        </w:rPr>
        <w:lastRenderedPageBreak/>
        <w:drawing>
          <wp:inline distT="0" distB="0" distL="0" distR="0" wp14:anchorId="77E66D9E" wp14:editId="1A997DC6">
            <wp:extent cx="5940425" cy="2672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F1F9" w14:textId="77777777" w:rsidR="00995479" w:rsidRDefault="008706AD">
      <w:r>
        <w:rPr>
          <w:noProof/>
          <w:lang w:eastAsia="ru-RU"/>
        </w:rPr>
        <w:drawing>
          <wp:inline distT="0" distB="0" distL="0" distR="0" wp14:anchorId="3622F585" wp14:editId="5124645C">
            <wp:extent cx="2881630" cy="1296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70" cy="13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31C4BB" wp14:editId="2AEF560A">
            <wp:extent cx="2910840" cy="1309644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64" cy="133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553CD5" wp14:editId="4B2B6C05">
            <wp:extent cx="2811433" cy="12649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02" cy="12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3EB">
        <w:rPr>
          <w:noProof/>
          <w:lang w:eastAsia="ru-RU"/>
        </w:rPr>
        <w:drawing>
          <wp:inline distT="0" distB="0" distL="0" distR="0" wp14:anchorId="1A9D225B" wp14:editId="584542D6">
            <wp:extent cx="2871470" cy="12573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204759" wp14:editId="66D59E2A">
            <wp:extent cx="2870982" cy="1291712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2" cy="13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B33">
        <w:rPr>
          <w:noProof/>
          <w:lang w:eastAsia="ru-RU"/>
        </w:rPr>
        <w:drawing>
          <wp:inline distT="0" distB="0" distL="0" distR="0" wp14:anchorId="11D59D1B" wp14:editId="672D4C20">
            <wp:extent cx="2829854" cy="1272540"/>
            <wp:effectExtent l="0" t="0" r="889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51" cy="130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B33">
        <w:t xml:space="preserve">   </w:t>
      </w:r>
    </w:p>
    <w:p w14:paraId="3A0F66A8" w14:textId="77777777" w:rsidR="00995479" w:rsidRDefault="00995479"/>
    <w:p w14:paraId="7BE20475" w14:textId="77777777" w:rsidR="00995479" w:rsidRDefault="00995479"/>
    <w:p w14:paraId="28D1FD02" w14:textId="77777777" w:rsidR="00995479" w:rsidRDefault="00995479"/>
    <w:p w14:paraId="1AE3FCFC" w14:textId="77777777" w:rsidR="00995479" w:rsidRDefault="00995479"/>
    <w:p w14:paraId="376D1F6C" w14:textId="77777777" w:rsidR="00995479" w:rsidRDefault="00995479"/>
    <w:p w14:paraId="705B3DD6" w14:textId="77777777" w:rsidR="00995479" w:rsidRDefault="00995479"/>
    <w:p w14:paraId="77601F25" w14:textId="77777777" w:rsidR="00995479" w:rsidRDefault="00995479"/>
    <w:p w14:paraId="3D97B791" w14:textId="77777777" w:rsidR="00995479" w:rsidRDefault="00995479"/>
    <w:p w14:paraId="006A0986" w14:textId="77777777" w:rsidR="00995479" w:rsidRDefault="00995479"/>
    <w:p w14:paraId="5C0FD8BF" w14:textId="6FEC5455" w:rsidR="008706AD" w:rsidRDefault="00157B33">
      <w:r>
        <w:lastRenderedPageBreak/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08248A9D" wp14:editId="23482047">
            <wp:extent cx="3253740" cy="32537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B672" w14:textId="77777777" w:rsidR="00995479" w:rsidRDefault="00995479"/>
    <w:p w14:paraId="20C22AA1" w14:textId="77777777" w:rsidR="00995479" w:rsidRDefault="00995479"/>
    <w:p w14:paraId="53EA15AA" w14:textId="77777777" w:rsidR="00995479" w:rsidRDefault="00995479"/>
    <w:p w14:paraId="564DF6EB" w14:textId="77777777" w:rsidR="00995479" w:rsidRDefault="00995479"/>
    <w:p w14:paraId="08067F40" w14:textId="77777777" w:rsidR="00995479" w:rsidRDefault="00995479"/>
    <w:p w14:paraId="7C4C609C" w14:textId="77777777" w:rsidR="00995479" w:rsidRDefault="00995479"/>
    <w:p w14:paraId="192340E0" w14:textId="77777777" w:rsidR="00995479" w:rsidRDefault="00995479"/>
    <w:p w14:paraId="787CA31E" w14:textId="77777777" w:rsidR="00995479" w:rsidRDefault="00995479"/>
    <w:p w14:paraId="608ABC9E" w14:textId="77777777" w:rsidR="00995479" w:rsidRDefault="00995479"/>
    <w:p w14:paraId="4572EA04" w14:textId="77777777" w:rsidR="00995479" w:rsidRDefault="00995479"/>
    <w:p w14:paraId="64887584" w14:textId="77777777" w:rsidR="00995479" w:rsidRDefault="00995479"/>
    <w:p w14:paraId="62112F87" w14:textId="77777777" w:rsidR="00995479" w:rsidRDefault="00995479"/>
    <w:p w14:paraId="4859416F" w14:textId="77777777" w:rsidR="00995479" w:rsidRDefault="00995479"/>
    <w:p w14:paraId="23300EAD" w14:textId="77777777" w:rsidR="00995479" w:rsidRDefault="00995479"/>
    <w:p w14:paraId="05AFC40A" w14:textId="77777777" w:rsidR="00995479" w:rsidRDefault="00995479"/>
    <w:p w14:paraId="43006828" w14:textId="77777777" w:rsidR="00995479" w:rsidRDefault="00995479"/>
    <w:p w14:paraId="01A8AD0A" w14:textId="77777777" w:rsidR="00995479" w:rsidRDefault="00995479"/>
    <w:p w14:paraId="3F02F854" w14:textId="77777777" w:rsidR="00995479" w:rsidRDefault="00995479"/>
    <w:p w14:paraId="6FFD81FC" w14:textId="77777777" w:rsidR="00995479" w:rsidRDefault="00995479"/>
    <w:p w14:paraId="07917308" w14:textId="77777777" w:rsidR="00995479" w:rsidRDefault="00995479" w:rsidP="00995479">
      <w:r w:rsidRPr="006310B4">
        <w:rPr>
          <w:rFonts w:ascii="Times New Roman" w:hAnsi="Times New Roman" w:cs="Times New Roman"/>
          <w:color w:val="2D2D2D"/>
          <w:sz w:val="28"/>
          <w:szCs w:val="28"/>
        </w:rPr>
        <w:t>Источник:</w:t>
      </w:r>
      <w:r>
        <w:rPr>
          <w:color w:val="2D2D2D"/>
          <w:sz w:val="27"/>
          <w:szCs w:val="27"/>
        </w:rPr>
        <w:t> </w:t>
      </w:r>
      <w:hyperlink r:id="rId18" w:history="1">
        <w:r>
          <w:rPr>
            <w:rStyle w:val="a3"/>
            <w:sz w:val="27"/>
            <w:szCs w:val="27"/>
          </w:rPr>
          <w:t>https://kakoj-segodnja-prazdnik.com/zabavnye-prazdniki/den-kuricy</w:t>
        </w:r>
      </w:hyperlink>
      <w:r>
        <w:rPr>
          <w:rStyle w:val="a3"/>
          <w:sz w:val="27"/>
          <w:szCs w:val="27"/>
        </w:rPr>
        <w:t>,</w:t>
      </w:r>
      <w:bookmarkStart w:id="0" w:name="_GoBack"/>
      <w:bookmarkEnd w:id="0"/>
    </w:p>
    <w:sectPr w:rsidR="00995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A5EE7"/>
    <w:multiLevelType w:val="hybridMultilevel"/>
    <w:tmpl w:val="22EC0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C5123A"/>
    <w:multiLevelType w:val="hybridMultilevel"/>
    <w:tmpl w:val="B83EB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FA"/>
    <w:rsid w:val="00157B33"/>
    <w:rsid w:val="002B6DCC"/>
    <w:rsid w:val="005E27D2"/>
    <w:rsid w:val="006310B4"/>
    <w:rsid w:val="007252F7"/>
    <w:rsid w:val="007922E0"/>
    <w:rsid w:val="008706AD"/>
    <w:rsid w:val="008B5FFA"/>
    <w:rsid w:val="009746C4"/>
    <w:rsid w:val="00995479"/>
    <w:rsid w:val="00D07EC7"/>
    <w:rsid w:val="00D43ADE"/>
    <w:rsid w:val="00DA766E"/>
    <w:rsid w:val="00EE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A3B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66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252F7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252F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9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66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252F7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252F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9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kakoj-segodnja-prazdnik.com/zabavnye-prazdniki/den-kuric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12</cp:revision>
  <dcterms:created xsi:type="dcterms:W3CDTF">2022-11-14T12:26:00Z</dcterms:created>
  <dcterms:modified xsi:type="dcterms:W3CDTF">2022-11-25T06:43:00Z</dcterms:modified>
</cp:coreProperties>
</file>