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81" w:rsidRPr="00114681" w:rsidRDefault="00114681" w:rsidP="00114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681">
        <w:br/>
      </w:r>
      <w:r w:rsidRPr="00114681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114681" w:rsidRDefault="00114681" w:rsidP="00114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681">
        <w:rPr>
          <w:rFonts w:ascii="Times New Roman" w:hAnsi="Times New Roman" w:cs="Times New Roman"/>
          <w:b/>
          <w:sz w:val="28"/>
          <w:szCs w:val="28"/>
        </w:rPr>
        <w:t>«Игра как средство развития речи детей старшего дошкольного возраста»</w:t>
      </w:r>
    </w:p>
    <w:p w:rsidR="00114681" w:rsidRPr="00114681" w:rsidRDefault="00114681" w:rsidP="001146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851456"/>
            <wp:effectExtent l="0" t="0" r="0" b="0"/>
            <wp:docPr id="1" name="Рисунок 1" descr="C:\Users\user\Desktop\мероприятия на сайт Коротина\февраль\what-treats-misopho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 на сайт Коротина\февраль\what-treats-misophoni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Коррекция речевого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развития для дошкольников</w:t>
      </w:r>
      <w:r w:rsidRPr="00114681">
        <w:rPr>
          <w:rFonts w:ascii="Times New Roman" w:hAnsi="Times New Roman" w:cs="Times New Roman"/>
          <w:sz w:val="28"/>
          <w:szCs w:val="28"/>
        </w:rPr>
        <w:t> является длительным процессом, которая направлена на формирование речевых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средств</w:t>
      </w:r>
      <w:r w:rsidRPr="00114681">
        <w:rPr>
          <w:rFonts w:ascii="Times New Roman" w:hAnsi="Times New Roman" w:cs="Times New Roman"/>
          <w:sz w:val="28"/>
          <w:szCs w:val="28"/>
        </w:rPr>
        <w:t>, достаточных для самостоятельного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развития речи</w:t>
      </w:r>
      <w:r w:rsidRPr="00114681">
        <w:rPr>
          <w:rFonts w:ascii="Times New Roman" w:hAnsi="Times New Roman" w:cs="Times New Roman"/>
          <w:sz w:val="28"/>
          <w:szCs w:val="28"/>
        </w:rPr>
        <w:t> в процессе общения и обучения. При этом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4681">
        <w:rPr>
          <w:rFonts w:ascii="Times New Roman" w:hAnsi="Times New Roman" w:cs="Times New Roman"/>
          <w:sz w:val="28"/>
          <w:szCs w:val="28"/>
        </w:rPr>
        <w:t xml:space="preserve"> особое значение в подготовке перехода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дошкольника</w:t>
      </w:r>
      <w:r w:rsidRPr="00114681">
        <w:rPr>
          <w:rFonts w:ascii="Times New Roman" w:hAnsi="Times New Roman" w:cs="Times New Roman"/>
          <w:sz w:val="28"/>
          <w:szCs w:val="28"/>
        </w:rPr>
        <w:t> на следующую ступень имеет -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114681">
        <w:rPr>
          <w:rFonts w:ascii="Times New Roman" w:hAnsi="Times New Roman" w:cs="Times New Roman"/>
          <w:sz w:val="28"/>
          <w:szCs w:val="28"/>
        </w:rPr>
        <w:t>. Педагоги называют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дошкольный возраст - возрастом игры не случайно</w:t>
      </w:r>
      <w:r w:rsidRPr="00114681">
        <w:rPr>
          <w:rFonts w:ascii="Times New Roman" w:hAnsi="Times New Roman" w:cs="Times New Roman"/>
          <w:sz w:val="28"/>
          <w:szCs w:val="28"/>
        </w:rPr>
        <w:t>, поскольку,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дошкольном</w:t>
      </w:r>
      <w:r w:rsidRPr="00114681">
        <w:rPr>
          <w:rFonts w:ascii="Times New Roman" w:hAnsi="Times New Roman" w:cs="Times New Roman"/>
          <w:sz w:val="28"/>
          <w:szCs w:val="28"/>
        </w:rPr>
        <w:t> периоде она является ведущей деятельностью, и как никакая другая деятельность, отвечает особенностям психики ребенка, наиболее свойственна и характерна для него.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Существуют разные виды игр, характерные для детского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возраста</w:t>
      </w:r>
      <w:r w:rsidRPr="00114681">
        <w:rPr>
          <w:rFonts w:ascii="Times New Roman" w:hAnsi="Times New Roman" w:cs="Times New Roman"/>
          <w:sz w:val="28"/>
          <w:szCs w:val="28"/>
        </w:rPr>
        <w:t xml:space="preserve">. Одни игры создаются самими детьми под руководством воспитателя - это творческие игры; другие созданы заранее, имеют готовое содержание и </w:t>
      </w:r>
      <w:r w:rsidRPr="00114681">
        <w:rPr>
          <w:rFonts w:ascii="Times New Roman" w:hAnsi="Times New Roman" w:cs="Times New Roman"/>
          <w:sz w:val="28"/>
          <w:szCs w:val="28"/>
        </w:rPr>
        <w:lastRenderedPageBreak/>
        <w:t>определённые правила - это игры с правилами. В свою очередь игры с правилами подразделяются на подвижные и дидактические игры. Правильное понимание характера и особенностей каждого вида игр имеет большое значение для методики руководства ими. Так, при руководстве творческими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играми</w:t>
      </w:r>
      <w:r w:rsidRPr="00114681">
        <w:rPr>
          <w:rFonts w:ascii="Times New Roman" w:hAnsi="Times New Roman" w:cs="Times New Roman"/>
          <w:sz w:val="28"/>
          <w:szCs w:val="28"/>
        </w:rPr>
        <w:t> задача педагога заключается в том, чтобы помочь детям выбрать тему игры,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развить её сюжет</w:t>
      </w:r>
      <w:r w:rsidRPr="00114681">
        <w:rPr>
          <w:rFonts w:ascii="Times New Roman" w:hAnsi="Times New Roman" w:cs="Times New Roman"/>
          <w:sz w:val="28"/>
          <w:szCs w:val="28"/>
        </w:rPr>
        <w:t>; помочь сделать нужную для игры постройку; воспитывать дружеские взаимоотношения между детьми.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Подвижные игры в разных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возрастных</w:t>
      </w:r>
      <w:r w:rsidRPr="00114681">
        <w:rPr>
          <w:rFonts w:ascii="Times New Roman" w:hAnsi="Times New Roman" w:cs="Times New Roman"/>
          <w:sz w:val="28"/>
          <w:szCs w:val="28"/>
        </w:rPr>
        <w:t xml:space="preserve"> группах имеют различия, которые необходимо учитывать при руководстве </w:t>
      </w:r>
      <w:proofErr w:type="spellStart"/>
      <w:r w:rsidRPr="00114681">
        <w:rPr>
          <w:rFonts w:ascii="Times New Roman" w:hAnsi="Times New Roman" w:cs="Times New Roman"/>
          <w:sz w:val="28"/>
          <w:szCs w:val="28"/>
        </w:rPr>
        <w:t>ими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.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spellEnd"/>
      <w:proofErr w:type="gramEnd"/>
      <w:r w:rsidRPr="00114681">
        <w:rPr>
          <w:rFonts w:ascii="Times New Roman" w:hAnsi="Times New Roman" w:cs="Times New Roman"/>
          <w:sz w:val="28"/>
          <w:szCs w:val="28"/>
          <w:u w:val="single"/>
        </w:rPr>
        <w:t xml:space="preserve"> младших группах наибольшее число подвижных игр имеет сюжет</w:t>
      </w:r>
      <w:r w:rsidRPr="00114681">
        <w:rPr>
          <w:rFonts w:ascii="Times New Roman" w:hAnsi="Times New Roman" w:cs="Times New Roman"/>
          <w:sz w:val="28"/>
          <w:szCs w:val="28"/>
        </w:rPr>
        <w:t>: дети изображают движения медведя, зайца, соблюдая известные правила игры. Приучение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114681">
        <w:rPr>
          <w:rFonts w:ascii="Times New Roman" w:hAnsi="Times New Roman" w:cs="Times New Roman"/>
          <w:sz w:val="28"/>
          <w:szCs w:val="28"/>
        </w:rPr>
        <w:t> к выполнению правил происходит часто в процессе самой игры, при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непосредственном</w:t>
      </w:r>
      <w:r w:rsidRPr="00114681">
        <w:rPr>
          <w:rFonts w:ascii="Times New Roman" w:hAnsi="Times New Roman" w:cs="Times New Roman"/>
          <w:sz w:val="28"/>
          <w:szCs w:val="28"/>
        </w:rPr>
        <w:t> участии в ней воспитателя.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старшей группе</w:t>
      </w:r>
      <w:r w:rsidRPr="00114681">
        <w:rPr>
          <w:rFonts w:ascii="Times New Roman" w:hAnsi="Times New Roman" w:cs="Times New Roman"/>
          <w:sz w:val="28"/>
          <w:szCs w:val="28"/>
        </w:rPr>
        <w:t>, наряду с сюжетными подвижными </w:t>
      </w:r>
      <w:proofErr w:type="spellStart"/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играми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,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End"/>
      <w:r w:rsidRPr="00114681">
        <w:rPr>
          <w:rFonts w:ascii="Times New Roman" w:hAnsi="Times New Roman" w:cs="Times New Roman"/>
          <w:sz w:val="28"/>
          <w:szCs w:val="28"/>
          <w:u w:val="single"/>
        </w:rPr>
        <w:t>ольшое</w:t>
      </w:r>
      <w:proofErr w:type="spellEnd"/>
      <w:r w:rsidRPr="00114681">
        <w:rPr>
          <w:rFonts w:ascii="Times New Roman" w:hAnsi="Times New Roman" w:cs="Times New Roman"/>
          <w:sz w:val="28"/>
          <w:szCs w:val="28"/>
          <w:u w:val="single"/>
        </w:rPr>
        <w:t xml:space="preserve"> место занимают игры без сюжета</w:t>
      </w:r>
      <w:r w:rsidRPr="00114681">
        <w:rPr>
          <w:rFonts w:ascii="Times New Roman" w:hAnsi="Times New Roman" w:cs="Times New Roman"/>
          <w:sz w:val="28"/>
          <w:szCs w:val="28"/>
        </w:rPr>
        <w:t>: дети упражняются в беге, прыжках, в сохранении равновесия. Их движения обусловлены более строгими правилами. Мотивом игры нередко является соревнование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(например, кто быстрее добежит до флажка)</w:t>
      </w:r>
      <w:r w:rsidRPr="00114681">
        <w:rPr>
          <w:rFonts w:ascii="Times New Roman" w:hAnsi="Times New Roman" w:cs="Times New Roman"/>
          <w:sz w:val="28"/>
          <w:szCs w:val="28"/>
        </w:rPr>
        <w:t>. Игры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детей старшей</w:t>
      </w:r>
      <w:r w:rsidRPr="00114681">
        <w:rPr>
          <w:rFonts w:ascii="Times New Roman" w:hAnsi="Times New Roman" w:cs="Times New Roman"/>
          <w:sz w:val="28"/>
          <w:szCs w:val="28"/>
        </w:rPr>
        <w:t> группы по преимуществу коллективные. Воспитатель и сами дети строго следят за точным выполнением правил.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Содержание и правила дидактических игр во многом зависит от воспитательных задач, которые ставятся перед детьми различных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возрастных</w:t>
      </w:r>
      <w:r w:rsidRPr="00114681">
        <w:rPr>
          <w:rFonts w:ascii="Times New Roman" w:hAnsi="Times New Roman" w:cs="Times New Roman"/>
          <w:sz w:val="28"/>
          <w:szCs w:val="28"/>
        </w:rPr>
        <w:t> гру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пп в пр</w:t>
      </w:r>
      <w:proofErr w:type="gramEnd"/>
      <w:r w:rsidRPr="00114681">
        <w:rPr>
          <w:rFonts w:ascii="Times New Roman" w:hAnsi="Times New Roman" w:cs="Times New Roman"/>
          <w:sz w:val="28"/>
          <w:szCs w:val="28"/>
        </w:rPr>
        <w:t>оцессе их обучения и воспитания.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 xml:space="preserve">играх младших </w:t>
      </w:r>
      <w:proofErr w:type="spellStart"/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большое</w:t>
      </w:r>
      <w:proofErr w:type="spellEnd"/>
      <w:r w:rsidRPr="00114681">
        <w:rPr>
          <w:rFonts w:ascii="Times New Roman" w:hAnsi="Times New Roman" w:cs="Times New Roman"/>
          <w:sz w:val="28"/>
          <w:szCs w:val="28"/>
          <w:u w:val="single"/>
        </w:rPr>
        <w:t xml:space="preserve"> значение имеет</w:t>
      </w:r>
      <w:r w:rsidRPr="00114681">
        <w:rPr>
          <w:rFonts w:ascii="Times New Roman" w:hAnsi="Times New Roman" w:cs="Times New Roman"/>
          <w:sz w:val="28"/>
          <w:szCs w:val="28"/>
        </w:rPr>
        <w:t>: наглядность, сюжет, слово. В этих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играх</w:t>
      </w:r>
      <w:r w:rsidRPr="00114681">
        <w:rPr>
          <w:rFonts w:ascii="Times New Roman" w:hAnsi="Times New Roman" w:cs="Times New Roman"/>
          <w:sz w:val="28"/>
          <w:szCs w:val="28"/>
        </w:rPr>
        <w:t> правила заключены в дидактических игрушках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(малыши имеют дело с матрёшками, вкладками, разрезными картинками)</w:t>
      </w:r>
      <w:r w:rsidRPr="00114681">
        <w:rPr>
          <w:rFonts w:ascii="Times New Roman" w:hAnsi="Times New Roman" w:cs="Times New Roman"/>
          <w:sz w:val="28"/>
          <w:szCs w:val="28"/>
        </w:rPr>
        <w:t>.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средней</w:t>
      </w:r>
      <w:r w:rsidRPr="00114681">
        <w:rPr>
          <w:rFonts w:ascii="Times New Roman" w:hAnsi="Times New Roman" w:cs="Times New Roman"/>
          <w:sz w:val="28"/>
          <w:szCs w:val="28"/>
        </w:rPr>
        <w:t xml:space="preserve"> группе умственные задачи усложняются, и </w:t>
      </w:r>
      <w:proofErr w:type="spellStart"/>
      <w:r w:rsidRPr="00114681">
        <w:rPr>
          <w:rFonts w:ascii="Times New Roman" w:hAnsi="Times New Roman" w:cs="Times New Roman"/>
          <w:sz w:val="28"/>
          <w:szCs w:val="28"/>
        </w:rPr>
        <w:t>всё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большее</w:t>
      </w:r>
      <w:proofErr w:type="spellEnd"/>
      <w:r w:rsidRPr="00114681">
        <w:rPr>
          <w:rFonts w:ascii="Times New Roman" w:hAnsi="Times New Roman" w:cs="Times New Roman"/>
          <w:sz w:val="28"/>
          <w:szCs w:val="28"/>
          <w:u w:val="single"/>
        </w:rPr>
        <w:t xml:space="preserve"> значение приобретает слово</w:t>
      </w:r>
      <w:r w:rsidRPr="00114681">
        <w:rPr>
          <w:rFonts w:ascii="Times New Roman" w:hAnsi="Times New Roman" w:cs="Times New Roman"/>
          <w:sz w:val="28"/>
          <w:szCs w:val="28"/>
        </w:rPr>
        <w:t>: дети называют известную им вещь по описанию, отгадывают загадки. Правила игры уже зависят не от характера игрушки, а от игры в целом; они вносятся в неё как составной компонент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(например, отвечать, когда спрашивают, следить за ответом товарищей)</w:t>
      </w:r>
      <w:r w:rsidRPr="00114681">
        <w:rPr>
          <w:rFonts w:ascii="Times New Roman" w:hAnsi="Times New Roman" w:cs="Times New Roman"/>
          <w:sz w:val="28"/>
          <w:szCs w:val="28"/>
        </w:rPr>
        <w:t>.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старшей</w:t>
      </w:r>
      <w:r w:rsidRPr="00114681">
        <w:rPr>
          <w:rFonts w:ascii="Times New Roman" w:hAnsi="Times New Roman" w:cs="Times New Roman"/>
          <w:sz w:val="28"/>
          <w:szCs w:val="28"/>
        </w:rPr>
        <w:t> группе умственные задачи ещё более усложняются. Большое место здесь занимают словесные игры.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Однако, при всём своеобразии различных видов игр между ними много общего. Во-первых, они отображают окружающую действительность и основываются на самостоятельной деятельности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114681">
        <w:rPr>
          <w:rFonts w:ascii="Times New Roman" w:hAnsi="Times New Roman" w:cs="Times New Roman"/>
          <w:sz w:val="28"/>
          <w:szCs w:val="28"/>
        </w:rPr>
        <w:t>. Во-вторых, все игры эмоционально насыщены, доставляют детям радость, чувство удовольствия.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lastRenderedPageBreak/>
        <w:t>Но, самое главное то, что любую игру сопровождает - речь.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Играя</w:t>
      </w:r>
      <w:r w:rsidRPr="001146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дети упражняются в использовании новых слов</w:t>
      </w:r>
      <w:r w:rsidRPr="00114681">
        <w:rPr>
          <w:rFonts w:ascii="Times New Roman" w:hAnsi="Times New Roman" w:cs="Times New Roman"/>
          <w:sz w:val="28"/>
          <w:szCs w:val="28"/>
        </w:rPr>
        <w:t>: по мере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114681">
        <w:rPr>
          <w:rFonts w:ascii="Times New Roman" w:hAnsi="Times New Roman" w:cs="Times New Roman"/>
          <w:sz w:val="28"/>
          <w:szCs w:val="28"/>
        </w:rPr>
        <w:t> игры слово становится основным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средством создания образа</w:t>
      </w:r>
      <w:r w:rsidRPr="00114681">
        <w:rPr>
          <w:rFonts w:ascii="Times New Roman" w:hAnsi="Times New Roman" w:cs="Times New Roman"/>
          <w:sz w:val="28"/>
          <w:szCs w:val="28"/>
        </w:rPr>
        <w:t>, разыгрывания роли,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развития сюжета</w:t>
      </w:r>
      <w:r w:rsidRPr="00114681">
        <w:rPr>
          <w:rFonts w:ascii="Times New Roman" w:hAnsi="Times New Roman" w:cs="Times New Roman"/>
          <w:sz w:val="28"/>
          <w:szCs w:val="28"/>
        </w:rPr>
        <w:t>. К концу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слово приобретает новое значение</w:t>
      </w:r>
      <w:r w:rsidRPr="00114681">
        <w:rPr>
          <w:rFonts w:ascii="Times New Roman" w:hAnsi="Times New Roman" w:cs="Times New Roman"/>
          <w:sz w:val="28"/>
          <w:szCs w:val="28"/>
        </w:rPr>
        <w:t xml:space="preserve">: дети могут словами создавать целые эпизоды игры. Как отмечал в своих исследованиях А. Р. </w:t>
      </w:r>
      <w:proofErr w:type="spellStart"/>
      <w:r w:rsidRPr="00114681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114681">
        <w:rPr>
          <w:rFonts w:ascii="Times New Roman" w:hAnsi="Times New Roman" w:cs="Times New Roman"/>
          <w:sz w:val="28"/>
          <w:szCs w:val="28"/>
        </w:rPr>
        <w:t>, - речь выполняет существенную функцию в процессе игры, являясь формой ориентировочной деятельности ребенка; с ее помощью осуществляется речевой замысел, который может сворачиваться в сложный игровой сюжет. С расширением знаково-смысловой функции </w:t>
      </w:r>
      <w:proofErr w:type="spellStart"/>
      <w:r w:rsidRPr="00114681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радикально</w:t>
      </w:r>
      <w:proofErr w:type="spellEnd"/>
      <w:r w:rsidRPr="00114681">
        <w:rPr>
          <w:rFonts w:ascii="Times New Roman" w:hAnsi="Times New Roman" w:cs="Times New Roman"/>
          <w:sz w:val="28"/>
          <w:szCs w:val="28"/>
          <w:u w:val="single"/>
        </w:rPr>
        <w:t xml:space="preserve"> меняется весь процесс игры</w:t>
      </w:r>
      <w:r w:rsidRPr="00114681">
        <w:rPr>
          <w:rFonts w:ascii="Times New Roman" w:hAnsi="Times New Roman" w:cs="Times New Roman"/>
          <w:sz w:val="28"/>
          <w:szCs w:val="28"/>
        </w:rPr>
        <w:t>: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1146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14681">
        <w:rPr>
          <w:rFonts w:ascii="Times New Roman" w:hAnsi="Times New Roman" w:cs="Times New Roman"/>
          <w:sz w:val="28"/>
          <w:szCs w:val="28"/>
        </w:rPr>
        <w:t xml:space="preserve"> процессуальной становится предметной, смысловой.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Для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детей-дошкольников</w:t>
      </w:r>
      <w:r w:rsidRPr="00114681">
        <w:rPr>
          <w:rFonts w:ascii="Times New Roman" w:hAnsi="Times New Roman" w:cs="Times New Roman"/>
          <w:sz w:val="28"/>
          <w:szCs w:val="28"/>
        </w:rPr>
        <w:t>, страдающих различными речевыми расстройствами, игровая деятельность также сохраняет своё значение и роль как необходимое условие всестороннего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114681">
        <w:rPr>
          <w:rFonts w:ascii="Times New Roman" w:hAnsi="Times New Roman" w:cs="Times New Roman"/>
          <w:sz w:val="28"/>
          <w:szCs w:val="28"/>
        </w:rPr>
        <w:t> их личности и интеллекта. В совместной игре со сверстниками ребенок приобретает опыт взаимопонимания, учится объяснять свои действия и намерения, согласовывать их с другими детьми. В игровой деятельности ребенок получает и опыт произвольного поведения - учится управлять собой, соблюдая правила игры, сдерживая свои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непосредственные</w:t>
      </w:r>
      <w:r w:rsidRPr="00114681">
        <w:rPr>
          <w:rFonts w:ascii="Times New Roman" w:hAnsi="Times New Roman" w:cs="Times New Roman"/>
          <w:sz w:val="28"/>
          <w:szCs w:val="28"/>
        </w:rPr>
        <w:t> желания ради поддержания совместной игры со сверстниками, уже без контроля со стороны взрослых. Нет нужды объяснять, насколько все эти качества необходимы ребёнку в дальнейшей жизни, и в первую очередь в школе, где он должен включаться в большой коллектив сверстников,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сосредотачиваться</w:t>
      </w:r>
      <w:r w:rsidRPr="00114681">
        <w:rPr>
          <w:rFonts w:ascii="Times New Roman" w:hAnsi="Times New Roman" w:cs="Times New Roman"/>
          <w:sz w:val="28"/>
          <w:szCs w:val="28"/>
        </w:rPr>
        <w:t> на объяснениях учителя в классе, контролировать свои действия при выполнении домашних заданий.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Как показывают практические наблюдения, особая роль в этом принадлежит театрализованным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играм</w:t>
      </w:r>
      <w:r w:rsidRPr="00114681">
        <w:rPr>
          <w:rFonts w:ascii="Times New Roman" w:hAnsi="Times New Roman" w:cs="Times New Roman"/>
          <w:sz w:val="28"/>
          <w:szCs w:val="28"/>
        </w:rPr>
        <w:t>. Театрализованная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как один из видов игр решает многие задачи программы детского сада</w:t>
      </w:r>
      <w:r w:rsidRPr="00114681">
        <w:rPr>
          <w:rFonts w:ascii="Times New Roman" w:hAnsi="Times New Roman" w:cs="Times New Roman"/>
          <w:sz w:val="28"/>
          <w:szCs w:val="28"/>
        </w:rPr>
        <w:t>: от ознакомления с общественными явлениями, формирования элементарных математических знаний,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развития речи</w:t>
      </w:r>
      <w:r w:rsidRPr="00114681">
        <w:rPr>
          <w:rFonts w:ascii="Times New Roman" w:hAnsi="Times New Roman" w:cs="Times New Roman"/>
          <w:sz w:val="28"/>
          <w:szCs w:val="28"/>
        </w:rPr>
        <w:t> до физического совершенствования. Театрализованные игры представляют собой разыгрывание в лицах литературных произведений. Герои литературных произведений становятся действующими лицами, а их приключения, события жизни, измененные детской фантазией, - сюжетом игры.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Разновидностью театрализованной игры являются игры-драматизации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(изображать, разыгрывать)</w:t>
      </w:r>
      <w:r w:rsidRPr="00114681">
        <w:rPr>
          <w:rFonts w:ascii="Times New Roman" w:hAnsi="Times New Roman" w:cs="Times New Roman"/>
          <w:sz w:val="28"/>
          <w:szCs w:val="28"/>
        </w:rPr>
        <w:t>.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играх-драматизациях</w:t>
      </w:r>
      <w:r w:rsidRPr="00114681">
        <w:rPr>
          <w:rFonts w:ascii="Times New Roman" w:hAnsi="Times New Roman" w:cs="Times New Roman"/>
          <w:sz w:val="28"/>
          <w:szCs w:val="28"/>
        </w:rPr>
        <w:t xml:space="preserve"> есть сюжетный замысел и ролевые действия. Игры-драматизации - это особые </w:t>
      </w:r>
      <w:r w:rsidRPr="00114681">
        <w:rPr>
          <w:rFonts w:ascii="Times New Roman" w:hAnsi="Times New Roman" w:cs="Times New Roman"/>
          <w:sz w:val="28"/>
          <w:szCs w:val="28"/>
        </w:rPr>
        <w:lastRenderedPageBreak/>
        <w:t>игры, в которых ребенок разыгрывает знакомый сюжет,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развивает</w:t>
      </w:r>
      <w:r w:rsidRPr="00114681">
        <w:rPr>
          <w:rFonts w:ascii="Times New Roman" w:hAnsi="Times New Roman" w:cs="Times New Roman"/>
          <w:sz w:val="28"/>
          <w:szCs w:val="28"/>
        </w:rPr>
        <w:t> его или придумывает новый. Особенностью игры-драматизации является ее синкретизм, проявляющийся во взаимосвязи различных видов искусства и художественно-творческой деятельности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(музыкальной, изобразительной, художественно-речевой)</w:t>
      </w:r>
      <w:r w:rsidRPr="00114681">
        <w:rPr>
          <w:rFonts w:ascii="Times New Roman" w:hAnsi="Times New Roman" w:cs="Times New Roman"/>
          <w:sz w:val="28"/>
          <w:szCs w:val="28"/>
        </w:rPr>
        <w:t>.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играх</w:t>
      </w:r>
      <w:r w:rsidRPr="00114681">
        <w:rPr>
          <w:rFonts w:ascii="Times New Roman" w:hAnsi="Times New Roman" w:cs="Times New Roman"/>
          <w:sz w:val="28"/>
          <w:szCs w:val="28"/>
        </w:rPr>
        <w:t> драматизациях используются диалоги, благодаря которым создаётся возможность воспроизводить содержание по ролям. Для исполнения роли ребенок должен владеть разнообразными изобразительными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средствами </w:t>
      </w:r>
      <w:r w:rsidRPr="00114681">
        <w:rPr>
          <w:rFonts w:ascii="Times New Roman" w:hAnsi="Times New Roman" w:cs="Times New Roman"/>
          <w:sz w:val="28"/>
          <w:szCs w:val="28"/>
        </w:rPr>
        <w:t>(мимикой, телодвижением, жестами, выразительной по лексике и интонации речью и т. п.).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Важно, что в такой игре ребенок создает свой маленький мир и чувствует себя хозяином, творцом происходящих событий. Он управляет действиями персонажей и строит их отношения. В такие игры ребенок никогда не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играет молча</w:t>
      </w:r>
      <w:r w:rsidRPr="00114681">
        <w:rPr>
          <w:rFonts w:ascii="Times New Roman" w:hAnsi="Times New Roman" w:cs="Times New Roman"/>
          <w:sz w:val="28"/>
          <w:szCs w:val="28"/>
        </w:rPr>
        <w:t>. Своим голосом или голосом персонажа ребенок проговаривает события и переживания. Он озвучивает героев, придумывает историю, проживает то, что в обычной жизни ему прожить бывает нелегко. Во время таких игр происходит интенсивное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  <w:r w:rsidRPr="00114681">
        <w:rPr>
          <w:rFonts w:ascii="Times New Roman" w:hAnsi="Times New Roman" w:cs="Times New Roman"/>
          <w:sz w:val="28"/>
          <w:szCs w:val="28"/>
        </w:rPr>
        <w:t>, качественно и количественно обогащается словарный запас,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развиваются воображение</w:t>
      </w:r>
      <w:r w:rsidRPr="00114681">
        <w:rPr>
          <w:rFonts w:ascii="Times New Roman" w:hAnsi="Times New Roman" w:cs="Times New Roman"/>
          <w:sz w:val="28"/>
          <w:szCs w:val="28"/>
        </w:rPr>
        <w:t>, творческие способности ребенка, способность управлять собой, удерживать внимание в соответствии с сюжетом, логичность и самостоятельность мышления. Поэтому игры-драматизации необычайно полезны и нужны ребенку с тяжелыми нарушениями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114681">
        <w:rPr>
          <w:rFonts w:ascii="Times New Roman" w:hAnsi="Times New Roman" w:cs="Times New Roman"/>
          <w:sz w:val="28"/>
          <w:szCs w:val="28"/>
        </w:rPr>
        <w:t>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4681">
        <w:rPr>
          <w:rFonts w:ascii="Times New Roman" w:hAnsi="Times New Roman" w:cs="Times New Roman"/>
          <w:sz w:val="28"/>
          <w:szCs w:val="28"/>
        </w:rPr>
        <w:t>При этом было отмечено, что интенсивному речевому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развитию</w:t>
      </w:r>
      <w:r w:rsidRPr="00114681">
        <w:rPr>
          <w:rFonts w:ascii="Times New Roman" w:hAnsi="Times New Roman" w:cs="Times New Roman"/>
          <w:sz w:val="28"/>
          <w:szCs w:val="28"/>
        </w:rPr>
        <w:t> служит именно самостоятельная театрально-игровая деятельность, которая включает в себя не только само действие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114681">
        <w:rPr>
          <w:rFonts w:ascii="Times New Roman" w:hAnsi="Times New Roman" w:cs="Times New Roman"/>
          <w:sz w:val="28"/>
          <w:szCs w:val="28"/>
        </w:rPr>
        <w:t xml:space="preserve"> с кукольными персонажами или собственные действия по ролям, но также и </w:t>
      </w:r>
      <w:proofErr w:type="spellStart"/>
      <w:r w:rsidRPr="00114681">
        <w:rPr>
          <w:rFonts w:ascii="Times New Roman" w:hAnsi="Times New Roman" w:cs="Times New Roman"/>
          <w:sz w:val="28"/>
          <w:szCs w:val="28"/>
        </w:rPr>
        <w:t>xyдoжecтвeннo-peчeвyю</w:t>
      </w:r>
      <w:proofErr w:type="spellEnd"/>
      <w:r w:rsidRPr="00114681">
        <w:rPr>
          <w:rFonts w:ascii="Times New Roman" w:hAnsi="Times New Roman" w:cs="Times New Roman"/>
          <w:sz w:val="28"/>
          <w:szCs w:val="28"/>
        </w:rPr>
        <w:t xml:space="preserve"> деятельность (выбор темы, передача знакомого содержания, сочинение, исполнение песен от лица персонажей, их </w:t>
      </w:r>
      <w:proofErr w:type="spellStart"/>
      <w:r w:rsidRPr="00114681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114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681">
        <w:rPr>
          <w:rFonts w:ascii="Times New Roman" w:hAnsi="Times New Roman" w:cs="Times New Roman"/>
          <w:sz w:val="28"/>
          <w:szCs w:val="28"/>
        </w:rPr>
        <w:t>приплясывания</w:t>
      </w:r>
      <w:proofErr w:type="spellEnd"/>
      <w:r w:rsidRPr="00114681">
        <w:rPr>
          <w:rFonts w:ascii="Times New Roman" w:hAnsi="Times New Roman" w:cs="Times New Roman"/>
          <w:sz w:val="28"/>
          <w:szCs w:val="28"/>
        </w:rPr>
        <w:t>, напевание и т. д.).</w:t>
      </w:r>
      <w:proofErr w:type="gramEnd"/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14681">
        <w:rPr>
          <w:rFonts w:ascii="Times New Roman" w:hAnsi="Times New Roman" w:cs="Times New Roman"/>
          <w:sz w:val="28"/>
          <w:szCs w:val="28"/>
        </w:rPr>
        <w:t>этом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,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gramEnd"/>
      <w:r w:rsidRPr="00114681">
        <w:rPr>
          <w:rFonts w:ascii="Times New Roman" w:hAnsi="Times New Roman" w:cs="Times New Roman"/>
          <w:sz w:val="28"/>
          <w:szCs w:val="28"/>
          <w:u w:val="single"/>
        </w:rPr>
        <w:t>ети</w:t>
      </w:r>
      <w:proofErr w:type="spellEnd"/>
      <w:r w:rsidRPr="00114681">
        <w:rPr>
          <w:rFonts w:ascii="Times New Roman" w:hAnsi="Times New Roman" w:cs="Times New Roman"/>
          <w:sz w:val="28"/>
          <w:szCs w:val="28"/>
          <w:u w:val="single"/>
        </w:rPr>
        <w:t xml:space="preserve"> вначале являются зрителями</w:t>
      </w:r>
      <w:r w:rsidRPr="00114681">
        <w:rPr>
          <w:rFonts w:ascii="Times New Roman" w:hAnsi="Times New Roman" w:cs="Times New Roman"/>
          <w:sz w:val="28"/>
          <w:szCs w:val="28"/>
        </w:rPr>
        <w:t>: они не могут сразу и в полном объёме овладеть творческим процессом, необходимым для участия в театрализованных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играх</w:t>
      </w:r>
      <w:r w:rsidRPr="00114681">
        <w:rPr>
          <w:rFonts w:ascii="Times New Roman" w:hAnsi="Times New Roman" w:cs="Times New Roman"/>
          <w:sz w:val="28"/>
          <w:szCs w:val="28"/>
        </w:rPr>
        <w:t>. Речь воспитателя на этом этапе служит образцом для подражания. Дети наблюдают, как воспитатель говорит, действует за персонажа, имитирует ролевые движения. Постепенно творческая активность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детей возрастает</w:t>
      </w:r>
      <w:r w:rsidRPr="00114681">
        <w:rPr>
          <w:rFonts w:ascii="Times New Roman" w:hAnsi="Times New Roman" w:cs="Times New Roman"/>
          <w:sz w:val="28"/>
          <w:szCs w:val="28"/>
        </w:rPr>
        <w:t>. Детям становиться интересно, когда они не только говорят, но и действуют, как сказочные герои. Они пытаются имитировать ролевые движения, наблюдают друг за другом,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стараются всё лучше и лучше играть роль</w:t>
      </w:r>
      <w:r w:rsidRPr="00114681">
        <w:rPr>
          <w:rFonts w:ascii="Times New Roman" w:hAnsi="Times New Roman" w:cs="Times New Roman"/>
          <w:sz w:val="28"/>
          <w:szCs w:val="28"/>
        </w:rPr>
        <w:t xml:space="preserve">. Воспроизводя в игровой форме образы своих </w:t>
      </w:r>
      <w:r w:rsidRPr="00114681">
        <w:rPr>
          <w:rFonts w:ascii="Times New Roman" w:hAnsi="Times New Roman" w:cs="Times New Roman"/>
          <w:sz w:val="28"/>
          <w:szCs w:val="28"/>
        </w:rPr>
        <w:lastRenderedPageBreak/>
        <w:t>героев,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дети передают и основные их черты</w:t>
      </w:r>
      <w:r w:rsidRPr="00114681">
        <w:rPr>
          <w:rFonts w:ascii="Times New Roman" w:hAnsi="Times New Roman" w:cs="Times New Roman"/>
          <w:sz w:val="28"/>
          <w:szCs w:val="28"/>
        </w:rPr>
        <w:t xml:space="preserve">: щедрость, доброту, смелость, хитрость, жадность и т. д. Эти качества передаются в манере игры и, затрагивая эмоциональную сферу ребёнка, способствует его нравственному и эстетическому воспитанию. 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У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формируются и личностные качества</w:t>
      </w:r>
      <w:r w:rsidRPr="00114681">
        <w:rPr>
          <w:rFonts w:ascii="Times New Roman" w:hAnsi="Times New Roman" w:cs="Times New Roman"/>
          <w:sz w:val="28"/>
          <w:szCs w:val="28"/>
        </w:rPr>
        <w:t>: выдержка, дисциплинированность, целеустремленность,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681">
        <w:rPr>
          <w:rFonts w:ascii="Times New Roman" w:hAnsi="Times New Roman" w:cs="Times New Roman"/>
          <w:sz w:val="28"/>
          <w:szCs w:val="28"/>
          <w:u w:val="single"/>
        </w:rPr>
        <w:t>и нравственные</w:t>
      </w:r>
      <w:r w:rsidRPr="00114681">
        <w:rPr>
          <w:rFonts w:ascii="Times New Roman" w:hAnsi="Times New Roman" w:cs="Times New Roman"/>
          <w:sz w:val="28"/>
          <w:szCs w:val="28"/>
        </w:rPr>
        <w:t>: смелость, честность, доброжелательность и т. д.</w:t>
      </w:r>
      <w:proofErr w:type="gramEnd"/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При использовании игр-драматизаций решаются сразу несколько задач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развитии речи</w:t>
      </w:r>
      <w:r w:rsidRPr="00114681">
        <w:rPr>
          <w:rFonts w:ascii="Times New Roman" w:hAnsi="Times New Roman" w:cs="Times New Roman"/>
          <w:sz w:val="28"/>
          <w:szCs w:val="28"/>
        </w:rPr>
        <w:t>: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- уточняется, обогащается и активизируется словарь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114681">
        <w:rPr>
          <w:rFonts w:ascii="Times New Roman" w:hAnsi="Times New Roman" w:cs="Times New Roman"/>
          <w:sz w:val="28"/>
          <w:szCs w:val="28"/>
        </w:rPr>
        <w:t>;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- совершенствуется грамматический строй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114681">
        <w:rPr>
          <w:rFonts w:ascii="Times New Roman" w:hAnsi="Times New Roman" w:cs="Times New Roman"/>
          <w:sz w:val="28"/>
          <w:szCs w:val="28"/>
        </w:rPr>
        <w:t>;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- совершенствуется диалогическая и монологическая формы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114681">
        <w:rPr>
          <w:rFonts w:ascii="Times New Roman" w:hAnsi="Times New Roman" w:cs="Times New Roman"/>
          <w:sz w:val="28"/>
          <w:szCs w:val="28"/>
        </w:rPr>
        <w:t>, воспитывается культура речевого общения;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-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развивается</w:t>
      </w:r>
      <w:r w:rsidRPr="00114681">
        <w:rPr>
          <w:rFonts w:ascii="Times New Roman" w:hAnsi="Times New Roman" w:cs="Times New Roman"/>
          <w:sz w:val="28"/>
          <w:szCs w:val="28"/>
        </w:rPr>
        <w:t> просодическая сторона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речи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(интонационная выразительность, плавность, темп, ритм)</w:t>
      </w:r>
      <w:r w:rsidRPr="00114681">
        <w:rPr>
          <w:rFonts w:ascii="Times New Roman" w:hAnsi="Times New Roman" w:cs="Times New Roman"/>
          <w:sz w:val="28"/>
          <w:szCs w:val="28"/>
        </w:rPr>
        <w:t>;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- вырабатывается умение исполнять небольшие монологи и более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развернутые</w:t>
      </w:r>
      <w:r w:rsidRPr="00114681">
        <w:rPr>
          <w:rFonts w:ascii="Times New Roman" w:hAnsi="Times New Roman" w:cs="Times New Roman"/>
          <w:sz w:val="28"/>
          <w:szCs w:val="28"/>
        </w:rPr>
        <w:t> диалоги между персонажами;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-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развивается</w:t>
      </w:r>
      <w:r w:rsidRPr="00114681">
        <w:rPr>
          <w:rFonts w:ascii="Times New Roman" w:hAnsi="Times New Roman" w:cs="Times New Roman"/>
          <w:sz w:val="28"/>
          <w:szCs w:val="28"/>
        </w:rPr>
        <w:t> навык разыгрывать с персонажами действия с применением разнообразных движений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(повороты туловища, головы, движения рук)</w:t>
      </w:r>
      <w:r w:rsidRPr="00114681">
        <w:rPr>
          <w:rFonts w:ascii="Times New Roman" w:hAnsi="Times New Roman" w:cs="Times New Roman"/>
          <w:sz w:val="28"/>
          <w:szCs w:val="28"/>
        </w:rPr>
        <w:t>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Педагогическая задача усложняется синтетической природой театрализованной деятельности, в которой восприятие, мышление, воображение, речь выступают в тесной взаимосвязи друг с другом и проявляются в разных видах детской активности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(речевая, двигательная, музыкальная и пр.)</w:t>
      </w:r>
      <w:r w:rsidRPr="00114681">
        <w:rPr>
          <w:rFonts w:ascii="Times New Roman" w:hAnsi="Times New Roman" w:cs="Times New Roman"/>
          <w:sz w:val="28"/>
          <w:szCs w:val="28"/>
        </w:rPr>
        <w:t xml:space="preserve">. Немалое значение придается также оформлению театрализованных игр, обсуждению вместе с детьми атрибутов игры, костюмов. 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4681">
        <w:rPr>
          <w:rFonts w:ascii="Times New Roman" w:hAnsi="Times New Roman" w:cs="Times New Roman"/>
          <w:sz w:val="28"/>
          <w:szCs w:val="28"/>
        </w:rPr>
        <w:t>При этом, тематика таких игр может быть весьма разнообразна, например, посуда, мебель, из жизни животных, из жизни растений, труд людей и т. д. Участвуя в них, дети познают окружающий мир, становятся участниками событий из жизни людей, животных, растений.</w:t>
      </w:r>
      <w:proofErr w:type="gramEnd"/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  <w:u w:val="single"/>
        </w:rPr>
        <w:t>Игры-драматизации на основе сказок включают в себя несколько этапов</w:t>
      </w:r>
      <w:r w:rsidRPr="00114681">
        <w:rPr>
          <w:rFonts w:ascii="Times New Roman" w:hAnsi="Times New Roman" w:cs="Times New Roman"/>
          <w:sz w:val="28"/>
          <w:szCs w:val="28"/>
        </w:rPr>
        <w:t>: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 xml:space="preserve">1-й этап. 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Знакомство со сказкой (чтение, рассказывание, беседы, просмотр диафильмов, презентаций, видеозаписей; рассматривание картин и иллюстраций).</w:t>
      </w:r>
      <w:proofErr w:type="gramEnd"/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lastRenderedPageBreak/>
        <w:t>2-й этап. Знания должны быть рационально восприняты ребенком, поэтому обязательна обратная эмоциональная связь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(пересказ, настольный театр, подвижные игры)</w:t>
      </w:r>
      <w:r w:rsidRPr="00114681">
        <w:rPr>
          <w:rFonts w:ascii="Times New Roman" w:hAnsi="Times New Roman" w:cs="Times New Roman"/>
          <w:sz w:val="28"/>
          <w:szCs w:val="28"/>
        </w:rPr>
        <w:t>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3-й этап. Отражение эмоционального отношения ребенка к изучаемому объекту в художественной деятельности; лепке, рисовании,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конструирование</w:t>
      </w:r>
      <w:r w:rsidRPr="00114681">
        <w:rPr>
          <w:rFonts w:ascii="Times New Roman" w:hAnsi="Times New Roman" w:cs="Times New Roman"/>
          <w:sz w:val="28"/>
          <w:szCs w:val="28"/>
        </w:rPr>
        <w:t>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4-й этап. Подготовка к самостоятельному разыгрыванию сюжета, необходимой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среды для творческой игры</w:t>
      </w:r>
      <w:r w:rsidRPr="00114681">
        <w:rPr>
          <w:rFonts w:ascii="Times New Roman" w:hAnsi="Times New Roman" w:cs="Times New Roman"/>
          <w:sz w:val="28"/>
          <w:szCs w:val="28"/>
        </w:rPr>
        <w:t>, разыгрывания сюжета сказки, театрализованной игры.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Практический материал для игр распределяется так, что каждая тема пронизывает все этапы работы - от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развития понимания речи</w:t>
      </w:r>
      <w:r w:rsidRPr="00114681">
        <w:rPr>
          <w:rFonts w:ascii="Times New Roman" w:hAnsi="Times New Roman" w:cs="Times New Roman"/>
          <w:sz w:val="28"/>
          <w:szCs w:val="28"/>
        </w:rPr>
        <w:t> до умения связно рассказывать, чувствовать и передавать интонацию, пользоваться движениями, мимикой, жестами, контактировать с участниками.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1146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4681">
        <w:rPr>
          <w:rFonts w:ascii="Times New Roman" w:hAnsi="Times New Roman" w:cs="Times New Roman"/>
          <w:sz w:val="28"/>
          <w:szCs w:val="28"/>
        </w:rPr>
        <w:t xml:space="preserve"> в систему коррекционной работы с детьми, имеющими общее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недоразвитие речи</w:t>
      </w:r>
      <w:r w:rsidRPr="00114681">
        <w:rPr>
          <w:rFonts w:ascii="Times New Roman" w:hAnsi="Times New Roman" w:cs="Times New Roman"/>
          <w:sz w:val="28"/>
          <w:szCs w:val="28"/>
        </w:rPr>
        <w:t>, включают игры и игровые упражнения, которые не только совершенствуют речевые навыки, но и повышают умственную активность, способствуют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развитию</w:t>
      </w:r>
      <w:r w:rsidRPr="00114681">
        <w:rPr>
          <w:rFonts w:ascii="Times New Roman" w:hAnsi="Times New Roman" w:cs="Times New Roman"/>
          <w:sz w:val="28"/>
          <w:szCs w:val="28"/>
        </w:rPr>
        <w:t> психических процессов, повышают эмоциональную активность, которые также способствует формированию речевых навыков.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4681">
        <w:rPr>
          <w:rFonts w:ascii="Times New Roman" w:hAnsi="Times New Roman" w:cs="Times New Roman"/>
          <w:sz w:val="28"/>
          <w:szCs w:val="28"/>
        </w:rPr>
        <w:t>Роль театрализованных игр в этом процессе состоит с одной стороны, в решение задач коррекционного обучения (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  <w:r w:rsidRPr="00114681">
        <w:rPr>
          <w:rFonts w:ascii="Times New Roman" w:hAnsi="Times New Roman" w:cs="Times New Roman"/>
          <w:sz w:val="28"/>
          <w:szCs w:val="28"/>
        </w:rPr>
        <w:t>: словарного запаса, грамматического строя, звукопроизношения и т. д., с другой, в расширение знаний об окружающем мире, становление основных психических процессов,</w:t>
      </w:r>
      <w:proofErr w:type="gramEnd"/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развитии</w:t>
      </w:r>
      <w:proofErr w:type="gramEnd"/>
      <w:r w:rsidRPr="00114681">
        <w:rPr>
          <w:rFonts w:ascii="Times New Roman" w:hAnsi="Times New Roman" w:cs="Times New Roman"/>
          <w:b/>
          <w:bCs/>
          <w:sz w:val="28"/>
          <w:szCs w:val="28"/>
        </w:rPr>
        <w:t xml:space="preserve"> эмоций</w:t>
      </w:r>
      <w:r w:rsidRPr="00114681">
        <w:rPr>
          <w:rFonts w:ascii="Times New Roman" w:hAnsi="Times New Roman" w:cs="Times New Roman"/>
          <w:sz w:val="28"/>
          <w:szCs w:val="28"/>
        </w:rPr>
        <w:t>, познавательной деятельности, тесно взаимосвязаны между собой.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4681">
        <w:rPr>
          <w:rFonts w:ascii="Times New Roman" w:hAnsi="Times New Roman" w:cs="Times New Roman"/>
          <w:sz w:val="28"/>
          <w:szCs w:val="28"/>
        </w:rPr>
        <w:t>Игровые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 w:rsidRPr="00114681">
        <w:rPr>
          <w:rFonts w:ascii="Times New Roman" w:hAnsi="Times New Roman" w:cs="Times New Roman"/>
          <w:sz w:val="28"/>
          <w:szCs w:val="28"/>
        </w:rPr>
        <w:t> обучения являются ведущими в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дошкольном возрасте</w:t>
      </w:r>
      <w:r w:rsidRPr="00114681">
        <w:rPr>
          <w:rFonts w:ascii="Times New Roman" w:hAnsi="Times New Roman" w:cs="Times New Roman"/>
          <w:sz w:val="28"/>
          <w:szCs w:val="28"/>
        </w:rPr>
        <w:t>, независимо от нарушения, так как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114681">
        <w:rPr>
          <w:rFonts w:ascii="Times New Roman" w:hAnsi="Times New Roman" w:cs="Times New Roman"/>
          <w:sz w:val="28"/>
          <w:szCs w:val="28"/>
        </w:rPr>
        <w:t> - ведущий вид деятельности всех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дошкольников</w:t>
      </w:r>
      <w:r w:rsidRPr="00114681">
        <w:rPr>
          <w:rFonts w:ascii="Times New Roman" w:hAnsi="Times New Roman" w:cs="Times New Roman"/>
          <w:sz w:val="28"/>
          <w:szCs w:val="28"/>
        </w:rPr>
        <w:t>. И эффективность коррекционно-логопедической работы во многом будет зависеть от использования разнообразных игр во всех видах деятельности, так как любая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114681">
        <w:rPr>
          <w:rFonts w:ascii="Times New Roman" w:hAnsi="Times New Roman" w:cs="Times New Roman"/>
          <w:sz w:val="28"/>
          <w:szCs w:val="28"/>
        </w:rPr>
        <w:t> способствует воспитанию не одного, а нескольких качеств, требует участия различных органов и психических процессов, вызывая разнообразные эмоциональные переживания.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Одной из наиболее эффективных форм организации работы со сказкой являются игры-драматизации, которые способствуют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развитию</w:t>
      </w:r>
      <w:r w:rsidRPr="00114681">
        <w:rPr>
          <w:rFonts w:ascii="Times New Roman" w:hAnsi="Times New Roman" w:cs="Times New Roman"/>
          <w:sz w:val="28"/>
          <w:szCs w:val="28"/>
        </w:rPr>
        <w:t xml:space="preserve"> психических </w:t>
      </w:r>
      <w:r w:rsidRPr="00114681">
        <w:rPr>
          <w:rFonts w:ascii="Times New Roman" w:hAnsi="Times New Roman" w:cs="Times New Roman"/>
          <w:sz w:val="28"/>
          <w:szCs w:val="28"/>
        </w:rPr>
        <w:lastRenderedPageBreak/>
        <w:t>процессов и различных качеств личности - самостоятельности, инициативности, эмоциональной отзывчивости, воображения.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Этот вид игры оказывает большое влияние на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развитие речи</w:t>
      </w:r>
      <w:r w:rsidRPr="00114681">
        <w:rPr>
          <w:rFonts w:ascii="Times New Roman" w:hAnsi="Times New Roman" w:cs="Times New Roman"/>
          <w:sz w:val="28"/>
          <w:szCs w:val="28"/>
        </w:rPr>
        <w:t>. Ребенок усваивает богатство родного языка, его выразительные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 w:rsidRPr="00114681">
        <w:rPr>
          <w:rFonts w:ascii="Times New Roman" w:hAnsi="Times New Roman" w:cs="Times New Roman"/>
          <w:sz w:val="28"/>
          <w:szCs w:val="28"/>
        </w:rPr>
        <w:t>, использует интонации, соответствующие характеру героев и их поступкам. В игре-драматизации формируется диалогическая, эмоционально насыщенная речь, активизируется словарь ребенка.</w:t>
      </w:r>
    </w:p>
    <w:p w:rsidR="00114681" w:rsidRPr="00114681" w:rsidRDefault="00114681" w:rsidP="00114681">
      <w:pPr>
        <w:rPr>
          <w:rFonts w:ascii="Times New Roman" w:hAnsi="Times New Roman" w:cs="Times New Roman"/>
          <w:sz w:val="28"/>
          <w:szCs w:val="28"/>
        </w:rPr>
      </w:pPr>
      <w:r w:rsidRPr="00114681">
        <w:rPr>
          <w:rFonts w:ascii="Times New Roman" w:hAnsi="Times New Roman" w:cs="Times New Roman"/>
          <w:sz w:val="28"/>
          <w:szCs w:val="28"/>
        </w:rPr>
        <w:t>С помощью игр дети лучше усваивают содержание произведения, логику и последовательность событий, их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114681">
        <w:rPr>
          <w:rFonts w:ascii="Times New Roman" w:hAnsi="Times New Roman" w:cs="Times New Roman"/>
          <w:sz w:val="28"/>
          <w:szCs w:val="28"/>
        </w:rPr>
        <w:t> и причинную обусловленность. </w:t>
      </w:r>
      <w:r w:rsidRPr="00114681">
        <w:rPr>
          <w:rFonts w:ascii="Times New Roman" w:hAnsi="Times New Roman" w:cs="Times New Roman"/>
          <w:b/>
          <w:bCs/>
          <w:sz w:val="28"/>
          <w:szCs w:val="28"/>
        </w:rPr>
        <w:t>Игра-драматизация</w:t>
      </w:r>
      <w:r w:rsidRPr="00114681">
        <w:rPr>
          <w:rFonts w:ascii="Times New Roman" w:hAnsi="Times New Roman" w:cs="Times New Roman"/>
          <w:sz w:val="28"/>
          <w:szCs w:val="28"/>
        </w:rPr>
        <w:t> способствует освоению элементов речевого общения </w:t>
      </w:r>
      <w:r w:rsidRPr="00114681">
        <w:rPr>
          <w:rFonts w:ascii="Times New Roman" w:hAnsi="Times New Roman" w:cs="Times New Roman"/>
          <w:i/>
          <w:iCs/>
          <w:sz w:val="28"/>
          <w:szCs w:val="28"/>
        </w:rPr>
        <w:t>(мимика, жест, поза, интонация, модуляция голоса)</w:t>
      </w:r>
      <w:r w:rsidRPr="00114681">
        <w:rPr>
          <w:rFonts w:ascii="Times New Roman" w:hAnsi="Times New Roman" w:cs="Times New Roman"/>
          <w:sz w:val="28"/>
          <w:szCs w:val="28"/>
        </w:rPr>
        <w:t>.</w:t>
      </w:r>
    </w:p>
    <w:p w:rsidR="007245C9" w:rsidRPr="00114681" w:rsidRDefault="00114681">
      <w:pPr>
        <w:rPr>
          <w:rFonts w:ascii="Times New Roman" w:hAnsi="Times New Roman" w:cs="Times New Roman"/>
          <w:sz w:val="28"/>
          <w:szCs w:val="28"/>
        </w:rPr>
      </w:pPr>
    </w:p>
    <w:sectPr w:rsidR="007245C9" w:rsidRPr="0011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5"/>
    <w:rsid w:val="00114681"/>
    <w:rsid w:val="001158CE"/>
    <w:rsid w:val="00237FC7"/>
    <w:rsid w:val="003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1878</Words>
  <Characters>10707</Characters>
  <Application>Microsoft Office Word</Application>
  <DocSecurity>0</DocSecurity>
  <Lines>89</Lines>
  <Paragraphs>25</Paragraphs>
  <ScaleCrop>false</ScaleCrop>
  <Company/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2021-02-03T12:14:00Z</dcterms:created>
  <dcterms:modified xsi:type="dcterms:W3CDTF">2021-02-03T12:20:00Z</dcterms:modified>
</cp:coreProperties>
</file>