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AD" w:rsidRPr="006D40AD" w:rsidRDefault="006D40AD" w:rsidP="006D40AD">
      <w:pPr>
        <w:spacing w:after="0" w:line="240" w:lineRule="atLeast"/>
        <w:jc w:val="right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6D40A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Воспитатели: Кондратьева Т.Ю.</w:t>
      </w:r>
    </w:p>
    <w:p w:rsidR="006D40AD" w:rsidRPr="006D40AD" w:rsidRDefault="006D40AD" w:rsidP="006D40AD">
      <w:pPr>
        <w:tabs>
          <w:tab w:val="left" w:pos="2055"/>
        </w:tabs>
        <w:spacing w:after="0" w:line="240" w:lineRule="atLeast"/>
        <w:jc w:val="right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ab/>
        <w:t>Коше</w:t>
      </w:r>
      <w:bookmarkStart w:id="0" w:name="_GoBack"/>
      <w:bookmarkEnd w:id="0"/>
      <w:r w:rsidRPr="006D40A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лева О.В.</w:t>
      </w:r>
    </w:p>
    <w:p w:rsidR="006D40AD" w:rsidRDefault="006D40AD" w:rsidP="009701BC">
      <w:pPr>
        <w:spacing w:after="0" w:line="240" w:lineRule="atLeas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01BC">
        <w:rPr>
          <w:rFonts w:ascii="Times New Roman" w:hAnsi="Times New Roman" w:cs="Times New Roman"/>
          <w:b/>
          <w:color w:val="FF0000"/>
          <w:sz w:val="32"/>
          <w:szCs w:val="32"/>
        </w:rPr>
        <w:t>ЗОЛОТЫЕ ПРАВИЛА ЗДОРОВОГО ОБРАЗА ЖИЗНИ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1. Новый день начинайте с улыбки и с утренней разминки;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2. Соблюдайте режим дня;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3. Помните: лучше умная книга, чем бесцельный просмотр телевизора;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4. Любите своего ребенка - он ваш, уважайте членов своей семьи, они - попутчики на вашем пути;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5. Обнимать ребенка следует не менее 4 раз, а лучше - 8 раз;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6. Не бывает плохих детей, бывают плохие поступки;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7. Личный пример по здоровому образу жизни - лучше хорошей морали;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8. Используйте естественные факторы закаливания - солнце, воздух и воду;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9. Помните: простая пища полезнее для здоровья, чем искусные яства;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10. Лучший вид отдыха - прогулка с семьей на свежем воздухе, лучшее развлечение для ребенка - совместная игра с родителями.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01BC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родителям по формированию здорового образа жизни у детей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FF0000"/>
          <w:sz w:val="28"/>
          <w:szCs w:val="28"/>
        </w:rPr>
        <w:t>ПОМНИТЕ:</w:t>
      </w:r>
      <w:r w:rsidRPr="009701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01BC">
        <w:rPr>
          <w:rFonts w:ascii="Times New Roman" w:hAnsi="Times New Roman" w:cs="Times New Roman"/>
          <w:sz w:val="28"/>
          <w:szCs w:val="28"/>
        </w:rPr>
        <w:t>пример родителей является определяющим при формировании привычек и образа жизни ребенка.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lastRenderedPageBreak/>
        <w:t>Контролируйте досуг вашего ребенка: просмотр телепередач, встречи с друзьями, прогулки на свежем воздухе.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Традиции здорового питания в семье – залог сохранения здоровья ребенка.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 музыкантов, спортсменов.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01BC">
        <w:rPr>
          <w:rFonts w:ascii="Times New Roman" w:hAnsi="Times New Roman" w:cs="Times New Roman"/>
          <w:b/>
          <w:color w:val="FF0000"/>
          <w:sz w:val="32"/>
          <w:szCs w:val="32"/>
        </w:rPr>
        <w:t>Формирование у детей привычки к здоровому образу жизни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1BC">
        <w:rPr>
          <w:rFonts w:ascii="Times New Roman" w:hAnsi="Times New Roman" w:cs="Times New Roman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Потребность в здоровом образе жизни формируется у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01BC">
        <w:rPr>
          <w:rFonts w:ascii="Times New Roman" w:hAnsi="Times New Roman" w:cs="Times New Roman"/>
          <w:sz w:val="28"/>
          <w:szCs w:val="28"/>
        </w:rPr>
        <w:t xml:space="preserve"> в том числе и через систему знаний и представлений, осознанного отношения к занятиям физической культурой.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1BC">
        <w:rPr>
          <w:rFonts w:ascii="Times New Roman" w:hAnsi="Times New Roman" w:cs="Times New Roman"/>
          <w:sz w:val="28"/>
          <w:szCs w:val="28"/>
        </w:rPr>
        <w:t>Сегодня много говорят о здоровом образе жизни, в том числе и детей, а что же конкретно относится к понятию здоровый образ жизни?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FF0000"/>
          <w:sz w:val="28"/>
          <w:szCs w:val="28"/>
        </w:rPr>
        <w:t>Прежде всего,  самым главным разделом является:</w:t>
      </w:r>
    </w:p>
    <w:p w:rsidR="009701BC" w:rsidRPr="009701BC" w:rsidRDefault="009701BC" w:rsidP="009701BC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 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  режим рационального питания.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   закаливание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FF0000"/>
          <w:sz w:val="28"/>
          <w:szCs w:val="28"/>
        </w:rPr>
        <w:t>Личный пример — прежде всего.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FF0000"/>
          <w:sz w:val="28"/>
          <w:szCs w:val="28"/>
        </w:rPr>
        <w:t>Уважаемые папы и мамы!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- С раннего детства воспитывайте у своих детей привычку заниматься физкультурой и спортом!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Уважайте спортивные интересы и пристрастия своего ребенка!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Поддерживайте желание участвовать в спортивных мероприятиях класса и школы!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Участвуйте в спортивных мероприятиях детских садов, класса и школы, это способствует укреплению вашего авторитета в глазах собственного ребенка!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Воспитывайте в своих детях уважение к людям, занимающимся спортом!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Рассказывайте о своих спортивных достижениях в детстве и юности!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Дарите своим детям спортивный инвентарь и снаряжение!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Демонстрируйте свой пример занятий физкультурой и спортом!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Совершайте со своим ребенком прогулки на свежем воздухе всей семьей, походы и экскурсии!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Радуйтесь успехам в спорте своего ребенка и его друзей!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На самом видном месте в доме помещайте награды за спортивные достижения своего ребенка!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1BC">
        <w:rPr>
          <w:rFonts w:ascii="Times New Roman" w:hAnsi="Times New Roman" w:cs="Times New Roman"/>
          <w:b/>
          <w:color w:val="002060"/>
          <w:sz w:val="28"/>
          <w:szCs w:val="28"/>
        </w:rPr>
        <w:t>- Поддерживайте своего ребенка в случае неудач, закаляйте его волю и характер!</w:t>
      </w:r>
    </w:p>
    <w:p w:rsidR="009701BC" w:rsidRPr="009701BC" w:rsidRDefault="009701BC" w:rsidP="009701B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345FA" w:rsidRPr="009701BC" w:rsidRDefault="003E1E0B" w:rsidP="003E1E0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E1E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3238500"/>
            <wp:effectExtent l="0" t="0" r="0" b="0"/>
            <wp:docPr id="1" name="Рисунок 1" descr="Ð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591" cy="323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5FA" w:rsidRPr="009701BC" w:rsidSect="009701B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D7"/>
    <w:rsid w:val="000049D7"/>
    <w:rsid w:val="003E1E0B"/>
    <w:rsid w:val="004345FA"/>
    <w:rsid w:val="006D40AD"/>
    <w:rsid w:val="009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2019-10-22T14:24:00Z</dcterms:created>
  <dcterms:modified xsi:type="dcterms:W3CDTF">2020-05-28T14:19:00Z</dcterms:modified>
</cp:coreProperties>
</file>